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BB0" w:rsidRPr="00B41064" w:rsidRDefault="006F0BB0" w:rsidP="00B41064">
      <w:pPr>
        <w:pStyle w:val="NoSpacing"/>
        <w:spacing w:line="360" w:lineRule="auto"/>
        <w:jc w:val="center"/>
        <w:rPr>
          <w:rFonts w:ascii="Times New Roman" w:eastAsiaTheme="majorEastAsia" w:hAnsi="Times New Roman" w:cs="Times New Roman"/>
          <w:b/>
          <w:color w:val="000000" w:themeColor="text1"/>
          <w:sz w:val="44"/>
          <w:szCs w:val="44"/>
        </w:rPr>
      </w:pPr>
    </w:p>
    <w:p w:rsidR="00A546B1" w:rsidRPr="00B41064" w:rsidRDefault="00437128" w:rsidP="00B41064">
      <w:pPr>
        <w:pStyle w:val="NoSpacing"/>
        <w:spacing w:line="360" w:lineRule="auto"/>
        <w:jc w:val="center"/>
        <w:rPr>
          <w:rFonts w:ascii="Times New Roman" w:eastAsiaTheme="majorEastAsia" w:hAnsi="Times New Roman" w:cs="Times New Roman"/>
          <w:b/>
          <w:color w:val="000000" w:themeColor="text1"/>
          <w:sz w:val="44"/>
          <w:szCs w:val="44"/>
        </w:rPr>
      </w:pPr>
      <w:r w:rsidRPr="00B41064">
        <w:rPr>
          <w:rFonts w:ascii="Times New Roman" w:eastAsiaTheme="majorEastAsia" w:hAnsi="Times New Roman" w:cs="Times New Roman"/>
          <w:b/>
          <w:color w:val="000000" w:themeColor="text1"/>
          <w:sz w:val="44"/>
          <w:szCs w:val="44"/>
        </w:rPr>
        <w:t>KIBOGORA POLYTECHNIC</w:t>
      </w:r>
    </w:p>
    <w:p w:rsidR="00F27C58" w:rsidRPr="00B41064" w:rsidRDefault="00F27C58" w:rsidP="00B41064">
      <w:pPr>
        <w:pStyle w:val="NoSpacing"/>
        <w:spacing w:line="360" w:lineRule="auto"/>
        <w:jc w:val="center"/>
        <w:rPr>
          <w:rFonts w:ascii="Times New Roman" w:eastAsiaTheme="majorEastAsia" w:hAnsi="Times New Roman" w:cs="Times New Roman"/>
          <w:color w:val="000000" w:themeColor="text1"/>
          <w:sz w:val="24"/>
          <w:szCs w:val="24"/>
        </w:rPr>
      </w:pPr>
    </w:p>
    <w:p w:rsidR="00F27C58" w:rsidRPr="00B41064" w:rsidRDefault="00F27C58" w:rsidP="00B41064">
      <w:pPr>
        <w:pStyle w:val="NoSpacing"/>
        <w:spacing w:line="360" w:lineRule="auto"/>
        <w:jc w:val="center"/>
        <w:rPr>
          <w:rFonts w:ascii="Times New Roman" w:eastAsiaTheme="majorEastAsia" w:hAnsi="Times New Roman" w:cs="Times New Roman"/>
          <w:b/>
          <w:color w:val="000000" w:themeColor="text1"/>
          <w:sz w:val="32"/>
          <w:szCs w:val="32"/>
        </w:rPr>
      </w:pPr>
      <w:r w:rsidRPr="00B41064">
        <w:rPr>
          <w:rFonts w:ascii="Times New Roman" w:eastAsiaTheme="majorEastAsia" w:hAnsi="Times New Roman" w:cs="Times New Roman"/>
          <w:b/>
          <w:color w:val="000000" w:themeColor="text1"/>
          <w:sz w:val="32"/>
          <w:szCs w:val="32"/>
        </w:rPr>
        <w:t>FACULTY OF BUSINESS AND DEVELOPMENT STUDIES</w:t>
      </w:r>
    </w:p>
    <w:p w:rsidR="006F0BB0" w:rsidRPr="00B41064" w:rsidRDefault="006F0BB0" w:rsidP="00B41064">
      <w:pPr>
        <w:pStyle w:val="NoSpacing"/>
        <w:spacing w:line="360" w:lineRule="auto"/>
        <w:jc w:val="center"/>
        <w:rPr>
          <w:rFonts w:ascii="Times New Roman" w:eastAsiaTheme="majorEastAsia" w:hAnsi="Times New Roman" w:cs="Times New Roman"/>
          <w:b/>
          <w:color w:val="000000" w:themeColor="text1"/>
          <w:sz w:val="24"/>
          <w:szCs w:val="24"/>
        </w:rPr>
      </w:pPr>
    </w:p>
    <w:p w:rsidR="00F27C58" w:rsidRPr="00B41064" w:rsidRDefault="00F27C58" w:rsidP="00B41064">
      <w:pPr>
        <w:spacing w:line="360" w:lineRule="auto"/>
        <w:jc w:val="center"/>
        <w:rPr>
          <w:rFonts w:ascii="Times New Roman" w:eastAsiaTheme="majorEastAsia" w:hAnsi="Times New Roman" w:cs="Times New Roman"/>
          <w:b/>
          <w:color w:val="000000" w:themeColor="text1"/>
          <w:sz w:val="28"/>
          <w:szCs w:val="28"/>
        </w:rPr>
      </w:pPr>
      <w:r w:rsidRPr="00B41064">
        <w:rPr>
          <w:rFonts w:ascii="Times New Roman" w:eastAsiaTheme="majorEastAsia" w:hAnsi="Times New Roman" w:cs="Times New Roman"/>
          <w:b/>
          <w:color w:val="000000" w:themeColor="text1"/>
          <w:sz w:val="28"/>
          <w:szCs w:val="28"/>
        </w:rPr>
        <w:t>DEPARTMENT OF RURAL DEVELOPMENT</w:t>
      </w:r>
    </w:p>
    <w:p w:rsidR="00A546B1" w:rsidRPr="00B41064" w:rsidRDefault="00907C18" w:rsidP="00B41064">
      <w:pPr>
        <w:pStyle w:val="NoSpacing"/>
        <w:spacing w:line="360" w:lineRule="auto"/>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noProof/>
          <w:color w:val="000000" w:themeColor="text1"/>
          <w:sz w:val="24"/>
          <w:szCs w:val="24"/>
          <w:lang w:val="en-US"/>
        </w:rPr>
        <w:pict>
          <v:rect id="Rectangles 52" o:spid="_x0000_s1026" style="position:absolute;left:0;text-align:left;margin-left:625.65pt;margin-top:-50.05pt;width:624.25pt;height:92pt;z-index:251666432;visibility:visible;mso-width-percent:1050;mso-position-horizontal-relative:page;mso-position-vertical-relative:page;mso-width-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" o:allowincell="f" fillcolor="#4bacc6" strokecolor="#31849b">
            <v:path arrowok="t"/>
            <w10:wrap anchorx="page" anchory="page"/>
          </v:rect>
        </w:pict>
      </w:r>
      <w:r>
        <w:rPr>
          <w:rFonts w:ascii="Times New Roman" w:eastAsiaTheme="majorEastAsia" w:hAnsi="Times New Roman" w:cs="Times New Roman"/>
          <w:noProof/>
          <w:color w:val="000000" w:themeColor="text1"/>
          <w:sz w:val="24"/>
          <w:szCs w:val="24"/>
          <w:lang w:val="en-US"/>
        </w:rPr>
        <w:pict>
          <v:rect id="Rectangles 54" o:spid="_x0000_s1034" style="position:absolute;left:0;text-align:left;margin-left:-21.25pt;margin-top:182.95pt;width:7.15pt;height:883.15pt;z-index:25166848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" o:allowincell="f" strokecolor="#31849b">
            <v:path arrowok="t"/>
            <w10:wrap anchorx="page" anchory="page"/>
          </v:rect>
        </w:pict>
      </w:r>
      <w:r>
        <w:rPr>
          <w:rFonts w:ascii="Times New Roman" w:eastAsiaTheme="majorEastAsia" w:hAnsi="Times New Roman" w:cs="Times New Roman"/>
          <w:noProof/>
          <w:color w:val="000000" w:themeColor="text1"/>
          <w:sz w:val="24"/>
          <w:szCs w:val="24"/>
          <w:lang w:val="en-US"/>
        </w:rPr>
        <w:pict>
          <v:rect id="Rectangles 53" o:spid="_x0000_s1033" style="position:absolute;left:0;text-align:left;margin-left:648.35pt;margin-top:-2.15pt;width:7.15pt;height:883.2pt;z-index:25166745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" o:allowincell="f" strokecolor="#31849b">
            <v:path arrowok="t"/>
            <w10:wrap anchorx="page" anchory="page"/>
          </v:rect>
        </w:pict>
      </w:r>
    </w:p>
    <w:p w:rsidR="00A546B1" w:rsidRPr="00B41064" w:rsidRDefault="004669DC" w:rsidP="00B41064">
      <w:pPr>
        <w:pStyle w:val="NoSpacing"/>
        <w:spacing w:line="360" w:lineRule="auto"/>
        <w:jc w:val="center"/>
        <w:rPr>
          <w:rFonts w:ascii="Times New Roman" w:eastAsiaTheme="majorEastAsia" w:hAnsi="Times New Roman" w:cs="Times New Roman"/>
          <w:b/>
          <w:color w:val="000000" w:themeColor="text1"/>
          <w:sz w:val="24"/>
          <w:szCs w:val="24"/>
        </w:rPr>
      </w:pPr>
      <w:r w:rsidRPr="00B41064">
        <w:rPr>
          <w:rFonts w:ascii="Times New Roman" w:eastAsiaTheme="majorEastAsia" w:hAnsi="Times New Roman" w:cs="Times New Roman"/>
          <w:b/>
          <w:color w:val="000000" w:themeColor="text1"/>
          <w:sz w:val="24"/>
          <w:szCs w:val="24"/>
          <w:lang w:val="en-US"/>
        </w:rPr>
        <w:t xml:space="preserve">CONTRIBUTION OF GIRINKA PROGRAM TO </w:t>
      </w:r>
      <w:r w:rsidR="00F1546A" w:rsidRPr="00B41064">
        <w:rPr>
          <w:rFonts w:ascii="Times New Roman" w:eastAsiaTheme="majorEastAsia" w:hAnsi="Times New Roman" w:cs="Times New Roman"/>
          <w:b/>
          <w:color w:val="000000" w:themeColor="text1"/>
          <w:sz w:val="24"/>
          <w:szCs w:val="24"/>
          <w:lang w:val="en-US"/>
        </w:rPr>
        <w:t>THE SOCIO</w:t>
      </w:r>
      <w:r w:rsidR="00317137" w:rsidRPr="00B41064">
        <w:rPr>
          <w:rFonts w:ascii="Times New Roman" w:eastAsiaTheme="majorEastAsia" w:hAnsi="Times New Roman" w:cs="Times New Roman"/>
          <w:b/>
          <w:color w:val="000000" w:themeColor="text1"/>
          <w:sz w:val="24"/>
          <w:szCs w:val="24"/>
          <w:lang w:val="en-US"/>
        </w:rPr>
        <w:t>- ECONOMIC CONDITIONS</w:t>
      </w:r>
      <w:r w:rsidR="006F0BB0" w:rsidRPr="00B41064">
        <w:rPr>
          <w:rFonts w:ascii="Times New Roman" w:eastAsiaTheme="majorEastAsia" w:hAnsi="Times New Roman" w:cs="Times New Roman"/>
          <w:b/>
          <w:color w:val="000000" w:themeColor="text1"/>
          <w:sz w:val="24"/>
          <w:szCs w:val="24"/>
          <w:lang w:val="en-US"/>
        </w:rPr>
        <w:t xml:space="preserve"> </w:t>
      </w:r>
      <w:r w:rsidR="00F1546A" w:rsidRPr="00B41064">
        <w:rPr>
          <w:rFonts w:ascii="Times New Roman" w:eastAsiaTheme="majorEastAsia" w:hAnsi="Times New Roman" w:cs="Times New Roman"/>
          <w:b/>
          <w:color w:val="000000" w:themeColor="text1"/>
          <w:sz w:val="24"/>
          <w:szCs w:val="24"/>
          <w:lang w:val="en-US"/>
        </w:rPr>
        <w:t>OF BENEFICIARIES IN</w:t>
      </w:r>
      <w:r w:rsidRPr="00B41064">
        <w:rPr>
          <w:rFonts w:ascii="Times New Roman" w:eastAsiaTheme="majorEastAsia" w:hAnsi="Times New Roman" w:cs="Times New Roman"/>
          <w:b/>
          <w:color w:val="000000" w:themeColor="text1"/>
          <w:sz w:val="24"/>
          <w:szCs w:val="24"/>
          <w:lang w:val="en-US"/>
        </w:rPr>
        <w:t xml:space="preserve"> NYAMASHEKE DISTRICT</w:t>
      </w:r>
    </w:p>
    <w:p w:rsidR="00A546B1" w:rsidRPr="00B41064" w:rsidRDefault="00A546B1" w:rsidP="00B41064">
      <w:pPr>
        <w:pStyle w:val="NoSpacing"/>
        <w:spacing w:line="360" w:lineRule="auto"/>
        <w:jc w:val="center"/>
        <w:rPr>
          <w:rFonts w:ascii="Times New Roman" w:hAnsi="Times New Roman" w:cs="Times New Roman"/>
          <w:color w:val="000000" w:themeColor="text1"/>
          <w:sz w:val="24"/>
          <w:szCs w:val="24"/>
        </w:rPr>
      </w:pPr>
    </w:p>
    <w:p w:rsidR="00A546B1" w:rsidRPr="00B41064" w:rsidRDefault="00A546B1" w:rsidP="00B41064">
      <w:pPr>
        <w:pStyle w:val="NoSpacing"/>
        <w:spacing w:line="360" w:lineRule="auto"/>
        <w:jc w:val="center"/>
        <w:rPr>
          <w:rFonts w:ascii="Times New Roman" w:hAnsi="Times New Roman" w:cs="Times New Roman"/>
          <w:color w:val="000000" w:themeColor="text1"/>
          <w:sz w:val="24"/>
          <w:szCs w:val="24"/>
        </w:rPr>
      </w:pPr>
    </w:p>
    <w:p w:rsidR="00A546B1" w:rsidRPr="00B41064" w:rsidRDefault="00F27C58" w:rsidP="00B41064">
      <w:pPr>
        <w:pStyle w:val="NoSpacing"/>
        <w:spacing w:line="360" w:lineRule="auto"/>
        <w:jc w:val="center"/>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CASE STUDY:</w:t>
      </w:r>
      <w:r w:rsidR="004669DC" w:rsidRPr="00B41064">
        <w:rPr>
          <w:rFonts w:ascii="Times New Roman" w:hAnsi="Times New Roman" w:cs="Times New Roman"/>
          <w:b/>
          <w:color w:val="000000" w:themeColor="text1"/>
          <w:sz w:val="24"/>
          <w:szCs w:val="24"/>
        </w:rPr>
        <w:t xml:space="preserve"> RANGIRO SECTOR</w:t>
      </w:r>
    </w:p>
    <w:p w:rsidR="00A546B1" w:rsidRPr="00B41064" w:rsidRDefault="00A546B1" w:rsidP="00B41064">
      <w:pPr>
        <w:pStyle w:val="NoSpacing"/>
        <w:spacing w:line="360" w:lineRule="auto"/>
        <w:jc w:val="center"/>
        <w:rPr>
          <w:rFonts w:ascii="Times New Roman" w:hAnsi="Times New Roman" w:cs="Times New Roman"/>
          <w:b/>
          <w:color w:val="000000" w:themeColor="text1"/>
          <w:sz w:val="24"/>
          <w:szCs w:val="24"/>
        </w:rPr>
      </w:pPr>
    </w:p>
    <w:p w:rsidR="00A546B1" w:rsidRPr="00B41064" w:rsidRDefault="0055385A" w:rsidP="00B41064">
      <w:pPr>
        <w:pStyle w:val="NoSpacing"/>
        <w:spacing w:line="360" w:lineRule="auto"/>
        <w:jc w:val="center"/>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PERIOD</w:t>
      </w:r>
      <w:r w:rsidR="00AD5D7A" w:rsidRPr="00B41064">
        <w:rPr>
          <w:rFonts w:ascii="Times New Roman" w:hAnsi="Times New Roman" w:cs="Times New Roman"/>
          <w:b/>
          <w:color w:val="000000" w:themeColor="text1"/>
          <w:sz w:val="24"/>
          <w:szCs w:val="24"/>
        </w:rPr>
        <w:t>:</w:t>
      </w:r>
      <w:r w:rsidR="006F0BB0" w:rsidRPr="00B41064">
        <w:rPr>
          <w:rFonts w:ascii="Times New Roman" w:hAnsi="Times New Roman" w:cs="Times New Roman"/>
          <w:b/>
          <w:color w:val="000000" w:themeColor="text1"/>
          <w:sz w:val="24"/>
          <w:szCs w:val="24"/>
        </w:rPr>
        <w:t xml:space="preserve"> 2018-2021</w:t>
      </w:r>
    </w:p>
    <w:p w:rsidR="00A546B1" w:rsidRPr="00B41064" w:rsidRDefault="00A546B1" w:rsidP="00B41064">
      <w:pPr>
        <w:pStyle w:val="NoSpacing"/>
        <w:spacing w:line="360" w:lineRule="auto"/>
        <w:jc w:val="both"/>
        <w:rPr>
          <w:rFonts w:ascii="Times New Roman" w:hAnsi="Times New Roman" w:cs="Times New Roman"/>
          <w:b/>
          <w:color w:val="000000" w:themeColor="text1"/>
          <w:sz w:val="24"/>
          <w:szCs w:val="24"/>
        </w:rPr>
      </w:pPr>
    </w:p>
    <w:p w:rsidR="00F27C58" w:rsidRPr="00B41064" w:rsidRDefault="005067E5" w:rsidP="00B41064">
      <w:pPr>
        <w:pStyle w:val="NoSpacing"/>
        <w:spacing w:line="360" w:lineRule="auto"/>
        <w:jc w:val="both"/>
        <w:rPr>
          <w:rFonts w:ascii="Times New Roman" w:eastAsiaTheme="majorEastAsia"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lang w:eastAsia="zh-CN"/>
        </w:rPr>
        <w:t xml:space="preserve">Undergraduate dissertation presented in partial </w:t>
      </w:r>
      <w:r w:rsidR="00584EB5" w:rsidRPr="00B41064">
        <w:rPr>
          <w:rFonts w:ascii="Times New Roman" w:eastAsia="SimSun" w:hAnsi="Times New Roman" w:cs="Times New Roman"/>
          <w:color w:val="000000" w:themeColor="text1"/>
          <w:sz w:val="24"/>
          <w:szCs w:val="24"/>
          <w:lang w:eastAsia="zh-CN"/>
        </w:rPr>
        <w:t>fulfilment</w:t>
      </w:r>
      <w:r w:rsidRPr="00B41064">
        <w:rPr>
          <w:rFonts w:ascii="Times New Roman" w:eastAsia="SimSun" w:hAnsi="Times New Roman" w:cs="Times New Roman"/>
          <w:color w:val="000000" w:themeColor="text1"/>
          <w:sz w:val="24"/>
          <w:szCs w:val="24"/>
          <w:lang w:eastAsia="zh-CN"/>
        </w:rPr>
        <w:t xml:space="preserve"> of the requirements for the award of Bachelor degree with </w:t>
      </w:r>
      <w:proofErr w:type="spellStart"/>
      <w:r w:rsidRPr="00B41064">
        <w:rPr>
          <w:rFonts w:ascii="Times New Roman" w:eastAsia="SimSun" w:hAnsi="Times New Roman" w:cs="Times New Roman"/>
          <w:color w:val="000000" w:themeColor="text1"/>
          <w:sz w:val="24"/>
          <w:szCs w:val="24"/>
          <w:lang w:eastAsia="zh-CN"/>
        </w:rPr>
        <w:t>honors</w:t>
      </w:r>
      <w:proofErr w:type="spellEnd"/>
      <w:r w:rsidRPr="00B41064">
        <w:rPr>
          <w:rFonts w:ascii="Times New Roman" w:eastAsia="SimSun" w:hAnsi="Times New Roman" w:cs="Times New Roman"/>
          <w:color w:val="000000" w:themeColor="text1"/>
          <w:sz w:val="24"/>
          <w:szCs w:val="24"/>
          <w:lang w:eastAsia="zh-CN"/>
        </w:rPr>
        <w:t xml:space="preserve"> in</w:t>
      </w:r>
      <w:r w:rsidRPr="00B41064">
        <w:rPr>
          <w:rFonts w:ascii="Times New Roman" w:eastAsiaTheme="majorEastAsia" w:hAnsi="Times New Roman" w:cs="Times New Roman"/>
          <w:color w:val="000000" w:themeColor="text1"/>
          <w:sz w:val="24"/>
          <w:szCs w:val="24"/>
        </w:rPr>
        <w:t xml:space="preserve"> Rural Development</w:t>
      </w:r>
    </w:p>
    <w:p w:rsidR="00350EA0" w:rsidRPr="00B41064" w:rsidRDefault="00350EA0" w:rsidP="00B41064">
      <w:pPr>
        <w:pStyle w:val="NoSpacing"/>
        <w:spacing w:line="360" w:lineRule="auto"/>
        <w:jc w:val="both"/>
        <w:rPr>
          <w:rFonts w:ascii="Times New Roman" w:hAnsi="Times New Roman" w:cs="Times New Roman"/>
          <w:b/>
          <w:color w:val="000000" w:themeColor="text1"/>
          <w:sz w:val="24"/>
          <w:szCs w:val="24"/>
        </w:rPr>
      </w:pPr>
    </w:p>
    <w:p w:rsidR="008C4513" w:rsidRPr="00B41064" w:rsidRDefault="00437128" w:rsidP="00B41064">
      <w:pPr>
        <w:pStyle w:val="Heading2"/>
        <w:spacing w:line="360" w:lineRule="auto"/>
        <w:jc w:val="both"/>
        <w:rPr>
          <w:color w:val="000000" w:themeColor="text1"/>
          <w:sz w:val="24"/>
          <w:szCs w:val="24"/>
        </w:rPr>
      </w:pPr>
      <w:bookmarkStart w:id="0" w:name="_Toc81796411"/>
      <w:bookmarkStart w:id="1" w:name="_Toc81889286"/>
      <w:bookmarkStart w:id="2" w:name="_Toc81896853"/>
      <w:bookmarkStart w:id="3" w:name="_Toc85127942"/>
      <w:bookmarkStart w:id="4" w:name="_Toc85128087"/>
      <w:bookmarkStart w:id="5" w:name="_Toc85134966"/>
      <w:bookmarkStart w:id="6" w:name="_Toc85135549"/>
      <w:bookmarkStart w:id="7" w:name="_Toc85136269"/>
      <w:bookmarkStart w:id="8" w:name="_Toc85136397"/>
      <w:bookmarkStart w:id="9" w:name="_Toc85171369"/>
      <w:bookmarkStart w:id="10" w:name="_Toc85256434"/>
      <w:bookmarkStart w:id="11" w:name="_Toc85256676"/>
      <w:bookmarkStart w:id="12" w:name="_Toc85260154"/>
      <w:bookmarkStart w:id="13" w:name="_Toc85260547"/>
      <w:bookmarkStart w:id="14" w:name="_Toc84925101"/>
      <w:r w:rsidRPr="00B41064">
        <w:rPr>
          <w:color w:val="000000" w:themeColor="text1"/>
          <w:sz w:val="24"/>
          <w:szCs w:val="24"/>
        </w:rPr>
        <w:t xml:space="preserve">PREPARED </w:t>
      </w:r>
      <w:bookmarkStart w:id="15" w:name="_Toc81796412"/>
      <w:bookmarkStart w:id="16" w:name="_Toc81889287"/>
      <w:bookmarkStart w:id="17" w:name="_Toc81896854"/>
      <w:bookmarkEnd w:id="0"/>
      <w:bookmarkEnd w:id="1"/>
      <w:bookmarkEnd w:id="2"/>
      <w:r w:rsidR="008C4513" w:rsidRPr="00B41064">
        <w:rPr>
          <w:color w:val="000000" w:themeColor="text1"/>
          <w:sz w:val="24"/>
          <w:szCs w:val="24"/>
        </w:rPr>
        <w:t>BY:</w:t>
      </w:r>
      <w:bookmarkEnd w:id="3"/>
      <w:bookmarkEnd w:id="4"/>
      <w:bookmarkEnd w:id="5"/>
      <w:bookmarkEnd w:id="6"/>
      <w:bookmarkEnd w:id="7"/>
      <w:bookmarkEnd w:id="8"/>
      <w:bookmarkEnd w:id="9"/>
      <w:bookmarkEnd w:id="10"/>
      <w:bookmarkEnd w:id="11"/>
      <w:bookmarkEnd w:id="12"/>
      <w:bookmarkEnd w:id="13"/>
      <w:bookmarkEnd w:id="14"/>
    </w:p>
    <w:p w:rsidR="00A546B1" w:rsidRPr="00B41064" w:rsidRDefault="004669DC" w:rsidP="00B41064">
      <w:pPr>
        <w:pStyle w:val="Heading2"/>
        <w:spacing w:line="360" w:lineRule="auto"/>
        <w:jc w:val="both"/>
        <w:rPr>
          <w:color w:val="000000" w:themeColor="text1"/>
          <w:sz w:val="24"/>
          <w:szCs w:val="24"/>
        </w:rPr>
      </w:pPr>
      <w:bookmarkStart w:id="18" w:name="_Toc85127943"/>
      <w:bookmarkStart w:id="19" w:name="_Toc85128088"/>
      <w:bookmarkStart w:id="20" w:name="_Toc85134967"/>
      <w:bookmarkStart w:id="21" w:name="_Toc85135550"/>
      <w:bookmarkStart w:id="22" w:name="_Toc85136270"/>
      <w:bookmarkStart w:id="23" w:name="_Toc85136398"/>
      <w:bookmarkStart w:id="24" w:name="_Toc85171370"/>
      <w:bookmarkStart w:id="25" w:name="_Toc85256435"/>
      <w:bookmarkStart w:id="26" w:name="_Toc85256677"/>
      <w:bookmarkStart w:id="27" w:name="_Toc85260155"/>
      <w:bookmarkStart w:id="28" w:name="_Toc85260548"/>
      <w:bookmarkStart w:id="29" w:name="_Toc84925102"/>
      <w:r w:rsidRPr="00B41064">
        <w:rPr>
          <w:b w:val="0"/>
          <w:color w:val="000000" w:themeColor="text1"/>
          <w:sz w:val="24"/>
          <w:szCs w:val="24"/>
        </w:rPr>
        <w:t>CYUBAHIRO</w:t>
      </w:r>
      <w:bookmarkEnd w:id="15"/>
      <w:bookmarkEnd w:id="16"/>
      <w:bookmarkEnd w:id="17"/>
      <w:r w:rsidR="008C4513" w:rsidRPr="00B41064">
        <w:rPr>
          <w:b w:val="0"/>
          <w:color w:val="000000" w:themeColor="text1"/>
          <w:sz w:val="24"/>
          <w:szCs w:val="24"/>
        </w:rPr>
        <w:t xml:space="preserve"> Emmanuel</w:t>
      </w:r>
      <w:bookmarkEnd w:id="18"/>
      <w:bookmarkEnd w:id="19"/>
      <w:bookmarkEnd w:id="20"/>
      <w:bookmarkEnd w:id="21"/>
      <w:bookmarkEnd w:id="22"/>
      <w:bookmarkEnd w:id="23"/>
      <w:bookmarkEnd w:id="24"/>
      <w:bookmarkEnd w:id="25"/>
      <w:bookmarkEnd w:id="26"/>
      <w:bookmarkEnd w:id="27"/>
      <w:bookmarkEnd w:id="28"/>
      <w:bookmarkEnd w:id="29"/>
    </w:p>
    <w:p w:rsidR="00A546B1" w:rsidRPr="00B41064" w:rsidRDefault="00437128" w:rsidP="00B41064">
      <w:pPr>
        <w:pStyle w:val="Heading2"/>
        <w:spacing w:line="360" w:lineRule="auto"/>
        <w:jc w:val="both"/>
        <w:rPr>
          <w:color w:val="000000" w:themeColor="text1"/>
          <w:sz w:val="24"/>
          <w:szCs w:val="24"/>
        </w:rPr>
      </w:pPr>
      <w:bookmarkStart w:id="30" w:name="_Toc81796413"/>
      <w:bookmarkStart w:id="31" w:name="_Toc81889288"/>
      <w:bookmarkStart w:id="32" w:name="_Toc81896855"/>
      <w:bookmarkStart w:id="33" w:name="_Toc85127944"/>
      <w:bookmarkStart w:id="34" w:name="_Toc85128089"/>
      <w:bookmarkStart w:id="35" w:name="_Toc85134968"/>
      <w:bookmarkStart w:id="36" w:name="_Toc85135551"/>
      <w:bookmarkStart w:id="37" w:name="_Toc85136271"/>
      <w:bookmarkStart w:id="38" w:name="_Toc85136399"/>
      <w:bookmarkStart w:id="39" w:name="_Toc85171371"/>
      <w:bookmarkStart w:id="40" w:name="_Toc85256436"/>
      <w:bookmarkStart w:id="41" w:name="_Toc85256678"/>
      <w:bookmarkStart w:id="42" w:name="_Toc85260156"/>
      <w:bookmarkStart w:id="43" w:name="_Toc85260549"/>
      <w:bookmarkStart w:id="44" w:name="_Toc84925103"/>
      <w:r w:rsidRPr="00B41064">
        <w:rPr>
          <w:color w:val="000000" w:themeColor="text1"/>
          <w:sz w:val="24"/>
          <w:szCs w:val="24"/>
        </w:rPr>
        <w:t>REG</w:t>
      </w:r>
      <w:r w:rsidR="004669DC" w:rsidRPr="00B41064">
        <w:rPr>
          <w:color w:val="000000" w:themeColor="text1"/>
          <w:sz w:val="24"/>
          <w:szCs w:val="24"/>
        </w:rPr>
        <w:t xml:space="preserve">: </w:t>
      </w:r>
      <w:r w:rsidR="004669DC" w:rsidRPr="00B41064">
        <w:rPr>
          <w:b w:val="0"/>
          <w:color w:val="000000" w:themeColor="text1"/>
          <w:sz w:val="24"/>
          <w:szCs w:val="24"/>
        </w:rPr>
        <w:t>2000473</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A546B1" w:rsidRPr="00B41064" w:rsidRDefault="00A546B1" w:rsidP="00B41064">
      <w:pPr>
        <w:spacing w:line="360" w:lineRule="auto"/>
        <w:jc w:val="both"/>
        <w:rPr>
          <w:rFonts w:ascii="Times New Roman" w:hAnsi="Times New Roman" w:cs="Times New Roman"/>
          <w:color w:val="000000" w:themeColor="text1"/>
          <w:sz w:val="24"/>
          <w:szCs w:val="24"/>
        </w:rPr>
      </w:pPr>
    </w:p>
    <w:p w:rsidR="00A546B1" w:rsidRPr="00B41064" w:rsidRDefault="00437128"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SUPERVISOR:</w:t>
      </w:r>
    </w:p>
    <w:p w:rsidR="005067E5" w:rsidRPr="00B41064" w:rsidRDefault="00907C18" w:rsidP="00B41064">
      <w:pPr>
        <w:spacing w:line="360" w:lineRule="auto"/>
        <w:jc w:val="both"/>
        <w:rPr>
          <w:rFonts w:ascii="Times New Roman" w:hAnsi="Times New Roman" w:cs="Times New Roman"/>
          <w:color w:val="000000" w:themeColor="text1"/>
          <w:sz w:val="24"/>
          <w:szCs w:val="24"/>
        </w:rPr>
      </w:pPr>
      <w:r w:rsidRPr="00907C18">
        <w:rPr>
          <w:rFonts w:ascii="Times New Roman" w:eastAsiaTheme="majorEastAsia" w:hAnsi="Times New Roman" w:cs="Times New Roman"/>
          <w:noProof/>
          <w:color w:val="000000" w:themeColor="text1"/>
          <w:sz w:val="24"/>
          <w:szCs w:val="24"/>
          <w:lang w:val="en-US"/>
        </w:rPr>
        <w:pict>
          <v:rect id="Rectangles 51" o:spid="_x0000_s1032" style="position:absolute;left:0;text-align:left;margin-left:660.75pt;margin-top:777.5pt;width:624.25pt;height:63.9pt;z-index:251665408;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" o:allowincell="f" fillcolor="#4bacc6" strokecolor="#31849b">
            <v:path arrowok="t"/>
            <w10:wrap anchorx="page" anchory="page"/>
          </v:rect>
        </w:pict>
      </w:r>
      <w:r w:rsidR="00FF5699" w:rsidRPr="00B41064">
        <w:rPr>
          <w:rFonts w:ascii="Times New Roman" w:hAnsi="Times New Roman" w:cs="Times New Roman"/>
          <w:color w:val="000000" w:themeColor="text1"/>
          <w:sz w:val="24"/>
          <w:szCs w:val="24"/>
        </w:rPr>
        <w:t xml:space="preserve">Dr </w:t>
      </w:r>
      <w:r w:rsidR="004669DC" w:rsidRPr="00B41064">
        <w:rPr>
          <w:rFonts w:ascii="Times New Roman" w:hAnsi="Times New Roman" w:cs="Times New Roman"/>
          <w:color w:val="000000" w:themeColor="text1"/>
          <w:sz w:val="24"/>
          <w:szCs w:val="24"/>
        </w:rPr>
        <w:t>RUVUNA</w:t>
      </w:r>
      <w:r w:rsidR="00B7224A" w:rsidRPr="00B41064">
        <w:rPr>
          <w:rFonts w:ascii="Times New Roman" w:hAnsi="Times New Roman" w:cs="Times New Roman"/>
          <w:color w:val="000000" w:themeColor="text1"/>
          <w:sz w:val="24"/>
          <w:szCs w:val="24"/>
        </w:rPr>
        <w:t xml:space="preserve"> Eric</w:t>
      </w:r>
      <w:r w:rsidR="00F27C58" w:rsidRPr="00B41064">
        <w:rPr>
          <w:rFonts w:ascii="Times New Roman" w:hAnsi="Times New Roman" w:cs="Times New Roman"/>
          <w:color w:val="000000" w:themeColor="text1"/>
          <w:sz w:val="24"/>
          <w:szCs w:val="24"/>
        </w:rPr>
        <w:t>, (</w:t>
      </w:r>
      <w:r w:rsidR="001858C2" w:rsidRPr="00B41064">
        <w:rPr>
          <w:rFonts w:ascii="Times New Roman" w:hAnsi="Times New Roman" w:cs="Times New Roman"/>
          <w:color w:val="000000" w:themeColor="text1"/>
          <w:sz w:val="24"/>
          <w:szCs w:val="24"/>
        </w:rPr>
        <w:t>Ph</w:t>
      </w:r>
      <w:r w:rsidR="00FF5699" w:rsidRPr="00B41064">
        <w:rPr>
          <w:rFonts w:ascii="Times New Roman" w:hAnsi="Times New Roman" w:cs="Times New Roman"/>
          <w:color w:val="000000" w:themeColor="text1"/>
          <w:sz w:val="24"/>
          <w:szCs w:val="24"/>
        </w:rPr>
        <w:t>D)</w:t>
      </w:r>
    </w:p>
    <w:p w:rsidR="006F0BB0" w:rsidRPr="00B41064" w:rsidRDefault="006F0BB0" w:rsidP="00B41064">
      <w:pPr>
        <w:spacing w:line="360" w:lineRule="auto"/>
        <w:jc w:val="both"/>
        <w:rPr>
          <w:rFonts w:ascii="Times New Roman" w:hAnsi="Times New Roman" w:cs="Times New Roman"/>
          <w:b/>
          <w:color w:val="000000" w:themeColor="text1"/>
          <w:sz w:val="24"/>
          <w:szCs w:val="24"/>
        </w:rPr>
      </w:pPr>
    </w:p>
    <w:p w:rsidR="0074314F" w:rsidRPr="00B41064" w:rsidRDefault="005067E5" w:rsidP="00B41064">
      <w:pPr>
        <w:autoSpaceDE w:val="0"/>
        <w:autoSpaceDN w:val="0"/>
        <w:adjustRightInd w:val="0"/>
        <w:spacing w:after="0" w:line="360" w:lineRule="auto"/>
        <w:jc w:val="center"/>
        <w:rPr>
          <w:rFonts w:ascii="Times New Roman" w:eastAsia="SimSun" w:hAnsi="Times New Roman" w:cs="Times New Roman"/>
          <w:b/>
          <w:color w:val="000000" w:themeColor="text1"/>
          <w:sz w:val="24"/>
          <w:szCs w:val="24"/>
          <w:lang w:eastAsia="zh-CN"/>
        </w:rPr>
      </w:pPr>
      <w:proofErr w:type="spellStart"/>
      <w:r w:rsidRPr="00B41064">
        <w:rPr>
          <w:rFonts w:ascii="Times New Roman" w:eastAsia="SimSun" w:hAnsi="Times New Roman" w:cs="Times New Roman"/>
          <w:b/>
          <w:color w:val="000000" w:themeColor="text1"/>
          <w:sz w:val="24"/>
          <w:szCs w:val="24"/>
          <w:lang w:eastAsia="zh-CN"/>
        </w:rPr>
        <w:t>Kibogora</w:t>
      </w:r>
      <w:proofErr w:type="gramStart"/>
      <w:r w:rsidRPr="00B41064">
        <w:rPr>
          <w:rFonts w:ascii="Times New Roman" w:eastAsia="SimSun" w:hAnsi="Times New Roman" w:cs="Times New Roman"/>
          <w:b/>
          <w:color w:val="000000" w:themeColor="text1"/>
          <w:sz w:val="24"/>
          <w:szCs w:val="24"/>
          <w:lang w:eastAsia="zh-CN"/>
        </w:rPr>
        <w:t>,</w:t>
      </w:r>
      <w:r w:rsidR="006F0BB0" w:rsidRPr="00B41064">
        <w:rPr>
          <w:rFonts w:ascii="Times New Roman" w:eastAsia="SimSun" w:hAnsi="Times New Roman" w:cs="Times New Roman"/>
          <w:b/>
          <w:color w:val="000000" w:themeColor="text1"/>
          <w:sz w:val="24"/>
          <w:szCs w:val="24"/>
          <w:lang w:eastAsia="zh-CN"/>
        </w:rPr>
        <w:t>October</w:t>
      </w:r>
      <w:proofErr w:type="spellEnd"/>
      <w:proofErr w:type="gramEnd"/>
      <w:r w:rsidR="006F0BB0" w:rsidRPr="00B41064">
        <w:rPr>
          <w:rFonts w:ascii="Times New Roman" w:eastAsia="SimSun" w:hAnsi="Times New Roman" w:cs="Times New Roman"/>
          <w:b/>
          <w:color w:val="000000" w:themeColor="text1"/>
          <w:sz w:val="24"/>
          <w:szCs w:val="24"/>
          <w:lang w:eastAsia="zh-CN"/>
        </w:rPr>
        <w:t xml:space="preserve">  </w:t>
      </w:r>
      <w:r w:rsidR="00437128" w:rsidRPr="00B41064">
        <w:rPr>
          <w:rFonts w:ascii="Times New Roman" w:eastAsia="SimSun" w:hAnsi="Times New Roman" w:cs="Times New Roman"/>
          <w:b/>
          <w:color w:val="000000" w:themeColor="text1"/>
          <w:sz w:val="24"/>
          <w:szCs w:val="24"/>
          <w:lang w:eastAsia="zh-CN"/>
        </w:rPr>
        <w:t>,</w:t>
      </w:r>
      <w:r w:rsidRPr="00B41064">
        <w:rPr>
          <w:rFonts w:ascii="Times New Roman" w:eastAsia="SimSun" w:hAnsi="Times New Roman" w:cs="Times New Roman"/>
          <w:b/>
          <w:color w:val="000000" w:themeColor="text1"/>
          <w:sz w:val="24"/>
          <w:szCs w:val="24"/>
          <w:lang w:eastAsia="zh-CN"/>
        </w:rPr>
        <w:t xml:space="preserve"> 2021</w:t>
      </w:r>
    </w:p>
    <w:p w:rsidR="006F0BB0" w:rsidRPr="00B41064" w:rsidRDefault="006F0BB0" w:rsidP="00B41064">
      <w:pPr>
        <w:pStyle w:val="comp"/>
        <w:spacing w:line="360" w:lineRule="auto"/>
        <w:rPr>
          <w:b/>
          <w:color w:val="000000" w:themeColor="text1"/>
        </w:rPr>
        <w:sectPr w:rsidR="006F0BB0" w:rsidRPr="00B41064" w:rsidSect="00B41064">
          <w:footerReference w:type="default" r:id="rId10"/>
          <w:footerReference w:type="first" r:id="rId11"/>
          <w:pgSz w:w="11906" w:h="16838"/>
          <w:pgMar w:top="1440" w:right="1440" w:bottom="1440" w:left="1440" w:header="708" w:footer="708" w:gutter="0"/>
          <w:pgBorders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08"/>
          <w:titlePg/>
          <w:docGrid w:linePitch="360"/>
        </w:sectPr>
      </w:pPr>
      <w:bookmarkStart w:id="45" w:name="_Toc81896856"/>
      <w:bookmarkStart w:id="46" w:name="_Toc85127945"/>
    </w:p>
    <w:p w:rsidR="00AD5D7A" w:rsidRPr="00B41064" w:rsidRDefault="0029429E" w:rsidP="00B41064">
      <w:pPr>
        <w:pStyle w:val="Heading1"/>
        <w:spacing w:line="360" w:lineRule="auto"/>
        <w:rPr>
          <w:rFonts w:ascii="Times New Roman" w:hAnsi="Times New Roman" w:cs="Times New Roman"/>
          <w:color w:val="000000" w:themeColor="text1"/>
          <w:sz w:val="24"/>
          <w:szCs w:val="24"/>
        </w:rPr>
      </w:pPr>
      <w:bookmarkStart w:id="47" w:name="_Toc84925104"/>
      <w:r w:rsidRPr="00B41064">
        <w:rPr>
          <w:rFonts w:ascii="Times New Roman" w:hAnsi="Times New Roman" w:cs="Times New Roman"/>
          <w:color w:val="000000" w:themeColor="text1"/>
          <w:sz w:val="24"/>
          <w:szCs w:val="24"/>
        </w:rPr>
        <w:lastRenderedPageBreak/>
        <w:t>DECRALATION</w:t>
      </w:r>
      <w:bookmarkEnd w:id="45"/>
      <w:bookmarkEnd w:id="46"/>
      <w:bookmarkEnd w:id="47"/>
    </w:p>
    <w:p w:rsidR="00AD5D7A" w:rsidRPr="00B41064" w:rsidRDefault="00AD5D7A" w:rsidP="00B41064">
      <w:pPr>
        <w:spacing w:after="0" w:line="360" w:lineRule="auto"/>
        <w:jc w:val="both"/>
        <w:rPr>
          <w:rFonts w:ascii="Times New Roman" w:eastAsia="SimSun" w:hAnsi="Times New Roman" w:cs="Times New Roman"/>
          <w:b/>
          <w:color w:val="000000" w:themeColor="text1"/>
          <w:sz w:val="24"/>
          <w:szCs w:val="24"/>
          <w:lang w:eastAsia="zh-CN"/>
        </w:rPr>
      </w:pPr>
    </w:p>
    <w:p w:rsidR="0074314F" w:rsidRPr="00B41064" w:rsidRDefault="0074314F" w:rsidP="00B41064">
      <w:pPr>
        <w:spacing w:after="0" w:line="360" w:lineRule="auto"/>
        <w:jc w:val="both"/>
        <w:rPr>
          <w:rFonts w:ascii="Times New Roman" w:eastAsia="SimSun" w:hAnsi="Times New Roman" w:cs="Times New Roman"/>
          <w:b/>
          <w:color w:val="000000" w:themeColor="text1"/>
          <w:sz w:val="24"/>
          <w:szCs w:val="24"/>
          <w:lang w:eastAsia="zh-CN"/>
        </w:rPr>
      </w:pPr>
      <w:r w:rsidRPr="00B41064">
        <w:rPr>
          <w:rFonts w:ascii="Times New Roman" w:eastAsia="SimSun" w:hAnsi="Times New Roman" w:cs="Times New Roman"/>
          <w:b/>
          <w:color w:val="000000" w:themeColor="text1"/>
          <w:sz w:val="24"/>
          <w:szCs w:val="24"/>
          <w:lang w:eastAsia="zh-CN"/>
        </w:rPr>
        <w:t xml:space="preserve">Declaration by the Candidate </w:t>
      </w:r>
    </w:p>
    <w:p w:rsidR="00AD5D7A" w:rsidRPr="00B41064" w:rsidRDefault="00AD5D7A" w:rsidP="00B41064">
      <w:pPr>
        <w:spacing w:after="0" w:line="360" w:lineRule="auto"/>
        <w:jc w:val="both"/>
        <w:rPr>
          <w:rFonts w:ascii="Times New Roman" w:eastAsia="SimSun" w:hAnsi="Times New Roman" w:cs="Times New Roman"/>
          <w:color w:val="000000" w:themeColor="text1"/>
          <w:sz w:val="24"/>
          <w:szCs w:val="24"/>
          <w:u w:val="single"/>
          <w:lang w:eastAsia="zh-CN"/>
        </w:rPr>
      </w:pPr>
    </w:p>
    <w:p w:rsidR="00AD5D7A" w:rsidRPr="00B41064" w:rsidRDefault="00AD5D7A" w:rsidP="00B41064">
      <w:pPr>
        <w:autoSpaceDE w:val="0"/>
        <w:autoSpaceDN w:val="0"/>
        <w:adjustRightInd w:val="0"/>
        <w:spacing w:line="360" w:lineRule="auto"/>
        <w:jc w:val="both"/>
        <w:rPr>
          <w:rFonts w:ascii="Times New Roman" w:eastAsia="SimSun" w:hAnsi="Times New Roman" w:cs="Times New Roman"/>
          <w:color w:val="000000" w:themeColor="text1"/>
          <w:sz w:val="24"/>
          <w:szCs w:val="24"/>
          <w:lang w:eastAsia="zh-CN"/>
        </w:rPr>
      </w:pPr>
      <w:r w:rsidRPr="00B41064">
        <w:rPr>
          <w:rFonts w:ascii="Times New Roman" w:eastAsia="SimSun" w:hAnsi="Times New Roman" w:cs="Times New Roman"/>
          <w:color w:val="000000" w:themeColor="text1"/>
          <w:sz w:val="24"/>
          <w:szCs w:val="24"/>
          <w:lang w:eastAsia="zh-CN"/>
        </w:rPr>
        <w:t xml:space="preserve">Me </w:t>
      </w:r>
      <w:r w:rsidRPr="00B41064">
        <w:rPr>
          <w:rFonts w:ascii="Times New Roman" w:eastAsia="SimSun" w:hAnsi="Times New Roman" w:cs="Times New Roman"/>
          <w:b/>
          <w:color w:val="000000" w:themeColor="text1"/>
          <w:sz w:val="24"/>
          <w:szCs w:val="24"/>
          <w:lang w:eastAsia="zh-CN"/>
        </w:rPr>
        <w:t xml:space="preserve">Emmanuel CYUBAHIRO </w:t>
      </w:r>
      <w:r w:rsidRPr="00B41064">
        <w:rPr>
          <w:rFonts w:ascii="Times New Roman" w:eastAsia="SimSun" w:hAnsi="Times New Roman" w:cs="Times New Roman"/>
          <w:color w:val="000000" w:themeColor="text1"/>
          <w:sz w:val="24"/>
          <w:szCs w:val="24"/>
          <w:lang w:eastAsia="zh-CN"/>
        </w:rPr>
        <w:t xml:space="preserve">hereby declare that this </w:t>
      </w:r>
      <w:r w:rsidR="0070418E" w:rsidRPr="00B41064">
        <w:rPr>
          <w:rFonts w:ascii="Times New Roman" w:eastAsia="SimSun" w:hAnsi="Times New Roman" w:cs="Times New Roman"/>
          <w:color w:val="000000" w:themeColor="text1"/>
          <w:sz w:val="24"/>
          <w:szCs w:val="24"/>
          <w:lang w:eastAsia="zh-CN"/>
        </w:rPr>
        <w:t>is my</w:t>
      </w:r>
      <w:r w:rsidRPr="00B41064">
        <w:rPr>
          <w:rFonts w:ascii="Times New Roman" w:eastAsia="SimSun" w:hAnsi="Times New Roman" w:cs="Times New Roman"/>
          <w:color w:val="000000" w:themeColor="text1"/>
          <w:sz w:val="24"/>
          <w:szCs w:val="24"/>
          <w:lang w:eastAsia="zh-CN"/>
        </w:rPr>
        <w:t xml:space="preserve"> original work and not a duplication of any similar academic work. It has ther</w:t>
      </w:r>
      <w:r w:rsidR="0029429E" w:rsidRPr="00B41064">
        <w:rPr>
          <w:rFonts w:ascii="Times New Roman" w:eastAsia="SimSun" w:hAnsi="Times New Roman" w:cs="Times New Roman"/>
          <w:color w:val="000000" w:themeColor="text1"/>
          <w:sz w:val="24"/>
          <w:szCs w:val="24"/>
          <w:lang w:eastAsia="zh-CN"/>
        </w:rPr>
        <w:t xml:space="preserve">efore not been previously or </w:t>
      </w:r>
      <w:r w:rsidRPr="00B41064">
        <w:rPr>
          <w:rFonts w:ascii="Times New Roman" w:eastAsia="SimSun" w:hAnsi="Times New Roman" w:cs="Times New Roman"/>
          <w:color w:val="000000" w:themeColor="text1"/>
          <w:sz w:val="24"/>
          <w:szCs w:val="24"/>
          <w:lang w:eastAsia="zh-CN"/>
        </w:rPr>
        <w:t xml:space="preserve">currently submitted for any other degree, diploma or other qualification to </w:t>
      </w:r>
      <w:proofErr w:type="spellStart"/>
      <w:r w:rsidRPr="00B41064">
        <w:rPr>
          <w:rFonts w:ascii="Times New Roman" w:eastAsia="SimSun" w:hAnsi="Times New Roman" w:cs="Times New Roman"/>
          <w:color w:val="000000" w:themeColor="text1"/>
          <w:sz w:val="24"/>
          <w:szCs w:val="24"/>
          <w:lang w:eastAsia="zh-CN"/>
        </w:rPr>
        <w:t>Kibogora</w:t>
      </w:r>
      <w:proofErr w:type="spellEnd"/>
      <w:r w:rsidRPr="00B41064">
        <w:rPr>
          <w:rFonts w:ascii="Times New Roman" w:eastAsia="SimSun" w:hAnsi="Times New Roman" w:cs="Times New Roman"/>
          <w:color w:val="000000" w:themeColor="text1"/>
          <w:sz w:val="24"/>
          <w:szCs w:val="24"/>
          <w:lang w:eastAsia="zh-CN"/>
        </w:rPr>
        <w:t xml:space="preserve"> Polytechnic or any other</w:t>
      </w:r>
      <w:r w:rsidR="00434F80" w:rsidRPr="00B41064">
        <w:rPr>
          <w:rFonts w:ascii="Times New Roman" w:eastAsia="SimSun" w:hAnsi="Times New Roman" w:cs="Times New Roman"/>
          <w:color w:val="000000" w:themeColor="text1"/>
          <w:sz w:val="24"/>
          <w:szCs w:val="24"/>
          <w:lang w:eastAsia="zh-CN"/>
        </w:rPr>
        <w:t xml:space="preserve"> institution. </w:t>
      </w:r>
    </w:p>
    <w:p w:rsidR="00AD5D7A" w:rsidRPr="00B41064" w:rsidRDefault="00AD5D7A" w:rsidP="00B41064">
      <w:pPr>
        <w:tabs>
          <w:tab w:val="center" w:pos="4320"/>
        </w:tabs>
        <w:spacing w:after="0" w:line="360" w:lineRule="auto"/>
        <w:jc w:val="both"/>
        <w:rPr>
          <w:rFonts w:ascii="Times New Roman" w:eastAsia="SimSun" w:hAnsi="Times New Roman" w:cs="Times New Roman"/>
          <w:color w:val="000000" w:themeColor="text1"/>
          <w:sz w:val="24"/>
          <w:szCs w:val="24"/>
          <w:lang w:eastAsia="zh-CN"/>
        </w:rPr>
      </w:pPr>
    </w:p>
    <w:p w:rsidR="0070418E" w:rsidRPr="00B41064" w:rsidRDefault="0070418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Student signature.........................</w:t>
      </w:r>
    </w:p>
    <w:p w:rsidR="006F4358" w:rsidRPr="00B41064" w:rsidRDefault="006F4358"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Date……</w:t>
      </w:r>
      <w:r w:rsidR="00F66F65" w:rsidRPr="00B41064">
        <w:rPr>
          <w:rFonts w:ascii="Times New Roman" w:hAnsi="Times New Roman" w:cs="Times New Roman"/>
          <w:color w:val="000000" w:themeColor="text1"/>
          <w:sz w:val="24"/>
          <w:szCs w:val="24"/>
        </w:rPr>
        <w:t>...............</w:t>
      </w:r>
      <w:r w:rsidRPr="00B41064">
        <w:rPr>
          <w:rFonts w:ascii="Times New Roman" w:hAnsi="Times New Roman" w:cs="Times New Roman"/>
          <w:color w:val="000000" w:themeColor="text1"/>
          <w:sz w:val="24"/>
          <w:szCs w:val="24"/>
        </w:rPr>
        <w:t>/……..</w:t>
      </w:r>
      <w:r w:rsidR="00F66F65" w:rsidRPr="00B41064">
        <w:rPr>
          <w:rFonts w:ascii="Times New Roman" w:hAnsi="Times New Roman" w:cs="Times New Roman"/>
          <w:color w:val="000000" w:themeColor="text1"/>
          <w:sz w:val="24"/>
          <w:szCs w:val="24"/>
        </w:rPr>
        <w:t>.........................</w:t>
      </w:r>
      <w:r w:rsidRPr="00B41064">
        <w:rPr>
          <w:rFonts w:ascii="Times New Roman" w:hAnsi="Times New Roman" w:cs="Times New Roman"/>
          <w:color w:val="000000" w:themeColor="text1"/>
          <w:sz w:val="24"/>
          <w:szCs w:val="24"/>
        </w:rPr>
        <w:t>/………….</w:t>
      </w:r>
    </w:p>
    <w:p w:rsidR="0070418E" w:rsidRPr="00B41064" w:rsidRDefault="0070418E" w:rsidP="00B41064">
      <w:pPr>
        <w:spacing w:line="360" w:lineRule="auto"/>
        <w:jc w:val="both"/>
        <w:rPr>
          <w:rFonts w:ascii="Times New Roman" w:hAnsi="Times New Roman" w:cs="Times New Roman"/>
          <w:color w:val="000000" w:themeColor="text1"/>
          <w:sz w:val="24"/>
          <w:szCs w:val="24"/>
        </w:rPr>
      </w:pPr>
    </w:p>
    <w:p w:rsidR="00821581" w:rsidRPr="00B41064" w:rsidRDefault="00821581" w:rsidP="00B41064">
      <w:pPr>
        <w:tabs>
          <w:tab w:val="center" w:pos="4320"/>
        </w:tabs>
        <w:spacing w:after="0" w:line="360" w:lineRule="auto"/>
        <w:jc w:val="both"/>
        <w:rPr>
          <w:rFonts w:ascii="Times New Roman" w:eastAsia="SimSun" w:hAnsi="Times New Roman" w:cs="Times New Roman"/>
          <w:b/>
          <w:color w:val="000000" w:themeColor="text1"/>
          <w:sz w:val="24"/>
          <w:szCs w:val="24"/>
          <w:lang w:eastAsia="zh-CN"/>
        </w:rPr>
      </w:pPr>
      <w:r w:rsidRPr="00B41064">
        <w:rPr>
          <w:rFonts w:ascii="Times New Roman" w:eastAsia="SimSun" w:hAnsi="Times New Roman" w:cs="Times New Roman"/>
          <w:b/>
          <w:color w:val="000000" w:themeColor="text1"/>
          <w:sz w:val="24"/>
          <w:szCs w:val="24"/>
          <w:lang w:eastAsia="zh-CN"/>
        </w:rPr>
        <w:t>Declaration by the Supervisor</w:t>
      </w:r>
    </w:p>
    <w:p w:rsidR="00821581" w:rsidRPr="00B41064" w:rsidRDefault="00821581" w:rsidP="00B41064">
      <w:pPr>
        <w:tabs>
          <w:tab w:val="center" w:pos="4320"/>
        </w:tabs>
        <w:spacing w:after="0" w:line="360" w:lineRule="auto"/>
        <w:jc w:val="both"/>
        <w:rPr>
          <w:rFonts w:ascii="Times New Roman" w:eastAsia="SimSun" w:hAnsi="Times New Roman" w:cs="Times New Roman"/>
          <w:color w:val="000000" w:themeColor="text1"/>
          <w:sz w:val="24"/>
          <w:szCs w:val="24"/>
          <w:lang w:eastAsia="zh-CN"/>
        </w:rPr>
      </w:pPr>
      <w:r w:rsidRPr="00B41064">
        <w:rPr>
          <w:rFonts w:ascii="Times New Roman" w:eastAsia="SimSun" w:hAnsi="Times New Roman" w:cs="Times New Roman"/>
          <w:color w:val="000000" w:themeColor="text1"/>
          <w:sz w:val="24"/>
          <w:szCs w:val="24"/>
          <w:lang w:eastAsia="zh-CN"/>
        </w:rPr>
        <w:t>I declare that this work has been submitted for examination with my approval as KP Supervisor</w:t>
      </w:r>
    </w:p>
    <w:p w:rsidR="00821581" w:rsidRPr="00B41064" w:rsidRDefault="00821581" w:rsidP="00B41064">
      <w:pPr>
        <w:tabs>
          <w:tab w:val="center" w:pos="4320"/>
        </w:tabs>
        <w:spacing w:after="0" w:line="360" w:lineRule="auto"/>
        <w:jc w:val="both"/>
        <w:rPr>
          <w:rFonts w:ascii="Times New Roman" w:eastAsia="SimSun" w:hAnsi="Times New Roman" w:cs="Times New Roman"/>
          <w:color w:val="000000" w:themeColor="text1"/>
          <w:sz w:val="24"/>
          <w:szCs w:val="24"/>
          <w:lang w:eastAsia="zh-CN"/>
        </w:rPr>
      </w:pPr>
    </w:p>
    <w:p w:rsidR="00821581" w:rsidRPr="00B41064" w:rsidRDefault="00821581" w:rsidP="00B41064">
      <w:pPr>
        <w:tabs>
          <w:tab w:val="center" w:pos="4320"/>
        </w:tabs>
        <w:spacing w:after="0" w:line="360" w:lineRule="auto"/>
        <w:jc w:val="both"/>
        <w:rPr>
          <w:rFonts w:ascii="Times New Roman" w:eastAsia="SimSun" w:hAnsi="Times New Roman" w:cs="Times New Roman"/>
          <w:color w:val="000000" w:themeColor="text1"/>
          <w:sz w:val="24"/>
          <w:szCs w:val="24"/>
          <w:lang w:eastAsia="zh-CN"/>
        </w:rPr>
      </w:pPr>
      <w:r w:rsidRPr="00B41064">
        <w:rPr>
          <w:rFonts w:ascii="Times New Roman" w:eastAsia="SimSun" w:hAnsi="Times New Roman" w:cs="Times New Roman"/>
          <w:color w:val="000000" w:themeColor="text1"/>
          <w:sz w:val="24"/>
          <w:szCs w:val="24"/>
          <w:lang w:eastAsia="zh-CN"/>
        </w:rPr>
        <w:t xml:space="preserve">Supervisor’s name: </w:t>
      </w:r>
      <w:r w:rsidRPr="00B41064">
        <w:rPr>
          <w:rFonts w:ascii="Times New Roman" w:eastAsia="SimSun" w:hAnsi="Times New Roman" w:cs="Times New Roman"/>
          <w:b/>
          <w:color w:val="000000" w:themeColor="text1"/>
          <w:sz w:val="24"/>
          <w:szCs w:val="24"/>
          <w:lang w:eastAsia="zh-CN"/>
        </w:rPr>
        <w:t>Dr. RUVUNA Eric, (PhD)</w:t>
      </w:r>
    </w:p>
    <w:p w:rsidR="00821581" w:rsidRPr="00B41064" w:rsidRDefault="00821581" w:rsidP="00B41064">
      <w:pPr>
        <w:tabs>
          <w:tab w:val="center" w:pos="4320"/>
        </w:tabs>
        <w:spacing w:after="0" w:line="360" w:lineRule="auto"/>
        <w:jc w:val="both"/>
        <w:rPr>
          <w:rFonts w:ascii="Times New Roman" w:eastAsia="SimSun" w:hAnsi="Times New Roman" w:cs="Times New Roman"/>
          <w:color w:val="000000" w:themeColor="text1"/>
          <w:sz w:val="24"/>
          <w:szCs w:val="24"/>
          <w:lang w:eastAsia="zh-CN"/>
        </w:rPr>
      </w:pPr>
      <w:r w:rsidRPr="00B41064">
        <w:rPr>
          <w:rFonts w:ascii="Times New Roman" w:eastAsia="SimSun" w:hAnsi="Times New Roman" w:cs="Times New Roman"/>
          <w:color w:val="000000" w:themeColor="text1"/>
          <w:sz w:val="24"/>
          <w:szCs w:val="24"/>
          <w:lang w:eastAsia="zh-CN"/>
        </w:rPr>
        <w:t>Signed………………………………………………………..</w:t>
      </w:r>
    </w:p>
    <w:p w:rsidR="00A546B1" w:rsidRPr="00B41064" w:rsidRDefault="00821581" w:rsidP="00B41064">
      <w:pPr>
        <w:spacing w:line="360" w:lineRule="auto"/>
        <w:jc w:val="both"/>
        <w:rPr>
          <w:rFonts w:ascii="Times New Roman" w:eastAsiaTheme="majorEastAsia"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lang w:eastAsia="zh-CN"/>
        </w:rPr>
        <w:t>Date………………</w:t>
      </w:r>
      <w:r w:rsidR="00F66F65" w:rsidRPr="00B41064">
        <w:rPr>
          <w:rFonts w:ascii="Times New Roman" w:eastAsia="SimSun" w:hAnsi="Times New Roman" w:cs="Times New Roman"/>
          <w:color w:val="000000" w:themeColor="text1"/>
          <w:sz w:val="24"/>
          <w:szCs w:val="24"/>
          <w:lang w:eastAsia="zh-CN"/>
        </w:rPr>
        <w:t>/</w:t>
      </w:r>
      <w:r w:rsidRPr="00B41064">
        <w:rPr>
          <w:rFonts w:ascii="Times New Roman" w:eastAsia="SimSun" w:hAnsi="Times New Roman" w:cs="Times New Roman"/>
          <w:color w:val="000000" w:themeColor="text1"/>
          <w:sz w:val="24"/>
          <w:szCs w:val="24"/>
          <w:lang w:eastAsia="zh-CN"/>
        </w:rPr>
        <w:t>……………………</w:t>
      </w:r>
      <w:r w:rsidR="00F66F65" w:rsidRPr="00B41064">
        <w:rPr>
          <w:rFonts w:ascii="Times New Roman" w:eastAsia="SimSun" w:hAnsi="Times New Roman" w:cs="Times New Roman"/>
          <w:color w:val="000000" w:themeColor="text1"/>
          <w:sz w:val="24"/>
          <w:szCs w:val="24"/>
          <w:lang w:eastAsia="zh-CN"/>
        </w:rPr>
        <w:t>/</w:t>
      </w:r>
      <w:r w:rsidRPr="00B41064">
        <w:rPr>
          <w:rFonts w:ascii="Times New Roman" w:eastAsia="SimSun" w:hAnsi="Times New Roman" w:cs="Times New Roman"/>
          <w:color w:val="000000" w:themeColor="text1"/>
          <w:sz w:val="24"/>
          <w:szCs w:val="24"/>
          <w:lang w:eastAsia="zh-CN"/>
        </w:rPr>
        <w:t>……………………..</w:t>
      </w:r>
    </w:p>
    <w:p w:rsidR="00A546B1" w:rsidRPr="00B41064" w:rsidRDefault="00A546B1" w:rsidP="00B41064">
      <w:pPr>
        <w:spacing w:line="360" w:lineRule="auto"/>
        <w:jc w:val="both"/>
        <w:rPr>
          <w:rFonts w:ascii="Times New Roman" w:hAnsi="Times New Roman" w:cs="Times New Roman"/>
          <w:color w:val="000000" w:themeColor="text1"/>
          <w:sz w:val="24"/>
          <w:szCs w:val="24"/>
        </w:rPr>
      </w:pPr>
    </w:p>
    <w:p w:rsidR="00A546B1" w:rsidRPr="00B41064" w:rsidRDefault="00A546B1" w:rsidP="00B41064">
      <w:pPr>
        <w:spacing w:line="360" w:lineRule="auto"/>
        <w:jc w:val="both"/>
        <w:rPr>
          <w:rFonts w:ascii="Times New Roman" w:hAnsi="Times New Roman" w:cs="Times New Roman"/>
          <w:color w:val="000000" w:themeColor="text1"/>
          <w:sz w:val="24"/>
          <w:szCs w:val="24"/>
        </w:rPr>
      </w:pPr>
    </w:p>
    <w:p w:rsidR="006F0BB0" w:rsidRPr="00B41064" w:rsidRDefault="006F0BB0" w:rsidP="00B41064">
      <w:pPr>
        <w:spacing w:line="360" w:lineRule="auto"/>
        <w:jc w:val="both"/>
        <w:rPr>
          <w:rFonts w:ascii="Times New Roman" w:hAnsi="Times New Roman" w:cs="Times New Roman"/>
          <w:color w:val="000000" w:themeColor="text1"/>
          <w:sz w:val="24"/>
          <w:szCs w:val="24"/>
        </w:rPr>
      </w:pPr>
    </w:p>
    <w:p w:rsidR="006F0BB0" w:rsidRPr="00B41064" w:rsidRDefault="006F0BB0" w:rsidP="00B41064">
      <w:pPr>
        <w:spacing w:line="360" w:lineRule="auto"/>
        <w:jc w:val="both"/>
        <w:rPr>
          <w:rFonts w:ascii="Times New Roman" w:hAnsi="Times New Roman" w:cs="Times New Roman"/>
          <w:color w:val="000000" w:themeColor="text1"/>
          <w:sz w:val="24"/>
          <w:szCs w:val="24"/>
        </w:rPr>
      </w:pPr>
    </w:p>
    <w:p w:rsidR="006F0BB0" w:rsidRPr="00B41064" w:rsidRDefault="006F0BB0" w:rsidP="00B41064">
      <w:pPr>
        <w:spacing w:line="360" w:lineRule="auto"/>
        <w:jc w:val="both"/>
        <w:rPr>
          <w:rFonts w:ascii="Times New Roman" w:hAnsi="Times New Roman" w:cs="Times New Roman"/>
          <w:color w:val="000000" w:themeColor="text1"/>
          <w:sz w:val="24"/>
          <w:szCs w:val="24"/>
        </w:rPr>
      </w:pPr>
    </w:p>
    <w:p w:rsidR="006F0BB0" w:rsidRPr="00B41064" w:rsidRDefault="006F0BB0" w:rsidP="00B41064">
      <w:pPr>
        <w:spacing w:line="360" w:lineRule="auto"/>
        <w:jc w:val="both"/>
        <w:rPr>
          <w:rFonts w:ascii="Times New Roman" w:hAnsi="Times New Roman" w:cs="Times New Roman"/>
          <w:color w:val="000000" w:themeColor="text1"/>
          <w:sz w:val="24"/>
          <w:szCs w:val="24"/>
        </w:rPr>
      </w:pPr>
    </w:p>
    <w:p w:rsidR="006F0BB0" w:rsidRPr="00B41064" w:rsidRDefault="006F0BB0" w:rsidP="00B41064">
      <w:pPr>
        <w:spacing w:line="360" w:lineRule="auto"/>
        <w:jc w:val="both"/>
        <w:rPr>
          <w:rFonts w:ascii="Times New Roman" w:hAnsi="Times New Roman" w:cs="Times New Roman"/>
          <w:color w:val="000000" w:themeColor="text1"/>
          <w:sz w:val="24"/>
          <w:szCs w:val="24"/>
        </w:rPr>
      </w:pPr>
    </w:p>
    <w:p w:rsidR="00636BD3" w:rsidRPr="00B41064" w:rsidRDefault="00636BD3" w:rsidP="00B41064">
      <w:pPr>
        <w:pStyle w:val="Heading1"/>
        <w:spacing w:line="360" w:lineRule="auto"/>
        <w:jc w:val="center"/>
        <w:rPr>
          <w:rFonts w:ascii="Times New Roman" w:hAnsi="Times New Roman" w:cs="Times New Roman"/>
          <w:color w:val="000000" w:themeColor="text1"/>
          <w:sz w:val="24"/>
          <w:szCs w:val="24"/>
        </w:rPr>
      </w:pPr>
      <w:bookmarkStart w:id="48" w:name="_Toc81896857"/>
      <w:bookmarkStart w:id="49" w:name="_Toc85127946"/>
      <w:bookmarkStart w:id="50" w:name="_Toc84925105"/>
      <w:r w:rsidRPr="00B41064">
        <w:rPr>
          <w:rFonts w:ascii="Times New Roman" w:hAnsi="Times New Roman" w:cs="Times New Roman"/>
          <w:color w:val="000000" w:themeColor="text1"/>
          <w:sz w:val="24"/>
          <w:szCs w:val="24"/>
        </w:rPr>
        <w:lastRenderedPageBreak/>
        <w:t>DEDICATION</w:t>
      </w:r>
      <w:bookmarkEnd w:id="48"/>
      <w:bookmarkEnd w:id="49"/>
      <w:bookmarkEnd w:id="50"/>
    </w:p>
    <w:p w:rsidR="00636BD3" w:rsidRPr="00B41064" w:rsidRDefault="00636BD3" w:rsidP="00B41064">
      <w:pPr>
        <w:spacing w:line="360" w:lineRule="auto"/>
        <w:jc w:val="center"/>
        <w:rPr>
          <w:rFonts w:ascii="Times New Roman" w:hAnsi="Times New Roman" w:cs="Times New Roman"/>
          <w:color w:val="000000" w:themeColor="text1"/>
          <w:sz w:val="24"/>
          <w:szCs w:val="24"/>
        </w:rPr>
      </w:pPr>
    </w:p>
    <w:p w:rsidR="00636BD3" w:rsidRPr="00B41064" w:rsidRDefault="00636BD3" w:rsidP="00B41064">
      <w:pPr>
        <w:spacing w:line="360" w:lineRule="auto"/>
        <w:jc w:val="center"/>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 dedicate this work:</w:t>
      </w:r>
    </w:p>
    <w:p w:rsidR="00636BD3" w:rsidRPr="00B41064" w:rsidRDefault="00636BD3" w:rsidP="00B41064">
      <w:pPr>
        <w:spacing w:line="360" w:lineRule="auto"/>
        <w:jc w:val="center"/>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Almighty God,</w:t>
      </w:r>
    </w:p>
    <w:p w:rsidR="00636BD3" w:rsidRPr="00B41064" w:rsidRDefault="00636BD3" w:rsidP="00B41064">
      <w:pPr>
        <w:spacing w:line="360" w:lineRule="auto"/>
        <w:jc w:val="center"/>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my wife and all my children,</w:t>
      </w:r>
    </w:p>
    <w:p w:rsidR="00636BD3" w:rsidRPr="00B41064" w:rsidRDefault="00636BD3" w:rsidP="00B41064">
      <w:pPr>
        <w:spacing w:line="360" w:lineRule="auto"/>
        <w:jc w:val="center"/>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my whole family,</w:t>
      </w:r>
    </w:p>
    <w:p w:rsidR="00636BD3" w:rsidRPr="00B41064" w:rsidRDefault="00636BD3" w:rsidP="00B41064">
      <w:pPr>
        <w:spacing w:line="360" w:lineRule="auto"/>
        <w:jc w:val="center"/>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my friends, and Colleagues</w:t>
      </w: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B53400" w:rsidRPr="00B41064" w:rsidRDefault="00B53400" w:rsidP="00B41064">
      <w:pPr>
        <w:spacing w:line="360" w:lineRule="auto"/>
        <w:jc w:val="both"/>
        <w:rPr>
          <w:rFonts w:ascii="Times New Roman" w:hAnsi="Times New Roman" w:cs="Times New Roman"/>
          <w:b/>
          <w:color w:val="000000" w:themeColor="text1"/>
          <w:sz w:val="24"/>
          <w:szCs w:val="24"/>
        </w:rPr>
      </w:pPr>
    </w:p>
    <w:p w:rsidR="008E60D9" w:rsidRPr="00C92464" w:rsidRDefault="00122320" w:rsidP="008759F1">
      <w:pPr>
        <w:pStyle w:val="Heading1"/>
        <w:spacing w:line="360" w:lineRule="auto"/>
        <w:jc w:val="center"/>
        <w:rPr>
          <w:rFonts w:ascii="Times New Roman" w:hAnsi="Times New Roman" w:cs="Times New Roman"/>
          <w:color w:val="000000" w:themeColor="text1"/>
          <w:sz w:val="24"/>
          <w:szCs w:val="24"/>
        </w:rPr>
      </w:pPr>
      <w:bookmarkStart w:id="51" w:name="_Toc84925106"/>
      <w:r w:rsidRPr="00C92464">
        <w:rPr>
          <w:rFonts w:ascii="Times New Roman" w:hAnsi="Times New Roman" w:cs="Times New Roman"/>
          <w:color w:val="000000" w:themeColor="text1"/>
          <w:sz w:val="24"/>
          <w:szCs w:val="24"/>
        </w:rPr>
        <w:lastRenderedPageBreak/>
        <w:t>ABSTRACT</w:t>
      </w:r>
      <w:bookmarkEnd w:id="51"/>
    </w:p>
    <w:p w:rsidR="00C92464" w:rsidRPr="00C92464" w:rsidRDefault="00C92464" w:rsidP="008759F1">
      <w:pPr>
        <w:spacing w:line="360" w:lineRule="auto"/>
        <w:jc w:val="both"/>
        <w:rPr>
          <w:rFonts w:ascii="Times New Roman" w:hAnsi="Times New Roman" w:cs="Times New Roman"/>
        </w:rPr>
      </w:pPr>
      <w:r w:rsidRPr="00C92464">
        <w:rPr>
          <w:rFonts w:ascii="Times New Roman" w:hAnsi="Times New Roman" w:cs="Times New Roman"/>
        </w:rPr>
        <w:t xml:space="preserve">This research aimed at determining the contribution of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to the socio-economic conditions of its beneficiaries in </w:t>
      </w:r>
      <w:proofErr w:type="spellStart"/>
      <w:r w:rsidRPr="00C92464">
        <w:rPr>
          <w:rFonts w:ascii="Times New Roman" w:hAnsi="Times New Roman" w:cs="Times New Roman"/>
        </w:rPr>
        <w:t>Nyamasheke</w:t>
      </w:r>
      <w:proofErr w:type="spellEnd"/>
      <w:r w:rsidRPr="00C92464">
        <w:rPr>
          <w:rFonts w:ascii="Times New Roman" w:hAnsi="Times New Roman" w:cs="Times New Roman"/>
        </w:rPr>
        <w:t xml:space="preserve"> District Case study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It has the following specific objectives: to assess activities undertaken by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in </w:t>
      </w:r>
      <w:proofErr w:type="spellStart"/>
      <w:r w:rsidRPr="00C92464">
        <w:rPr>
          <w:rFonts w:ascii="Times New Roman" w:hAnsi="Times New Roman" w:cs="Times New Roman"/>
        </w:rPr>
        <w:t>Nyamasheke</w:t>
      </w:r>
      <w:proofErr w:type="spellEnd"/>
      <w:r w:rsidRPr="00C92464">
        <w:rPr>
          <w:rFonts w:ascii="Times New Roman" w:hAnsi="Times New Roman" w:cs="Times New Roman"/>
        </w:rPr>
        <w:t xml:space="preserve"> District, to examine how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has contributed to the socio economic conditions of its beneficiaries in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to </w:t>
      </w:r>
      <w:proofErr w:type="gramStart"/>
      <w:r w:rsidRPr="00C92464">
        <w:rPr>
          <w:rFonts w:ascii="Times New Roman" w:hAnsi="Times New Roman" w:cs="Times New Roman"/>
        </w:rPr>
        <w:t>highlight  the</w:t>
      </w:r>
      <w:proofErr w:type="gramEnd"/>
      <w:r w:rsidRPr="00C92464">
        <w:rPr>
          <w:rFonts w:ascii="Times New Roman" w:hAnsi="Times New Roman" w:cs="Times New Roman"/>
        </w:rPr>
        <w:t xml:space="preserve"> challenges faced by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in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and way forward to alleviate the stated challenges. The study used descriptive and causal research design, so as to determine the relationship between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and socio economic conditions of its beneficiaries. The target population was composed of 426 families received cows in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sample size of 81 as 19% of the population. This study benefited many people because it was a tool that was used to show the relevance of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to the socio economic development of beneficiaries in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Questionnaire and interview were used to collect data. The tables were adopted to summarize the data for analysis and interpretation and the software SPSS version 21.0 was used to analyse collected data from the field. Results of this study revealed that the activities undertaken by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in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were many such as trainings of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w:t>
      </w:r>
      <w:proofErr w:type="gramStart"/>
      <w:r w:rsidRPr="00C92464">
        <w:rPr>
          <w:rFonts w:ascii="Times New Roman" w:hAnsi="Times New Roman" w:cs="Times New Roman"/>
        </w:rPr>
        <w:t>beneficiaries,</w:t>
      </w:r>
      <w:proofErr w:type="gramEnd"/>
      <w:r w:rsidRPr="00C92464">
        <w:rPr>
          <w:rFonts w:ascii="Times New Roman" w:hAnsi="Times New Roman" w:cs="Times New Roman"/>
        </w:rPr>
        <w:t xml:space="preserve"> Pass on first heifer calf to </w:t>
      </w:r>
      <w:proofErr w:type="spellStart"/>
      <w:r w:rsidRPr="00C92464">
        <w:rPr>
          <w:rFonts w:ascii="Times New Roman" w:hAnsi="Times New Roman" w:cs="Times New Roman"/>
        </w:rPr>
        <w:t>neighbor</w:t>
      </w:r>
      <w:proofErr w:type="spellEnd"/>
      <w:r w:rsidRPr="00C92464">
        <w:rPr>
          <w:rFonts w:ascii="Times New Roman" w:hAnsi="Times New Roman" w:cs="Times New Roman"/>
        </w:rPr>
        <w:t xml:space="preserve">, Veterinary services, to distribute heifers, to select beneficiaries and to distribute inputs.  Data presented in the table 4.9showed that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enabled its beneficiaries to reduce the malnutrition. For the table 4.12,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helped the beneficiaries of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to increase number of meals per day. The table 4.13 showed that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helped people of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to improve the qualities of their affordable </w:t>
      </w:r>
      <w:proofErr w:type="gramStart"/>
      <w:r w:rsidRPr="00C92464">
        <w:rPr>
          <w:rFonts w:ascii="Times New Roman" w:hAnsi="Times New Roman" w:cs="Times New Roman"/>
        </w:rPr>
        <w:t>houses .</w:t>
      </w:r>
      <w:proofErr w:type="gramEnd"/>
      <w:r w:rsidRPr="00C92464">
        <w:rPr>
          <w:rFonts w:ascii="Times New Roman" w:hAnsi="Times New Roman" w:cs="Times New Roman"/>
        </w:rPr>
        <w:t xml:space="preserve"> As indicated by table 4.15,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helped vulnerable people of </w:t>
      </w:r>
      <w:proofErr w:type="spellStart"/>
      <w:r w:rsidRPr="00C92464">
        <w:rPr>
          <w:rFonts w:ascii="Times New Roman" w:hAnsi="Times New Roman" w:cs="Times New Roman"/>
        </w:rPr>
        <w:t>Rangiro</w:t>
      </w:r>
      <w:proofErr w:type="spellEnd"/>
      <w:r w:rsidRPr="00C92464">
        <w:rPr>
          <w:rFonts w:ascii="Times New Roman" w:hAnsi="Times New Roman" w:cs="Times New Roman"/>
        </w:rPr>
        <w:t xml:space="preserve"> sector of </w:t>
      </w:r>
      <w:proofErr w:type="spellStart"/>
      <w:r w:rsidRPr="00C92464">
        <w:rPr>
          <w:rFonts w:ascii="Times New Roman" w:hAnsi="Times New Roman" w:cs="Times New Roman"/>
        </w:rPr>
        <w:t>Nyamasheke</w:t>
      </w:r>
      <w:proofErr w:type="spellEnd"/>
      <w:r w:rsidRPr="00C92464">
        <w:rPr>
          <w:rFonts w:ascii="Times New Roman" w:hAnsi="Times New Roman" w:cs="Times New Roman"/>
        </w:rPr>
        <w:t xml:space="preserve"> District to improve their savings as well as their earnings such that they left the lowest stages to be grouped in the improved levels of earnings and savings. Table 4.16 showing </w:t>
      </w:r>
      <w:r w:rsidRPr="00C92464">
        <w:rPr>
          <w:rFonts w:ascii="Times New Roman" w:hAnsi="Times New Roman" w:cs="Times New Roman"/>
          <w:bCs/>
          <w:color w:val="000000" w:themeColor="text1"/>
          <w:sz w:val="24"/>
          <w:szCs w:val="24"/>
          <w:lang w:val="en-US"/>
        </w:rPr>
        <w:t xml:space="preserve">how social cohesion  had  a positive impact by respondents  where  the majority of respondents  said that  the </w:t>
      </w:r>
      <w:proofErr w:type="spellStart"/>
      <w:r w:rsidRPr="00C92464">
        <w:rPr>
          <w:rFonts w:ascii="Times New Roman" w:hAnsi="Times New Roman" w:cs="Times New Roman"/>
          <w:bCs/>
          <w:color w:val="000000" w:themeColor="text1"/>
          <w:sz w:val="24"/>
          <w:szCs w:val="24"/>
          <w:lang w:val="en-US"/>
        </w:rPr>
        <w:t>Girinka</w:t>
      </w:r>
      <w:proofErr w:type="spellEnd"/>
      <w:r w:rsidRPr="00C92464">
        <w:rPr>
          <w:rFonts w:ascii="Times New Roman" w:hAnsi="Times New Roman" w:cs="Times New Roman"/>
          <w:bCs/>
          <w:color w:val="000000" w:themeColor="text1"/>
          <w:sz w:val="24"/>
          <w:szCs w:val="24"/>
          <w:lang w:val="en-US"/>
        </w:rPr>
        <w:t xml:space="preserve"> program enabled the promotion of unity and peace in Rwandan </w:t>
      </w:r>
      <w:r w:rsidRPr="00C92464">
        <w:rPr>
          <w:rFonts w:ascii="Times New Roman" w:hAnsi="Times New Roman" w:cs="Times New Roman"/>
          <w:bCs/>
          <w:color w:val="000000" w:themeColor="text1"/>
          <w:sz w:val="24"/>
          <w:szCs w:val="24"/>
        </w:rPr>
        <w:t>society(49.4%), 38.3% o</w:t>
      </w:r>
      <w:r w:rsidRPr="00C92464">
        <w:rPr>
          <w:rFonts w:ascii="Times New Roman" w:hAnsi="Times New Roman" w:cs="Times New Roman"/>
          <w:bCs/>
          <w:color w:val="000000" w:themeColor="text1"/>
          <w:sz w:val="24"/>
          <w:szCs w:val="24"/>
          <w:lang w:val="en-US"/>
        </w:rPr>
        <w:t>f respondents  said that the program created long lasting bonds between giver and the recipient and 12.3 %</w:t>
      </w:r>
      <w:r w:rsidRPr="00C92464">
        <w:rPr>
          <w:rFonts w:ascii="Times New Roman" w:hAnsi="Times New Roman" w:cs="Times New Roman"/>
          <w:bCs/>
          <w:color w:val="000000" w:themeColor="text1"/>
          <w:sz w:val="24"/>
          <w:szCs w:val="24"/>
        </w:rPr>
        <w:t xml:space="preserve"> of respondents  said that the G</w:t>
      </w:r>
      <w:proofErr w:type="spellStart"/>
      <w:r w:rsidRPr="00C92464">
        <w:rPr>
          <w:rFonts w:ascii="Times New Roman" w:hAnsi="Times New Roman" w:cs="Times New Roman"/>
          <w:bCs/>
          <w:color w:val="000000" w:themeColor="text1"/>
          <w:sz w:val="24"/>
          <w:szCs w:val="24"/>
          <w:lang w:val="en-US"/>
        </w:rPr>
        <w:t>irinka</w:t>
      </w:r>
      <w:proofErr w:type="spellEnd"/>
      <w:r w:rsidRPr="00C92464">
        <w:rPr>
          <w:rFonts w:ascii="Times New Roman" w:hAnsi="Times New Roman" w:cs="Times New Roman"/>
          <w:bCs/>
          <w:color w:val="000000" w:themeColor="text1"/>
          <w:sz w:val="24"/>
          <w:szCs w:val="24"/>
          <w:lang w:val="en-US"/>
        </w:rPr>
        <w:t xml:space="preserve"> program reinforced  the preservation of culture and long held values peculiar to Rwandan tradition</w:t>
      </w:r>
      <w:r w:rsidRPr="00C92464">
        <w:rPr>
          <w:rFonts w:ascii="Times New Roman" w:hAnsi="Times New Roman" w:cs="Times New Roman"/>
        </w:rPr>
        <w:t xml:space="preserve">. Challenges faced by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Program in </w:t>
      </w:r>
      <w:proofErr w:type="spellStart"/>
      <w:r w:rsidRPr="00C92464">
        <w:rPr>
          <w:rFonts w:ascii="Times New Roman" w:hAnsi="Times New Roman" w:cs="Times New Roman"/>
        </w:rPr>
        <w:t>Nyamasheke</w:t>
      </w:r>
      <w:proofErr w:type="spellEnd"/>
      <w:r w:rsidRPr="00C92464">
        <w:rPr>
          <w:rFonts w:ascii="Times New Roman" w:hAnsi="Times New Roman" w:cs="Times New Roman"/>
        </w:rPr>
        <w:t xml:space="preserve"> District are: insufficient fodder, lack closer veterinary service, lack of good quality dairy inputs, lack of other livestock species and lack of trainings in beneficiaries and staff working in this program. At the end of this study, the researcher would recommend the followings: The central Government should allow and facilitate in place the private veterinary service providers and agro-vets inputs suppliers, Local leaders should sensitize the dairy farmers to plant sufficient fodder for their cows and Crop residues/ crops </w:t>
      </w:r>
      <w:proofErr w:type="spellStart"/>
      <w:r w:rsidRPr="00C92464">
        <w:rPr>
          <w:rFonts w:ascii="Times New Roman" w:hAnsi="Times New Roman" w:cs="Times New Roman"/>
        </w:rPr>
        <w:t>stovers</w:t>
      </w:r>
      <w:proofErr w:type="spellEnd"/>
      <w:r w:rsidRPr="00C92464">
        <w:rPr>
          <w:rFonts w:ascii="Times New Roman" w:hAnsi="Times New Roman" w:cs="Times New Roman"/>
        </w:rPr>
        <w:t xml:space="preserve"> should be encouraged to be used by </w:t>
      </w:r>
      <w:proofErr w:type="spellStart"/>
      <w:r w:rsidRPr="00C92464">
        <w:rPr>
          <w:rFonts w:ascii="Times New Roman" w:hAnsi="Times New Roman" w:cs="Times New Roman"/>
        </w:rPr>
        <w:t>Girinka</w:t>
      </w:r>
      <w:proofErr w:type="spellEnd"/>
      <w:r w:rsidRPr="00C92464">
        <w:rPr>
          <w:rFonts w:ascii="Times New Roman" w:hAnsi="Times New Roman" w:cs="Times New Roman"/>
        </w:rPr>
        <w:t xml:space="preserve"> beneficiaries as feed additional to their cows and regular refresher trainings are required.</w:t>
      </w:r>
    </w:p>
    <w:p w:rsidR="00B53400" w:rsidRPr="00B41064" w:rsidRDefault="00B53400" w:rsidP="008759F1">
      <w:pPr>
        <w:spacing w:line="360" w:lineRule="auto"/>
        <w:jc w:val="both"/>
        <w:rPr>
          <w:rFonts w:ascii="Times New Roman" w:hAnsi="Times New Roman" w:cs="Times New Roman"/>
          <w:b/>
          <w:color w:val="000000" w:themeColor="text1"/>
          <w:sz w:val="24"/>
          <w:szCs w:val="24"/>
        </w:rPr>
      </w:pPr>
    </w:p>
    <w:p w:rsidR="00B53400" w:rsidRPr="00B41064" w:rsidRDefault="00B53400" w:rsidP="008759F1">
      <w:pPr>
        <w:spacing w:line="360" w:lineRule="auto"/>
        <w:jc w:val="both"/>
        <w:rPr>
          <w:rFonts w:ascii="Times New Roman" w:hAnsi="Times New Roman" w:cs="Times New Roman"/>
          <w:b/>
          <w:color w:val="000000" w:themeColor="text1"/>
          <w:sz w:val="24"/>
          <w:szCs w:val="24"/>
        </w:rPr>
      </w:pPr>
    </w:p>
    <w:p w:rsidR="00B53400" w:rsidRPr="00B41064" w:rsidRDefault="00B53400" w:rsidP="008759F1">
      <w:pPr>
        <w:spacing w:line="360" w:lineRule="auto"/>
        <w:jc w:val="both"/>
        <w:rPr>
          <w:rFonts w:ascii="Times New Roman" w:hAnsi="Times New Roman" w:cs="Times New Roman"/>
          <w:b/>
          <w:color w:val="000000" w:themeColor="text1"/>
          <w:sz w:val="24"/>
          <w:szCs w:val="24"/>
        </w:rPr>
      </w:pPr>
    </w:p>
    <w:p w:rsidR="00B53400" w:rsidRPr="00B41064" w:rsidRDefault="00B53400" w:rsidP="008759F1">
      <w:pPr>
        <w:spacing w:line="360" w:lineRule="auto"/>
        <w:jc w:val="both"/>
        <w:rPr>
          <w:rFonts w:ascii="Times New Roman" w:hAnsi="Times New Roman" w:cs="Times New Roman"/>
          <w:b/>
          <w:color w:val="000000" w:themeColor="text1"/>
          <w:sz w:val="24"/>
          <w:szCs w:val="24"/>
        </w:rPr>
      </w:pPr>
    </w:p>
    <w:p w:rsidR="00B53400" w:rsidRPr="00B41064" w:rsidRDefault="00B53400" w:rsidP="008759F1">
      <w:pPr>
        <w:spacing w:line="360" w:lineRule="auto"/>
        <w:jc w:val="both"/>
        <w:rPr>
          <w:rFonts w:ascii="Times New Roman" w:hAnsi="Times New Roman" w:cs="Times New Roman"/>
          <w:b/>
          <w:color w:val="000000" w:themeColor="text1"/>
          <w:sz w:val="24"/>
          <w:szCs w:val="24"/>
        </w:rPr>
      </w:pPr>
    </w:p>
    <w:p w:rsidR="00094027" w:rsidRPr="00B41064" w:rsidRDefault="00094027" w:rsidP="008759F1">
      <w:pPr>
        <w:pStyle w:val="Heading1"/>
        <w:spacing w:line="360" w:lineRule="auto"/>
        <w:jc w:val="both"/>
        <w:rPr>
          <w:rStyle w:val="acopre"/>
          <w:rFonts w:ascii="Times New Roman" w:hAnsi="Times New Roman" w:cs="Times New Roman"/>
          <w:color w:val="000000" w:themeColor="text1"/>
          <w:sz w:val="24"/>
          <w:szCs w:val="24"/>
        </w:rPr>
      </w:pPr>
      <w:bookmarkStart w:id="52" w:name="_Toc439273080"/>
      <w:bookmarkStart w:id="53" w:name="_Toc462869166"/>
      <w:bookmarkStart w:id="54" w:name="_Toc477826963"/>
      <w:bookmarkStart w:id="55" w:name="_Toc515017711"/>
      <w:bookmarkStart w:id="56" w:name="_Toc54433941"/>
      <w:bookmarkStart w:id="57" w:name="_Toc81896858"/>
      <w:bookmarkStart w:id="58" w:name="_Toc85127947"/>
      <w:bookmarkStart w:id="59" w:name="_Toc84925107"/>
      <w:r w:rsidRPr="00B41064">
        <w:rPr>
          <w:rStyle w:val="acopre"/>
          <w:rFonts w:ascii="Times New Roman" w:hAnsi="Times New Roman" w:cs="Times New Roman"/>
          <w:color w:val="000000" w:themeColor="text1"/>
          <w:sz w:val="24"/>
          <w:szCs w:val="24"/>
        </w:rPr>
        <w:t>ACKNOWLEDGMENTS</w:t>
      </w:r>
      <w:bookmarkEnd w:id="52"/>
      <w:bookmarkEnd w:id="53"/>
      <w:bookmarkEnd w:id="54"/>
      <w:bookmarkEnd w:id="55"/>
      <w:bookmarkEnd w:id="56"/>
      <w:bookmarkEnd w:id="57"/>
      <w:bookmarkEnd w:id="58"/>
      <w:bookmarkEnd w:id="59"/>
    </w:p>
    <w:p w:rsidR="00E52D1D" w:rsidRPr="00B41064" w:rsidRDefault="00E52D1D" w:rsidP="008759F1">
      <w:pPr>
        <w:pStyle w:val="Heading1"/>
        <w:spacing w:line="360" w:lineRule="auto"/>
        <w:jc w:val="both"/>
        <w:rPr>
          <w:rStyle w:val="acopre"/>
          <w:rFonts w:ascii="Times New Roman" w:hAnsi="Times New Roman" w:cs="Times New Roman"/>
          <w:color w:val="000000" w:themeColor="text1"/>
          <w:sz w:val="24"/>
          <w:szCs w:val="24"/>
        </w:rPr>
      </w:pPr>
    </w:p>
    <w:p w:rsidR="00094027" w:rsidRPr="00B41064" w:rsidRDefault="00094027" w:rsidP="008759F1">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This work has been a success with moral, financial, and material support and guidance from various persons.</w:t>
      </w:r>
    </w:p>
    <w:p w:rsidR="00094027" w:rsidRPr="00B41064" w:rsidRDefault="00094027" w:rsidP="008759F1">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Many thanks to KIBOGORA POLYTECHNIC (K.P) especially the Faculty of Business and Development Studies for their ability to give me all academic programs and principles that led to the success of this research.</w:t>
      </w:r>
    </w:p>
    <w:p w:rsidR="00094027" w:rsidRPr="00B41064" w:rsidRDefault="00AC6DA6" w:rsidP="008759F1">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Many thanks to</w:t>
      </w:r>
      <w:r w:rsidR="00094027" w:rsidRPr="00B41064">
        <w:rPr>
          <w:rFonts w:ascii="Times New Roman" w:hAnsi="Times New Roman" w:cs="Times New Roman"/>
          <w:color w:val="000000" w:themeColor="text1"/>
          <w:sz w:val="24"/>
          <w:szCs w:val="24"/>
        </w:rPr>
        <w:t xml:space="preserve"> my supervisor </w:t>
      </w:r>
      <w:proofErr w:type="spellStart"/>
      <w:r w:rsidR="003334F8" w:rsidRPr="00B41064">
        <w:rPr>
          <w:rFonts w:ascii="Times New Roman" w:eastAsia="SimSun" w:hAnsi="Times New Roman" w:cs="Times New Roman"/>
          <w:color w:val="000000" w:themeColor="text1"/>
          <w:sz w:val="24"/>
          <w:szCs w:val="24"/>
          <w:lang w:eastAsia="zh-CN"/>
        </w:rPr>
        <w:t>Dr.RUVUNA</w:t>
      </w:r>
      <w:proofErr w:type="spellEnd"/>
      <w:r w:rsidR="003334F8" w:rsidRPr="00B41064">
        <w:rPr>
          <w:rFonts w:ascii="Times New Roman" w:eastAsia="SimSun" w:hAnsi="Times New Roman" w:cs="Times New Roman"/>
          <w:color w:val="000000" w:themeColor="text1"/>
          <w:sz w:val="24"/>
          <w:szCs w:val="24"/>
          <w:lang w:eastAsia="zh-CN"/>
        </w:rPr>
        <w:t xml:space="preserve"> Eric</w:t>
      </w:r>
      <w:proofErr w:type="gramStart"/>
      <w:r w:rsidR="00310B12" w:rsidRPr="00B41064">
        <w:rPr>
          <w:rFonts w:ascii="Times New Roman" w:eastAsia="SimSun" w:hAnsi="Times New Roman" w:cs="Times New Roman"/>
          <w:color w:val="000000" w:themeColor="text1"/>
          <w:sz w:val="24"/>
          <w:szCs w:val="24"/>
          <w:lang w:eastAsia="zh-CN"/>
        </w:rPr>
        <w:t>,(</w:t>
      </w:r>
      <w:proofErr w:type="gramEnd"/>
      <w:r w:rsidR="003334F8" w:rsidRPr="00B41064">
        <w:rPr>
          <w:rFonts w:ascii="Times New Roman" w:eastAsia="SimSun" w:hAnsi="Times New Roman" w:cs="Times New Roman"/>
          <w:color w:val="000000" w:themeColor="text1"/>
          <w:sz w:val="24"/>
          <w:szCs w:val="24"/>
          <w:lang w:eastAsia="zh-CN"/>
        </w:rPr>
        <w:t xml:space="preserve">PhD) </w:t>
      </w:r>
      <w:r w:rsidR="00094027" w:rsidRPr="00B41064">
        <w:rPr>
          <w:rFonts w:ascii="Times New Roman" w:hAnsi="Times New Roman" w:cs="Times New Roman"/>
          <w:color w:val="000000" w:themeColor="text1"/>
          <w:sz w:val="24"/>
          <w:szCs w:val="24"/>
        </w:rPr>
        <w:t>f</w:t>
      </w:r>
      <w:r w:rsidR="009E5EBA" w:rsidRPr="00B41064">
        <w:rPr>
          <w:rFonts w:ascii="Times New Roman" w:hAnsi="Times New Roman" w:cs="Times New Roman"/>
          <w:color w:val="000000" w:themeColor="text1"/>
          <w:sz w:val="24"/>
          <w:szCs w:val="24"/>
        </w:rPr>
        <w:t>or his more</w:t>
      </w:r>
      <w:r w:rsidR="00094027" w:rsidRPr="00B41064">
        <w:rPr>
          <w:rFonts w:ascii="Times New Roman" w:hAnsi="Times New Roman" w:cs="Times New Roman"/>
          <w:color w:val="000000" w:themeColor="text1"/>
          <w:sz w:val="24"/>
          <w:szCs w:val="24"/>
        </w:rPr>
        <w:t xml:space="preserve"> su</w:t>
      </w:r>
      <w:r w:rsidR="003F7354" w:rsidRPr="00B41064">
        <w:rPr>
          <w:rFonts w:ascii="Times New Roman" w:hAnsi="Times New Roman" w:cs="Times New Roman"/>
          <w:color w:val="000000" w:themeColor="text1"/>
          <w:sz w:val="24"/>
          <w:szCs w:val="24"/>
        </w:rPr>
        <w:t xml:space="preserve">pport, stimulating </w:t>
      </w:r>
      <w:r w:rsidR="003334F8" w:rsidRPr="00B41064">
        <w:rPr>
          <w:rFonts w:ascii="Times New Roman" w:hAnsi="Times New Roman" w:cs="Times New Roman"/>
          <w:color w:val="000000" w:themeColor="text1"/>
          <w:sz w:val="24"/>
          <w:szCs w:val="24"/>
        </w:rPr>
        <w:t xml:space="preserve">suggestions, </w:t>
      </w:r>
      <w:r w:rsidR="0059357B" w:rsidRPr="00B41064">
        <w:rPr>
          <w:rFonts w:ascii="Times New Roman" w:hAnsi="Times New Roman" w:cs="Times New Roman"/>
          <w:color w:val="000000" w:themeColor="text1"/>
          <w:sz w:val="24"/>
          <w:szCs w:val="24"/>
        </w:rPr>
        <w:t>critical comments</w:t>
      </w:r>
      <w:r w:rsidR="00767267" w:rsidRPr="00B41064">
        <w:rPr>
          <w:rFonts w:ascii="Times New Roman" w:hAnsi="Times New Roman" w:cs="Times New Roman"/>
          <w:color w:val="000000" w:themeColor="text1"/>
          <w:sz w:val="24"/>
          <w:szCs w:val="24"/>
        </w:rPr>
        <w:t xml:space="preserve"> and encouragement</w:t>
      </w:r>
      <w:r w:rsidR="00094027" w:rsidRPr="00B41064">
        <w:rPr>
          <w:rFonts w:ascii="Times New Roman" w:hAnsi="Times New Roman" w:cs="Times New Roman"/>
          <w:color w:val="000000" w:themeColor="text1"/>
          <w:sz w:val="24"/>
          <w:szCs w:val="24"/>
        </w:rPr>
        <w:t xml:space="preserve"> that helped and guided me during dissertation writing.</w:t>
      </w:r>
    </w:p>
    <w:p w:rsidR="00094027" w:rsidRPr="00B41064" w:rsidRDefault="0009402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I’m grateful to all local community of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that provided information that was very useful for this</w:t>
      </w:r>
      <w:r w:rsidR="003F7354" w:rsidRPr="00B41064">
        <w:rPr>
          <w:rFonts w:ascii="Times New Roman" w:hAnsi="Times New Roman" w:cs="Times New Roman"/>
          <w:color w:val="000000" w:themeColor="text1"/>
          <w:sz w:val="24"/>
          <w:szCs w:val="24"/>
        </w:rPr>
        <w:t xml:space="preserve"> study and all important participants</w:t>
      </w:r>
      <w:r w:rsidRPr="00B41064">
        <w:rPr>
          <w:rFonts w:ascii="Times New Roman" w:hAnsi="Times New Roman" w:cs="Times New Roman"/>
          <w:color w:val="000000" w:themeColor="text1"/>
          <w:sz w:val="24"/>
          <w:szCs w:val="24"/>
        </w:rPr>
        <w:t xml:space="preserve"> in their respective categories for their contribution to the achievement of this work.</w:t>
      </w:r>
    </w:p>
    <w:p w:rsidR="00094027" w:rsidRPr="00B41064" w:rsidRDefault="0009402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Your contribution is highly appreciated</w:t>
      </w: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B53400" w:rsidRPr="00B41064" w:rsidRDefault="00B53400"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p w:rsidR="00E439D4" w:rsidRPr="00B41064" w:rsidRDefault="00E439D4" w:rsidP="00B41064">
      <w:pPr>
        <w:spacing w:line="360" w:lineRule="auto"/>
        <w:jc w:val="both"/>
        <w:rPr>
          <w:rFonts w:ascii="Times New Roman" w:hAnsi="Times New Roman" w:cs="Times New Roman"/>
          <w:color w:val="000000" w:themeColor="text1"/>
          <w:sz w:val="24"/>
          <w:szCs w:val="24"/>
        </w:rPr>
      </w:pPr>
    </w:p>
    <w:sdt>
      <w:sdtPr>
        <w:rPr>
          <w:rFonts w:ascii="Times New Roman" w:eastAsiaTheme="minorHAnsi" w:hAnsi="Times New Roman" w:cs="Times New Roman"/>
          <w:b w:val="0"/>
          <w:bCs w:val="0"/>
          <w:color w:val="000000" w:themeColor="text1"/>
          <w:sz w:val="24"/>
          <w:szCs w:val="24"/>
          <w:lang w:val="en-GB" w:eastAsia="en-US"/>
        </w:rPr>
        <w:id w:val="-322275124"/>
        <w:docPartObj>
          <w:docPartGallery w:val="Table of Contents"/>
          <w:docPartUnique/>
        </w:docPartObj>
      </w:sdtPr>
      <w:sdtEndPr>
        <w:rPr>
          <w:noProof/>
        </w:rPr>
      </w:sdtEndPr>
      <w:sdtContent>
        <w:p w:rsidR="003D3C99" w:rsidRPr="00B41064" w:rsidRDefault="00121731" w:rsidP="00B41064">
          <w:pPr>
            <w:pStyle w:val="TOCHeading"/>
            <w:spacing w:line="360" w:lineRule="auto"/>
            <w:jc w:val="center"/>
            <w:rPr>
              <w:rFonts w:ascii="Times New Roman" w:hAnsi="Times New Roman" w:cs="Times New Roman"/>
              <w:noProof/>
              <w:color w:val="000000" w:themeColor="text1"/>
              <w:sz w:val="24"/>
              <w:szCs w:val="24"/>
            </w:rPr>
          </w:pPr>
          <w:r w:rsidRPr="00B41064">
            <w:rPr>
              <w:rStyle w:val="Heading1Char"/>
              <w:rFonts w:ascii="Times New Roman" w:hAnsi="Times New Roman" w:cs="Times New Roman"/>
              <w:color w:val="000000" w:themeColor="text1"/>
              <w:sz w:val="24"/>
              <w:szCs w:val="24"/>
            </w:rPr>
            <w:t>TABLE OF CONTENTS</w:t>
          </w:r>
          <w:r w:rsidR="00907C18" w:rsidRPr="00907C18">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TOC \o "1-3" \h \z \u </w:instrText>
          </w:r>
          <w:r w:rsidR="00907C18" w:rsidRPr="00907C18">
            <w:rPr>
              <w:rFonts w:ascii="Times New Roman" w:hAnsi="Times New Roman" w:cs="Times New Roman"/>
              <w:color w:val="000000" w:themeColor="text1"/>
              <w:sz w:val="24"/>
              <w:szCs w:val="24"/>
            </w:rPr>
            <w:fldChar w:fldCharType="separate"/>
          </w:r>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4" w:history="1">
            <w:r w:rsidR="003D3C99" w:rsidRPr="00B41064">
              <w:rPr>
                <w:rStyle w:val="Hyperlink"/>
                <w:rFonts w:ascii="Times New Roman" w:hAnsi="Times New Roman" w:cs="Times New Roman"/>
                <w:noProof/>
                <w:color w:val="000000" w:themeColor="text1"/>
                <w:sz w:val="24"/>
                <w:szCs w:val="24"/>
              </w:rPr>
              <w:t>DECRALATION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i</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5" w:history="1">
            <w:r w:rsidR="003D3C99" w:rsidRPr="00B41064">
              <w:rPr>
                <w:rStyle w:val="Hyperlink"/>
                <w:rFonts w:ascii="Times New Roman" w:hAnsi="Times New Roman" w:cs="Times New Roman"/>
                <w:noProof/>
                <w:color w:val="000000" w:themeColor="text1"/>
                <w:sz w:val="24"/>
                <w:szCs w:val="24"/>
              </w:rPr>
              <w:t>DEDICATION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ii</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6" w:history="1">
            <w:r w:rsidR="003D3C99" w:rsidRPr="00B41064">
              <w:rPr>
                <w:rStyle w:val="Hyperlink"/>
                <w:rFonts w:ascii="Times New Roman" w:hAnsi="Times New Roman" w:cs="Times New Roman"/>
                <w:noProof/>
                <w:color w:val="000000" w:themeColor="text1"/>
                <w:sz w:val="24"/>
                <w:szCs w:val="24"/>
              </w:rPr>
              <w:t>ABSTRACT</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iii</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7" w:history="1">
            <w:r w:rsidR="003D3C99" w:rsidRPr="00B41064">
              <w:rPr>
                <w:rStyle w:val="Hyperlink"/>
                <w:rFonts w:ascii="Times New Roman" w:hAnsi="Times New Roman" w:cs="Times New Roman"/>
                <w:noProof/>
                <w:color w:val="000000" w:themeColor="text1"/>
                <w:sz w:val="24"/>
                <w:szCs w:val="24"/>
              </w:rPr>
              <w:t>ACKNOWLEDGMENTS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iv</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8" w:history="1">
            <w:r w:rsidR="003D3C99" w:rsidRPr="00B41064">
              <w:rPr>
                <w:rStyle w:val="Hyperlink"/>
                <w:rFonts w:ascii="Times New Roman" w:hAnsi="Times New Roman" w:cs="Times New Roman"/>
                <w:noProof/>
                <w:color w:val="000000" w:themeColor="text1"/>
                <w:sz w:val="24"/>
                <w:szCs w:val="24"/>
              </w:rPr>
              <w:t>LIST OF FIGURES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viii</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09" w:history="1">
            <w:r w:rsidR="003D3C99" w:rsidRPr="00B41064">
              <w:rPr>
                <w:rStyle w:val="Hyperlink"/>
                <w:rFonts w:ascii="Times New Roman" w:hAnsi="Times New Roman" w:cs="Times New Roman"/>
                <w:noProof/>
                <w:color w:val="000000" w:themeColor="text1"/>
                <w:sz w:val="24"/>
                <w:szCs w:val="24"/>
              </w:rPr>
              <w:t>LIST OF TABLES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_Toc84925109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ix</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0" w:history="1">
            <w:r w:rsidR="003D3C99" w:rsidRPr="00B41064">
              <w:rPr>
                <w:rStyle w:val="Hyperlink"/>
                <w:rFonts w:ascii="Times New Roman" w:hAnsi="Times New Roman" w:cs="Times New Roman"/>
                <w:noProof/>
                <w:color w:val="000000" w:themeColor="text1"/>
                <w:sz w:val="24"/>
                <w:szCs w:val="24"/>
              </w:rPr>
              <w:t>LIST OF ABREVIATIONS AND ACRONOMYS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x</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11" w:history="1">
            <w:r w:rsidR="003D3C99" w:rsidRPr="00B41064">
              <w:rPr>
                <w:rStyle w:val="Hyperlink"/>
                <w:rFonts w:ascii="Times New Roman" w:hAnsi="Times New Roman" w:cs="Times New Roman"/>
                <w:noProof/>
                <w:color w:val="000000" w:themeColor="text1"/>
                <w:sz w:val="24"/>
                <w:szCs w:val="24"/>
              </w:rPr>
              <w:t>CHAPTER ONE: INTRODUCTION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12" w:history="1">
            <w:r w:rsidR="003D3C99" w:rsidRPr="00B41064">
              <w:rPr>
                <w:rStyle w:val="Hyperlink"/>
                <w:rFonts w:ascii="Times New Roman" w:hAnsi="Times New Roman" w:cs="Times New Roman"/>
                <w:noProof/>
                <w:color w:val="000000" w:themeColor="text1"/>
                <w:sz w:val="24"/>
                <w:szCs w:val="24"/>
              </w:rPr>
              <w:t>1.0.INTRODUCTION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4" w:history="1">
            <w:r w:rsidR="003D3C99" w:rsidRPr="00B41064">
              <w:rPr>
                <w:rStyle w:val="Hyperlink"/>
                <w:rFonts w:ascii="Times New Roman" w:hAnsi="Times New Roman" w:cs="Times New Roman"/>
                <w:noProof/>
                <w:color w:val="000000" w:themeColor="text1"/>
                <w:sz w:val="24"/>
                <w:szCs w:val="24"/>
              </w:rPr>
              <w:t>1.1. BACKGROUND OF THE 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5" w:history="1">
            <w:r w:rsidR="003D3C99" w:rsidRPr="00B41064">
              <w:rPr>
                <w:rStyle w:val="Hyperlink"/>
                <w:rFonts w:ascii="Times New Roman" w:hAnsi="Times New Roman" w:cs="Times New Roman"/>
                <w:noProof/>
                <w:color w:val="000000" w:themeColor="text1"/>
                <w:sz w:val="24"/>
                <w:szCs w:val="24"/>
              </w:rPr>
              <w:t>1.2. PROBLEM STATEMENT</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6" w:history="1">
            <w:r w:rsidR="003D3C99" w:rsidRPr="00B41064">
              <w:rPr>
                <w:rStyle w:val="Hyperlink"/>
                <w:rFonts w:ascii="Times New Roman" w:hAnsi="Times New Roman" w:cs="Times New Roman"/>
                <w:noProof/>
                <w:color w:val="000000" w:themeColor="text1"/>
                <w:sz w:val="24"/>
                <w:szCs w:val="24"/>
              </w:rPr>
              <w:t>1.3 .OBJECTIVE OF 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7" w:history="1">
            <w:r w:rsidR="003D3C99" w:rsidRPr="00B41064">
              <w:rPr>
                <w:rStyle w:val="Hyperlink"/>
                <w:rFonts w:ascii="Times New Roman" w:hAnsi="Times New Roman" w:cs="Times New Roman"/>
                <w:noProof/>
                <w:color w:val="000000" w:themeColor="text1"/>
                <w:sz w:val="24"/>
                <w:szCs w:val="24"/>
              </w:rPr>
              <w:t>1.3.1. General objective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8" w:history="1">
            <w:r w:rsidR="003D3C99" w:rsidRPr="00B41064">
              <w:rPr>
                <w:rStyle w:val="Hyperlink"/>
                <w:rFonts w:ascii="Times New Roman" w:hAnsi="Times New Roman" w:cs="Times New Roman"/>
                <w:noProof/>
                <w:color w:val="000000" w:themeColor="text1"/>
                <w:sz w:val="24"/>
                <w:szCs w:val="24"/>
              </w:rPr>
              <w:t>1.3.2.Specific objectives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19" w:history="1">
            <w:r w:rsidR="003D3C99" w:rsidRPr="00B41064">
              <w:rPr>
                <w:rStyle w:val="Hyperlink"/>
                <w:rFonts w:ascii="Times New Roman" w:hAnsi="Times New Roman" w:cs="Times New Roman"/>
                <w:noProof/>
                <w:color w:val="000000" w:themeColor="text1"/>
                <w:sz w:val="24"/>
                <w:szCs w:val="24"/>
              </w:rPr>
              <w:t>1.4. RESEARCH QUESTIONS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_Toc84925119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0" w:history="1">
            <w:r w:rsidR="003D3C99" w:rsidRPr="00B41064">
              <w:rPr>
                <w:rStyle w:val="Hyperlink"/>
                <w:rFonts w:ascii="Times New Roman" w:hAnsi="Times New Roman" w:cs="Times New Roman"/>
                <w:noProof/>
                <w:color w:val="000000" w:themeColor="text1"/>
                <w:sz w:val="24"/>
                <w:szCs w:val="24"/>
              </w:rPr>
              <w:t>1.5. SIGNIFICANCE OF THE 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1" w:history="1">
            <w:r w:rsidR="003D3C99" w:rsidRPr="00B41064">
              <w:rPr>
                <w:rStyle w:val="Hyperlink"/>
                <w:rFonts w:ascii="Times New Roman" w:hAnsi="Times New Roman" w:cs="Times New Roman"/>
                <w:noProof/>
                <w:color w:val="000000" w:themeColor="text1"/>
                <w:sz w:val="24"/>
                <w:szCs w:val="24"/>
              </w:rPr>
              <w:t>1.5.1. To researcher</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2" w:history="1">
            <w:r w:rsidR="003D3C99" w:rsidRPr="00B41064">
              <w:rPr>
                <w:rStyle w:val="Hyperlink"/>
                <w:rFonts w:ascii="Times New Roman" w:hAnsi="Times New Roman" w:cs="Times New Roman"/>
                <w:noProof/>
                <w:color w:val="000000" w:themeColor="text1"/>
                <w:sz w:val="24"/>
                <w:szCs w:val="24"/>
              </w:rPr>
              <w:t>1.5.2. To academic sector</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3" w:history="1">
            <w:r w:rsidR="003D3C99" w:rsidRPr="00B41064">
              <w:rPr>
                <w:rStyle w:val="Hyperlink"/>
                <w:rFonts w:ascii="Times New Roman" w:hAnsi="Times New Roman" w:cs="Times New Roman"/>
                <w:noProof/>
                <w:color w:val="000000" w:themeColor="text1"/>
                <w:sz w:val="24"/>
                <w:szCs w:val="24"/>
              </w:rPr>
              <w:t>1.5.3 To government</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4" w:history="1">
            <w:r w:rsidR="003D3C99" w:rsidRPr="00B41064">
              <w:rPr>
                <w:rStyle w:val="Hyperlink"/>
                <w:rFonts w:ascii="Times New Roman" w:hAnsi="Times New Roman" w:cs="Times New Roman"/>
                <w:noProof/>
                <w:color w:val="000000" w:themeColor="text1"/>
                <w:sz w:val="24"/>
                <w:szCs w:val="24"/>
              </w:rPr>
              <w:t>1.6. LIMITATIONS OF THE 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5" w:history="1">
            <w:r w:rsidR="003D3C99" w:rsidRPr="00B41064">
              <w:rPr>
                <w:rStyle w:val="Hyperlink"/>
                <w:rFonts w:ascii="Times New Roman" w:hAnsi="Times New Roman" w:cs="Times New Roman"/>
                <w:noProof/>
                <w:color w:val="000000" w:themeColor="text1"/>
                <w:sz w:val="24"/>
                <w:szCs w:val="24"/>
              </w:rPr>
              <w:t>1.7. SCOPE OF THE 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6" w:history="1">
            <w:r w:rsidR="003D3C99" w:rsidRPr="00B41064">
              <w:rPr>
                <w:rStyle w:val="Hyperlink"/>
                <w:rFonts w:ascii="Times New Roman" w:hAnsi="Times New Roman" w:cs="Times New Roman"/>
                <w:noProof/>
                <w:color w:val="000000" w:themeColor="text1"/>
                <w:sz w:val="24"/>
                <w:szCs w:val="24"/>
              </w:rPr>
              <w:t>1.7.1. Content scope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7" w:history="1">
            <w:r w:rsidR="003D3C99" w:rsidRPr="00B41064">
              <w:rPr>
                <w:rStyle w:val="Hyperlink"/>
                <w:rFonts w:ascii="Times New Roman" w:hAnsi="Times New Roman" w:cs="Times New Roman"/>
                <w:noProof/>
                <w:color w:val="000000" w:themeColor="text1"/>
                <w:sz w:val="24"/>
                <w:szCs w:val="24"/>
              </w:rPr>
              <w:t>1.7.2.Time scope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8" w:history="1">
            <w:r w:rsidR="003D3C99" w:rsidRPr="00B41064">
              <w:rPr>
                <w:rStyle w:val="Hyperlink"/>
                <w:rFonts w:ascii="Times New Roman" w:hAnsi="Times New Roman" w:cs="Times New Roman"/>
                <w:noProof/>
                <w:color w:val="000000" w:themeColor="text1"/>
                <w:sz w:val="24"/>
                <w:szCs w:val="24"/>
              </w:rPr>
              <w:t>1.7.3. Geographical scope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29" w:history="1">
            <w:r w:rsidR="003D3C99" w:rsidRPr="00B41064">
              <w:rPr>
                <w:rStyle w:val="Hyperlink"/>
                <w:rFonts w:ascii="Times New Roman" w:hAnsi="Times New Roman" w:cs="Times New Roman"/>
                <w:noProof/>
                <w:color w:val="000000" w:themeColor="text1"/>
                <w:sz w:val="24"/>
                <w:szCs w:val="24"/>
              </w:rPr>
              <w:t>1.8. ORGANIZATION OF THESTUDY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_Toc84925129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0" w:history="1">
            <w:r w:rsidR="003D3C99" w:rsidRPr="00B41064">
              <w:rPr>
                <w:rStyle w:val="Hyperlink"/>
                <w:rFonts w:ascii="Times New Roman" w:hAnsi="Times New Roman" w:cs="Times New Roman"/>
                <w:noProof/>
                <w:color w:val="000000" w:themeColor="text1"/>
                <w:sz w:val="24"/>
                <w:szCs w:val="24"/>
              </w:rPr>
              <w:t>CHAPTER TWO: LITERATURE REVIEW</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1" w:history="1">
            <w:r w:rsidR="003D3C99" w:rsidRPr="00B41064">
              <w:rPr>
                <w:rStyle w:val="Hyperlink"/>
                <w:rFonts w:ascii="Times New Roman" w:hAnsi="Times New Roman" w:cs="Times New Roman"/>
                <w:noProof/>
                <w:color w:val="000000" w:themeColor="text1"/>
                <w:sz w:val="24"/>
                <w:szCs w:val="24"/>
              </w:rPr>
              <w:t>2.0. INTRODUCTION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2" w:history="1">
            <w:r w:rsidR="003D3C99" w:rsidRPr="00B41064">
              <w:rPr>
                <w:rStyle w:val="Hyperlink"/>
                <w:rFonts w:ascii="Times New Roman" w:hAnsi="Times New Roman" w:cs="Times New Roman"/>
                <w:noProof/>
                <w:color w:val="000000" w:themeColor="text1"/>
                <w:sz w:val="24"/>
                <w:szCs w:val="24"/>
              </w:rPr>
              <w:t>2.1. DEFINITION OF KEY TERMS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3" w:history="1">
            <w:r w:rsidR="003D3C99" w:rsidRPr="00B41064">
              <w:rPr>
                <w:rStyle w:val="Hyperlink"/>
                <w:rFonts w:ascii="Times New Roman" w:hAnsi="Times New Roman" w:cs="Times New Roman"/>
                <w:noProof/>
                <w:color w:val="000000" w:themeColor="text1"/>
                <w:sz w:val="24"/>
                <w:szCs w:val="24"/>
              </w:rPr>
              <w:t>2.1.1. Girinka programme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4" w:history="1">
            <w:r w:rsidR="003D3C99" w:rsidRPr="00B41064">
              <w:rPr>
                <w:rStyle w:val="Hyperlink"/>
                <w:rFonts w:ascii="Times New Roman" w:hAnsi="Times New Roman" w:cs="Times New Roman"/>
                <w:noProof/>
                <w:color w:val="000000" w:themeColor="text1"/>
                <w:sz w:val="24"/>
                <w:szCs w:val="24"/>
              </w:rPr>
              <w:t>2.1.2. BENEFICIARIES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6" w:history="1">
            <w:r w:rsidR="003D3C99" w:rsidRPr="00B41064">
              <w:rPr>
                <w:rStyle w:val="Hyperlink"/>
                <w:rFonts w:ascii="Times New Roman" w:hAnsi="Times New Roman" w:cs="Times New Roman"/>
                <w:noProof/>
                <w:color w:val="000000" w:themeColor="text1"/>
                <w:sz w:val="24"/>
                <w:szCs w:val="24"/>
              </w:rPr>
              <w:t>2.1.3 .Development</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7" w:history="1">
            <w:r w:rsidR="003D3C99" w:rsidRPr="00B41064">
              <w:rPr>
                <w:rStyle w:val="Hyperlink"/>
                <w:rFonts w:ascii="Times New Roman" w:hAnsi="Times New Roman" w:cs="Times New Roman"/>
                <w:noProof/>
                <w:color w:val="000000" w:themeColor="text1"/>
                <w:sz w:val="24"/>
                <w:szCs w:val="24"/>
              </w:rPr>
              <w:t>2.1.4. Poverty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8" w:history="1">
            <w:r w:rsidR="003D3C99" w:rsidRPr="00B41064">
              <w:rPr>
                <w:rStyle w:val="Hyperlink"/>
                <w:rFonts w:ascii="Times New Roman" w:hAnsi="Times New Roman" w:cs="Times New Roman"/>
                <w:noProof/>
                <w:color w:val="000000" w:themeColor="text1"/>
                <w:sz w:val="24"/>
                <w:szCs w:val="24"/>
              </w:rPr>
              <w:t>2.1.5. Rural area</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39" w:history="1">
            <w:r w:rsidR="003D3C99" w:rsidRPr="00B41064">
              <w:rPr>
                <w:rStyle w:val="Hyperlink"/>
                <w:rFonts w:ascii="Times New Roman" w:hAnsi="Times New Roman" w:cs="Times New Roman"/>
                <w:noProof/>
                <w:color w:val="000000" w:themeColor="text1"/>
                <w:sz w:val="24"/>
                <w:szCs w:val="24"/>
              </w:rPr>
              <w:t>2.2. THEORETICAL REVIEW</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_Toc84925139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0" w:history="1">
            <w:r w:rsidR="003D3C99" w:rsidRPr="00B41064">
              <w:rPr>
                <w:rStyle w:val="Hyperlink"/>
                <w:rFonts w:ascii="Times New Roman" w:hAnsi="Times New Roman" w:cs="Times New Roman"/>
                <w:noProof/>
                <w:color w:val="000000" w:themeColor="text1"/>
                <w:sz w:val="24"/>
                <w:szCs w:val="24"/>
              </w:rPr>
              <w:t>2.2.1. Theory of vicious cycle of poverty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1" w:history="1">
            <w:r w:rsidR="003D3C99" w:rsidRPr="00B41064">
              <w:rPr>
                <w:rStyle w:val="Hyperlink"/>
                <w:rFonts w:ascii="Times New Roman" w:hAnsi="Times New Roman" w:cs="Times New Roman"/>
                <w:noProof/>
                <w:color w:val="000000" w:themeColor="text1"/>
                <w:sz w:val="24"/>
                <w:szCs w:val="24"/>
              </w:rPr>
              <w:t>2.2.2. Theory of Poverty and Anti-Poverty Programs in Community Development</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9</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2" w:history="1">
            <w:r w:rsidR="003D3C99" w:rsidRPr="00B41064">
              <w:rPr>
                <w:rStyle w:val="Hyperlink"/>
                <w:rFonts w:ascii="Times New Roman" w:hAnsi="Times New Roman" w:cs="Times New Roman"/>
                <w:noProof/>
                <w:color w:val="000000" w:themeColor="text1"/>
                <w:sz w:val="24"/>
                <w:szCs w:val="24"/>
              </w:rPr>
              <w:t>2.2.3. The</w:t>
            </w:r>
            <w:r w:rsidR="003D3C99" w:rsidRPr="00B41064">
              <w:rPr>
                <w:rStyle w:val="Hyperlink"/>
                <w:rFonts w:ascii="Times New Roman" w:eastAsia="Times New Roman" w:hAnsi="Times New Roman" w:cs="Times New Roman"/>
                <w:noProof/>
                <w:color w:val="000000" w:themeColor="text1"/>
                <w:sz w:val="24"/>
                <w:szCs w:val="24"/>
                <w:lang w:val="en-US"/>
              </w:rPr>
              <w:t xml:space="preserve"> role of livestock in poverty reduction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11</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3" w:history="1">
            <w:r w:rsidR="003D3C99" w:rsidRPr="00B41064">
              <w:rPr>
                <w:rStyle w:val="Hyperlink"/>
                <w:rFonts w:ascii="Times New Roman" w:hAnsi="Times New Roman" w:cs="Times New Roman"/>
                <w:noProof/>
                <w:color w:val="000000" w:themeColor="text1"/>
                <w:sz w:val="24"/>
                <w:szCs w:val="24"/>
              </w:rPr>
              <w:t>2.3. CONCEPTUAL REVIEW</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12</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4" w:history="1">
            <w:r w:rsidR="003D3C99" w:rsidRPr="00B41064">
              <w:rPr>
                <w:rStyle w:val="Hyperlink"/>
                <w:rFonts w:ascii="Times New Roman" w:eastAsia="Times New Roman" w:hAnsi="Times New Roman" w:cs="Times New Roman"/>
                <w:noProof/>
                <w:color w:val="000000" w:themeColor="text1"/>
                <w:sz w:val="24"/>
                <w:szCs w:val="24"/>
                <w:lang w:val="en-US"/>
              </w:rPr>
              <w:t>2.4. EMPIRICAL FRAMEWORK</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5" w:history="1">
            <w:r w:rsidR="003D3C99" w:rsidRPr="00B41064">
              <w:rPr>
                <w:rStyle w:val="Hyperlink"/>
                <w:rFonts w:ascii="Times New Roman" w:hAnsi="Times New Roman" w:cs="Times New Roman"/>
                <w:noProof/>
                <w:color w:val="000000" w:themeColor="text1"/>
                <w:sz w:val="24"/>
                <w:szCs w:val="24"/>
              </w:rPr>
              <w:t>2.5. RESEARCH GAPS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14</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6" w:history="1">
            <w:r w:rsidR="003D3C99" w:rsidRPr="00B41064">
              <w:rPr>
                <w:rStyle w:val="Hyperlink"/>
                <w:rFonts w:ascii="Times New Roman" w:hAnsi="Times New Roman" w:cs="Times New Roman"/>
                <w:noProof/>
                <w:color w:val="000000" w:themeColor="text1"/>
                <w:sz w:val="24"/>
                <w:szCs w:val="24"/>
              </w:rPr>
              <w:t>CHAP THREE: RESEACH METHODOLOGY</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7" w:history="1">
            <w:r w:rsidR="003D3C99" w:rsidRPr="00B41064">
              <w:rPr>
                <w:rStyle w:val="Hyperlink"/>
                <w:rFonts w:ascii="Times New Roman" w:hAnsi="Times New Roman" w:cs="Times New Roman"/>
                <w:noProof/>
                <w:color w:val="000000" w:themeColor="text1"/>
                <w:sz w:val="24"/>
                <w:szCs w:val="24"/>
              </w:rPr>
              <w:t>3.0. INTRODUCTION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8" w:history="1">
            <w:r w:rsidR="003D3C99" w:rsidRPr="00B41064">
              <w:rPr>
                <w:rStyle w:val="Hyperlink"/>
                <w:rFonts w:ascii="Times New Roman" w:hAnsi="Times New Roman" w:cs="Times New Roman"/>
                <w:noProof/>
                <w:color w:val="000000" w:themeColor="text1"/>
                <w:sz w:val="24"/>
                <w:szCs w:val="24"/>
              </w:rPr>
              <w:t>3.1. RESEARCH APPROACH AND DESIGN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49" w:history="1">
            <w:r w:rsidR="003D3C99" w:rsidRPr="00B41064">
              <w:rPr>
                <w:rStyle w:val="Hyperlink"/>
                <w:rFonts w:ascii="Times New Roman" w:hAnsi="Times New Roman" w:cs="Times New Roman"/>
                <w:noProof/>
                <w:color w:val="000000" w:themeColor="text1"/>
                <w:sz w:val="24"/>
                <w:szCs w:val="24"/>
              </w:rPr>
              <w:t>3.2. SOURCES OF DATA</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_Toc84925149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0" w:history="1">
            <w:r w:rsidR="003D3C99" w:rsidRPr="00B41064">
              <w:rPr>
                <w:rStyle w:val="Hyperlink"/>
                <w:rFonts w:ascii="Times New Roman" w:hAnsi="Times New Roman" w:cs="Times New Roman"/>
                <w:noProof/>
                <w:color w:val="000000" w:themeColor="text1"/>
                <w:sz w:val="24"/>
                <w:szCs w:val="24"/>
              </w:rPr>
              <w:t>3.2.1. Primary data</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1" w:history="1">
            <w:r w:rsidR="003D3C99" w:rsidRPr="00B41064">
              <w:rPr>
                <w:rStyle w:val="Hyperlink"/>
                <w:rFonts w:ascii="Times New Roman" w:hAnsi="Times New Roman" w:cs="Times New Roman"/>
                <w:noProof/>
                <w:color w:val="000000" w:themeColor="text1"/>
                <w:sz w:val="24"/>
                <w:szCs w:val="24"/>
              </w:rPr>
              <w:t>3.2.2 Secondary data</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15</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2" w:history="1">
            <w:r w:rsidR="003D3C99" w:rsidRPr="00B41064">
              <w:rPr>
                <w:rStyle w:val="Hyperlink"/>
                <w:rFonts w:ascii="Times New Roman" w:hAnsi="Times New Roman" w:cs="Times New Roman"/>
                <w:noProof/>
                <w:color w:val="000000" w:themeColor="text1"/>
                <w:sz w:val="24"/>
                <w:szCs w:val="24"/>
              </w:rPr>
              <w:t>3.4. SAMPLING PROCEDURES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4" w:history="1">
            <w:r w:rsidR="003D3C99" w:rsidRPr="00B41064">
              <w:rPr>
                <w:rStyle w:val="Hyperlink"/>
                <w:rFonts w:ascii="Times New Roman" w:hAnsi="Times New Roman" w:cs="Times New Roman"/>
                <w:noProof/>
                <w:color w:val="000000" w:themeColor="text1"/>
                <w:sz w:val="24"/>
                <w:szCs w:val="24"/>
              </w:rPr>
              <w:t>3.5. SAMPLE SIZE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16</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5" w:history="1">
            <w:r w:rsidR="003D3C99" w:rsidRPr="00B41064">
              <w:rPr>
                <w:rStyle w:val="Hyperlink"/>
                <w:rFonts w:ascii="Times New Roman" w:hAnsi="Times New Roman" w:cs="Times New Roman"/>
                <w:noProof/>
                <w:color w:val="000000" w:themeColor="text1"/>
                <w:sz w:val="24"/>
                <w:szCs w:val="24"/>
              </w:rPr>
              <w:t>3.6. RESEARCH INSTRUMENTS FOR DATA COLLECTION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6" w:history="1">
            <w:r w:rsidR="003D3C99" w:rsidRPr="00B41064">
              <w:rPr>
                <w:rStyle w:val="Hyperlink"/>
                <w:rFonts w:ascii="Times New Roman" w:hAnsi="Times New Roman" w:cs="Times New Roman"/>
                <w:noProof/>
                <w:color w:val="000000" w:themeColor="text1"/>
                <w:sz w:val="24"/>
                <w:szCs w:val="24"/>
              </w:rPr>
              <w:t>3.6.1. Questionnaire</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7" w:history="1">
            <w:r w:rsidR="003D3C99" w:rsidRPr="00B41064">
              <w:rPr>
                <w:rStyle w:val="Hyperlink"/>
                <w:rFonts w:ascii="Times New Roman" w:hAnsi="Times New Roman" w:cs="Times New Roman"/>
                <w:noProof/>
                <w:color w:val="000000" w:themeColor="text1"/>
                <w:sz w:val="24"/>
                <w:szCs w:val="24"/>
              </w:rPr>
              <w:t>3.6.2. Personal interviewing</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8" w:history="1">
            <w:r w:rsidR="003D3C99" w:rsidRPr="00B41064">
              <w:rPr>
                <w:rStyle w:val="Hyperlink"/>
                <w:rFonts w:ascii="Times New Roman" w:hAnsi="Times New Roman" w:cs="Times New Roman"/>
                <w:noProof/>
                <w:color w:val="000000" w:themeColor="text1"/>
                <w:sz w:val="24"/>
                <w:szCs w:val="24"/>
              </w:rPr>
              <w:t>3.6.3. Observation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59" w:history="1">
            <w:r w:rsidR="003D3C99" w:rsidRPr="00B41064">
              <w:rPr>
                <w:rStyle w:val="Hyperlink"/>
                <w:rFonts w:ascii="Times New Roman" w:hAnsi="Times New Roman" w:cs="Times New Roman"/>
                <w:noProof/>
                <w:color w:val="000000" w:themeColor="text1"/>
                <w:sz w:val="24"/>
                <w:szCs w:val="24"/>
              </w:rPr>
              <w:t>3.6.4. Documentation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_Toc84925159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60" w:history="1">
            <w:r w:rsidR="003D3C99" w:rsidRPr="00B41064">
              <w:rPr>
                <w:rStyle w:val="Hyperlink"/>
                <w:rFonts w:ascii="Times New Roman" w:hAnsi="Times New Roman" w:cs="Times New Roman"/>
                <w:noProof/>
                <w:color w:val="000000" w:themeColor="text1"/>
                <w:sz w:val="24"/>
                <w:szCs w:val="24"/>
              </w:rPr>
              <w:t>3.7. PROCEDURES OF DATA ANALYSIS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61" w:history="1">
            <w:r w:rsidR="003D3C99" w:rsidRPr="00B41064">
              <w:rPr>
                <w:rStyle w:val="Hyperlink"/>
                <w:rFonts w:ascii="Times New Roman" w:hAnsi="Times New Roman" w:cs="Times New Roman"/>
                <w:noProof/>
                <w:color w:val="000000" w:themeColor="text1"/>
                <w:sz w:val="24"/>
                <w:szCs w:val="24"/>
              </w:rPr>
              <w:t>3.7.1. Editing</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62" w:history="1">
            <w:r w:rsidR="003D3C99" w:rsidRPr="00B41064">
              <w:rPr>
                <w:rStyle w:val="Hyperlink"/>
                <w:rFonts w:ascii="Times New Roman" w:hAnsi="Times New Roman" w:cs="Times New Roman"/>
                <w:noProof/>
                <w:color w:val="000000" w:themeColor="text1"/>
                <w:sz w:val="24"/>
                <w:szCs w:val="24"/>
              </w:rPr>
              <w:t>3.7.2. Figures and tables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1"/>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4925163" w:history="1">
            <w:r w:rsidR="003D3C99" w:rsidRPr="00B41064">
              <w:rPr>
                <w:rStyle w:val="Hyperlink"/>
                <w:rFonts w:ascii="Times New Roman" w:hAnsi="Times New Roman" w:cs="Times New Roman"/>
                <w:noProof/>
                <w:color w:val="000000" w:themeColor="text1"/>
                <w:sz w:val="24"/>
                <w:szCs w:val="24"/>
              </w:rPr>
              <w:t>3.7.3. Data analysis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4" w:history="1">
            <w:r w:rsidR="003D3C99" w:rsidRPr="00B41064">
              <w:rPr>
                <w:rStyle w:val="Hyperlink"/>
                <w:rFonts w:ascii="Times New Roman" w:hAnsi="Times New Roman" w:cs="Times New Roman"/>
                <w:noProof/>
                <w:color w:val="000000" w:themeColor="text1"/>
                <w:sz w:val="24"/>
                <w:szCs w:val="24"/>
              </w:rPr>
              <w:t>CHAPTER FOUR: DATA ANALYSISAND FINDINGS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19</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5" w:history="1">
            <w:r w:rsidR="003D3C99" w:rsidRPr="00B41064">
              <w:rPr>
                <w:rStyle w:val="Hyperlink"/>
                <w:rFonts w:ascii="Times New Roman" w:hAnsi="Times New Roman" w:cs="Times New Roman"/>
                <w:noProof/>
                <w:color w:val="000000" w:themeColor="text1"/>
                <w:sz w:val="24"/>
                <w:szCs w:val="24"/>
              </w:rPr>
              <w:t>4.1. INTRODUCTION: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19</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6" w:history="1">
            <w:r w:rsidR="003D3C99" w:rsidRPr="00B41064">
              <w:rPr>
                <w:rStyle w:val="Hyperlink"/>
                <w:rFonts w:ascii="Times New Roman" w:hAnsi="Times New Roman" w:cs="Times New Roman"/>
                <w:noProof/>
                <w:color w:val="000000" w:themeColor="text1"/>
                <w:sz w:val="24"/>
                <w:szCs w:val="24"/>
              </w:rPr>
              <w:t>4.2. DESCRIPTION OF THE RESPONDENTS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19</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7" w:history="1">
            <w:r w:rsidR="003D3C99" w:rsidRPr="00B41064">
              <w:rPr>
                <w:rStyle w:val="Hyperlink"/>
                <w:rFonts w:ascii="Times New Roman" w:eastAsia="SimSun" w:hAnsi="Times New Roman" w:cs="Times New Roman"/>
                <w:noProof/>
                <w:color w:val="000000" w:themeColor="text1"/>
                <w:sz w:val="24"/>
                <w:szCs w:val="24"/>
              </w:rPr>
              <w:t>4.3. CONTRIBUTION OF GIRINKA PROGRAM TO THE SOCIO-ECONOMIC DEVELOPMENT OF ITS BENEFICIARIES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8" w:history="1">
            <w:r w:rsidR="003D3C99" w:rsidRPr="00B41064">
              <w:rPr>
                <w:rStyle w:val="Hyperlink"/>
                <w:rFonts w:ascii="Times New Roman" w:hAnsi="Times New Roman" w:cs="Times New Roman"/>
                <w:noProof/>
                <w:color w:val="000000" w:themeColor="text1"/>
                <w:sz w:val="24"/>
                <w:szCs w:val="24"/>
              </w:rPr>
              <w:t>4.4. TO HIGHLIGHT THE CHALLENGES FACED BY GIRINKA PROGRAM IN RANGIRO SECTOR</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33</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69" w:history="1">
            <w:r w:rsidR="003D3C99" w:rsidRPr="00B41064">
              <w:rPr>
                <w:rStyle w:val="Hyperlink"/>
                <w:rFonts w:ascii="Times New Roman" w:eastAsia="SimSun" w:hAnsi="Times New Roman" w:cs="Times New Roman"/>
                <w:noProof/>
                <w:color w:val="000000" w:themeColor="text1"/>
                <w:sz w:val="24"/>
                <w:szCs w:val="24"/>
              </w:rPr>
              <w:t>CHAPTERFIVE:GENERAL CONCLUSION AND RECOMMANDATION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_Toc84925169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70" w:history="1">
            <w:r w:rsidR="003D3C99" w:rsidRPr="00B41064">
              <w:rPr>
                <w:rStyle w:val="Hyperlink"/>
                <w:rFonts w:ascii="Times New Roman" w:eastAsia="SimSun" w:hAnsi="Times New Roman" w:cs="Times New Roman"/>
                <w:noProof/>
                <w:color w:val="000000" w:themeColor="text1"/>
                <w:sz w:val="24"/>
                <w:szCs w:val="24"/>
              </w:rPr>
              <w:t>5.1 CONCLUSION</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_Toc84925170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71" w:history="1">
            <w:r w:rsidR="003D3C99" w:rsidRPr="00B41064">
              <w:rPr>
                <w:rStyle w:val="Hyperlink"/>
                <w:rFonts w:ascii="Times New Roman" w:hAnsi="Times New Roman" w:cs="Times New Roman"/>
                <w:noProof/>
                <w:color w:val="000000" w:themeColor="text1"/>
                <w:sz w:val="24"/>
                <w:szCs w:val="24"/>
              </w:rPr>
              <w:t>5.2. SUMMARY IN RELATION TO THE RESEARCH OBJECTIVES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_Toc84925171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37</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72" w:history="1">
            <w:r w:rsidR="003D3C99" w:rsidRPr="00B41064">
              <w:rPr>
                <w:rStyle w:val="Hyperlink"/>
                <w:rFonts w:ascii="Times New Roman" w:hAnsi="Times New Roman" w:cs="Times New Roman"/>
                <w:noProof/>
                <w:color w:val="000000" w:themeColor="text1"/>
                <w:sz w:val="24"/>
                <w:szCs w:val="24"/>
              </w:rPr>
              <w:t>5.3 RECOMMANDATIONS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_Toc84925172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38</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73" w:history="1">
            <w:r w:rsidR="003D3C99" w:rsidRPr="00B41064">
              <w:rPr>
                <w:rStyle w:val="Hyperlink"/>
                <w:rFonts w:ascii="Times New Roman" w:eastAsia="SimSun" w:hAnsi="Times New Roman" w:cs="Times New Roman"/>
                <w:noProof/>
                <w:color w:val="000000" w:themeColor="text1"/>
                <w:sz w:val="24"/>
                <w:szCs w:val="24"/>
              </w:rPr>
              <w:t>REFERENCES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_Toc84925173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40</w:t>
            </w:r>
            <w:r w:rsidRPr="00B41064">
              <w:rPr>
                <w:rFonts w:ascii="Times New Roman" w:hAnsi="Times New Roman" w:cs="Times New Roman"/>
                <w:noProof/>
                <w:webHidden/>
                <w:color w:val="000000" w:themeColor="text1"/>
                <w:sz w:val="24"/>
                <w:szCs w:val="24"/>
              </w:rPr>
              <w:fldChar w:fldCharType="end"/>
            </w:r>
          </w:hyperlink>
        </w:p>
        <w:p w:rsidR="003D3C99" w:rsidRPr="00B41064" w:rsidRDefault="00907C18" w:rsidP="00B41064">
          <w:pPr>
            <w:pStyle w:val="TOC2"/>
            <w:tabs>
              <w:tab w:val="right" w:leader="dot" w:pos="9016"/>
            </w:tabs>
            <w:spacing w:line="360" w:lineRule="auto"/>
            <w:ind w:left="0"/>
            <w:rPr>
              <w:rFonts w:ascii="Times New Roman" w:eastAsiaTheme="minorEastAsia" w:hAnsi="Times New Roman" w:cs="Times New Roman"/>
              <w:noProof/>
              <w:color w:val="000000" w:themeColor="text1"/>
              <w:sz w:val="24"/>
              <w:szCs w:val="24"/>
              <w:lang w:val="en-US"/>
            </w:rPr>
          </w:pPr>
          <w:hyperlink w:anchor="_Toc84925174" w:history="1">
            <w:r w:rsidR="003D3C99" w:rsidRPr="00B41064">
              <w:rPr>
                <w:rStyle w:val="Hyperlink"/>
                <w:rFonts w:ascii="Times New Roman" w:hAnsi="Times New Roman" w:cs="Times New Roman"/>
                <w:noProof/>
                <w:color w:val="000000" w:themeColor="text1"/>
                <w:sz w:val="24"/>
                <w:szCs w:val="24"/>
              </w:rPr>
              <w:t>APPENDICES</w:t>
            </w:r>
            <w:r w:rsidR="003D3C99"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3D3C99" w:rsidRPr="00B41064">
              <w:rPr>
                <w:rFonts w:ascii="Times New Roman" w:hAnsi="Times New Roman" w:cs="Times New Roman"/>
                <w:noProof/>
                <w:webHidden/>
                <w:color w:val="000000" w:themeColor="text1"/>
                <w:sz w:val="24"/>
                <w:szCs w:val="24"/>
              </w:rPr>
              <w:instrText xml:space="preserve"> PAGEREF _Toc84925174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a</w:t>
            </w:r>
            <w:r w:rsidRPr="00B41064">
              <w:rPr>
                <w:rFonts w:ascii="Times New Roman" w:hAnsi="Times New Roman" w:cs="Times New Roman"/>
                <w:noProof/>
                <w:webHidden/>
                <w:color w:val="000000" w:themeColor="text1"/>
                <w:sz w:val="24"/>
                <w:szCs w:val="24"/>
              </w:rPr>
              <w:fldChar w:fldCharType="end"/>
            </w:r>
          </w:hyperlink>
        </w:p>
        <w:p w:rsidR="00D11432" w:rsidRPr="00B41064" w:rsidRDefault="00907C18" w:rsidP="00B41064">
          <w:pPr>
            <w:spacing w:line="360" w:lineRule="auto"/>
            <w:jc w:val="both"/>
            <w:rPr>
              <w:rFonts w:ascii="Times New Roman" w:hAnsi="Times New Roman" w:cs="Times New Roman"/>
              <w:b/>
              <w:bCs/>
              <w:noProof/>
              <w:color w:val="000000" w:themeColor="text1"/>
              <w:sz w:val="24"/>
              <w:szCs w:val="24"/>
            </w:rPr>
          </w:pPr>
          <w:r w:rsidRPr="00B41064">
            <w:rPr>
              <w:rFonts w:ascii="Times New Roman" w:hAnsi="Times New Roman" w:cs="Times New Roman"/>
              <w:b/>
              <w:bCs/>
              <w:noProof/>
              <w:color w:val="000000" w:themeColor="text1"/>
              <w:sz w:val="24"/>
              <w:szCs w:val="24"/>
            </w:rPr>
            <w:fldChar w:fldCharType="end"/>
          </w:r>
        </w:p>
        <w:p w:rsidR="00910120" w:rsidRPr="00B41064" w:rsidRDefault="00907C18" w:rsidP="00B41064">
          <w:pPr>
            <w:spacing w:line="360" w:lineRule="auto"/>
            <w:jc w:val="both"/>
            <w:rPr>
              <w:rFonts w:ascii="Times New Roman" w:hAnsi="Times New Roman" w:cs="Times New Roman"/>
              <w:color w:val="000000" w:themeColor="text1"/>
              <w:sz w:val="24"/>
              <w:szCs w:val="24"/>
            </w:rPr>
          </w:pPr>
        </w:p>
      </w:sdtContent>
    </w:sdt>
    <w:p w:rsidR="002641B9" w:rsidRPr="00B41064" w:rsidRDefault="002641B9" w:rsidP="00B41064">
      <w:pPr>
        <w:spacing w:line="360" w:lineRule="auto"/>
        <w:rPr>
          <w:rFonts w:ascii="Times New Roman" w:hAnsi="Times New Roman" w:cs="Times New Roman"/>
          <w:b/>
          <w:color w:val="000000" w:themeColor="text1"/>
          <w:sz w:val="24"/>
          <w:szCs w:val="24"/>
        </w:rPr>
      </w:pPr>
    </w:p>
    <w:p w:rsidR="002641B9" w:rsidRPr="00B41064" w:rsidRDefault="002641B9" w:rsidP="00B41064">
      <w:pPr>
        <w:spacing w:line="360" w:lineRule="auto"/>
        <w:rPr>
          <w:rFonts w:ascii="Times New Roman" w:hAnsi="Times New Roman" w:cs="Times New Roman"/>
          <w:b/>
          <w:color w:val="000000" w:themeColor="text1"/>
          <w:sz w:val="24"/>
          <w:szCs w:val="24"/>
        </w:rPr>
      </w:pPr>
    </w:p>
    <w:p w:rsidR="002641B9" w:rsidRPr="00B41064" w:rsidRDefault="002641B9" w:rsidP="00B41064">
      <w:pPr>
        <w:spacing w:line="360" w:lineRule="auto"/>
        <w:rPr>
          <w:rFonts w:ascii="Times New Roman" w:hAnsi="Times New Roman" w:cs="Times New Roman"/>
          <w:b/>
          <w:color w:val="000000" w:themeColor="text1"/>
          <w:sz w:val="24"/>
          <w:szCs w:val="24"/>
        </w:rPr>
      </w:pPr>
    </w:p>
    <w:p w:rsidR="002641B9" w:rsidRPr="00B41064" w:rsidRDefault="002641B9" w:rsidP="00B41064">
      <w:pPr>
        <w:spacing w:line="360" w:lineRule="auto"/>
        <w:rPr>
          <w:rFonts w:ascii="Times New Roman" w:hAnsi="Times New Roman" w:cs="Times New Roman"/>
          <w:b/>
          <w:color w:val="000000" w:themeColor="text1"/>
          <w:sz w:val="24"/>
          <w:szCs w:val="24"/>
        </w:rPr>
      </w:pPr>
      <w:bookmarkStart w:id="60" w:name="_GoBack"/>
      <w:bookmarkEnd w:id="60"/>
    </w:p>
    <w:p w:rsidR="002641B9" w:rsidRPr="00B41064" w:rsidRDefault="002641B9" w:rsidP="00B41064">
      <w:pPr>
        <w:spacing w:line="360" w:lineRule="auto"/>
        <w:rPr>
          <w:rFonts w:ascii="Times New Roman" w:hAnsi="Times New Roman" w:cs="Times New Roman"/>
          <w:b/>
          <w:color w:val="000000" w:themeColor="text1"/>
          <w:sz w:val="24"/>
          <w:szCs w:val="24"/>
        </w:rPr>
      </w:pPr>
    </w:p>
    <w:p w:rsidR="006F0BB0" w:rsidRPr="00B41064" w:rsidRDefault="006F0BB0" w:rsidP="00B41064">
      <w:pPr>
        <w:spacing w:line="360" w:lineRule="auto"/>
        <w:rPr>
          <w:rFonts w:ascii="Times New Roman" w:hAnsi="Times New Roman" w:cs="Times New Roman"/>
          <w:b/>
          <w:color w:val="000000" w:themeColor="text1"/>
          <w:sz w:val="24"/>
          <w:szCs w:val="24"/>
        </w:rPr>
      </w:pPr>
    </w:p>
    <w:p w:rsidR="00B41064" w:rsidRPr="00B41064" w:rsidRDefault="00B41064" w:rsidP="00B41064">
      <w:pPr>
        <w:spacing w:line="360" w:lineRule="auto"/>
        <w:rPr>
          <w:rFonts w:ascii="Times New Roman" w:hAnsi="Times New Roman" w:cs="Times New Roman"/>
          <w:b/>
          <w:color w:val="000000" w:themeColor="text1"/>
          <w:sz w:val="24"/>
          <w:szCs w:val="24"/>
        </w:rPr>
      </w:pPr>
    </w:p>
    <w:p w:rsidR="006714BA" w:rsidRPr="00B41064" w:rsidRDefault="006714BA" w:rsidP="00B41064">
      <w:pPr>
        <w:pStyle w:val="Heading1"/>
        <w:spacing w:line="360" w:lineRule="auto"/>
        <w:jc w:val="center"/>
        <w:rPr>
          <w:rFonts w:ascii="Times New Roman" w:hAnsi="Times New Roman" w:cs="Times New Roman"/>
          <w:color w:val="000000" w:themeColor="text1"/>
          <w:sz w:val="24"/>
          <w:szCs w:val="24"/>
        </w:rPr>
      </w:pPr>
      <w:bookmarkStart w:id="61" w:name="_Toc84925108"/>
      <w:r w:rsidRPr="00B41064">
        <w:rPr>
          <w:rFonts w:ascii="Times New Roman" w:hAnsi="Times New Roman" w:cs="Times New Roman"/>
          <w:color w:val="000000" w:themeColor="text1"/>
          <w:sz w:val="24"/>
          <w:szCs w:val="24"/>
        </w:rPr>
        <w:t>LIST OF FIGURES</w:t>
      </w:r>
      <w:bookmarkEnd w:id="61"/>
    </w:p>
    <w:p w:rsidR="00E85CE2"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r w:rsidRPr="00907C18">
        <w:rPr>
          <w:rStyle w:val="acopre"/>
          <w:rFonts w:ascii="Times New Roman" w:hAnsi="Times New Roman" w:cs="Times New Roman"/>
          <w:color w:val="000000" w:themeColor="text1"/>
          <w:sz w:val="24"/>
          <w:szCs w:val="24"/>
        </w:rPr>
        <w:fldChar w:fldCharType="begin"/>
      </w:r>
      <w:r w:rsidR="00643EFA" w:rsidRPr="00B41064">
        <w:rPr>
          <w:rStyle w:val="acopre"/>
          <w:rFonts w:ascii="Times New Roman" w:hAnsi="Times New Roman" w:cs="Times New Roman"/>
          <w:color w:val="000000" w:themeColor="text1"/>
          <w:sz w:val="24"/>
          <w:szCs w:val="24"/>
        </w:rPr>
        <w:instrText xml:space="preserve"> TOC \h \z \c "Figure" </w:instrText>
      </w:r>
      <w:r w:rsidRPr="00907C18">
        <w:rPr>
          <w:rStyle w:val="acopre"/>
          <w:rFonts w:ascii="Times New Roman" w:hAnsi="Times New Roman" w:cs="Times New Roman"/>
          <w:color w:val="000000" w:themeColor="text1"/>
          <w:sz w:val="24"/>
          <w:szCs w:val="24"/>
        </w:rPr>
        <w:fldChar w:fldCharType="separate"/>
      </w:r>
      <w:hyperlink w:anchor="_Toc81798582" w:history="1">
        <w:r w:rsidR="00323B88" w:rsidRPr="00B41064">
          <w:rPr>
            <w:rStyle w:val="Hyperlink"/>
            <w:rFonts w:ascii="Times New Roman" w:hAnsi="Times New Roman" w:cs="Times New Roman"/>
            <w:noProof/>
            <w:color w:val="000000" w:themeColor="text1"/>
            <w:sz w:val="24"/>
            <w:szCs w:val="24"/>
          </w:rPr>
          <w:t>Figure 1</w:t>
        </w:r>
        <w:r w:rsidR="0059357B" w:rsidRPr="00B41064">
          <w:rPr>
            <w:rStyle w:val="Hyperlink"/>
            <w:rFonts w:ascii="Times New Roman" w:hAnsi="Times New Roman" w:cs="Times New Roman"/>
            <w:noProof/>
            <w:color w:val="000000" w:themeColor="text1"/>
            <w:sz w:val="24"/>
            <w:szCs w:val="24"/>
          </w:rPr>
          <w:t>:</w:t>
        </w:r>
        <w:r w:rsidR="00323B88" w:rsidRPr="00B41064">
          <w:rPr>
            <w:rStyle w:val="Hyperlink"/>
            <w:rFonts w:ascii="Times New Roman" w:hAnsi="Times New Roman" w:cs="Times New Roman"/>
            <w:noProof/>
            <w:color w:val="000000" w:themeColor="text1"/>
            <w:sz w:val="24"/>
            <w:szCs w:val="24"/>
          </w:rPr>
          <w:t xml:space="preserve"> Process of how</w:t>
        </w:r>
        <w:r w:rsidR="00E85CE2" w:rsidRPr="00B41064">
          <w:rPr>
            <w:rStyle w:val="Hyperlink"/>
            <w:rFonts w:ascii="Times New Roman" w:hAnsi="Times New Roman" w:cs="Times New Roman"/>
            <w:noProof/>
            <w:color w:val="000000" w:themeColor="text1"/>
            <w:sz w:val="24"/>
            <w:szCs w:val="24"/>
          </w:rPr>
          <w:t xml:space="preserve"> low income leads to low demand which in turn results in low investment</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8</w:t>
        </w:r>
        <w:r w:rsidRPr="00B41064">
          <w:rPr>
            <w:rFonts w:ascii="Times New Roman" w:hAnsi="Times New Roman" w:cs="Times New Roman"/>
            <w:noProof/>
            <w:webHidden/>
            <w:color w:val="000000" w:themeColor="text1"/>
            <w:sz w:val="24"/>
            <w:szCs w:val="24"/>
          </w:rPr>
          <w:fldChar w:fldCharType="end"/>
        </w:r>
      </w:hyperlink>
    </w:p>
    <w:p w:rsidR="000417EE" w:rsidRPr="00B41064" w:rsidRDefault="000417EE" w:rsidP="00B41064">
      <w:pPr>
        <w:spacing w:line="360" w:lineRule="auto"/>
        <w:rPr>
          <w:rFonts w:ascii="Times New Roman" w:hAnsi="Times New Roman" w:cs="Times New Roman"/>
          <w:noProof/>
          <w:color w:val="000000" w:themeColor="text1"/>
          <w:sz w:val="24"/>
          <w:szCs w:val="24"/>
        </w:rPr>
      </w:pPr>
      <w:r w:rsidRPr="00B41064">
        <w:rPr>
          <w:rFonts w:ascii="Times New Roman" w:hAnsi="Times New Roman" w:cs="Times New Roman"/>
          <w:noProof/>
          <w:color w:val="000000" w:themeColor="text1"/>
          <w:sz w:val="24"/>
          <w:szCs w:val="24"/>
        </w:rPr>
        <w:t>Figure</w:t>
      </w:r>
      <w:r w:rsidR="00D11432" w:rsidRPr="00B41064">
        <w:rPr>
          <w:rFonts w:ascii="Times New Roman" w:hAnsi="Times New Roman" w:cs="Times New Roman"/>
          <w:noProof/>
          <w:color w:val="000000" w:themeColor="text1"/>
          <w:sz w:val="24"/>
          <w:szCs w:val="24"/>
        </w:rPr>
        <w:t>2</w:t>
      </w:r>
      <w:r w:rsidRPr="00B41064">
        <w:rPr>
          <w:rFonts w:ascii="Times New Roman" w:hAnsi="Times New Roman" w:cs="Times New Roman"/>
          <w:noProof/>
          <w:color w:val="000000" w:themeColor="text1"/>
          <w:sz w:val="24"/>
          <w:szCs w:val="24"/>
        </w:rPr>
        <w:t>: Dependent variables, independent variables and intervening variable.....................................................................................................................................16</w:t>
      </w:r>
    </w:p>
    <w:p w:rsidR="00E85CE2" w:rsidRPr="00B41064" w:rsidRDefault="00907C18" w:rsidP="00B41064">
      <w:pPr>
        <w:pStyle w:val="TableofFigures"/>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1798583" w:history="1">
        <w:r w:rsidR="000417EE" w:rsidRPr="00B41064">
          <w:rPr>
            <w:rStyle w:val="Hyperlink"/>
            <w:rFonts w:ascii="Times New Roman" w:hAnsi="Times New Roman" w:cs="Times New Roman"/>
            <w:noProof/>
            <w:color w:val="000000" w:themeColor="text1"/>
            <w:sz w:val="24"/>
            <w:szCs w:val="24"/>
          </w:rPr>
          <w:t xml:space="preserve">Figure </w:t>
        </w:r>
        <w:r w:rsidR="00D11432" w:rsidRPr="00B41064">
          <w:rPr>
            <w:rStyle w:val="Hyperlink"/>
            <w:rFonts w:ascii="Times New Roman" w:hAnsi="Times New Roman" w:cs="Times New Roman"/>
            <w:noProof/>
            <w:color w:val="000000" w:themeColor="text1"/>
            <w:sz w:val="24"/>
            <w:szCs w:val="24"/>
          </w:rPr>
          <w:t>3</w:t>
        </w:r>
        <w:r w:rsidR="0059357B" w:rsidRPr="00B41064">
          <w:rPr>
            <w:rStyle w:val="Hyperlink"/>
            <w:rFonts w:ascii="Times New Roman" w:hAnsi="Times New Roman" w:cs="Times New Roman"/>
            <w:noProof/>
            <w:color w:val="000000" w:themeColor="text1"/>
            <w:sz w:val="24"/>
            <w:szCs w:val="24"/>
          </w:rPr>
          <w:t>:</w:t>
        </w:r>
        <w:r w:rsidR="00323B88" w:rsidRPr="00B41064">
          <w:rPr>
            <w:rStyle w:val="Hyperlink"/>
            <w:rFonts w:ascii="Times New Roman" w:hAnsi="Times New Roman" w:cs="Times New Roman"/>
            <w:noProof/>
            <w:color w:val="000000" w:themeColor="text1"/>
            <w:sz w:val="24"/>
            <w:szCs w:val="24"/>
          </w:rPr>
          <w:t>T</w:t>
        </w:r>
        <w:r w:rsidR="00E85CE2" w:rsidRPr="00B41064">
          <w:rPr>
            <w:rStyle w:val="Hyperlink"/>
            <w:rFonts w:ascii="Times New Roman" w:hAnsi="Times New Roman" w:cs="Times New Roman"/>
            <w:noProof/>
            <w:color w:val="000000" w:themeColor="text1"/>
            <w:sz w:val="24"/>
            <w:szCs w:val="24"/>
          </w:rPr>
          <w:t>he qualities of houses of the Girinka beneficiaries before Girinka beneficiaries</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28</w:t>
        </w:r>
        <w:r w:rsidRPr="00B41064">
          <w:rPr>
            <w:rFonts w:ascii="Times New Roman" w:hAnsi="Times New Roman" w:cs="Times New Roman"/>
            <w:noProof/>
            <w:webHidden/>
            <w:color w:val="000000" w:themeColor="text1"/>
            <w:sz w:val="24"/>
            <w:szCs w:val="24"/>
          </w:rPr>
          <w:fldChar w:fldCharType="end"/>
        </w:r>
      </w:hyperlink>
    </w:p>
    <w:p w:rsidR="00E85CE2" w:rsidRPr="00B41064" w:rsidRDefault="00907C18" w:rsidP="00B41064">
      <w:pPr>
        <w:pStyle w:val="TableofFigures"/>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1798584" w:history="1">
        <w:r w:rsidR="000417EE" w:rsidRPr="00B41064">
          <w:rPr>
            <w:rStyle w:val="Hyperlink"/>
            <w:rFonts w:ascii="Times New Roman" w:hAnsi="Times New Roman" w:cs="Times New Roman"/>
            <w:noProof/>
            <w:color w:val="000000" w:themeColor="text1"/>
            <w:sz w:val="24"/>
            <w:szCs w:val="24"/>
          </w:rPr>
          <w:t xml:space="preserve">Figure </w:t>
        </w:r>
        <w:r w:rsidR="00D11432" w:rsidRPr="00B41064">
          <w:rPr>
            <w:rStyle w:val="Hyperlink"/>
            <w:rFonts w:ascii="Times New Roman" w:hAnsi="Times New Roman" w:cs="Times New Roman"/>
            <w:noProof/>
            <w:color w:val="000000" w:themeColor="text1"/>
            <w:sz w:val="24"/>
            <w:szCs w:val="24"/>
          </w:rPr>
          <w:t>4</w:t>
        </w:r>
        <w:r w:rsidR="0059357B" w:rsidRPr="00B41064">
          <w:rPr>
            <w:rStyle w:val="Hyperlink"/>
            <w:rFonts w:ascii="Times New Roman" w:hAnsi="Times New Roman" w:cs="Times New Roman"/>
            <w:noProof/>
            <w:color w:val="000000" w:themeColor="text1"/>
            <w:sz w:val="24"/>
            <w:szCs w:val="24"/>
          </w:rPr>
          <w:t>:</w:t>
        </w:r>
        <w:r w:rsidR="00323B88" w:rsidRPr="00B41064">
          <w:rPr>
            <w:rStyle w:val="Hyperlink"/>
            <w:rFonts w:ascii="Times New Roman" w:hAnsi="Times New Roman" w:cs="Times New Roman"/>
            <w:noProof/>
            <w:color w:val="000000" w:themeColor="text1"/>
            <w:sz w:val="24"/>
            <w:szCs w:val="24"/>
          </w:rPr>
          <w:t xml:space="preserve"> T</w:t>
        </w:r>
        <w:r w:rsidR="00E85CE2" w:rsidRPr="00B41064">
          <w:rPr>
            <w:rStyle w:val="Hyperlink"/>
            <w:rFonts w:ascii="Times New Roman" w:hAnsi="Times New Roman" w:cs="Times New Roman"/>
            <w:noProof/>
            <w:color w:val="000000" w:themeColor="text1"/>
            <w:sz w:val="24"/>
            <w:szCs w:val="24"/>
          </w:rPr>
          <w:t>he qualities of houses of the Girinka beneficiaries after Girinka program</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28</w:t>
        </w:r>
        <w:r w:rsidRPr="00B41064">
          <w:rPr>
            <w:rFonts w:ascii="Times New Roman" w:hAnsi="Times New Roman" w:cs="Times New Roman"/>
            <w:noProof/>
            <w:webHidden/>
            <w:color w:val="000000" w:themeColor="text1"/>
            <w:sz w:val="24"/>
            <w:szCs w:val="24"/>
          </w:rPr>
          <w:fldChar w:fldCharType="end"/>
        </w:r>
      </w:hyperlink>
    </w:p>
    <w:p w:rsidR="00E85CE2" w:rsidRPr="00B41064" w:rsidRDefault="00907C18" w:rsidP="00B41064">
      <w:pPr>
        <w:pStyle w:val="TableofFigures"/>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1798585" w:history="1">
        <w:r w:rsidR="00E85CE2" w:rsidRPr="00B41064">
          <w:rPr>
            <w:rStyle w:val="Hyperlink"/>
            <w:rFonts w:ascii="Times New Roman" w:hAnsi="Times New Roman" w:cs="Times New Roman"/>
            <w:noProof/>
            <w:color w:val="000000" w:themeColor="text1"/>
            <w:sz w:val="24"/>
            <w:szCs w:val="24"/>
          </w:rPr>
          <w:t>F</w:t>
        </w:r>
        <w:r w:rsidR="000417EE" w:rsidRPr="00B41064">
          <w:rPr>
            <w:rStyle w:val="Hyperlink"/>
            <w:rFonts w:ascii="Times New Roman" w:hAnsi="Times New Roman" w:cs="Times New Roman"/>
            <w:noProof/>
            <w:color w:val="000000" w:themeColor="text1"/>
            <w:sz w:val="24"/>
            <w:szCs w:val="24"/>
          </w:rPr>
          <w:t xml:space="preserve">igure </w:t>
        </w:r>
        <w:r w:rsidR="00D11432" w:rsidRPr="00B41064">
          <w:rPr>
            <w:rStyle w:val="Hyperlink"/>
            <w:rFonts w:ascii="Times New Roman" w:hAnsi="Times New Roman" w:cs="Times New Roman"/>
            <w:noProof/>
            <w:color w:val="000000" w:themeColor="text1"/>
            <w:sz w:val="24"/>
            <w:szCs w:val="24"/>
          </w:rPr>
          <w:t>5</w:t>
        </w:r>
        <w:r w:rsidR="0059357B" w:rsidRPr="00B41064">
          <w:rPr>
            <w:rStyle w:val="Hyperlink"/>
            <w:rFonts w:ascii="Times New Roman" w:hAnsi="Times New Roman" w:cs="Times New Roman"/>
            <w:noProof/>
            <w:color w:val="000000" w:themeColor="text1"/>
            <w:sz w:val="24"/>
            <w:szCs w:val="24"/>
          </w:rPr>
          <w:t>:</w:t>
        </w:r>
        <w:r w:rsidR="00323B88" w:rsidRPr="00B41064">
          <w:rPr>
            <w:rStyle w:val="Hyperlink"/>
            <w:rFonts w:ascii="Times New Roman" w:hAnsi="Times New Roman" w:cs="Times New Roman"/>
            <w:noProof/>
            <w:color w:val="000000" w:themeColor="text1"/>
            <w:sz w:val="24"/>
            <w:szCs w:val="24"/>
          </w:rPr>
          <w:t xml:space="preserve">  M</w:t>
        </w:r>
        <w:r w:rsidR="00E85CE2" w:rsidRPr="00B41064">
          <w:rPr>
            <w:rStyle w:val="Hyperlink"/>
            <w:rFonts w:ascii="Times New Roman" w:hAnsi="Times New Roman" w:cs="Times New Roman"/>
            <w:noProof/>
            <w:color w:val="000000" w:themeColor="text1"/>
            <w:sz w:val="24"/>
            <w:szCs w:val="24"/>
          </w:rPr>
          <w:t>onthly saving before Girinka program</w:t>
        </w:r>
        <w:r w:rsidR="00323B88" w:rsidRPr="00B41064">
          <w:rPr>
            <w:rStyle w:val="Hyperlink"/>
            <w:rFonts w:ascii="Times New Roman" w:hAnsi="Times New Roman" w:cs="Times New Roman"/>
            <w:noProof/>
            <w:color w:val="000000" w:themeColor="text1"/>
            <w:sz w:val="24"/>
            <w:szCs w:val="24"/>
          </w:rPr>
          <w:t xml:space="preserve"> by respondents</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31</w:t>
        </w:r>
        <w:r w:rsidRPr="00B41064">
          <w:rPr>
            <w:rFonts w:ascii="Times New Roman" w:hAnsi="Times New Roman" w:cs="Times New Roman"/>
            <w:noProof/>
            <w:webHidden/>
            <w:color w:val="000000" w:themeColor="text1"/>
            <w:sz w:val="24"/>
            <w:szCs w:val="24"/>
          </w:rPr>
          <w:fldChar w:fldCharType="end"/>
        </w:r>
      </w:hyperlink>
    </w:p>
    <w:p w:rsidR="00E85CE2"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8586" w:history="1">
        <w:r w:rsidR="000417EE" w:rsidRPr="00B41064">
          <w:rPr>
            <w:rStyle w:val="Hyperlink"/>
            <w:rFonts w:ascii="Times New Roman" w:hAnsi="Times New Roman" w:cs="Times New Roman"/>
            <w:noProof/>
            <w:color w:val="000000" w:themeColor="text1"/>
            <w:sz w:val="24"/>
            <w:szCs w:val="24"/>
          </w:rPr>
          <w:t xml:space="preserve">Figure </w:t>
        </w:r>
        <w:r w:rsidR="00D11432" w:rsidRPr="00B41064">
          <w:rPr>
            <w:rStyle w:val="Hyperlink"/>
            <w:rFonts w:ascii="Times New Roman" w:hAnsi="Times New Roman" w:cs="Times New Roman"/>
            <w:noProof/>
            <w:color w:val="000000" w:themeColor="text1"/>
            <w:sz w:val="24"/>
            <w:szCs w:val="24"/>
          </w:rPr>
          <w:t>6</w:t>
        </w:r>
        <w:r w:rsidR="0059357B" w:rsidRPr="00B41064">
          <w:rPr>
            <w:rStyle w:val="Hyperlink"/>
            <w:rFonts w:ascii="Times New Roman" w:hAnsi="Times New Roman" w:cs="Times New Roman"/>
            <w:noProof/>
            <w:color w:val="000000" w:themeColor="text1"/>
            <w:sz w:val="24"/>
            <w:szCs w:val="24"/>
          </w:rPr>
          <w:t>:</w:t>
        </w:r>
        <w:r w:rsidR="009A0192" w:rsidRPr="00B41064">
          <w:rPr>
            <w:rStyle w:val="Hyperlink"/>
            <w:rFonts w:ascii="Times New Roman" w:hAnsi="Times New Roman" w:cs="Times New Roman"/>
            <w:noProof/>
            <w:color w:val="000000" w:themeColor="text1"/>
            <w:sz w:val="24"/>
            <w:szCs w:val="24"/>
          </w:rPr>
          <w:t>M</w:t>
        </w:r>
        <w:r w:rsidR="00E85CE2" w:rsidRPr="00B41064">
          <w:rPr>
            <w:rStyle w:val="Hyperlink"/>
            <w:rFonts w:ascii="Times New Roman" w:hAnsi="Times New Roman" w:cs="Times New Roman"/>
            <w:noProof/>
            <w:color w:val="000000" w:themeColor="text1"/>
            <w:sz w:val="24"/>
            <w:szCs w:val="24"/>
          </w:rPr>
          <w:t>onth</w:t>
        </w:r>
        <w:r w:rsidR="009A0192" w:rsidRPr="00B41064">
          <w:rPr>
            <w:rStyle w:val="Hyperlink"/>
            <w:rFonts w:ascii="Times New Roman" w:hAnsi="Times New Roman" w:cs="Times New Roman"/>
            <w:noProof/>
            <w:color w:val="000000" w:themeColor="text1"/>
            <w:sz w:val="24"/>
            <w:szCs w:val="24"/>
          </w:rPr>
          <w:t>ly saving after Girinka program by respondents</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31</w:t>
        </w:r>
        <w:r w:rsidRPr="00B41064">
          <w:rPr>
            <w:rFonts w:ascii="Times New Roman" w:hAnsi="Times New Roman" w:cs="Times New Roman"/>
            <w:noProof/>
            <w:webHidden/>
            <w:color w:val="000000" w:themeColor="text1"/>
            <w:sz w:val="24"/>
            <w:szCs w:val="24"/>
          </w:rPr>
          <w:fldChar w:fldCharType="end"/>
        </w:r>
      </w:hyperlink>
    </w:p>
    <w:p w:rsidR="0081573F" w:rsidRPr="00B41064" w:rsidRDefault="0081573F" w:rsidP="00B41064">
      <w:pPr>
        <w:spacing w:line="360" w:lineRule="auto"/>
        <w:rPr>
          <w:rFonts w:ascii="Times New Roman" w:hAnsi="Times New Roman" w:cs="Times New Roman"/>
          <w:noProof/>
          <w:color w:val="000000" w:themeColor="text1"/>
          <w:sz w:val="24"/>
          <w:szCs w:val="24"/>
        </w:rPr>
      </w:pPr>
      <w:r w:rsidRPr="00B41064">
        <w:rPr>
          <w:rFonts w:ascii="Times New Roman" w:hAnsi="Times New Roman" w:cs="Times New Roman"/>
          <w:noProof/>
          <w:color w:val="000000" w:themeColor="text1"/>
          <w:sz w:val="24"/>
          <w:szCs w:val="24"/>
        </w:rPr>
        <w:t>Figure 7: Main challenges of  Girinka program in Rangiro sector........................................................42</w:t>
      </w:r>
    </w:p>
    <w:p w:rsidR="00E85CE2" w:rsidRPr="00B41064" w:rsidRDefault="00907C18" w:rsidP="00B41064">
      <w:pPr>
        <w:pStyle w:val="TableofFigures"/>
        <w:tabs>
          <w:tab w:val="right" w:leader="dot" w:pos="9016"/>
        </w:tabs>
        <w:spacing w:line="360" w:lineRule="auto"/>
        <w:rPr>
          <w:rFonts w:ascii="Times New Roman" w:eastAsiaTheme="minorEastAsia" w:hAnsi="Times New Roman" w:cs="Times New Roman"/>
          <w:noProof/>
          <w:color w:val="000000" w:themeColor="text1"/>
          <w:sz w:val="24"/>
          <w:szCs w:val="24"/>
          <w:lang w:val="en-US"/>
        </w:rPr>
      </w:pPr>
      <w:hyperlink w:anchor="_Toc81798587" w:history="1">
        <w:r w:rsidR="000417EE" w:rsidRPr="00B41064">
          <w:rPr>
            <w:rStyle w:val="Hyperlink"/>
            <w:rFonts w:ascii="Times New Roman" w:hAnsi="Times New Roman" w:cs="Times New Roman"/>
            <w:noProof/>
            <w:color w:val="000000" w:themeColor="text1"/>
            <w:sz w:val="24"/>
            <w:szCs w:val="24"/>
          </w:rPr>
          <w:t xml:space="preserve">Figure </w:t>
        </w:r>
        <w:r w:rsidR="00F854A9" w:rsidRPr="00B41064">
          <w:rPr>
            <w:rStyle w:val="Hyperlink"/>
            <w:rFonts w:ascii="Times New Roman" w:hAnsi="Times New Roman" w:cs="Times New Roman"/>
            <w:noProof/>
            <w:color w:val="000000" w:themeColor="text1"/>
            <w:sz w:val="24"/>
            <w:szCs w:val="24"/>
          </w:rPr>
          <w:t>8</w:t>
        </w:r>
        <w:r w:rsidR="0059357B" w:rsidRPr="00B41064">
          <w:rPr>
            <w:rStyle w:val="Hyperlink"/>
            <w:rFonts w:ascii="Times New Roman" w:hAnsi="Times New Roman" w:cs="Times New Roman"/>
            <w:noProof/>
            <w:color w:val="000000" w:themeColor="text1"/>
            <w:sz w:val="24"/>
            <w:szCs w:val="24"/>
          </w:rPr>
          <w:t>:</w:t>
        </w:r>
        <w:r w:rsidR="001D53E2" w:rsidRPr="00B41064">
          <w:rPr>
            <w:rStyle w:val="Hyperlink"/>
            <w:rFonts w:ascii="Times New Roman" w:hAnsi="Times New Roman" w:cs="Times New Roman"/>
            <w:noProof/>
            <w:color w:val="000000" w:themeColor="text1"/>
            <w:sz w:val="24"/>
            <w:szCs w:val="24"/>
          </w:rPr>
          <w:t xml:space="preserve"> Contribution of Girinka program to the</w:t>
        </w:r>
        <w:r w:rsidR="00E85CE2" w:rsidRPr="00B41064">
          <w:rPr>
            <w:rStyle w:val="Hyperlink"/>
            <w:rFonts w:ascii="Times New Roman" w:hAnsi="Times New Roman" w:cs="Times New Roman"/>
            <w:noProof/>
            <w:color w:val="000000" w:themeColor="text1"/>
            <w:sz w:val="24"/>
            <w:szCs w:val="24"/>
          </w:rPr>
          <w:t xml:space="preserve"> social cohesion</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32</w:t>
        </w:r>
        <w:r w:rsidRPr="00B41064">
          <w:rPr>
            <w:rFonts w:ascii="Times New Roman" w:hAnsi="Times New Roman" w:cs="Times New Roman"/>
            <w:noProof/>
            <w:webHidden/>
            <w:color w:val="000000" w:themeColor="text1"/>
            <w:sz w:val="24"/>
            <w:szCs w:val="24"/>
          </w:rPr>
          <w:fldChar w:fldCharType="end"/>
        </w:r>
      </w:hyperlink>
    </w:p>
    <w:p w:rsidR="00E85CE2"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8588" w:history="1">
        <w:r w:rsidR="000417EE" w:rsidRPr="00B41064">
          <w:rPr>
            <w:rStyle w:val="Hyperlink"/>
            <w:rFonts w:ascii="Times New Roman" w:hAnsi="Times New Roman" w:cs="Times New Roman"/>
            <w:noProof/>
            <w:color w:val="000000" w:themeColor="text1"/>
            <w:sz w:val="24"/>
            <w:szCs w:val="24"/>
          </w:rPr>
          <w:t xml:space="preserve">Figure </w:t>
        </w:r>
        <w:r w:rsidR="00F854A9" w:rsidRPr="00B41064">
          <w:rPr>
            <w:rStyle w:val="Hyperlink"/>
            <w:rFonts w:ascii="Times New Roman" w:hAnsi="Times New Roman" w:cs="Times New Roman"/>
            <w:noProof/>
            <w:color w:val="000000" w:themeColor="text1"/>
            <w:sz w:val="24"/>
            <w:szCs w:val="24"/>
          </w:rPr>
          <w:t>9</w:t>
        </w:r>
        <w:r w:rsidR="0059357B" w:rsidRPr="00B41064">
          <w:rPr>
            <w:rStyle w:val="Hyperlink"/>
            <w:rFonts w:ascii="Times New Roman" w:hAnsi="Times New Roman" w:cs="Times New Roman"/>
            <w:noProof/>
            <w:color w:val="000000" w:themeColor="text1"/>
            <w:sz w:val="24"/>
            <w:szCs w:val="24"/>
          </w:rPr>
          <w:t>:</w:t>
        </w:r>
        <w:r w:rsidR="001D53E2" w:rsidRPr="00B41064">
          <w:rPr>
            <w:rStyle w:val="Hyperlink"/>
            <w:rFonts w:ascii="Times New Roman" w:hAnsi="Times New Roman" w:cs="Times New Roman"/>
            <w:noProof/>
            <w:color w:val="000000" w:themeColor="text1"/>
            <w:sz w:val="24"/>
            <w:szCs w:val="24"/>
          </w:rPr>
          <w:t>Solutions to Girinka program challenges</w:t>
        </w:r>
        <w:r w:rsidR="00E85CE2"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E85CE2" w:rsidRPr="00B41064">
          <w:rPr>
            <w:rFonts w:ascii="Times New Roman" w:hAnsi="Times New Roman" w:cs="Times New Roman"/>
            <w:noProof/>
            <w:webHidden/>
            <w:color w:val="000000" w:themeColor="text1"/>
            <w:sz w:val="24"/>
            <w:szCs w:val="24"/>
          </w:rPr>
          <w:instrText xml:space="preserve"> PAGEREF _Toc81798588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36</w:t>
        </w:r>
        <w:r w:rsidRPr="00B41064">
          <w:rPr>
            <w:rFonts w:ascii="Times New Roman" w:hAnsi="Times New Roman" w:cs="Times New Roman"/>
            <w:noProof/>
            <w:webHidden/>
            <w:color w:val="000000" w:themeColor="text1"/>
            <w:sz w:val="24"/>
            <w:szCs w:val="24"/>
          </w:rPr>
          <w:fldChar w:fldCharType="end"/>
        </w:r>
      </w:hyperlink>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B41064" w:rsidRDefault="00B41064" w:rsidP="00B41064">
      <w:pPr>
        <w:rPr>
          <w:noProof/>
        </w:rPr>
      </w:pPr>
    </w:p>
    <w:p w:rsidR="00D713C1" w:rsidRDefault="00D713C1" w:rsidP="00B41064">
      <w:pPr>
        <w:rPr>
          <w:noProof/>
        </w:rPr>
      </w:pPr>
    </w:p>
    <w:p w:rsidR="00B41064" w:rsidRDefault="00B41064" w:rsidP="00B41064">
      <w:pPr>
        <w:rPr>
          <w:noProof/>
        </w:rPr>
      </w:pPr>
    </w:p>
    <w:p w:rsidR="00B41064" w:rsidRDefault="00B41064" w:rsidP="00B41064">
      <w:pPr>
        <w:rPr>
          <w:noProof/>
        </w:rPr>
      </w:pPr>
    </w:p>
    <w:p w:rsidR="00B41064" w:rsidRPr="00B41064" w:rsidRDefault="00B41064" w:rsidP="00B41064">
      <w:pPr>
        <w:rPr>
          <w:noProof/>
        </w:rPr>
      </w:pPr>
    </w:p>
    <w:p w:rsidR="006714BA" w:rsidRPr="00B41064" w:rsidRDefault="00907C18" w:rsidP="00B41064">
      <w:pPr>
        <w:pStyle w:val="comp"/>
        <w:spacing w:line="360" w:lineRule="auto"/>
        <w:jc w:val="center"/>
        <w:rPr>
          <w:b/>
          <w:color w:val="000000" w:themeColor="text1"/>
        </w:rPr>
      </w:pPr>
      <w:r w:rsidRPr="00B41064">
        <w:rPr>
          <w:rStyle w:val="acopre"/>
          <w:color w:val="000000" w:themeColor="text1"/>
        </w:rPr>
        <w:fldChar w:fldCharType="end"/>
      </w:r>
      <w:bookmarkStart w:id="62" w:name="_Toc84925109"/>
      <w:r w:rsidR="006714BA" w:rsidRPr="00B41064">
        <w:rPr>
          <w:b/>
          <w:color w:val="000000" w:themeColor="text1"/>
        </w:rPr>
        <w:t>LIST OF TABLES</w:t>
      </w:r>
      <w:bookmarkEnd w:id="62"/>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r w:rsidRPr="00B41064">
        <w:rPr>
          <w:rFonts w:ascii="Times New Roman" w:hAnsi="Times New Roman" w:cs="Times New Roman"/>
          <w:b/>
          <w:color w:val="000000" w:themeColor="text1"/>
          <w:sz w:val="24"/>
          <w:szCs w:val="24"/>
        </w:rPr>
        <w:fldChar w:fldCharType="begin"/>
      </w:r>
      <w:r w:rsidR="009338FE" w:rsidRPr="00B41064">
        <w:rPr>
          <w:rFonts w:ascii="Times New Roman" w:hAnsi="Times New Roman" w:cs="Times New Roman"/>
          <w:b/>
          <w:color w:val="000000" w:themeColor="text1"/>
          <w:sz w:val="24"/>
          <w:szCs w:val="24"/>
        </w:rPr>
        <w:instrText xml:space="preserve"> TOC \h \z \c "Table" </w:instrText>
      </w:r>
      <w:r w:rsidRPr="00B41064">
        <w:rPr>
          <w:rFonts w:ascii="Times New Roman" w:hAnsi="Times New Roman" w:cs="Times New Roman"/>
          <w:b/>
          <w:color w:val="000000" w:themeColor="text1"/>
          <w:sz w:val="24"/>
          <w:szCs w:val="24"/>
        </w:rPr>
        <w:fldChar w:fldCharType="separate"/>
      </w:r>
      <w:hyperlink w:anchor="_Toc81797102" w:history="1">
        <w:r w:rsidR="009338FE" w:rsidRPr="00B41064">
          <w:rPr>
            <w:rStyle w:val="Hyperlink"/>
            <w:rFonts w:ascii="Times New Roman" w:hAnsi="Times New Roman" w:cs="Times New Roman"/>
            <w:noProof/>
            <w:color w:val="000000" w:themeColor="text1"/>
            <w:sz w:val="24"/>
            <w:szCs w:val="24"/>
          </w:rPr>
          <w:t>Table 1</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Gender of the respondents</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19</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3" w:history="1">
        <w:r w:rsidR="009338FE" w:rsidRPr="00B41064">
          <w:rPr>
            <w:rStyle w:val="Hyperlink"/>
            <w:rFonts w:ascii="Times New Roman" w:hAnsi="Times New Roman" w:cs="Times New Roman"/>
            <w:noProof/>
            <w:color w:val="000000" w:themeColor="text1"/>
            <w:sz w:val="24"/>
            <w:szCs w:val="24"/>
          </w:rPr>
          <w:t>Table 2</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Age of respondents</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20</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4" w:history="1">
        <w:r w:rsidR="009338FE" w:rsidRPr="00B41064">
          <w:rPr>
            <w:rStyle w:val="Hyperlink"/>
            <w:rFonts w:ascii="Times New Roman" w:hAnsi="Times New Roman" w:cs="Times New Roman"/>
            <w:noProof/>
            <w:color w:val="000000" w:themeColor="text1"/>
            <w:sz w:val="24"/>
            <w:szCs w:val="24"/>
          </w:rPr>
          <w:t>Table 3</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Education level</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20</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5" w:history="1">
        <w:r w:rsidR="009338FE" w:rsidRPr="00B41064">
          <w:rPr>
            <w:rStyle w:val="Hyperlink"/>
            <w:rFonts w:ascii="Times New Roman" w:hAnsi="Times New Roman" w:cs="Times New Roman"/>
            <w:noProof/>
            <w:color w:val="000000" w:themeColor="text1"/>
            <w:sz w:val="24"/>
            <w:szCs w:val="24"/>
          </w:rPr>
          <w:t>Table 4</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Marital status of respondents</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21</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6" w:history="1">
        <w:r w:rsidR="009338FE" w:rsidRPr="00B41064">
          <w:rPr>
            <w:rStyle w:val="Hyperlink"/>
            <w:rFonts w:ascii="Times New Roman" w:hAnsi="Times New Roman" w:cs="Times New Roman"/>
            <w:noProof/>
            <w:color w:val="000000" w:themeColor="text1"/>
            <w:sz w:val="24"/>
            <w:szCs w:val="24"/>
          </w:rPr>
          <w:t>Table 5</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Activities implemented under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22</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7" w:history="1">
        <w:r w:rsidR="009338FE" w:rsidRPr="00B41064">
          <w:rPr>
            <w:rStyle w:val="Hyperlink"/>
            <w:rFonts w:ascii="Times New Roman" w:hAnsi="Times New Roman" w:cs="Times New Roman"/>
            <w:noProof/>
            <w:color w:val="000000" w:themeColor="text1"/>
            <w:sz w:val="24"/>
            <w:szCs w:val="24"/>
          </w:rPr>
          <w:t>Table 6</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Quantity of milk produced per day</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23</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8" w:history="1">
        <w:r w:rsidR="009338FE" w:rsidRPr="00B41064">
          <w:rPr>
            <w:rStyle w:val="Hyperlink"/>
            <w:rFonts w:ascii="Times New Roman" w:hAnsi="Times New Roman" w:cs="Times New Roman"/>
            <w:noProof/>
            <w:color w:val="000000" w:themeColor="text1"/>
            <w:sz w:val="24"/>
            <w:szCs w:val="24"/>
          </w:rPr>
          <w:t>Table 7</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Quantity of milk consumed per day</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24</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09" w:history="1">
        <w:r w:rsidR="009338FE" w:rsidRPr="00B41064">
          <w:rPr>
            <w:rStyle w:val="Hyperlink"/>
            <w:rFonts w:ascii="Times New Roman" w:hAnsi="Times New Roman" w:cs="Times New Roman"/>
            <w:noProof/>
            <w:color w:val="000000" w:themeColor="text1"/>
            <w:sz w:val="24"/>
            <w:szCs w:val="24"/>
          </w:rPr>
          <w:t>Table 8</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The price of milk per liter</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_Toc81797109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24</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0" w:history="1">
        <w:r w:rsidR="00835C22" w:rsidRPr="00B41064">
          <w:rPr>
            <w:rStyle w:val="Hyperlink"/>
            <w:rFonts w:ascii="Times New Roman" w:hAnsi="Times New Roman" w:cs="Times New Roman"/>
            <w:noProof/>
            <w:color w:val="000000" w:themeColor="text1"/>
            <w:sz w:val="24"/>
            <w:szCs w:val="24"/>
          </w:rPr>
          <w:t>Table 9</w:t>
        </w:r>
        <w:r w:rsidR="0041252F" w:rsidRPr="00B41064">
          <w:rPr>
            <w:rStyle w:val="Hyperlink"/>
            <w:rFonts w:ascii="Times New Roman" w:hAnsi="Times New Roman" w:cs="Times New Roman"/>
            <w:noProof/>
            <w:color w:val="000000" w:themeColor="text1"/>
            <w:sz w:val="24"/>
            <w:szCs w:val="24"/>
          </w:rPr>
          <w:t>:</w:t>
        </w:r>
        <w:r w:rsidR="00835C22" w:rsidRPr="00B41064">
          <w:rPr>
            <w:rStyle w:val="Hyperlink"/>
            <w:rFonts w:ascii="Times New Roman" w:hAnsi="Times New Roman" w:cs="Times New Roman"/>
            <w:noProof/>
            <w:color w:val="000000" w:themeColor="text1"/>
            <w:sz w:val="24"/>
            <w:szCs w:val="24"/>
          </w:rPr>
          <w:t>M</w:t>
        </w:r>
        <w:r w:rsidR="009338FE" w:rsidRPr="00B41064">
          <w:rPr>
            <w:rStyle w:val="Hyperlink"/>
            <w:rFonts w:ascii="Times New Roman" w:hAnsi="Times New Roman" w:cs="Times New Roman"/>
            <w:noProof/>
            <w:color w:val="000000" w:themeColor="text1"/>
            <w:sz w:val="24"/>
            <w:szCs w:val="24"/>
          </w:rPr>
          <w:t>alnutrition before and after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_Toc81797110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25</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1" w:history="1">
        <w:r w:rsidR="009338FE" w:rsidRPr="00B41064">
          <w:rPr>
            <w:rStyle w:val="Hyperlink"/>
            <w:rFonts w:ascii="Times New Roman" w:hAnsi="Times New Roman" w:cs="Times New Roman"/>
            <w:noProof/>
            <w:color w:val="000000" w:themeColor="text1"/>
            <w:sz w:val="24"/>
            <w:szCs w:val="24"/>
          </w:rPr>
          <w:t>Table 10</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Organic manure</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_Toc81797111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25</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2" w:history="1">
        <w:r w:rsidR="009338FE" w:rsidRPr="00B41064">
          <w:rPr>
            <w:rStyle w:val="Hyperlink"/>
            <w:rFonts w:ascii="Times New Roman" w:hAnsi="Times New Roman" w:cs="Times New Roman"/>
            <w:noProof/>
            <w:color w:val="000000" w:themeColor="text1"/>
            <w:sz w:val="24"/>
            <w:szCs w:val="24"/>
          </w:rPr>
          <w:t>Table 11</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Organic manure before and after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_Toc81797112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26</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3" w:history="1">
        <w:r w:rsidR="009338FE" w:rsidRPr="00B41064">
          <w:rPr>
            <w:rStyle w:val="Hyperlink"/>
            <w:rFonts w:ascii="Times New Roman" w:hAnsi="Times New Roman" w:cs="Times New Roman"/>
            <w:noProof/>
            <w:color w:val="000000" w:themeColor="text1"/>
            <w:sz w:val="24"/>
            <w:szCs w:val="24"/>
          </w:rPr>
          <w:t>Table 12</w:t>
        </w:r>
        <w:r w:rsidR="0041252F" w:rsidRPr="00B41064">
          <w:rPr>
            <w:rStyle w:val="Hyperlink"/>
            <w:rFonts w:ascii="Times New Roman" w:hAnsi="Times New Roman" w:cs="Times New Roman"/>
            <w:noProof/>
            <w:color w:val="000000" w:themeColor="text1"/>
            <w:sz w:val="24"/>
            <w:szCs w:val="24"/>
          </w:rPr>
          <w:t>:</w:t>
        </w:r>
        <w:r w:rsidR="004912B2" w:rsidRPr="00B41064">
          <w:rPr>
            <w:rStyle w:val="Hyperlink"/>
            <w:rFonts w:ascii="Times New Roman" w:hAnsi="Times New Roman" w:cs="Times New Roman"/>
            <w:noProof/>
            <w:color w:val="000000" w:themeColor="text1"/>
            <w:sz w:val="24"/>
            <w:szCs w:val="24"/>
          </w:rPr>
          <w:t>H</w:t>
        </w:r>
        <w:r w:rsidR="009338FE" w:rsidRPr="00B41064">
          <w:rPr>
            <w:rStyle w:val="Hyperlink"/>
            <w:rFonts w:ascii="Times New Roman" w:hAnsi="Times New Roman" w:cs="Times New Roman"/>
            <w:noProof/>
            <w:color w:val="000000" w:themeColor="text1"/>
            <w:sz w:val="24"/>
            <w:szCs w:val="24"/>
          </w:rPr>
          <w:t>aving food per day including breakfast before and After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_Toc81797113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27</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4" w:history="1">
        <w:r w:rsidR="009338FE" w:rsidRPr="00B41064">
          <w:rPr>
            <w:rStyle w:val="Hyperlink"/>
            <w:rFonts w:ascii="Times New Roman" w:hAnsi="Times New Roman" w:cs="Times New Roman"/>
            <w:noProof/>
            <w:color w:val="000000" w:themeColor="text1"/>
            <w:sz w:val="24"/>
            <w:szCs w:val="24"/>
          </w:rPr>
          <w:t>Table 13</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The qualities of house before and after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_Toc81797114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27</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5" w:history="1">
        <w:r w:rsidR="009338FE" w:rsidRPr="00B41064">
          <w:rPr>
            <w:rStyle w:val="Hyperlink"/>
            <w:rFonts w:ascii="Times New Roman" w:hAnsi="Times New Roman" w:cs="Times New Roman"/>
            <w:noProof/>
            <w:color w:val="000000" w:themeColor="text1"/>
            <w:sz w:val="24"/>
            <w:szCs w:val="24"/>
          </w:rPr>
          <w:t>Table 14</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Monthly income before and after Girinka program without saving</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_Toc81797115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29</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6" w:history="1">
        <w:r w:rsidR="009338FE" w:rsidRPr="00B41064">
          <w:rPr>
            <w:rStyle w:val="Hyperlink"/>
            <w:rFonts w:ascii="Times New Roman" w:hAnsi="Times New Roman" w:cs="Times New Roman"/>
            <w:noProof/>
            <w:color w:val="000000" w:themeColor="text1"/>
            <w:sz w:val="24"/>
            <w:szCs w:val="24"/>
          </w:rPr>
          <w:t>Table 15</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Monthly saving before and after Girinka program</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_Toc81797116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30</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7" w:history="1">
        <w:r w:rsidR="009338FE" w:rsidRPr="00B41064">
          <w:rPr>
            <w:rStyle w:val="Hyperlink"/>
            <w:rFonts w:ascii="Times New Roman" w:hAnsi="Times New Roman" w:cs="Times New Roman"/>
            <w:noProof/>
            <w:color w:val="000000" w:themeColor="text1"/>
            <w:sz w:val="24"/>
            <w:szCs w:val="24"/>
          </w:rPr>
          <w:t>Table 16</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Social cohesion among respondents</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_Toc81797117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32</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8" w:history="1">
        <w:r w:rsidR="009338FE" w:rsidRPr="00B41064">
          <w:rPr>
            <w:rStyle w:val="Hyperlink"/>
            <w:rFonts w:ascii="Times New Roman" w:hAnsi="Times New Roman" w:cs="Times New Roman"/>
            <w:noProof/>
            <w:color w:val="000000" w:themeColor="text1"/>
            <w:sz w:val="24"/>
            <w:szCs w:val="24"/>
          </w:rPr>
          <w:t>Table 17</w:t>
        </w:r>
        <w:r w:rsidR="0041252F" w:rsidRPr="00B41064">
          <w:rPr>
            <w:rStyle w:val="Hyperlink"/>
            <w:rFonts w:ascii="Times New Roman" w:hAnsi="Times New Roman" w:cs="Times New Roman"/>
            <w:noProof/>
            <w:color w:val="000000" w:themeColor="text1"/>
            <w:sz w:val="24"/>
            <w:szCs w:val="24"/>
          </w:rPr>
          <w:t>:</w:t>
        </w:r>
        <w:r w:rsidR="009338FE" w:rsidRPr="00B41064">
          <w:rPr>
            <w:rStyle w:val="Hyperlink"/>
            <w:rFonts w:ascii="Times New Roman" w:hAnsi="Times New Roman" w:cs="Times New Roman"/>
            <w:noProof/>
            <w:color w:val="000000" w:themeColor="text1"/>
            <w:sz w:val="24"/>
            <w:szCs w:val="24"/>
          </w:rPr>
          <w:t>Main challeng</w:t>
        </w:r>
        <w:r w:rsidR="0007042D" w:rsidRPr="00B41064">
          <w:rPr>
            <w:rStyle w:val="Hyperlink"/>
            <w:rFonts w:ascii="Times New Roman" w:hAnsi="Times New Roman" w:cs="Times New Roman"/>
            <w:noProof/>
            <w:color w:val="000000" w:themeColor="text1"/>
            <w:sz w:val="24"/>
            <w:szCs w:val="24"/>
          </w:rPr>
          <w:t>k</w:t>
        </w:r>
        <w:r w:rsidR="009338FE" w:rsidRPr="00B41064">
          <w:rPr>
            <w:rStyle w:val="Hyperlink"/>
            <w:rFonts w:ascii="Times New Roman" w:hAnsi="Times New Roman" w:cs="Times New Roman"/>
            <w:noProof/>
            <w:color w:val="000000" w:themeColor="text1"/>
            <w:sz w:val="24"/>
            <w:szCs w:val="24"/>
          </w:rPr>
          <w:t>es of Girinka program in Rangiro Sector</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_Toc81797118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33</w:t>
        </w:r>
        <w:r w:rsidRPr="00B41064">
          <w:rPr>
            <w:rFonts w:ascii="Times New Roman" w:hAnsi="Times New Roman" w:cs="Times New Roman"/>
            <w:noProof/>
            <w:webHidden/>
            <w:color w:val="000000" w:themeColor="text1"/>
            <w:sz w:val="24"/>
            <w:szCs w:val="24"/>
          </w:rPr>
          <w:fldChar w:fldCharType="end"/>
        </w:r>
      </w:hyperlink>
    </w:p>
    <w:p w:rsidR="009338FE" w:rsidRPr="00B41064" w:rsidRDefault="00907C18" w:rsidP="00B41064">
      <w:pPr>
        <w:pStyle w:val="TableofFigures"/>
        <w:tabs>
          <w:tab w:val="right" w:leader="dot" w:pos="9016"/>
        </w:tabs>
        <w:spacing w:line="360" w:lineRule="auto"/>
        <w:rPr>
          <w:rFonts w:ascii="Times New Roman" w:hAnsi="Times New Roman" w:cs="Times New Roman"/>
          <w:noProof/>
          <w:color w:val="000000" w:themeColor="text1"/>
          <w:sz w:val="24"/>
          <w:szCs w:val="24"/>
        </w:rPr>
      </w:pPr>
      <w:hyperlink w:anchor="_Toc81797119" w:history="1">
        <w:r w:rsidR="00835C22" w:rsidRPr="00B41064">
          <w:rPr>
            <w:rStyle w:val="Hyperlink"/>
            <w:rFonts w:ascii="Times New Roman" w:eastAsia="SimSun" w:hAnsi="Times New Roman" w:cs="Times New Roman"/>
            <w:noProof/>
            <w:color w:val="000000" w:themeColor="text1"/>
            <w:sz w:val="24"/>
            <w:szCs w:val="24"/>
            <w:lang w:val="en-US"/>
          </w:rPr>
          <w:t>Table 18</w:t>
        </w:r>
        <w:r w:rsidR="0041252F" w:rsidRPr="00B41064">
          <w:rPr>
            <w:rStyle w:val="Hyperlink"/>
            <w:rFonts w:ascii="Times New Roman" w:hAnsi="Times New Roman" w:cs="Times New Roman"/>
            <w:noProof/>
            <w:color w:val="000000" w:themeColor="text1"/>
            <w:sz w:val="24"/>
            <w:szCs w:val="24"/>
          </w:rPr>
          <w:t>:</w:t>
        </w:r>
        <w:r w:rsidR="00835C22" w:rsidRPr="00B41064">
          <w:rPr>
            <w:rStyle w:val="Hyperlink"/>
            <w:rFonts w:ascii="Times New Roman" w:hAnsi="Times New Roman" w:cs="Times New Roman"/>
            <w:noProof/>
            <w:color w:val="000000" w:themeColor="text1"/>
            <w:sz w:val="24"/>
            <w:szCs w:val="24"/>
          </w:rPr>
          <w:t>S</w:t>
        </w:r>
        <w:r w:rsidR="009338FE" w:rsidRPr="00B41064">
          <w:rPr>
            <w:rStyle w:val="Hyperlink"/>
            <w:rFonts w:ascii="Times New Roman" w:hAnsi="Times New Roman" w:cs="Times New Roman"/>
            <w:noProof/>
            <w:color w:val="000000" w:themeColor="text1"/>
            <w:sz w:val="24"/>
            <w:szCs w:val="24"/>
          </w:rPr>
          <w:t>olutions to Girinka program challenges</w:t>
        </w:r>
        <w:r w:rsidR="009338FE" w:rsidRPr="00B41064">
          <w:rPr>
            <w:rFonts w:ascii="Times New Roman" w:hAnsi="Times New Roman" w:cs="Times New Roman"/>
            <w:noProof/>
            <w:webHidden/>
            <w:color w:val="000000" w:themeColor="text1"/>
            <w:sz w:val="24"/>
            <w:szCs w:val="24"/>
          </w:rPr>
          <w:tab/>
        </w:r>
        <w:r w:rsidRPr="00B41064">
          <w:rPr>
            <w:rFonts w:ascii="Times New Roman" w:hAnsi="Times New Roman" w:cs="Times New Roman"/>
            <w:noProof/>
            <w:webHidden/>
            <w:color w:val="000000" w:themeColor="text1"/>
            <w:sz w:val="24"/>
            <w:szCs w:val="24"/>
          </w:rPr>
          <w:fldChar w:fldCharType="begin"/>
        </w:r>
        <w:r w:rsidR="009338FE" w:rsidRPr="00B41064">
          <w:rPr>
            <w:rFonts w:ascii="Times New Roman" w:hAnsi="Times New Roman" w:cs="Times New Roman"/>
            <w:noProof/>
            <w:webHidden/>
            <w:color w:val="000000" w:themeColor="text1"/>
            <w:sz w:val="24"/>
            <w:szCs w:val="24"/>
          </w:rPr>
          <w:instrText xml:space="preserve"> PAGEREF _Toc81797119 \h </w:instrText>
        </w:r>
        <w:r w:rsidRPr="00B41064">
          <w:rPr>
            <w:rFonts w:ascii="Times New Roman" w:hAnsi="Times New Roman" w:cs="Times New Roman"/>
            <w:noProof/>
            <w:webHidden/>
            <w:color w:val="000000" w:themeColor="text1"/>
            <w:sz w:val="24"/>
            <w:szCs w:val="24"/>
          </w:rPr>
        </w:r>
        <w:r w:rsidRPr="00B41064">
          <w:rPr>
            <w:rFonts w:ascii="Times New Roman" w:hAnsi="Times New Roman" w:cs="Times New Roman"/>
            <w:noProof/>
            <w:webHidden/>
            <w:color w:val="000000" w:themeColor="text1"/>
            <w:sz w:val="24"/>
            <w:szCs w:val="24"/>
          </w:rPr>
          <w:fldChar w:fldCharType="separate"/>
        </w:r>
        <w:r w:rsidR="008759F1">
          <w:rPr>
            <w:rFonts w:ascii="Times New Roman" w:hAnsi="Times New Roman" w:cs="Times New Roman"/>
            <w:noProof/>
            <w:webHidden/>
            <w:color w:val="000000" w:themeColor="text1"/>
            <w:sz w:val="24"/>
            <w:szCs w:val="24"/>
          </w:rPr>
          <w:t>35</w:t>
        </w:r>
        <w:r w:rsidRPr="00B41064">
          <w:rPr>
            <w:rFonts w:ascii="Times New Roman" w:hAnsi="Times New Roman" w:cs="Times New Roman"/>
            <w:noProof/>
            <w:webHidden/>
            <w:color w:val="000000" w:themeColor="text1"/>
            <w:sz w:val="24"/>
            <w:szCs w:val="24"/>
          </w:rPr>
          <w:fldChar w:fldCharType="end"/>
        </w:r>
      </w:hyperlink>
    </w:p>
    <w:p w:rsidR="006714BA" w:rsidRPr="00B41064" w:rsidRDefault="00907C18"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fldChar w:fldCharType="end"/>
      </w:r>
    </w:p>
    <w:p w:rsidR="006714BA" w:rsidRPr="00B41064" w:rsidRDefault="006714BA" w:rsidP="00B41064">
      <w:pPr>
        <w:spacing w:line="360" w:lineRule="auto"/>
        <w:jc w:val="both"/>
        <w:rPr>
          <w:rFonts w:ascii="Times New Roman" w:hAnsi="Times New Roman" w:cs="Times New Roman"/>
          <w:b/>
          <w:color w:val="000000" w:themeColor="text1"/>
          <w:sz w:val="24"/>
          <w:szCs w:val="24"/>
        </w:rPr>
      </w:pPr>
    </w:p>
    <w:p w:rsidR="006714BA" w:rsidRPr="00B41064" w:rsidRDefault="006714BA" w:rsidP="00B41064">
      <w:pPr>
        <w:spacing w:line="360" w:lineRule="auto"/>
        <w:jc w:val="both"/>
        <w:rPr>
          <w:rFonts w:ascii="Times New Roman" w:hAnsi="Times New Roman" w:cs="Times New Roman"/>
          <w:b/>
          <w:color w:val="000000" w:themeColor="text1"/>
          <w:sz w:val="24"/>
          <w:szCs w:val="24"/>
        </w:rPr>
      </w:pPr>
    </w:p>
    <w:p w:rsidR="006714BA" w:rsidRPr="00B41064" w:rsidRDefault="006714BA" w:rsidP="00B41064">
      <w:pPr>
        <w:spacing w:line="360" w:lineRule="auto"/>
        <w:jc w:val="both"/>
        <w:rPr>
          <w:rFonts w:ascii="Times New Roman" w:hAnsi="Times New Roman" w:cs="Times New Roman"/>
          <w:b/>
          <w:color w:val="000000" w:themeColor="text1"/>
          <w:sz w:val="24"/>
          <w:szCs w:val="24"/>
        </w:rPr>
      </w:pPr>
    </w:p>
    <w:p w:rsidR="00350EA0" w:rsidRPr="00B41064" w:rsidRDefault="00350EA0" w:rsidP="00B41064">
      <w:pPr>
        <w:spacing w:line="360" w:lineRule="auto"/>
        <w:jc w:val="both"/>
        <w:rPr>
          <w:rFonts w:ascii="Times New Roman" w:hAnsi="Times New Roman" w:cs="Times New Roman"/>
          <w:b/>
          <w:color w:val="000000" w:themeColor="text1"/>
          <w:sz w:val="24"/>
          <w:szCs w:val="24"/>
        </w:rPr>
      </w:pPr>
    </w:p>
    <w:p w:rsidR="006F0BB0" w:rsidRPr="00B41064" w:rsidRDefault="006F0BB0" w:rsidP="00B41064">
      <w:pPr>
        <w:spacing w:line="360" w:lineRule="auto"/>
        <w:jc w:val="both"/>
        <w:rPr>
          <w:rFonts w:ascii="Times New Roman" w:hAnsi="Times New Roman" w:cs="Times New Roman"/>
          <w:b/>
          <w:color w:val="000000" w:themeColor="text1"/>
          <w:sz w:val="24"/>
          <w:szCs w:val="24"/>
        </w:rPr>
      </w:pPr>
    </w:p>
    <w:p w:rsidR="006F0BB0" w:rsidRPr="00B41064" w:rsidRDefault="006F0BB0" w:rsidP="00B41064">
      <w:pPr>
        <w:spacing w:line="360" w:lineRule="auto"/>
        <w:jc w:val="both"/>
        <w:rPr>
          <w:rFonts w:ascii="Times New Roman" w:hAnsi="Times New Roman" w:cs="Times New Roman"/>
          <w:b/>
          <w:color w:val="000000" w:themeColor="text1"/>
          <w:sz w:val="24"/>
          <w:szCs w:val="24"/>
        </w:rPr>
      </w:pPr>
    </w:p>
    <w:p w:rsidR="006F0BB0" w:rsidRPr="00B41064" w:rsidRDefault="006F0BB0" w:rsidP="00B41064">
      <w:pPr>
        <w:spacing w:line="360" w:lineRule="auto"/>
        <w:jc w:val="both"/>
        <w:rPr>
          <w:rFonts w:ascii="Times New Roman" w:hAnsi="Times New Roman" w:cs="Times New Roman"/>
          <w:b/>
          <w:color w:val="000000" w:themeColor="text1"/>
          <w:sz w:val="24"/>
          <w:szCs w:val="24"/>
        </w:rPr>
      </w:pPr>
    </w:p>
    <w:p w:rsidR="00EB09D2" w:rsidRPr="00B41064" w:rsidRDefault="00EB09D2" w:rsidP="00B41064">
      <w:pPr>
        <w:spacing w:line="360" w:lineRule="auto"/>
        <w:jc w:val="both"/>
        <w:rPr>
          <w:rFonts w:ascii="Times New Roman" w:hAnsi="Times New Roman" w:cs="Times New Roman"/>
          <w:b/>
          <w:color w:val="000000" w:themeColor="text1"/>
          <w:sz w:val="24"/>
          <w:szCs w:val="24"/>
        </w:rPr>
      </w:pPr>
    </w:p>
    <w:p w:rsidR="00ED726F" w:rsidRPr="00B41064" w:rsidRDefault="00ED726F" w:rsidP="00B41064">
      <w:pPr>
        <w:pStyle w:val="Heading1"/>
        <w:spacing w:line="360" w:lineRule="auto"/>
        <w:jc w:val="center"/>
        <w:rPr>
          <w:rStyle w:val="acopre"/>
          <w:rFonts w:ascii="Times New Roman" w:hAnsi="Times New Roman" w:cs="Times New Roman"/>
          <w:color w:val="000000" w:themeColor="text1"/>
          <w:sz w:val="24"/>
          <w:szCs w:val="24"/>
        </w:rPr>
      </w:pPr>
      <w:bookmarkStart w:id="63" w:name="_Toc81896859"/>
      <w:bookmarkStart w:id="64" w:name="_Toc85127948"/>
      <w:bookmarkStart w:id="65" w:name="_Toc84925110"/>
      <w:r w:rsidRPr="00B41064">
        <w:rPr>
          <w:rStyle w:val="acopre"/>
          <w:rFonts w:ascii="Times New Roman" w:hAnsi="Times New Roman" w:cs="Times New Roman"/>
          <w:color w:val="000000" w:themeColor="text1"/>
          <w:sz w:val="24"/>
          <w:szCs w:val="24"/>
        </w:rPr>
        <w:t>LI</w:t>
      </w:r>
      <w:r w:rsidR="00E439D4" w:rsidRPr="00B41064">
        <w:rPr>
          <w:rStyle w:val="acopre"/>
          <w:rFonts w:ascii="Times New Roman" w:hAnsi="Times New Roman" w:cs="Times New Roman"/>
          <w:color w:val="000000" w:themeColor="text1"/>
          <w:sz w:val="24"/>
          <w:szCs w:val="24"/>
        </w:rPr>
        <w:t>ST OF ABREVIATION</w:t>
      </w:r>
      <w:r w:rsidR="002D0F3D" w:rsidRPr="00B41064">
        <w:rPr>
          <w:rStyle w:val="acopre"/>
          <w:rFonts w:ascii="Times New Roman" w:hAnsi="Times New Roman" w:cs="Times New Roman"/>
          <w:color w:val="000000" w:themeColor="text1"/>
          <w:sz w:val="24"/>
          <w:szCs w:val="24"/>
        </w:rPr>
        <w:t xml:space="preserve">S </w:t>
      </w:r>
      <w:r w:rsidR="00350EA0" w:rsidRPr="00B41064">
        <w:rPr>
          <w:rStyle w:val="acopre"/>
          <w:rFonts w:ascii="Times New Roman" w:hAnsi="Times New Roman" w:cs="Times New Roman"/>
          <w:color w:val="000000" w:themeColor="text1"/>
          <w:sz w:val="24"/>
          <w:szCs w:val="24"/>
        </w:rPr>
        <w:t>AND ACRONOMY</w:t>
      </w:r>
      <w:r w:rsidR="003F7354" w:rsidRPr="00B41064">
        <w:rPr>
          <w:rStyle w:val="acopre"/>
          <w:rFonts w:ascii="Times New Roman" w:hAnsi="Times New Roman" w:cs="Times New Roman"/>
          <w:color w:val="000000" w:themeColor="text1"/>
          <w:sz w:val="24"/>
          <w:szCs w:val="24"/>
        </w:rPr>
        <w:t>S</w:t>
      </w:r>
      <w:bookmarkEnd w:id="63"/>
      <w:bookmarkEnd w:id="64"/>
      <w:bookmarkEnd w:id="65"/>
    </w:p>
    <w:p w:rsidR="00B7224A" w:rsidRPr="00B41064" w:rsidRDefault="003F7354" w:rsidP="00B41064">
      <w:pPr>
        <w:pStyle w:val="comp"/>
        <w:spacing w:line="360" w:lineRule="auto"/>
        <w:rPr>
          <w:rStyle w:val="acopre"/>
          <w:b/>
          <w:color w:val="000000" w:themeColor="text1"/>
        </w:rPr>
      </w:pPr>
      <w:proofErr w:type="spellStart"/>
      <w:r w:rsidRPr="00B41064">
        <w:rPr>
          <w:rStyle w:val="acopre"/>
          <w:b/>
          <w:color w:val="000000" w:themeColor="text1"/>
        </w:rPr>
        <w:t>K</w:t>
      </w:r>
      <w:r w:rsidR="00492B25" w:rsidRPr="00B41064">
        <w:rPr>
          <w:rStyle w:val="acopre"/>
          <w:b/>
          <w:color w:val="000000" w:themeColor="text1"/>
        </w:rPr>
        <w:t>.</w:t>
      </w:r>
      <w:r w:rsidRPr="00B41064">
        <w:rPr>
          <w:rStyle w:val="acopre"/>
          <w:b/>
          <w:color w:val="000000" w:themeColor="text1"/>
        </w:rPr>
        <w:t>P</w:t>
      </w:r>
      <w:proofErr w:type="gramStart"/>
      <w:r w:rsidR="002F76CC" w:rsidRPr="00B41064">
        <w:rPr>
          <w:rStyle w:val="acopre"/>
          <w:b/>
          <w:color w:val="000000" w:themeColor="text1"/>
        </w:rPr>
        <w:t>:</w:t>
      </w:r>
      <w:r w:rsidR="00294196" w:rsidRPr="00B41064">
        <w:rPr>
          <w:rStyle w:val="acopre"/>
          <w:color w:val="000000" w:themeColor="text1"/>
        </w:rPr>
        <w:t>K</w:t>
      </w:r>
      <w:r w:rsidR="002F76CC" w:rsidRPr="00B41064">
        <w:rPr>
          <w:rStyle w:val="acopre"/>
          <w:color w:val="000000" w:themeColor="text1"/>
        </w:rPr>
        <w:t>ibogora</w:t>
      </w:r>
      <w:proofErr w:type="spellEnd"/>
      <w:proofErr w:type="gramEnd"/>
      <w:r w:rsidR="002F76CC" w:rsidRPr="00B41064">
        <w:rPr>
          <w:rStyle w:val="acopre"/>
          <w:color w:val="000000" w:themeColor="text1"/>
        </w:rPr>
        <w:t xml:space="preserve"> polytechnic</w:t>
      </w:r>
    </w:p>
    <w:p w:rsidR="00ED726F" w:rsidRPr="00B41064" w:rsidRDefault="00E848B5" w:rsidP="00B41064">
      <w:pPr>
        <w:spacing w:line="360" w:lineRule="auto"/>
        <w:jc w:val="both"/>
        <w:rPr>
          <w:rStyle w:val="acopre"/>
          <w:rFonts w:ascii="Times New Roman" w:hAnsi="Times New Roman" w:cs="Times New Roman"/>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MINALOC</w:t>
      </w:r>
      <w:proofErr w:type="gramStart"/>
      <w:r w:rsidR="00BD35F6" w:rsidRPr="00B41064">
        <w:rPr>
          <w:rStyle w:val="acopre"/>
          <w:rFonts w:ascii="Times New Roman" w:hAnsi="Times New Roman" w:cs="Times New Roman"/>
          <w:b/>
          <w:color w:val="000000" w:themeColor="text1"/>
          <w:sz w:val="24"/>
          <w:szCs w:val="24"/>
        </w:rPr>
        <w:t>:</w:t>
      </w:r>
      <w:r w:rsidR="00F45F9B" w:rsidRPr="00B41064">
        <w:rPr>
          <w:rStyle w:val="acopre"/>
          <w:rFonts w:ascii="Times New Roman" w:hAnsi="Times New Roman" w:cs="Times New Roman"/>
          <w:color w:val="000000" w:themeColor="text1"/>
          <w:sz w:val="24"/>
          <w:szCs w:val="24"/>
        </w:rPr>
        <w:t>Ministry</w:t>
      </w:r>
      <w:proofErr w:type="spellEnd"/>
      <w:proofErr w:type="gramEnd"/>
      <w:r w:rsidR="00F45F9B" w:rsidRPr="00B41064">
        <w:rPr>
          <w:rStyle w:val="acopre"/>
          <w:rFonts w:ascii="Times New Roman" w:hAnsi="Times New Roman" w:cs="Times New Roman"/>
          <w:color w:val="000000" w:themeColor="text1"/>
          <w:sz w:val="24"/>
          <w:szCs w:val="24"/>
        </w:rPr>
        <w:t xml:space="preserve"> of Local Government</w:t>
      </w:r>
    </w:p>
    <w:p w:rsidR="00BD35F6" w:rsidRPr="00B41064" w:rsidRDefault="00BD35F6" w:rsidP="00B41064">
      <w:pPr>
        <w:spacing w:line="360" w:lineRule="auto"/>
        <w:jc w:val="both"/>
        <w:rPr>
          <w:rStyle w:val="acopre"/>
          <w:rFonts w:ascii="Times New Roman" w:hAnsi="Times New Roman" w:cs="Times New Roman"/>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HIV</w:t>
      </w:r>
      <w:proofErr w:type="gramStart"/>
      <w:r w:rsidRPr="00B41064">
        <w:rPr>
          <w:rStyle w:val="acopre"/>
          <w:rFonts w:ascii="Times New Roman" w:hAnsi="Times New Roman" w:cs="Times New Roman"/>
          <w:b/>
          <w:color w:val="000000" w:themeColor="text1"/>
          <w:sz w:val="24"/>
          <w:szCs w:val="24"/>
        </w:rPr>
        <w:t>:</w:t>
      </w:r>
      <w:r w:rsidR="00F45F9B" w:rsidRPr="00B41064">
        <w:rPr>
          <w:rStyle w:val="acopre"/>
          <w:rFonts w:ascii="Times New Roman" w:hAnsi="Times New Roman" w:cs="Times New Roman"/>
          <w:color w:val="000000" w:themeColor="text1"/>
          <w:sz w:val="24"/>
          <w:szCs w:val="24"/>
        </w:rPr>
        <w:t>Human</w:t>
      </w:r>
      <w:proofErr w:type="spellEnd"/>
      <w:proofErr w:type="gramEnd"/>
      <w:r w:rsidR="00F45F9B" w:rsidRPr="00B41064">
        <w:rPr>
          <w:rStyle w:val="acopre"/>
          <w:rFonts w:ascii="Times New Roman" w:hAnsi="Times New Roman" w:cs="Times New Roman"/>
          <w:color w:val="000000" w:themeColor="text1"/>
          <w:sz w:val="24"/>
          <w:szCs w:val="24"/>
        </w:rPr>
        <w:t xml:space="preserve"> immunodeficiency virus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AIDS</w:t>
      </w:r>
      <w:proofErr w:type="gramStart"/>
      <w:r w:rsidRPr="00B41064">
        <w:rPr>
          <w:rStyle w:val="acopre"/>
          <w:rFonts w:ascii="Times New Roman" w:hAnsi="Times New Roman" w:cs="Times New Roman"/>
          <w:b/>
          <w:color w:val="000000" w:themeColor="text1"/>
          <w:sz w:val="24"/>
          <w:szCs w:val="24"/>
        </w:rPr>
        <w:t>:</w:t>
      </w:r>
      <w:r w:rsidR="00F45F9B" w:rsidRPr="00B41064">
        <w:rPr>
          <w:rStyle w:val="acopre"/>
          <w:rFonts w:ascii="Times New Roman" w:hAnsi="Times New Roman" w:cs="Times New Roman"/>
          <w:color w:val="000000" w:themeColor="text1"/>
          <w:sz w:val="24"/>
          <w:szCs w:val="24"/>
        </w:rPr>
        <w:t>Acquired</w:t>
      </w:r>
      <w:proofErr w:type="spellEnd"/>
      <w:proofErr w:type="gramEnd"/>
      <w:r w:rsidR="00F45F9B" w:rsidRPr="00B41064">
        <w:rPr>
          <w:rStyle w:val="acopre"/>
          <w:rFonts w:ascii="Times New Roman" w:hAnsi="Times New Roman" w:cs="Times New Roman"/>
          <w:color w:val="000000" w:themeColor="text1"/>
          <w:sz w:val="24"/>
          <w:szCs w:val="24"/>
        </w:rPr>
        <w:t xml:space="preserve"> immunodeficiency syndrome</w:t>
      </w:r>
    </w:p>
    <w:p w:rsidR="00BD35F6" w:rsidRPr="00B41064" w:rsidRDefault="00BD35F6" w:rsidP="00B41064">
      <w:pPr>
        <w:spacing w:line="360" w:lineRule="auto"/>
        <w:jc w:val="both"/>
        <w:rPr>
          <w:rStyle w:val="acopre"/>
          <w:rFonts w:ascii="Times New Roman" w:hAnsi="Times New Roman" w:cs="Times New Roman"/>
          <w:color w:val="000000" w:themeColor="text1"/>
          <w:sz w:val="24"/>
          <w:szCs w:val="24"/>
        </w:rPr>
      </w:pPr>
      <w:r w:rsidRPr="00B41064">
        <w:rPr>
          <w:rStyle w:val="acopre"/>
          <w:rFonts w:ascii="Times New Roman" w:hAnsi="Times New Roman" w:cs="Times New Roman"/>
          <w:b/>
          <w:color w:val="000000" w:themeColor="text1"/>
          <w:sz w:val="24"/>
          <w:szCs w:val="24"/>
        </w:rPr>
        <w:t>NGOs:</w:t>
      </w:r>
      <w:r w:rsidR="00F45F9B" w:rsidRPr="00B41064">
        <w:rPr>
          <w:rStyle w:val="acopre"/>
          <w:rFonts w:ascii="Times New Roman" w:hAnsi="Times New Roman" w:cs="Times New Roman"/>
          <w:b/>
          <w:color w:val="000000" w:themeColor="text1"/>
          <w:sz w:val="24"/>
          <w:szCs w:val="24"/>
        </w:rPr>
        <w:t xml:space="preserve">  </w:t>
      </w:r>
      <w:r w:rsidR="00F45F9B" w:rsidRPr="00B41064">
        <w:rPr>
          <w:rStyle w:val="acopre"/>
          <w:rFonts w:ascii="Times New Roman" w:hAnsi="Times New Roman" w:cs="Times New Roman"/>
          <w:color w:val="000000" w:themeColor="text1"/>
          <w:sz w:val="24"/>
          <w:szCs w:val="24"/>
        </w:rPr>
        <w:t>Non-governmental organization</w:t>
      </w:r>
      <w:r w:rsidR="003F7354" w:rsidRPr="00B41064">
        <w:rPr>
          <w:rStyle w:val="acopre"/>
          <w:rFonts w:ascii="Times New Roman" w:hAnsi="Times New Roman" w:cs="Times New Roman"/>
          <w:color w:val="000000" w:themeColor="text1"/>
          <w:sz w:val="24"/>
          <w:szCs w:val="24"/>
        </w:rPr>
        <w:t>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MINAGRI</w:t>
      </w:r>
      <w:proofErr w:type="gramStart"/>
      <w:r w:rsidRPr="00B41064">
        <w:rPr>
          <w:rStyle w:val="acopre"/>
          <w:rFonts w:ascii="Times New Roman" w:hAnsi="Times New Roman" w:cs="Times New Roman"/>
          <w:b/>
          <w:color w:val="000000" w:themeColor="text1"/>
          <w:sz w:val="24"/>
          <w:szCs w:val="24"/>
        </w:rPr>
        <w:t>:</w:t>
      </w:r>
      <w:r w:rsidR="00F45F9B" w:rsidRPr="00B41064">
        <w:rPr>
          <w:rStyle w:val="acopre"/>
          <w:rFonts w:ascii="Times New Roman" w:hAnsi="Times New Roman" w:cs="Times New Roman"/>
          <w:color w:val="000000" w:themeColor="text1"/>
          <w:sz w:val="24"/>
          <w:szCs w:val="24"/>
        </w:rPr>
        <w:t>Ministry</w:t>
      </w:r>
      <w:proofErr w:type="spellEnd"/>
      <w:proofErr w:type="gramEnd"/>
      <w:r w:rsidR="00F45F9B" w:rsidRPr="00B41064">
        <w:rPr>
          <w:rStyle w:val="acopre"/>
          <w:rFonts w:ascii="Times New Roman" w:hAnsi="Times New Roman" w:cs="Times New Roman"/>
          <w:color w:val="000000" w:themeColor="text1"/>
          <w:sz w:val="24"/>
          <w:szCs w:val="24"/>
        </w:rPr>
        <w:t xml:space="preserve"> of Agriculture and Animal Resources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RAB</w:t>
      </w:r>
      <w:proofErr w:type="gramStart"/>
      <w:r w:rsidRPr="00B41064">
        <w:rPr>
          <w:rStyle w:val="acopre"/>
          <w:rFonts w:ascii="Times New Roman" w:hAnsi="Times New Roman" w:cs="Times New Roman"/>
          <w:b/>
          <w:color w:val="000000" w:themeColor="text1"/>
          <w:sz w:val="24"/>
          <w:szCs w:val="24"/>
        </w:rPr>
        <w:t>:</w:t>
      </w:r>
      <w:r w:rsidR="00F45F9B" w:rsidRPr="00B41064">
        <w:rPr>
          <w:rStyle w:val="acopre"/>
          <w:rFonts w:ascii="Times New Roman" w:hAnsi="Times New Roman" w:cs="Times New Roman"/>
          <w:color w:val="000000" w:themeColor="text1"/>
          <w:sz w:val="24"/>
          <w:szCs w:val="24"/>
        </w:rPr>
        <w:t>Rwanda</w:t>
      </w:r>
      <w:proofErr w:type="spellEnd"/>
      <w:proofErr w:type="gramEnd"/>
      <w:r w:rsidR="00F45F9B" w:rsidRPr="00B41064">
        <w:rPr>
          <w:rStyle w:val="acopre"/>
          <w:rFonts w:ascii="Times New Roman" w:hAnsi="Times New Roman" w:cs="Times New Roman"/>
          <w:color w:val="000000" w:themeColor="text1"/>
          <w:sz w:val="24"/>
          <w:szCs w:val="24"/>
        </w:rPr>
        <w:t xml:space="preserve"> Agriculture and Animal Resources Development Board</w:t>
      </w:r>
    </w:p>
    <w:p w:rsidR="00BD35F6" w:rsidRPr="00B41064" w:rsidRDefault="009B1A4D" w:rsidP="00B41064">
      <w:pPr>
        <w:spacing w:line="360" w:lineRule="auto"/>
        <w:jc w:val="both"/>
        <w:rPr>
          <w:rStyle w:val="acopre"/>
          <w:rFonts w:ascii="Times New Roman" w:hAnsi="Times New Roman" w:cs="Times New Roman"/>
          <w:b/>
          <w:color w:val="000000" w:themeColor="text1"/>
          <w:sz w:val="24"/>
          <w:szCs w:val="24"/>
        </w:rPr>
      </w:pPr>
      <w:r w:rsidRPr="00B41064">
        <w:rPr>
          <w:rStyle w:val="acopre"/>
          <w:rFonts w:ascii="Times New Roman" w:hAnsi="Times New Roman" w:cs="Times New Roman"/>
          <w:b/>
          <w:color w:val="000000" w:themeColor="text1"/>
          <w:sz w:val="24"/>
          <w:szCs w:val="24"/>
        </w:rPr>
        <w:t xml:space="preserve">HDI: </w:t>
      </w:r>
      <w:proofErr w:type="spellStart"/>
      <w:r w:rsidRPr="00B41064">
        <w:rPr>
          <w:rStyle w:val="acopre"/>
          <w:rFonts w:ascii="Times New Roman" w:hAnsi="Times New Roman" w:cs="Times New Roman"/>
          <w:color w:val="000000" w:themeColor="text1"/>
          <w:sz w:val="24"/>
          <w:szCs w:val="24"/>
        </w:rPr>
        <w:t>Human</w:t>
      </w:r>
      <w:r w:rsidR="00A128AC" w:rsidRPr="00B41064">
        <w:rPr>
          <w:rStyle w:val="acopre"/>
          <w:rFonts w:ascii="Times New Roman" w:hAnsi="Times New Roman" w:cs="Times New Roman"/>
          <w:color w:val="000000" w:themeColor="text1"/>
          <w:sz w:val="24"/>
          <w:szCs w:val="24"/>
        </w:rPr>
        <w:t>Developm</w:t>
      </w:r>
      <w:r w:rsidR="000969F1" w:rsidRPr="00B41064">
        <w:rPr>
          <w:rStyle w:val="acopre"/>
          <w:rFonts w:ascii="Times New Roman" w:hAnsi="Times New Roman" w:cs="Times New Roman"/>
          <w:color w:val="000000" w:themeColor="text1"/>
          <w:sz w:val="24"/>
          <w:szCs w:val="24"/>
        </w:rPr>
        <w:t>ent</w:t>
      </w:r>
      <w:proofErr w:type="spellEnd"/>
      <w:r w:rsidR="000969F1" w:rsidRPr="00B41064">
        <w:rPr>
          <w:rStyle w:val="acopre"/>
          <w:rFonts w:ascii="Times New Roman" w:hAnsi="Times New Roman" w:cs="Times New Roman"/>
          <w:color w:val="000000" w:themeColor="text1"/>
          <w:sz w:val="24"/>
          <w:szCs w:val="24"/>
        </w:rPr>
        <w:t xml:space="preserve"> Index</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UNDP</w:t>
      </w:r>
      <w:proofErr w:type="gramStart"/>
      <w:r w:rsidRPr="00B41064">
        <w:rPr>
          <w:rStyle w:val="acopre"/>
          <w:rFonts w:ascii="Times New Roman" w:hAnsi="Times New Roman" w:cs="Times New Roman"/>
          <w:b/>
          <w:color w:val="000000" w:themeColor="text1"/>
          <w:sz w:val="24"/>
          <w:szCs w:val="24"/>
        </w:rPr>
        <w:t>:</w:t>
      </w:r>
      <w:r w:rsidR="000969F1" w:rsidRPr="00B41064">
        <w:rPr>
          <w:rStyle w:val="acopre"/>
          <w:rFonts w:ascii="Times New Roman" w:hAnsi="Times New Roman" w:cs="Times New Roman"/>
          <w:color w:val="000000" w:themeColor="text1"/>
          <w:sz w:val="24"/>
          <w:szCs w:val="24"/>
        </w:rPr>
        <w:t>United</w:t>
      </w:r>
      <w:proofErr w:type="spellEnd"/>
      <w:proofErr w:type="gramEnd"/>
      <w:r w:rsidR="000969F1" w:rsidRPr="00B41064">
        <w:rPr>
          <w:rStyle w:val="acopre"/>
          <w:rFonts w:ascii="Times New Roman" w:hAnsi="Times New Roman" w:cs="Times New Roman"/>
          <w:color w:val="000000" w:themeColor="text1"/>
          <w:sz w:val="24"/>
          <w:szCs w:val="24"/>
        </w:rPr>
        <w:t xml:space="preserve"> Nations Development Programme</w:t>
      </w:r>
      <w:r w:rsidR="000969F1" w:rsidRPr="00B41064">
        <w:rPr>
          <w:rStyle w:val="acopre"/>
          <w:rFonts w:ascii="Times New Roman" w:hAnsi="Times New Roman" w:cs="Times New Roman"/>
          <w:b/>
          <w:color w:val="000000" w:themeColor="text1"/>
          <w:sz w:val="24"/>
          <w:szCs w:val="24"/>
        </w:rPr>
        <w:t> </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SDGs</w:t>
      </w:r>
      <w:proofErr w:type="gramStart"/>
      <w:r w:rsidRPr="00B41064">
        <w:rPr>
          <w:rStyle w:val="acopre"/>
          <w:rFonts w:ascii="Times New Roman" w:hAnsi="Times New Roman" w:cs="Times New Roman"/>
          <w:b/>
          <w:color w:val="000000" w:themeColor="text1"/>
          <w:sz w:val="24"/>
          <w:szCs w:val="24"/>
        </w:rPr>
        <w:t>:</w:t>
      </w:r>
      <w:r w:rsidR="000969F1" w:rsidRPr="00B41064">
        <w:rPr>
          <w:rStyle w:val="acopre"/>
          <w:rFonts w:ascii="Times New Roman" w:hAnsi="Times New Roman" w:cs="Times New Roman"/>
          <w:color w:val="000000" w:themeColor="text1"/>
          <w:sz w:val="24"/>
          <w:szCs w:val="24"/>
        </w:rPr>
        <w:t>Sustainable</w:t>
      </w:r>
      <w:proofErr w:type="spellEnd"/>
      <w:proofErr w:type="gramEnd"/>
      <w:r w:rsidR="000969F1" w:rsidRPr="00B41064">
        <w:rPr>
          <w:rStyle w:val="acopre"/>
          <w:rFonts w:ascii="Times New Roman" w:hAnsi="Times New Roman" w:cs="Times New Roman"/>
          <w:color w:val="000000" w:themeColor="text1"/>
          <w:sz w:val="24"/>
          <w:szCs w:val="24"/>
        </w:rPr>
        <w:t xml:space="preserve"> Development Goals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FAO</w:t>
      </w:r>
      <w:proofErr w:type="gramStart"/>
      <w:r w:rsidRPr="00B41064">
        <w:rPr>
          <w:rStyle w:val="acopre"/>
          <w:rFonts w:ascii="Times New Roman" w:hAnsi="Times New Roman" w:cs="Times New Roman"/>
          <w:b/>
          <w:color w:val="000000" w:themeColor="text1"/>
          <w:sz w:val="24"/>
          <w:szCs w:val="24"/>
        </w:rPr>
        <w:t>:</w:t>
      </w:r>
      <w:r w:rsidR="000969F1" w:rsidRPr="00B41064">
        <w:rPr>
          <w:rStyle w:val="acopre"/>
          <w:rFonts w:ascii="Times New Roman" w:hAnsi="Times New Roman" w:cs="Times New Roman"/>
          <w:color w:val="000000" w:themeColor="text1"/>
          <w:sz w:val="24"/>
          <w:szCs w:val="24"/>
        </w:rPr>
        <w:t>The</w:t>
      </w:r>
      <w:proofErr w:type="spellEnd"/>
      <w:proofErr w:type="gramEnd"/>
      <w:r w:rsidR="000969F1" w:rsidRPr="00B41064">
        <w:rPr>
          <w:rStyle w:val="acopre"/>
          <w:rFonts w:ascii="Times New Roman" w:hAnsi="Times New Roman" w:cs="Times New Roman"/>
          <w:color w:val="000000" w:themeColor="text1"/>
          <w:sz w:val="24"/>
          <w:szCs w:val="24"/>
        </w:rPr>
        <w:t xml:space="preserve"> Food and Agriculture Organization of the United Nations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WB</w:t>
      </w:r>
      <w:proofErr w:type="gramStart"/>
      <w:r w:rsidRPr="00B41064">
        <w:rPr>
          <w:rStyle w:val="acopre"/>
          <w:rFonts w:ascii="Times New Roman" w:hAnsi="Times New Roman" w:cs="Times New Roman"/>
          <w:b/>
          <w:color w:val="000000" w:themeColor="text1"/>
          <w:sz w:val="24"/>
          <w:szCs w:val="24"/>
        </w:rPr>
        <w:t>:</w:t>
      </w:r>
      <w:r w:rsidR="00642316" w:rsidRPr="00B41064">
        <w:rPr>
          <w:rStyle w:val="acopre"/>
          <w:rFonts w:ascii="Times New Roman" w:hAnsi="Times New Roman" w:cs="Times New Roman"/>
          <w:color w:val="000000" w:themeColor="text1"/>
          <w:sz w:val="24"/>
          <w:szCs w:val="24"/>
        </w:rPr>
        <w:t>World</w:t>
      </w:r>
      <w:proofErr w:type="spellEnd"/>
      <w:proofErr w:type="gramEnd"/>
      <w:r w:rsidR="00642316" w:rsidRPr="00B41064">
        <w:rPr>
          <w:rStyle w:val="acopre"/>
          <w:rFonts w:ascii="Times New Roman" w:hAnsi="Times New Roman" w:cs="Times New Roman"/>
          <w:color w:val="000000" w:themeColor="text1"/>
          <w:sz w:val="24"/>
          <w:szCs w:val="24"/>
        </w:rPr>
        <w:t xml:space="preserve"> Bank</w:t>
      </w:r>
    </w:p>
    <w:p w:rsidR="00BD35F6" w:rsidRPr="00B41064" w:rsidRDefault="0064231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UNSC</w:t>
      </w:r>
      <w:proofErr w:type="gramStart"/>
      <w:r w:rsidR="00BD35F6" w:rsidRPr="00B41064">
        <w:rPr>
          <w:rStyle w:val="acopre"/>
          <w:rFonts w:ascii="Times New Roman" w:hAnsi="Times New Roman" w:cs="Times New Roman"/>
          <w:b/>
          <w:color w:val="000000" w:themeColor="text1"/>
          <w:sz w:val="24"/>
          <w:szCs w:val="24"/>
        </w:rPr>
        <w:t>:</w:t>
      </w:r>
      <w:r w:rsidRPr="00B41064">
        <w:rPr>
          <w:rStyle w:val="acopre"/>
          <w:rFonts w:ascii="Times New Roman" w:hAnsi="Times New Roman" w:cs="Times New Roman"/>
          <w:color w:val="000000" w:themeColor="text1"/>
          <w:sz w:val="24"/>
          <w:szCs w:val="24"/>
        </w:rPr>
        <w:t>United</w:t>
      </w:r>
      <w:proofErr w:type="spellEnd"/>
      <w:proofErr w:type="gramEnd"/>
      <w:r w:rsidRPr="00B41064">
        <w:rPr>
          <w:rStyle w:val="acopre"/>
          <w:rFonts w:ascii="Times New Roman" w:hAnsi="Times New Roman" w:cs="Times New Roman"/>
          <w:color w:val="000000" w:themeColor="text1"/>
          <w:sz w:val="24"/>
          <w:szCs w:val="24"/>
        </w:rPr>
        <w:t xml:space="preserve"> Nations Security Council</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US</w:t>
      </w:r>
      <w:proofErr w:type="gramStart"/>
      <w:r w:rsidRPr="00B41064">
        <w:rPr>
          <w:rStyle w:val="acopre"/>
          <w:rFonts w:ascii="Times New Roman" w:hAnsi="Times New Roman" w:cs="Times New Roman"/>
          <w:b/>
          <w:color w:val="000000" w:themeColor="text1"/>
          <w:sz w:val="24"/>
          <w:szCs w:val="24"/>
        </w:rPr>
        <w:t>:</w:t>
      </w:r>
      <w:r w:rsidR="00642316" w:rsidRPr="00B41064">
        <w:rPr>
          <w:rStyle w:val="acopre"/>
          <w:rFonts w:ascii="Times New Roman" w:hAnsi="Times New Roman" w:cs="Times New Roman"/>
          <w:color w:val="000000" w:themeColor="text1"/>
          <w:sz w:val="24"/>
          <w:szCs w:val="24"/>
        </w:rPr>
        <w:t>United</w:t>
      </w:r>
      <w:proofErr w:type="spellEnd"/>
      <w:proofErr w:type="gramEnd"/>
      <w:r w:rsidR="00642316" w:rsidRPr="00B41064">
        <w:rPr>
          <w:rStyle w:val="acopre"/>
          <w:rFonts w:ascii="Times New Roman" w:hAnsi="Times New Roman" w:cs="Times New Roman"/>
          <w:color w:val="000000" w:themeColor="text1"/>
          <w:sz w:val="24"/>
          <w:szCs w:val="24"/>
        </w:rPr>
        <w:t xml:space="preserve"> States</w:t>
      </w:r>
    </w:p>
    <w:p w:rsidR="00BD35F6" w:rsidRPr="00B41064" w:rsidRDefault="00BD35F6" w:rsidP="00B41064">
      <w:pPr>
        <w:spacing w:line="360" w:lineRule="auto"/>
        <w:jc w:val="both"/>
        <w:rPr>
          <w:rStyle w:val="acopre"/>
          <w:rFonts w:ascii="Times New Roman" w:hAnsi="Times New Roman" w:cs="Times New Roman"/>
          <w:b/>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SPSS</w:t>
      </w:r>
      <w:proofErr w:type="gramStart"/>
      <w:r w:rsidRPr="00B41064">
        <w:rPr>
          <w:rStyle w:val="acopre"/>
          <w:rFonts w:ascii="Times New Roman" w:hAnsi="Times New Roman" w:cs="Times New Roman"/>
          <w:b/>
          <w:color w:val="000000" w:themeColor="text1"/>
          <w:sz w:val="24"/>
          <w:szCs w:val="24"/>
        </w:rPr>
        <w:t>:</w:t>
      </w:r>
      <w:r w:rsidR="00642316" w:rsidRPr="00B41064">
        <w:rPr>
          <w:rStyle w:val="acopre"/>
          <w:rFonts w:ascii="Times New Roman" w:hAnsi="Times New Roman" w:cs="Times New Roman"/>
          <w:color w:val="000000" w:themeColor="text1"/>
          <w:sz w:val="24"/>
          <w:szCs w:val="24"/>
        </w:rPr>
        <w:t>Statistical</w:t>
      </w:r>
      <w:proofErr w:type="spellEnd"/>
      <w:proofErr w:type="gramEnd"/>
      <w:r w:rsidR="00642316" w:rsidRPr="00B41064">
        <w:rPr>
          <w:rStyle w:val="acopre"/>
          <w:rFonts w:ascii="Times New Roman" w:hAnsi="Times New Roman" w:cs="Times New Roman"/>
          <w:color w:val="000000" w:themeColor="text1"/>
          <w:sz w:val="24"/>
          <w:szCs w:val="24"/>
        </w:rPr>
        <w:t xml:space="preserve"> Package for the Social Sciences</w:t>
      </w:r>
    </w:p>
    <w:p w:rsidR="00BD35F6" w:rsidRPr="00B41064" w:rsidRDefault="00BD35F6" w:rsidP="00B41064">
      <w:pPr>
        <w:spacing w:line="360" w:lineRule="auto"/>
        <w:jc w:val="both"/>
        <w:rPr>
          <w:rStyle w:val="acopre"/>
          <w:rFonts w:ascii="Times New Roman" w:hAnsi="Times New Roman" w:cs="Times New Roman"/>
          <w:color w:val="000000" w:themeColor="text1"/>
          <w:sz w:val="24"/>
          <w:szCs w:val="24"/>
        </w:rPr>
      </w:pPr>
      <w:proofErr w:type="spellStart"/>
      <w:r w:rsidRPr="00B41064">
        <w:rPr>
          <w:rStyle w:val="acopre"/>
          <w:rFonts w:ascii="Times New Roman" w:hAnsi="Times New Roman" w:cs="Times New Roman"/>
          <w:b/>
          <w:color w:val="000000" w:themeColor="text1"/>
          <w:sz w:val="24"/>
          <w:szCs w:val="24"/>
        </w:rPr>
        <w:t>CMFS</w:t>
      </w:r>
      <w:proofErr w:type="gramStart"/>
      <w:r w:rsidRPr="00B41064">
        <w:rPr>
          <w:rStyle w:val="acopre"/>
          <w:rFonts w:ascii="Times New Roman" w:hAnsi="Times New Roman" w:cs="Times New Roman"/>
          <w:b/>
          <w:color w:val="000000" w:themeColor="text1"/>
          <w:sz w:val="24"/>
          <w:szCs w:val="24"/>
        </w:rPr>
        <w:t>:</w:t>
      </w:r>
      <w:r w:rsidR="00345A2D" w:rsidRPr="00B41064">
        <w:rPr>
          <w:rStyle w:val="acopre"/>
          <w:rFonts w:ascii="Times New Roman" w:hAnsi="Times New Roman" w:cs="Times New Roman"/>
          <w:color w:val="000000" w:themeColor="text1"/>
          <w:sz w:val="24"/>
          <w:szCs w:val="24"/>
        </w:rPr>
        <w:t>Comprehensive</w:t>
      </w:r>
      <w:proofErr w:type="spellEnd"/>
      <w:proofErr w:type="gramEnd"/>
      <w:r w:rsidR="00345A2D" w:rsidRPr="00B41064">
        <w:rPr>
          <w:rStyle w:val="acopre"/>
          <w:rFonts w:ascii="Times New Roman" w:hAnsi="Times New Roman" w:cs="Times New Roman"/>
          <w:color w:val="000000" w:themeColor="text1"/>
          <w:sz w:val="24"/>
          <w:szCs w:val="24"/>
        </w:rPr>
        <w:t xml:space="preserve"> Migration Flow Survey</w:t>
      </w:r>
    </w:p>
    <w:p w:rsidR="009D0629" w:rsidRPr="00B41064" w:rsidRDefault="009D0629" w:rsidP="00B41064">
      <w:pPr>
        <w:spacing w:line="360" w:lineRule="auto"/>
        <w:jc w:val="both"/>
        <w:rPr>
          <w:rStyle w:val="acopre"/>
          <w:rFonts w:ascii="Times New Roman" w:hAnsi="Times New Roman" w:cs="Times New Roman"/>
          <w:b/>
          <w:color w:val="000000" w:themeColor="text1"/>
          <w:sz w:val="24"/>
          <w:szCs w:val="24"/>
        </w:rPr>
      </w:pPr>
      <w:r w:rsidRPr="00B41064">
        <w:rPr>
          <w:rFonts w:ascii="Times New Roman" w:eastAsia="Times New Roman" w:hAnsi="Times New Roman" w:cs="Times New Roman"/>
          <w:b/>
          <w:color w:val="000000" w:themeColor="text1"/>
          <w:sz w:val="24"/>
          <w:szCs w:val="24"/>
          <w:lang w:val="en-US"/>
        </w:rPr>
        <w:lastRenderedPageBreak/>
        <w:t xml:space="preserve">SSA: </w:t>
      </w:r>
      <w:r w:rsidRPr="00B41064">
        <w:rPr>
          <w:rFonts w:ascii="Times New Roman" w:eastAsia="Times New Roman" w:hAnsi="Times New Roman" w:cs="Times New Roman"/>
          <w:color w:val="000000" w:themeColor="text1"/>
          <w:sz w:val="24"/>
          <w:szCs w:val="24"/>
          <w:lang w:val="en-US"/>
        </w:rPr>
        <w:t>Sub Sahara Africa</w:t>
      </w:r>
    </w:p>
    <w:p w:rsidR="00ED726F" w:rsidRPr="00B41064" w:rsidRDefault="00ED726F" w:rsidP="00B41064">
      <w:pPr>
        <w:spacing w:line="360" w:lineRule="auto"/>
        <w:jc w:val="both"/>
        <w:rPr>
          <w:rFonts w:ascii="Times New Roman" w:hAnsi="Times New Roman" w:cs="Times New Roman"/>
          <w:b/>
          <w:color w:val="000000" w:themeColor="text1"/>
          <w:sz w:val="24"/>
          <w:szCs w:val="24"/>
        </w:rPr>
      </w:pPr>
    </w:p>
    <w:p w:rsidR="00350EA0" w:rsidRPr="00B41064" w:rsidRDefault="00350EA0"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E85CE2" w:rsidRPr="00B41064" w:rsidRDefault="00E85CE2" w:rsidP="00B41064">
      <w:pPr>
        <w:pStyle w:val="Heading1"/>
        <w:spacing w:line="360" w:lineRule="auto"/>
        <w:rPr>
          <w:rFonts w:ascii="Times New Roman" w:hAnsi="Times New Roman" w:cs="Times New Roman"/>
          <w:color w:val="000000" w:themeColor="text1"/>
          <w:sz w:val="24"/>
          <w:szCs w:val="24"/>
        </w:rPr>
        <w:sectPr w:rsidR="00E85CE2" w:rsidRPr="00B41064" w:rsidSect="006F0BB0">
          <w:pgSz w:w="11906" w:h="16838"/>
          <w:pgMar w:top="1440" w:right="1440" w:bottom="1440" w:left="1440" w:header="708" w:footer="708" w:gutter="0"/>
          <w:pgNumType w:fmt="lowerRoman" w:start="1"/>
          <w:cols w:space="708"/>
          <w:docGrid w:linePitch="360"/>
        </w:sectPr>
      </w:pPr>
    </w:p>
    <w:p w:rsidR="00A546B1" w:rsidRPr="00B41064" w:rsidRDefault="00704D50" w:rsidP="00B41064">
      <w:pPr>
        <w:pStyle w:val="Heading2"/>
        <w:spacing w:after="0" w:afterAutospacing="0"/>
        <w:jc w:val="center"/>
        <w:rPr>
          <w:color w:val="000000" w:themeColor="text1"/>
          <w:sz w:val="24"/>
          <w:szCs w:val="24"/>
        </w:rPr>
      </w:pPr>
      <w:bookmarkStart w:id="66" w:name="_Toc81896860"/>
      <w:bookmarkStart w:id="67" w:name="_Toc85127949"/>
      <w:bookmarkStart w:id="68" w:name="_Toc84925111"/>
      <w:r w:rsidRPr="00B41064">
        <w:rPr>
          <w:color w:val="000000" w:themeColor="text1"/>
          <w:sz w:val="24"/>
          <w:szCs w:val="24"/>
        </w:rPr>
        <w:lastRenderedPageBreak/>
        <w:t>CHAPTER ONE</w:t>
      </w:r>
      <w:r w:rsidR="004669DC" w:rsidRPr="00B41064">
        <w:rPr>
          <w:color w:val="000000" w:themeColor="text1"/>
          <w:sz w:val="24"/>
          <w:szCs w:val="24"/>
        </w:rPr>
        <w:t>: INTRODUCTION</w:t>
      </w:r>
      <w:bookmarkEnd w:id="66"/>
      <w:bookmarkEnd w:id="67"/>
      <w:bookmarkEnd w:id="68"/>
    </w:p>
    <w:p w:rsidR="00B41064" w:rsidRPr="00B41064" w:rsidRDefault="006C261A" w:rsidP="00B41064">
      <w:pPr>
        <w:pStyle w:val="Heading2"/>
        <w:spacing w:after="0" w:afterAutospacing="0"/>
        <w:rPr>
          <w:color w:val="000000" w:themeColor="text1"/>
          <w:sz w:val="24"/>
          <w:szCs w:val="24"/>
        </w:rPr>
      </w:pPr>
      <w:bookmarkStart w:id="69" w:name="_Toc81896861"/>
      <w:bookmarkStart w:id="70" w:name="_Toc85127950"/>
      <w:bookmarkStart w:id="71" w:name="_Toc84925112"/>
      <w:r w:rsidRPr="00B41064">
        <w:rPr>
          <w:color w:val="000000" w:themeColor="text1"/>
          <w:sz w:val="24"/>
          <w:szCs w:val="24"/>
        </w:rPr>
        <w:t>1.0</w:t>
      </w:r>
      <w:proofErr w:type="gramStart"/>
      <w:r w:rsidR="00367BFB" w:rsidRPr="00B41064">
        <w:rPr>
          <w:color w:val="000000" w:themeColor="text1"/>
          <w:sz w:val="24"/>
          <w:szCs w:val="24"/>
        </w:rPr>
        <w:t>.</w:t>
      </w:r>
      <w:r w:rsidR="001B203F" w:rsidRPr="00B41064">
        <w:rPr>
          <w:color w:val="000000" w:themeColor="text1"/>
          <w:sz w:val="24"/>
          <w:szCs w:val="24"/>
        </w:rPr>
        <w:t>I</w:t>
      </w:r>
      <w:r w:rsidR="00910120" w:rsidRPr="00B41064">
        <w:rPr>
          <w:color w:val="000000" w:themeColor="text1"/>
          <w:sz w:val="24"/>
          <w:szCs w:val="24"/>
        </w:rPr>
        <w:t>NTRODUCTION</w:t>
      </w:r>
      <w:bookmarkEnd w:id="69"/>
      <w:bookmarkEnd w:id="70"/>
      <w:bookmarkEnd w:id="71"/>
      <w:proofErr w:type="gramEnd"/>
    </w:p>
    <w:p w:rsidR="001B203F" w:rsidRPr="00B41064" w:rsidRDefault="001B203F" w:rsidP="00B41064">
      <w:pPr>
        <w:pStyle w:val="Heading1"/>
        <w:spacing w:before="0" w:line="360" w:lineRule="auto"/>
        <w:jc w:val="both"/>
        <w:rPr>
          <w:rFonts w:ascii="Times New Roman" w:hAnsi="Times New Roman" w:cs="Times New Roman"/>
          <w:b w:val="0"/>
          <w:color w:val="000000" w:themeColor="text1"/>
          <w:sz w:val="24"/>
          <w:szCs w:val="24"/>
        </w:rPr>
      </w:pPr>
      <w:bookmarkStart w:id="72" w:name="_Toc81889295"/>
      <w:bookmarkStart w:id="73" w:name="_Toc81896862"/>
      <w:bookmarkStart w:id="74" w:name="_Toc85127951"/>
      <w:bookmarkStart w:id="75" w:name="_Toc85128096"/>
      <w:bookmarkStart w:id="76" w:name="_Toc85134976"/>
      <w:bookmarkStart w:id="77" w:name="_Toc85135559"/>
      <w:bookmarkStart w:id="78" w:name="_Toc85136279"/>
      <w:bookmarkStart w:id="79" w:name="_Toc85136407"/>
      <w:bookmarkStart w:id="80" w:name="_Toc85171378"/>
      <w:bookmarkStart w:id="81" w:name="_Toc85256443"/>
      <w:bookmarkStart w:id="82" w:name="_Toc85256685"/>
      <w:bookmarkStart w:id="83" w:name="_Toc85260163"/>
      <w:bookmarkStart w:id="84" w:name="_Toc85260556"/>
      <w:bookmarkStart w:id="85" w:name="_Toc84925113"/>
      <w:r w:rsidRPr="00B41064">
        <w:rPr>
          <w:rFonts w:ascii="Times New Roman" w:hAnsi="Times New Roman" w:cs="Times New Roman"/>
          <w:b w:val="0"/>
          <w:color w:val="000000" w:themeColor="text1"/>
          <w:sz w:val="24"/>
          <w:szCs w:val="24"/>
        </w:rPr>
        <w:t>This chapter presents the background of the study, statement of the problem, objectives of the study, research questions, significance, limitations, scope of the study, thesis organization and summary</w:t>
      </w:r>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1B203F" w:rsidRPr="00B41064" w:rsidRDefault="00910120" w:rsidP="00B41064">
      <w:pPr>
        <w:pStyle w:val="Heading1"/>
        <w:spacing w:line="360" w:lineRule="auto"/>
        <w:jc w:val="both"/>
        <w:rPr>
          <w:rFonts w:ascii="Times New Roman" w:hAnsi="Times New Roman" w:cs="Times New Roman"/>
          <w:color w:val="000000" w:themeColor="text1"/>
          <w:sz w:val="24"/>
          <w:szCs w:val="24"/>
        </w:rPr>
      </w:pPr>
      <w:bookmarkStart w:id="86" w:name="_Toc85127952"/>
      <w:bookmarkStart w:id="87" w:name="_Toc84925114"/>
      <w:r w:rsidRPr="00B41064">
        <w:rPr>
          <w:rFonts w:ascii="Times New Roman" w:hAnsi="Times New Roman" w:cs="Times New Roman"/>
          <w:color w:val="000000" w:themeColor="text1"/>
          <w:sz w:val="24"/>
          <w:szCs w:val="24"/>
        </w:rPr>
        <w:t>1.1. BACKGROUND OF THE STUDY</w:t>
      </w:r>
      <w:bookmarkEnd w:id="86"/>
      <w:bookmarkEnd w:id="87"/>
    </w:p>
    <w:p w:rsidR="00197A0C" w:rsidRPr="00B41064" w:rsidRDefault="00484AC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is among </w:t>
      </w:r>
      <w:r w:rsidR="00217846" w:rsidRPr="00B41064">
        <w:rPr>
          <w:rFonts w:ascii="Times New Roman" w:hAnsi="Times New Roman" w:cs="Times New Roman"/>
          <w:color w:val="000000" w:themeColor="text1"/>
          <w:sz w:val="24"/>
          <w:szCs w:val="24"/>
        </w:rPr>
        <w:t>home grown</w:t>
      </w:r>
      <w:r w:rsidRPr="00B41064">
        <w:rPr>
          <w:rFonts w:ascii="Times New Roman" w:hAnsi="Times New Roman" w:cs="Times New Roman"/>
          <w:color w:val="000000" w:themeColor="text1"/>
          <w:sz w:val="24"/>
          <w:szCs w:val="24"/>
        </w:rPr>
        <w:t xml:space="preserve"> initiative </w:t>
      </w:r>
      <w:r w:rsidR="003334F8" w:rsidRPr="00B41064">
        <w:rPr>
          <w:rFonts w:ascii="Times New Roman" w:hAnsi="Times New Roman" w:cs="Times New Roman"/>
          <w:color w:val="000000" w:themeColor="text1"/>
          <w:sz w:val="24"/>
          <w:szCs w:val="24"/>
        </w:rPr>
        <w:t>prepared</w:t>
      </w:r>
      <w:r w:rsidR="00217846" w:rsidRPr="00B41064">
        <w:rPr>
          <w:rFonts w:ascii="Times New Roman" w:hAnsi="Times New Roman" w:cs="Times New Roman"/>
          <w:color w:val="000000" w:themeColor="text1"/>
          <w:sz w:val="24"/>
          <w:szCs w:val="24"/>
        </w:rPr>
        <w:t xml:space="preserve"> at</w:t>
      </w:r>
      <w:r w:rsidRPr="00B41064">
        <w:rPr>
          <w:rFonts w:ascii="Times New Roman" w:hAnsi="Times New Roman" w:cs="Times New Roman"/>
          <w:color w:val="000000" w:themeColor="text1"/>
          <w:sz w:val="24"/>
          <w:szCs w:val="24"/>
        </w:rPr>
        <w:t xml:space="preserve"> poverty reduction and particularly through fighting </w:t>
      </w:r>
      <w:r w:rsidR="007F05A1" w:rsidRPr="00B41064">
        <w:rPr>
          <w:rFonts w:ascii="Times New Roman" w:hAnsi="Times New Roman" w:cs="Times New Roman"/>
          <w:color w:val="000000" w:themeColor="text1"/>
          <w:sz w:val="24"/>
          <w:szCs w:val="24"/>
        </w:rPr>
        <w:t>malnutrition. The</w:t>
      </w:r>
      <w:r w:rsidRPr="00B41064">
        <w:rPr>
          <w:rFonts w:ascii="Times New Roman" w:hAnsi="Times New Roman" w:cs="Times New Roman"/>
          <w:color w:val="000000" w:themeColor="text1"/>
          <w:sz w:val="24"/>
          <w:szCs w:val="24"/>
        </w:rPr>
        <w:t xml:space="preserve"> government of Rwanda started the (One cow per poor family program) or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i</w:t>
      </w:r>
      <w:r w:rsidR="00197A0C" w:rsidRPr="00B41064">
        <w:rPr>
          <w:rFonts w:ascii="Times New Roman" w:hAnsi="Times New Roman" w:cs="Times New Roman"/>
          <w:color w:val="000000" w:themeColor="text1"/>
          <w:sz w:val="24"/>
          <w:szCs w:val="24"/>
        </w:rPr>
        <w:t>n 2006 with the initiative speaking</w:t>
      </w:r>
      <w:r w:rsidRPr="00B41064">
        <w:rPr>
          <w:rFonts w:ascii="Times New Roman" w:hAnsi="Times New Roman" w:cs="Times New Roman"/>
          <w:color w:val="000000" w:themeColor="text1"/>
          <w:sz w:val="24"/>
          <w:szCs w:val="24"/>
        </w:rPr>
        <w:t xml:space="preserve"> headed by His Excellency the president Paul </w:t>
      </w:r>
      <w:r w:rsidR="00197A0C" w:rsidRPr="00B41064">
        <w:rPr>
          <w:rFonts w:ascii="Times New Roman" w:hAnsi="Times New Roman" w:cs="Times New Roman"/>
          <w:color w:val="000000" w:themeColor="text1"/>
          <w:sz w:val="24"/>
          <w:szCs w:val="24"/>
        </w:rPr>
        <w:t>KAGAME.</w:t>
      </w:r>
    </w:p>
    <w:p w:rsidR="004A1087" w:rsidRPr="00B41064" w:rsidRDefault="00484AC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this program a farmer is given an in-calf heifer and is obliged to pass on to the first female offspring to another program beneficiary who is selected by local administration authorities and validated by MINAGRI/RAB.</w:t>
      </w:r>
    </w:p>
    <w:p w:rsidR="00A546B1" w:rsidRPr="00B41064" w:rsidRDefault="007F05A1"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Like other programs aiming at reducing the poverty among Rwandans such as VUP, </w:t>
      </w:r>
      <w:proofErr w:type="spellStart"/>
      <w:r w:rsidRPr="00B41064">
        <w:rPr>
          <w:rFonts w:ascii="Times New Roman" w:hAnsi="Times New Roman" w:cs="Times New Roman"/>
          <w:color w:val="000000" w:themeColor="text1"/>
          <w:sz w:val="24"/>
          <w:szCs w:val="24"/>
        </w:rPr>
        <w:t>Ubudehe</w:t>
      </w:r>
      <w:proofErr w:type="spellEnd"/>
      <w:r w:rsidRPr="00B41064">
        <w:rPr>
          <w:rFonts w:ascii="Times New Roman" w:hAnsi="Times New Roman" w:cs="Times New Roman"/>
          <w:color w:val="000000" w:themeColor="text1"/>
          <w:sz w:val="24"/>
          <w:szCs w:val="24"/>
        </w:rPr>
        <w:t xml:space="preserve">, SACCOS, </w:t>
      </w:r>
      <w:proofErr w:type="spellStart"/>
      <w:r w:rsidRPr="00B41064">
        <w:rPr>
          <w:rFonts w:ascii="Times New Roman" w:hAnsi="Times New Roman" w:cs="Times New Roman"/>
          <w:color w:val="000000" w:themeColor="text1"/>
          <w:sz w:val="24"/>
          <w:szCs w:val="24"/>
        </w:rPr>
        <w:t>Umuganda</w:t>
      </w:r>
      <w:proofErr w:type="spellEnd"/>
      <w:r w:rsidRPr="00B41064">
        <w:rPr>
          <w:rFonts w:ascii="Times New Roman" w:hAnsi="Times New Roman" w:cs="Times New Roman"/>
          <w:color w:val="000000" w:themeColor="text1"/>
          <w:sz w:val="24"/>
          <w:szCs w:val="24"/>
        </w:rPr>
        <w:t xml:space="preserve"> program, t</w:t>
      </w:r>
      <w:r w:rsidR="004669DC" w:rsidRPr="00B41064">
        <w:rPr>
          <w:rFonts w:ascii="Times New Roman" w:hAnsi="Times New Roman" w:cs="Times New Roman"/>
          <w:color w:val="000000" w:themeColor="text1"/>
          <w:sz w:val="24"/>
          <w:szCs w:val="24"/>
        </w:rPr>
        <w:t xml:space="preserve">he </w:t>
      </w:r>
      <w:proofErr w:type="spellStart"/>
      <w:r w:rsidR="004669DC" w:rsidRPr="00B41064">
        <w:rPr>
          <w:rFonts w:ascii="Times New Roman" w:hAnsi="Times New Roman" w:cs="Times New Roman"/>
          <w:color w:val="000000" w:themeColor="text1"/>
          <w:sz w:val="24"/>
          <w:szCs w:val="24"/>
        </w:rPr>
        <w:t>Girinka</w:t>
      </w:r>
      <w:proofErr w:type="spellEnd"/>
      <w:r w:rsidR="004669DC" w:rsidRPr="00B41064">
        <w:rPr>
          <w:rFonts w:ascii="Times New Roman" w:hAnsi="Times New Roman" w:cs="Times New Roman"/>
          <w:color w:val="000000" w:themeColor="text1"/>
          <w:sz w:val="24"/>
          <w:szCs w:val="24"/>
        </w:rPr>
        <w:t xml:space="preserve"> (One Cow per Poor Family) program was initiated by HE President Paul </w:t>
      </w:r>
      <w:proofErr w:type="spellStart"/>
      <w:r w:rsidR="004669DC" w:rsidRPr="00B41064">
        <w:rPr>
          <w:rFonts w:ascii="Times New Roman" w:hAnsi="Times New Roman" w:cs="Times New Roman"/>
          <w:color w:val="000000" w:themeColor="text1"/>
          <w:sz w:val="24"/>
          <w:szCs w:val="24"/>
        </w:rPr>
        <w:t>Kagame</w:t>
      </w:r>
      <w:proofErr w:type="spellEnd"/>
      <w:r w:rsidR="004669DC" w:rsidRPr="00B41064">
        <w:rPr>
          <w:rFonts w:ascii="Times New Roman" w:hAnsi="Times New Roman" w:cs="Times New Roman"/>
          <w:color w:val="000000" w:themeColor="text1"/>
          <w:sz w:val="24"/>
          <w:szCs w:val="24"/>
        </w:rPr>
        <w:t xml:space="preserve"> in 2006 as part of the fight against rural poverty) the major objectives of </w:t>
      </w:r>
      <w:proofErr w:type="spellStart"/>
      <w:r w:rsidR="004669DC" w:rsidRPr="00B41064">
        <w:rPr>
          <w:rFonts w:ascii="Times New Roman" w:hAnsi="Times New Roman" w:cs="Times New Roman"/>
          <w:color w:val="000000" w:themeColor="text1"/>
          <w:sz w:val="24"/>
          <w:szCs w:val="24"/>
        </w:rPr>
        <w:t>Girinka</w:t>
      </w:r>
      <w:proofErr w:type="spellEnd"/>
      <w:r w:rsidR="004669DC" w:rsidRPr="00B41064">
        <w:rPr>
          <w:rFonts w:ascii="Times New Roman" w:hAnsi="Times New Roman" w:cs="Times New Roman"/>
          <w:color w:val="000000" w:themeColor="text1"/>
          <w:sz w:val="24"/>
          <w:szCs w:val="24"/>
        </w:rPr>
        <w:t xml:space="preserve"> Program include</w:t>
      </w:r>
      <w:r w:rsidRPr="00B41064">
        <w:rPr>
          <w:rFonts w:ascii="Times New Roman" w:hAnsi="Times New Roman" w:cs="Times New Roman"/>
          <w:color w:val="000000" w:themeColor="text1"/>
          <w:sz w:val="24"/>
          <w:szCs w:val="24"/>
        </w:rPr>
        <w:t xml:space="preserve"> r</w:t>
      </w:r>
      <w:r w:rsidR="004669DC" w:rsidRPr="00B41064">
        <w:rPr>
          <w:rFonts w:ascii="Times New Roman" w:hAnsi="Times New Roman" w:cs="Times New Roman"/>
          <w:color w:val="000000" w:themeColor="text1"/>
          <w:sz w:val="24"/>
          <w:szCs w:val="24"/>
        </w:rPr>
        <w:t xml:space="preserve">educing poverty through dairy cattle </w:t>
      </w:r>
      <w:r w:rsidR="000F25AA" w:rsidRPr="00B41064">
        <w:rPr>
          <w:rFonts w:ascii="Times New Roman" w:hAnsi="Times New Roman" w:cs="Times New Roman"/>
          <w:color w:val="000000" w:themeColor="text1"/>
          <w:sz w:val="24"/>
          <w:szCs w:val="24"/>
        </w:rPr>
        <w:t>farming, improving</w:t>
      </w:r>
      <w:r w:rsidR="004669DC" w:rsidRPr="00B41064">
        <w:rPr>
          <w:rFonts w:ascii="Times New Roman" w:hAnsi="Times New Roman" w:cs="Times New Roman"/>
          <w:color w:val="000000" w:themeColor="text1"/>
          <w:sz w:val="24"/>
          <w:szCs w:val="24"/>
        </w:rPr>
        <w:t xml:space="preserve"> livelihoods through increased milk consumption and income </w:t>
      </w:r>
      <w:r w:rsidRPr="00B41064">
        <w:rPr>
          <w:rFonts w:ascii="Times New Roman" w:hAnsi="Times New Roman" w:cs="Times New Roman"/>
          <w:color w:val="000000" w:themeColor="text1"/>
          <w:sz w:val="24"/>
          <w:szCs w:val="24"/>
        </w:rPr>
        <w:t>generation, i</w:t>
      </w:r>
      <w:r w:rsidR="000F25AA" w:rsidRPr="00B41064">
        <w:rPr>
          <w:rFonts w:ascii="Times New Roman" w:hAnsi="Times New Roman" w:cs="Times New Roman"/>
          <w:color w:val="000000" w:themeColor="text1"/>
          <w:sz w:val="24"/>
          <w:szCs w:val="24"/>
        </w:rPr>
        <w:t>mproving</w:t>
      </w:r>
      <w:r w:rsidR="004669DC" w:rsidRPr="00B41064">
        <w:rPr>
          <w:rFonts w:ascii="Times New Roman" w:hAnsi="Times New Roman" w:cs="Times New Roman"/>
          <w:color w:val="000000" w:themeColor="text1"/>
          <w:sz w:val="24"/>
          <w:szCs w:val="24"/>
        </w:rPr>
        <w:t xml:space="preserve"> agricultural productivity through the use of manure as </w:t>
      </w:r>
      <w:r w:rsidRPr="00B41064">
        <w:rPr>
          <w:rFonts w:ascii="Times New Roman" w:hAnsi="Times New Roman" w:cs="Times New Roman"/>
          <w:color w:val="000000" w:themeColor="text1"/>
          <w:sz w:val="24"/>
          <w:szCs w:val="24"/>
        </w:rPr>
        <w:t>fertilizer, i</w:t>
      </w:r>
      <w:r w:rsidR="000F25AA" w:rsidRPr="00B41064">
        <w:rPr>
          <w:rFonts w:ascii="Times New Roman" w:hAnsi="Times New Roman" w:cs="Times New Roman"/>
          <w:color w:val="000000" w:themeColor="text1"/>
          <w:sz w:val="24"/>
          <w:szCs w:val="24"/>
        </w:rPr>
        <w:t>mproving</w:t>
      </w:r>
      <w:r w:rsidR="004669DC" w:rsidRPr="00B41064">
        <w:rPr>
          <w:rFonts w:ascii="Times New Roman" w:hAnsi="Times New Roman" w:cs="Times New Roman"/>
          <w:color w:val="000000" w:themeColor="text1"/>
          <w:sz w:val="24"/>
          <w:szCs w:val="24"/>
        </w:rPr>
        <w:t xml:space="preserve"> soil quality and reducing erosion through the planting of grasses and trees.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programme also was intended to promote unity and reconciliation among Rwandans based on the cultural principle that if a cow is given from one person to another, it establishes trust and respect between the giver and the beneficiary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This didn’t improve nutrition, unity and reconciliation only, but a</w:t>
      </w:r>
      <w:r w:rsidR="00217846" w:rsidRPr="00B41064">
        <w:rPr>
          <w:rFonts w:ascii="Times New Roman" w:hAnsi="Times New Roman" w:cs="Times New Roman"/>
          <w:color w:val="000000" w:themeColor="text1"/>
          <w:sz w:val="24"/>
          <w:szCs w:val="24"/>
        </w:rPr>
        <w:t>lso increase the in</w:t>
      </w:r>
      <w:r w:rsidR="00DA6A51" w:rsidRPr="00B41064">
        <w:rPr>
          <w:rFonts w:ascii="Times New Roman" w:hAnsi="Times New Roman" w:cs="Times New Roman"/>
          <w:color w:val="000000" w:themeColor="text1"/>
          <w:sz w:val="24"/>
          <w:szCs w:val="24"/>
        </w:rPr>
        <w:t>c</w:t>
      </w:r>
      <w:r w:rsidR="00217846" w:rsidRPr="00B41064">
        <w:rPr>
          <w:rFonts w:ascii="Times New Roman" w:hAnsi="Times New Roman" w:cs="Times New Roman"/>
          <w:color w:val="000000" w:themeColor="text1"/>
          <w:sz w:val="24"/>
          <w:szCs w:val="24"/>
        </w:rPr>
        <w:t>ome</w:t>
      </w:r>
      <w:r w:rsidRPr="00B41064">
        <w:rPr>
          <w:rFonts w:ascii="Times New Roman" w:hAnsi="Times New Roman" w:cs="Times New Roman"/>
          <w:color w:val="000000" w:themeColor="text1"/>
          <w:sz w:val="24"/>
          <w:szCs w:val="24"/>
        </w:rPr>
        <w:t xml:space="preserve"> of beneficiaries from milk, milk products, meat and sale of manure (</w:t>
      </w:r>
      <w:proofErr w:type="spellStart"/>
      <w:r w:rsidRPr="00B41064">
        <w:rPr>
          <w:rFonts w:ascii="Times New Roman" w:hAnsi="Times New Roman" w:cs="Times New Roman"/>
          <w:color w:val="000000" w:themeColor="text1"/>
          <w:sz w:val="24"/>
          <w:szCs w:val="24"/>
        </w:rPr>
        <w:t>Rwandapedia</w:t>
      </w:r>
      <w:proofErr w:type="spellEnd"/>
      <w:r w:rsidRPr="00B41064">
        <w:rPr>
          <w:rFonts w:ascii="Times New Roman" w:hAnsi="Times New Roman" w:cs="Times New Roman"/>
          <w:color w:val="000000" w:themeColor="text1"/>
          <w:sz w:val="24"/>
          <w:szCs w:val="24"/>
        </w:rPr>
        <w:t xml:space="preserve">, 2013).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This program has been approved by the Rwandan cabinet on 12 April 2006 as one the 2020 vision implementation measures designed to move Rwanda to a middle income nation by the year 2020 (</w:t>
      </w:r>
      <w:proofErr w:type="spellStart"/>
      <w:r w:rsidRPr="00B41064">
        <w:rPr>
          <w:rFonts w:ascii="Times New Roman" w:hAnsi="Times New Roman" w:cs="Times New Roman"/>
          <w:color w:val="000000" w:themeColor="text1"/>
          <w:sz w:val="24"/>
          <w:szCs w:val="24"/>
        </w:rPr>
        <w:t>Rwandapedia</w:t>
      </w:r>
      <w:proofErr w:type="spellEnd"/>
      <w:r w:rsidRPr="00B41064">
        <w:rPr>
          <w:rFonts w:ascii="Times New Roman" w:hAnsi="Times New Roman" w:cs="Times New Roman"/>
          <w:color w:val="000000" w:themeColor="text1"/>
          <w:sz w:val="24"/>
          <w:szCs w:val="24"/>
        </w:rPr>
        <w:t xml:space="preserve"> 2013).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 xml:space="preserve">So, in </w:t>
      </w:r>
      <w:proofErr w:type="spellStart"/>
      <w:r w:rsidRPr="00B41064">
        <w:rPr>
          <w:rFonts w:ascii="Times New Roman" w:hAnsi="Times New Roman" w:cs="Times New Roman"/>
          <w:color w:val="000000" w:themeColor="text1"/>
          <w:sz w:val="24"/>
          <w:szCs w:val="24"/>
        </w:rPr>
        <w:t>Nyamasheke</w:t>
      </w:r>
      <w:proofErr w:type="spellEnd"/>
      <w:r w:rsidRPr="00B41064">
        <w:rPr>
          <w:rFonts w:ascii="Times New Roman" w:hAnsi="Times New Roman" w:cs="Times New Roman"/>
          <w:color w:val="000000" w:themeColor="text1"/>
          <w:sz w:val="24"/>
          <w:szCs w:val="24"/>
        </w:rPr>
        <w:t xml:space="preserve"> district especially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the program was in charge of reducing the malnutrition rate and improving the welfare of poor rural farmers at level the bad deity diseases will completely eradicated.</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Globally, in last decade in many developing countries were many programs initiated to eradicate poverty and food insecurity around the world. Due to the positive impacts raised through that programmes, encouraged other governments to develop and strengthen their social protection systems.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Particularly in Africa in recent years, there has been an impressive growth of non-contributory programmes targeting poor and vulnerable households and individuals.</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recent years Rwanda has managed to achieve a good level of e</w:t>
      </w:r>
      <w:r w:rsidR="009154C1" w:rsidRPr="00B41064">
        <w:rPr>
          <w:rFonts w:ascii="Times New Roman" w:hAnsi="Times New Roman" w:cs="Times New Roman"/>
          <w:color w:val="000000" w:themeColor="text1"/>
          <w:sz w:val="24"/>
          <w:szCs w:val="24"/>
        </w:rPr>
        <w:t>conomic growth before the covid-</w:t>
      </w:r>
      <w:r w:rsidRPr="00B41064">
        <w:rPr>
          <w:rFonts w:ascii="Times New Roman" w:hAnsi="Times New Roman" w:cs="Times New Roman"/>
          <w:color w:val="000000" w:themeColor="text1"/>
          <w:sz w:val="24"/>
          <w:szCs w:val="24"/>
        </w:rPr>
        <w:t xml:space="preserve">19 pandemic. However, there is still much to be done if the government’s aspirations for poverty reduction are to be achieved.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In 2006, almost 57 percent of the population still lived in poverty, while levels of inequality were on the rise. A number of categories of the population are particularly vulnerable to poverty including older people, those living with disabilities, young children, female-headed households, genocide survivors and the historically marginalized (MINALOC, 2011).  </w:t>
      </w:r>
    </w:p>
    <w:p w:rsidR="009154C1" w:rsidRPr="00B41064" w:rsidRDefault="00970710"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According to</w:t>
      </w:r>
      <w:r w:rsidR="007F05A1" w:rsidRPr="00B41064">
        <w:rPr>
          <w:rFonts w:ascii="Times New Roman" w:hAnsi="Times New Roman" w:cs="Times New Roman"/>
          <w:color w:val="000000" w:themeColor="text1"/>
          <w:sz w:val="24"/>
          <w:szCs w:val="24"/>
        </w:rPr>
        <w:t xml:space="preserve"> me there are many other programs of reducing </w:t>
      </w:r>
      <w:r w:rsidR="00F23D9F" w:rsidRPr="00B41064">
        <w:rPr>
          <w:rFonts w:ascii="Times New Roman" w:hAnsi="Times New Roman" w:cs="Times New Roman"/>
          <w:color w:val="000000" w:themeColor="text1"/>
          <w:sz w:val="24"/>
          <w:szCs w:val="24"/>
        </w:rPr>
        <w:t xml:space="preserve">the poverty among Rwandans </w:t>
      </w:r>
      <w:r w:rsidR="003E138F" w:rsidRPr="00B41064">
        <w:rPr>
          <w:rFonts w:ascii="Times New Roman" w:hAnsi="Times New Roman" w:cs="Times New Roman"/>
          <w:color w:val="000000" w:themeColor="text1"/>
          <w:sz w:val="24"/>
          <w:szCs w:val="24"/>
        </w:rPr>
        <w:t>but I</w:t>
      </w:r>
      <w:r w:rsidR="00F23D9F" w:rsidRPr="00B41064">
        <w:rPr>
          <w:rFonts w:ascii="Times New Roman" w:hAnsi="Times New Roman" w:cs="Times New Roman"/>
          <w:color w:val="000000" w:themeColor="text1"/>
          <w:sz w:val="24"/>
          <w:szCs w:val="24"/>
        </w:rPr>
        <w:t xml:space="preserve"> have to focus more on the </w:t>
      </w:r>
      <w:proofErr w:type="spellStart"/>
      <w:r w:rsidR="00F23D9F" w:rsidRPr="00B41064">
        <w:rPr>
          <w:rFonts w:ascii="Times New Roman" w:hAnsi="Times New Roman" w:cs="Times New Roman"/>
          <w:color w:val="000000" w:themeColor="text1"/>
          <w:sz w:val="24"/>
          <w:szCs w:val="24"/>
        </w:rPr>
        <w:t>Girinka</w:t>
      </w:r>
      <w:proofErr w:type="spellEnd"/>
      <w:r w:rsidR="00F23D9F" w:rsidRPr="00B41064">
        <w:rPr>
          <w:rFonts w:ascii="Times New Roman" w:hAnsi="Times New Roman" w:cs="Times New Roman"/>
          <w:color w:val="000000" w:themeColor="text1"/>
          <w:sz w:val="24"/>
          <w:szCs w:val="24"/>
        </w:rPr>
        <w:t xml:space="preserve"> program and its contribution to socio-economic conditions of beneficiaries.</w:t>
      </w:r>
    </w:p>
    <w:p w:rsidR="00453CF0" w:rsidRPr="00B41064" w:rsidRDefault="00910120" w:rsidP="00B41064">
      <w:pPr>
        <w:pStyle w:val="Heading1"/>
        <w:spacing w:line="360" w:lineRule="auto"/>
        <w:jc w:val="both"/>
        <w:rPr>
          <w:rFonts w:ascii="Times New Roman" w:hAnsi="Times New Roman" w:cs="Times New Roman"/>
          <w:color w:val="000000" w:themeColor="text1"/>
          <w:sz w:val="24"/>
          <w:szCs w:val="24"/>
        </w:rPr>
      </w:pPr>
      <w:bookmarkStart w:id="88" w:name="_Toc85127953"/>
      <w:bookmarkStart w:id="89" w:name="_Toc84925115"/>
      <w:r w:rsidRPr="00B41064">
        <w:rPr>
          <w:rFonts w:ascii="Times New Roman" w:hAnsi="Times New Roman" w:cs="Times New Roman"/>
          <w:color w:val="000000" w:themeColor="text1"/>
          <w:sz w:val="24"/>
          <w:szCs w:val="24"/>
        </w:rPr>
        <w:t>1.2. PROBLEM STATEMENT</w:t>
      </w:r>
      <w:bookmarkEnd w:id="88"/>
      <w:bookmarkEnd w:id="89"/>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w:t>
      </w:r>
      <w:proofErr w:type="spellStart"/>
      <w:r w:rsidRPr="00B41064">
        <w:rPr>
          <w:rFonts w:ascii="Times New Roman" w:hAnsi="Times New Roman" w:cs="Times New Roman"/>
          <w:color w:val="000000" w:themeColor="text1"/>
          <w:sz w:val="24"/>
          <w:szCs w:val="24"/>
        </w:rPr>
        <w:t>Nyamasheke</w:t>
      </w:r>
      <w:proofErr w:type="spellEnd"/>
      <w:r w:rsidRPr="00B41064">
        <w:rPr>
          <w:rFonts w:ascii="Times New Roman" w:hAnsi="Times New Roman" w:cs="Times New Roman"/>
          <w:color w:val="000000" w:themeColor="text1"/>
          <w:sz w:val="24"/>
          <w:szCs w:val="24"/>
        </w:rPr>
        <w:t xml:space="preserve"> District, there are many people who do not satisfy their basi</w:t>
      </w:r>
      <w:r w:rsidR="003E138F" w:rsidRPr="00B41064">
        <w:rPr>
          <w:rFonts w:ascii="Times New Roman" w:hAnsi="Times New Roman" w:cs="Times New Roman"/>
          <w:color w:val="000000" w:themeColor="text1"/>
          <w:sz w:val="24"/>
          <w:szCs w:val="24"/>
        </w:rPr>
        <w:t>c needs</w:t>
      </w:r>
      <w:r w:rsidR="00197A0C" w:rsidRPr="00B41064">
        <w:rPr>
          <w:rFonts w:ascii="Times New Roman" w:hAnsi="Times New Roman" w:cs="Times New Roman"/>
          <w:color w:val="000000" w:themeColor="text1"/>
          <w:sz w:val="24"/>
          <w:szCs w:val="24"/>
        </w:rPr>
        <w:t>,</w:t>
      </w:r>
      <w:r w:rsidR="003E138F" w:rsidRPr="00B41064">
        <w:rPr>
          <w:rFonts w:ascii="Times New Roman" w:hAnsi="Times New Roman" w:cs="Times New Roman"/>
          <w:color w:val="000000" w:themeColor="text1"/>
          <w:sz w:val="24"/>
          <w:szCs w:val="24"/>
        </w:rPr>
        <w:t xml:space="preserve"> who live in the exaggerated</w:t>
      </w:r>
      <w:r w:rsidRPr="00B41064">
        <w:rPr>
          <w:rFonts w:ascii="Times New Roman" w:hAnsi="Times New Roman" w:cs="Times New Roman"/>
          <w:color w:val="000000" w:themeColor="text1"/>
          <w:sz w:val="24"/>
          <w:szCs w:val="24"/>
        </w:rPr>
        <w:t xml:space="preserve"> poverty situation, due to the ignorance, problems caused by Genocide against Tutsi of 1994, HIV/AIDS pandemic, the sh</w:t>
      </w:r>
      <w:r w:rsidR="003E138F" w:rsidRPr="00B41064">
        <w:rPr>
          <w:rFonts w:ascii="Times New Roman" w:hAnsi="Times New Roman" w:cs="Times New Roman"/>
          <w:color w:val="000000" w:themeColor="text1"/>
          <w:sz w:val="24"/>
          <w:szCs w:val="24"/>
        </w:rPr>
        <w:t xml:space="preserve">ortage of infertile lands </w:t>
      </w:r>
      <w:r w:rsidRPr="00B41064">
        <w:rPr>
          <w:rFonts w:ascii="Times New Roman" w:hAnsi="Times New Roman" w:cs="Times New Roman"/>
          <w:color w:val="000000" w:themeColor="text1"/>
          <w:sz w:val="24"/>
          <w:szCs w:val="24"/>
        </w:rPr>
        <w:t xml:space="preserve">which is the underlying cause of the lack </w:t>
      </w:r>
      <w:r w:rsidR="00E25045" w:rsidRPr="00B41064">
        <w:rPr>
          <w:rFonts w:ascii="Times New Roman" w:hAnsi="Times New Roman" w:cs="Times New Roman"/>
          <w:color w:val="000000" w:themeColor="text1"/>
          <w:sz w:val="24"/>
          <w:szCs w:val="24"/>
        </w:rPr>
        <w:t xml:space="preserve">of food (Researcher’s analysis), and the highest chronic malnutrition. </w:t>
      </w:r>
      <w:r w:rsidRPr="00B41064">
        <w:rPr>
          <w:rFonts w:ascii="Times New Roman" w:hAnsi="Times New Roman" w:cs="Times New Roman"/>
          <w:color w:val="000000" w:themeColor="text1"/>
          <w:sz w:val="24"/>
          <w:szCs w:val="24"/>
        </w:rPr>
        <w:t>However, social protection actions aimed at reducing poverty in Rwanda are still in its emerging stages, this is why the sustained rural development is still doubtful in Rwanda despite the support received from Government of Rwanda and other stakeholders.</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 xml:space="preserve">It is from this background that this study seeks to investigate on the relevance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and the changes brought by it to </w:t>
      </w:r>
      <w:r w:rsidR="00E25045" w:rsidRPr="00B41064">
        <w:rPr>
          <w:rFonts w:ascii="Times New Roman" w:hAnsi="Times New Roman" w:cs="Times New Roman"/>
          <w:color w:val="000000" w:themeColor="text1"/>
          <w:sz w:val="24"/>
          <w:szCs w:val="24"/>
        </w:rPr>
        <w:t>the socio</w:t>
      </w:r>
      <w:r w:rsidR="00C04C75" w:rsidRPr="00B41064">
        <w:rPr>
          <w:rFonts w:ascii="Times New Roman" w:hAnsi="Times New Roman" w:cs="Times New Roman"/>
          <w:color w:val="000000" w:themeColor="text1"/>
          <w:sz w:val="24"/>
          <w:szCs w:val="24"/>
        </w:rPr>
        <w:t xml:space="preserve"> economic conditions </w:t>
      </w:r>
      <w:r w:rsidRPr="00B41064">
        <w:rPr>
          <w:rFonts w:ascii="Times New Roman" w:hAnsi="Times New Roman" w:cs="Times New Roman"/>
          <w:color w:val="000000" w:themeColor="text1"/>
          <w:sz w:val="24"/>
          <w:szCs w:val="24"/>
        </w:rPr>
        <w:t xml:space="preserve">of its beneficiaries in Rwanda especially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of </w:t>
      </w:r>
      <w:proofErr w:type="spellStart"/>
      <w:r w:rsidRPr="00B41064">
        <w:rPr>
          <w:rFonts w:ascii="Times New Roman" w:hAnsi="Times New Roman" w:cs="Times New Roman"/>
          <w:color w:val="000000" w:themeColor="text1"/>
          <w:sz w:val="24"/>
          <w:szCs w:val="24"/>
        </w:rPr>
        <w:t>Nyamasheke</w:t>
      </w:r>
      <w:proofErr w:type="spellEnd"/>
      <w:r w:rsidRPr="00B41064">
        <w:rPr>
          <w:rFonts w:ascii="Times New Roman" w:hAnsi="Times New Roman" w:cs="Times New Roman"/>
          <w:color w:val="000000" w:themeColor="text1"/>
          <w:sz w:val="24"/>
          <w:szCs w:val="24"/>
        </w:rPr>
        <w:t xml:space="preserve"> District.</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As Rwandan economy is based on rain-fed agricultural production of small, semi-subsistence, and increasingly fragmented farms (</w:t>
      </w:r>
      <w:proofErr w:type="spellStart"/>
      <w:r w:rsidRPr="00B41064">
        <w:rPr>
          <w:rFonts w:ascii="Times New Roman" w:hAnsi="Times New Roman" w:cs="Times New Roman"/>
          <w:b/>
          <w:color w:val="000000" w:themeColor="text1"/>
          <w:sz w:val="24"/>
          <w:szCs w:val="24"/>
        </w:rPr>
        <w:t>Ducan</w:t>
      </w:r>
      <w:proofErr w:type="spellEnd"/>
      <w:r w:rsidRPr="00B41064">
        <w:rPr>
          <w:rFonts w:ascii="Times New Roman" w:hAnsi="Times New Roman" w:cs="Times New Roman"/>
          <w:color w:val="000000" w:themeColor="text1"/>
          <w:sz w:val="24"/>
          <w:szCs w:val="24"/>
        </w:rPr>
        <w:t xml:space="preserve">, 2006), before, the lack of animal productions putted the poor family in loss due to the lack of fertilizers  </w:t>
      </w:r>
    </w:p>
    <w:p w:rsidR="00453CF0" w:rsidRPr="00B41064" w:rsidRDefault="00910120" w:rsidP="00B41064">
      <w:pPr>
        <w:pStyle w:val="Heading1"/>
        <w:spacing w:line="360" w:lineRule="auto"/>
        <w:jc w:val="both"/>
        <w:rPr>
          <w:rFonts w:ascii="Times New Roman" w:hAnsi="Times New Roman" w:cs="Times New Roman"/>
          <w:color w:val="000000" w:themeColor="text1"/>
          <w:sz w:val="24"/>
          <w:szCs w:val="24"/>
        </w:rPr>
      </w:pPr>
      <w:bookmarkStart w:id="90" w:name="_Toc85127954"/>
      <w:bookmarkStart w:id="91" w:name="_Toc84925116"/>
      <w:r w:rsidRPr="00B41064">
        <w:rPr>
          <w:rFonts w:ascii="Times New Roman" w:hAnsi="Times New Roman" w:cs="Times New Roman"/>
          <w:color w:val="000000" w:themeColor="text1"/>
          <w:sz w:val="24"/>
          <w:szCs w:val="24"/>
        </w:rPr>
        <w:t>1.3 .OBJECTIVE OF STUDY</w:t>
      </w:r>
      <w:bookmarkEnd w:id="90"/>
      <w:bookmarkEnd w:id="91"/>
    </w:p>
    <w:p w:rsidR="00A546B1" w:rsidRPr="00B41064" w:rsidRDefault="001D49F8"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make this objective of my</w:t>
      </w:r>
      <w:r w:rsidR="004669DC" w:rsidRPr="00B41064">
        <w:rPr>
          <w:rFonts w:ascii="Times New Roman" w:hAnsi="Times New Roman" w:cs="Times New Roman"/>
          <w:color w:val="000000" w:themeColor="text1"/>
          <w:sz w:val="24"/>
          <w:szCs w:val="24"/>
        </w:rPr>
        <w:t xml:space="preserve"> study </w:t>
      </w:r>
      <w:r w:rsidR="001078CA" w:rsidRPr="00B41064">
        <w:rPr>
          <w:rFonts w:ascii="Times New Roman" w:hAnsi="Times New Roman" w:cs="Times New Roman"/>
          <w:color w:val="000000" w:themeColor="text1"/>
          <w:sz w:val="24"/>
          <w:szCs w:val="24"/>
        </w:rPr>
        <w:t>well understandable, I put</w:t>
      </w:r>
      <w:r w:rsidR="004669DC" w:rsidRPr="00B41064">
        <w:rPr>
          <w:rFonts w:ascii="Times New Roman" w:hAnsi="Times New Roman" w:cs="Times New Roman"/>
          <w:color w:val="000000" w:themeColor="text1"/>
          <w:sz w:val="24"/>
          <w:szCs w:val="24"/>
        </w:rPr>
        <w:t xml:space="preserve"> it into two sect</w:t>
      </w:r>
      <w:r w:rsidR="001078CA" w:rsidRPr="00B41064">
        <w:rPr>
          <w:rFonts w:ascii="Times New Roman" w:hAnsi="Times New Roman" w:cs="Times New Roman"/>
          <w:color w:val="000000" w:themeColor="text1"/>
          <w:sz w:val="24"/>
          <w:szCs w:val="24"/>
        </w:rPr>
        <w:t>ion</w:t>
      </w:r>
      <w:r w:rsidR="004669DC" w:rsidRPr="00B41064">
        <w:rPr>
          <w:rFonts w:ascii="Times New Roman" w:hAnsi="Times New Roman" w:cs="Times New Roman"/>
          <w:color w:val="000000" w:themeColor="text1"/>
          <w:sz w:val="24"/>
          <w:szCs w:val="24"/>
        </w:rPr>
        <w:t>s;</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General objective and specific objective as below</w:t>
      </w:r>
    </w:p>
    <w:p w:rsidR="00A546B1"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92" w:name="_Toc85127955"/>
      <w:bookmarkStart w:id="93" w:name="_Toc84925117"/>
      <w:r w:rsidRPr="00B41064">
        <w:rPr>
          <w:rFonts w:ascii="Times New Roman" w:hAnsi="Times New Roman" w:cs="Times New Roman"/>
          <w:color w:val="000000" w:themeColor="text1"/>
          <w:sz w:val="24"/>
          <w:szCs w:val="24"/>
        </w:rPr>
        <w:t>1.3.1. General objective</w:t>
      </w:r>
      <w:bookmarkEnd w:id="92"/>
      <w:bookmarkEnd w:id="93"/>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main purpose of this</w:t>
      </w:r>
      <w:r w:rsidR="009154C1" w:rsidRPr="00B41064">
        <w:rPr>
          <w:rFonts w:ascii="Times New Roman" w:hAnsi="Times New Roman" w:cs="Times New Roman"/>
          <w:color w:val="000000" w:themeColor="text1"/>
          <w:sz w:val="24"/>
          <w:szCs w:val="24"/>
        </w:rPr>
        <w:t xml:space="preserve"> study was to assess the contribution </w:t>
      </w:r>
      <w:r w:rsidRPr="00B41064">
        <w:rPr>
          <w:rFonts w:ascii="Times New Roman" w:hAnsi="Times New Roman" w:cs="Times New Roman"/>
          <w:color w:val="000000" w:themeColor="text1"/>
          <w:sz w:val="24"/>
          <w:szCs w:val="24"/>
        </w:rPr>
        <w:t xml:space="preserve">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on</w:t>
      </w:r>
      <w:r w:rsidR="003D356B" w:rsidRPr="00B41064">
        <w:rPr>
          <w:rFonts w:ascii="Times New Roman" w:hAnsi="Times New Roman" w:cs="Times New Roman"/>
          <w:color w:val="000000" w:themeColor="text1"/>
          <w:sz w:val="24"/>
          <w:szCs w:val="24"/>
        </w:rPr>
        <w:t xml:space="preserve"> the social economic conditions</w:t>
      </w:r>
      <w:r w:rsidRPr="00B41064">
        <w:rPr>
          <w:rFonts w:ascii="Times New Roman" w:hAnsi="Times New Roman" w:cs="Times New Roman"/>
          <w:color w:val="000000" w:themeColor="text1"/>
          <w:sz w:val="24"/>
          <w:szCs w:val="24"/>
        </w:rPr>
        <w:t xml:space="preserve"> of its beneficiaries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w:t>
      </w:r>
    </w:p>
    <w:p w:rsidR="00F25097"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addition to the above general objective of the study, the research were guided by the following</w:t>
      </w:r>
    </w:p>
    <w:p w:rsidR="00F25097" w:rsidRPr="00B41064" w:rsidRDefault="006C261A" w:rsidP="00B41064">
      <w:pPr>
        <w:pStyle w:val="Heading1"/>
        <w:spacing w:line="360" w:lineRule="auto"/>
        <w:jc w:val="both"/>
        <w:rPr>
          <w:rFonts w:ascii="Times New Roman" w:hAnsi="Times New Roman" w:cs="Times New Roman"/>
          <w:color w:val="000000" w:themeColor="text1"/>
          <w:sz w:val="24"/>
          <w:szCs w:val="24"/>
        </w:rPr>
      </w:pPr>
      <w:bookmarkStart w:id="94" w:name="_Toc85127956"/>
      <w:bookmarkStart w:id="95" w:name="_Toc84925118"/>
      <w:r w:rsidRPr="00B41064">
        <w:rPr>
          <w:rFonts w:ascii="Times New Roman" w:hAnsi="Times New Roman" w:cs="Times New Roman"/>
          <w:color w:val="000000" w:themeColor="text1"/>
          <w:sz w:val="24"/>
          <w:szCs w:val="24"/>
        </w:rPr>
        <w:t>1.3.2</w:t>
      </w:r>
      <w:proofErr w:type="gramStart"/>
      <w:r w:rsidR="00367BFB" w:rsidRPr="00B41064">
        <w:rPr>
          <w:rFonts w:ascii="Times New Roman" w:hAnsi="Times New Roman" w:cs="Times New Roman"/>
          <w:color w:val="000000" w:themeColor="text1"/>
          <w:sz w:val="24"/>
          <w:szCs w:val="24"/>
        </w:rPr>
        <w:t>.</w:t>
      </w:r>
      <w:r w:rsidR="004669DC" w:rsidRPr="00B41064">
        <w:rPr>
          <w:rFonts w:ascii="Times New Roman" w:hAnsi="Times New Roman" w:cs="Times New Roman"/>
          <w:color w:val="000000" w:themeColor="text1"/>
          <w:sz w:val="24"/>
          <w:szCs w:val="24"/>
        </w:rPr>
        <w:t>Specific</w:t>
      </w:r>
      <w:proofErr w:type="gramEnd"/>
      <w:r w:rsidR="004669DC" w:rsidRPr="00B41064">
        <w:rPr>
          <w:rFonts w:ascii="Times New Roman" w:hAnsi="Times New Roman" w:cs="Times New Roman"/>
          <w:color w:val="000000" w:themeColor="text1"/>
          <w:sz w:val="24"/>
          <w:szCs w:val="24"/>
        </w:rPr>
        <w:t xml:space="preserve"> objectives</w:t>
      </w:r>
      <w:bookmarkEnd w:id="94"/>
      <w:bookmarkEnd w:id="95"/>
    </w:p>
    <w:p w:rsidR="00A546B1" w:rsidRPr="00B41064" w:rsidRDefault="00A949B6" w:rsidP="00B41064">
      <w:pPr>
        <w:pStyle w:val="ListParagraph"/>
        <w:numPr>
          <w:ilvl w:val="0"/>
          <w:numId w:val="24"/>
        </w:num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w:t>
      </w:r>
      <w:r w:rsidR="004669DC" w:rsidRPr="00B41064">
        <w:rPr>
          <w:rFonts w:ascii="Times New Roman" w:hAnsi="Times New Roman" w:cs="Times New Roman"/>
          <w:color w:val="000000" w:themeColor="text1"/>
          <w:sz w:val="24"/>
          <w:szCs w:val="24"/>
        </w:rPr>
        <w:t xml:space="preserve"> identify the activities implemented </w:t>
      </w:r>
      <w:r w:rsidR="00B37D7E" w:rsidRPr="00B41064">
        <w:rPr>
          <w:rFonts w:ascii="Times New Roman" w:hAnsi="Times New Roman" w:cs="Times New Roman"/>
          <w:color w:val="000000" w:themeColor="text1"/>
          <w:sz w:val="24"/>
          <w:szCs w:val="24"/>
        </w:rPr>
        <w:t xml:space="preserve">under </w:t>
      </w:r>
      <w:proofErr w:type="spellStart"/>
      <w:r w:rsidR="00B37D7E" w:rsidRPr="00B41064">
        <w:rPr>
          <w:rFonts w:ascii="Times New Roman" w:hAnsi="Times New Roman" w:cs="Times New Roman"/>
          <w:color w:val="000000" w:themeColor="text1"/>
          <w:sz w:val="24"/>
          <w:szCs w:val="24"/>
        </w:rPr>
        <w:t>Girinka</w:t>
      </w:r>
      <w:proofErr w:type="spellEnd"/>
      <w:r w:rsidR="002939F2" w:rsidRPr="00B41064">
        <w:rPr>
          <w:rFonts w:ascii="Times New Roman" w:hAnsi="Times New Roman" w:cs="Times New Roman"/>
          <w:color w:val="000000" w:themeColor="text1"/>
          <w:sz w:val="24"/>
          <w:szCs w:val="24"/>
        </w:rPr>
        <w:t xml:space="preserve"> Program</w:t>
      </w:r>
      <w:r w:rsidR="004669DC" w:rsidRPr="00B41064">
        <w:rPr>
          <w:rFonts w:ascii="Times New Roman" w:hAnsi="Times New Roman" w:cs="Times New Roman"/>
          <w:color w:val="000000" w:themeColor="text1"/>
          <w:sz w:val="24"/>
          <w:szCs w:val="24"/>
        </w:rPr>
        <w:t xml:space="preserve"> in </w:t>
      </w:r>
      <w:proofErr w:type="spellStart"/>
      <w:r w:rsidR="004669DC" w:rsidRPr="00B41064">
        <w:rPr>
          <w:rFonts w:ascii="Times New Roman" w:hAnsi="Times New Roman" w:cs="Times New Roman"/>
          <w:color w:val="000000" w:themeColor="text1"/>
          <w:sz w:val="24"/>
          <w:szCs w:val="24"/>
        </w:rPr>
        <w:t>Rangiro</w:t>
      </w:r>
      <w:proofErr w:type="spellEnd"/>
      <w:r w:rsidR="004669DC" w:rsidRPr="00B41064">
        <w:rPr>
          <w:rFonts w:ascii="Times New Roman" w:hAnsi="Times New Roman" w:cs="Times New Roman"/>
          <w:color w:val="000000" w:themeColor="text1"/>
          <w:sz w:val="24"/>
          <w:szCs w:val="24"/>
        </w:rPr>
        <w:t xml:space="preserve"> Sector </w:t>
      </w:r>
    </w:p>
    <w:p w:rsidR="00A546B1" w:rsidRPr="00B41064" w:rsidRDefault="00A949B6" w:rsidP="00B41064">
      <w:pPr>
        <w:pStyle w:val="ListParagraph"/>
        <w:numPr>
          <w:ilvl w:val="0"/>
          <w:numId w:val="24"/>
        </w:num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w:t>
      </w:r>
      <w:r w:rsidR="004669DC" w:rsidRPr="00B41064">
        <w:rPr>
          <w:rFonts w:ascii="Times New Roman" w:hAnsi="Times New Roman" w:cs="Times New Roman"/>
          <w:color w:val="000000" w:themeColor="text1"/>
          <w:sz w:val="24"/>
          <w:szCs w:val="24"/>
        </w:rPr>
        <w:t xml:space="preserve"> examine the c</w:t>
      </w:r>
      <w:r w:rsidR="00B37D7E" w:rsidRPr="00B41064">
        <w:rPr>
          <w:rFonts w:ascii="Times New Roman" w:hAnsi="Times New Roman" w:cs="Times New Roman"/>
          <w:color w:val="000000" w:themeColor="text1"/>
          <w:sz w:val="24"/>
          <w:szCs w:val="24"/>
        </w:rPr>
        <w:t xml:space="preserve">ontribution of </w:t>
      </w:r>
      <w:proofErr w:type="spellStart"/>
      <w:r w:rsidR="00B37D7E" w:rsidRPr="00B41064">
        <w:rPr>
          <w:rFonts w:ascii="Times New Roman" w:hAnsi="Times New Roman" w:cs="Times New Roman"/>
          <w:color w:val="000000" w:themeColor="text1"/>
          <w:sz w:val="24"/>
          <w:szCs w:val="24"/>
        </w:rPr>
        <w:t>Girinka</w:t>
      </w:r>
      <w:proofErr w:type="spellEnd"/>
      <w:r w:rsidR="00B37D7E" w:rsidRPr="00B41064">
        <w:rPr>
          <w:rFonts w:ascii="Times New Roman" w:hAnsi="Times New Roman" w:cs="Times New Roman"/>
          <w:color w:val="000000" w:themeColor="text1"/>
          <w:sz w:val="24"/>
          <w:szCs w:val="24"/>
        </w:rPr>
        <w:t xml:space="preserve"> program</w:t>
      </w:r>
      <w:r w:rsidR="004669DC" w:rsidRPr="00B41064">
        <w:rPr>
          <w:rFonts w:ascii="Times New Roman" w:hAnsi="Times New Roman" w:cs="Times New Roman"/>
          <w:color w:val="000000" w:themeColor="text1"/>
          <w:sz w:val="24"/>
          <w:szCs w:val="24"/>
        </w:rPr>
        <w:t xml:space="preserve"> to the socio-economic</w:t>
      </w:r>
      <w:r w:rsidR="00965CA1" w:rsidRPr="00B41064">
        <w:rPr>
          <w:rFonts w:ascii="Times New Roman" w:hAnsi="Times New Roman" w:cs="Times New Roman"/>
          <w:color w:val="000000" w:themeColor="text1"/>
          <w:sz w:val="24"/>
          <w:szCs w:val="24"/>
        </w:rPr>
        <w:t xml:space="preserve"> conditions</w:t>
      </w:r>
      <w:r w:rsidR="004669DC" w:rsidRPr="00B41064">
        <w:rPr>
          <w:rFonts w:ascii="Times New Roman" w:hAnsi="Times New Roman" w:cs="Times New Roman"/>
          <w:color w:val="000000" w:themeColor="text1"/>
          <w:sz w:val="24"/>
          <w:szCs w:val="24"/>
        </w:rPr>
        <w:t xml:space="preserve"> of beneficiaries. </w:t>
      </w:r>
    </w:p>
    <w:p w:rsidR="00A546B1" w:rsidRPr="00B41064" w:rsidRDefault="00A949B6" w:rsidP="00B41064">
      <w:pPr>
        <w:pStyle w:val="ListParagraph"/>
        <w:numPr>
          <w:ilvl w:val="0"/>
          <w:numId w:val="24"/>
        </w:num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w:t>
      </w:r>
      <w:r w:rsidR="004669DC" w:rsidRPr="00B41064">
        <w:rPr>
          <w:rFonts w:ascii="Times New Roman" w:hAnsi="Times New Roman" w:cs="Times New Roman"/>
          <w:color w:val="000000" w:themeColor="text1"/>
          <w:sz w:val="24"/>
          <w:szCs w:val="24"/>
        </w:rPr>
        <w:t xml:space="preserve"> highlight the challenges faced by </w:t>
      </w:r>
      <w:proofErr w:type="spellStart"/>
      <w:r w:rsidR="004669DC" w:rsidRPr="00B41064">
        <w:rPr>
          <w:rFonts w:ascii="Times New Roman" w:hAnsi="Times New Roman" w:cs="Times New Roman"/>
          <w:color w:val="000000" w:themeColor="text1"/>
          <w:sz w:val="24"/>
          <w:szCs w:val="24"/>
        </w:rPr>
        <w:t>G</w:t>
      </w:r>
      <w:r w:rsidR="00B37D7E" w:rsidRPr="00B41064">
        <w:rPr>
          <w:rFonts w:ascii="Times New Roman" w:hAnsi="Times New Roman" w:cs="Times New Roman"/>
          <w:color w:val="000000" w:themeColor="text1"/>
          <w:sz w:val="24"/>
          <w:szCs w:val="24"/>
        </w:rPr>
        <w:t>irinka</w:t>
      </w:r>
      <w:proofErr w:type="spellEnd"/>
      <w:r w:rsidR="00B37D7E" w:rsidRPr="00B41064">
        <w:rPr>
          <w:rFonts w:ascii="Times New Roman" w:hAnsi="Times New Roman" w:cs="Times New Roman"/>
          <w:color w:val="000000" w:themeColor="text1"/>
          <w:sz w:val="24"/>
          <w:szCs w:val="24"/>
        </w:rPr>
        <w:t xml:space="preserve"> Program</w:t>
      </w:r>
      <w:r w:rsidR="004669DC" w:rsidRPr="00B41064">
        <w:rPr>
          <w:rFonts w:ascii="Times New Roman" w:hAnsi="Times New Roman" w:cs="Times New Roman"/>
          <w:color w:val="000000" w:themeColor="text1"/>
          <w:sz w:val="24"/>
          <w:szCs w:val="24"/>
        </w:rPr>
        <w:t xml:space="preserve"> in </w:t>
      </w:r>
      <w:proofErr w:type="spellStart"/>
      <w:r w:rsidR="004669DC" w:rsidRPr="00B41064">
        <w:rPr>
          <w:rFonts w:ascii="Times New Roman" w:hAnsi="Times New Roman" w:cs="Times New Roman"/>
          <w:color w:val="000000" w:themeColor="text1"/>
          <w:sz w:val="24"/>
          <w:szCs w:val="24"/>
        </w:rPr>
        <w:t>Rangiro</w:t>
      </w:r>
      <w:proofErr w:type="spellEnd"/>
      <w:r w:rsidR="004669DC" w:rsidRPr="00B41064">
        <w:rPr>
          <w:rFonts w:ascii="Times New Roman" w:hAnsi="Times New Roman" w:cs="Times New Roman"/>
          <w:color w:val="000000" w:themeColor="text1"/>
          <w:sz w:val="24"/>
          <w:szCs w:val="24"/>
        </w:rPr>
        <w:t xml:space="preserve"> Sector.</w:t>
      </w:r>
    </w:p>
    <w:p w:rsidR="00A546B1"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96" w:name="_Toc85127957"/>
      <w:bookmarkStart w:id="97" w:name="_Toc84925119"/>
      <w:r w:rsidRPr="00B41064">
        <w:rPr>
          <w:rFonts w:ascii="Times New Roman" w:hAnsi="Times New Roman" w:cs="Times New Roman"/>
          <w:color w:val="000000" w:themeColor="text1"/>
          <w:sz w:val="24"/>
          <w:szCs w:val="24"/>
        </w:rPr>
        <w:t>1.4. RESEARCH QUESTIONS</w:t>
      </w:r>
      <w:bookmarkEnd w:id="96"/>
      <w:bookmarkEnd w:id="97"/>
    </w:p>
    <w:p w:rsidR="00A546B1" w:rsidRPr="00B41064" w:rsidRDefault="004669DC" w:rsidP="00B41064">
      <w:pPr>
        <w:pStyle w:val="ListParagraph"/>
        <w:numPr>
          <w:ilvl w:val="0"/>
          <w:numId w:val="2"/>
        </w:num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What are the activities implemented under </w:t>
      </w:r>
      <w:proofErr w:type="spellStart"/>
      <w:r w:rsidRPr="00B41064">
        <w:rPr>
          <w:rStyle w:val="markedcontent"/>
          <w:rFonts w:ascii="Times New Roman" w:hAnsi="Times New Roman" w:cs="Times New Roman"/>
          <w:color w:val="000000" w:themeColor="text1"/>
          <w:sz w:val="24"/>
          <w:szCs w:val="24"/>
        </w:rPr>
        <w:t>Girinka</w:t>
      </w:r>
      <w:proofErr w:type="spellEnd"/>
      <w:r w:rsidRPr="00B41064">
        <w:rPr>
          <w:rStyle w:val="markedcontent"/>
          <w:rFonts w:ascii="Times New Roman" w:hAnsi="Times New Roman" w:cs="Times New Roman"/>
          <w:color w:val="000000" w:themeColor="text1"/>
          <w:sz w:val="24"/>
          <w:szCs w:val="24"/>
        </w:rPr>
        <w:t xml:space="preserve"> Programme in </w:t>
      </w:r>
      <w:proofErr w:type="spellStart"/>
      <w:r w:rsidRPr="00B41064">
        <w:rPr>
          <w:rStyle w:val="markedcontent"/>
          <w:rFonts w:ascii="Times New Roman" w:hAnsi="Times New Roman" w:cs="Times New Roman"/>
          <w:color w:val="000000" w:themeColor="text1"/>
          <w:sz w:val="24"/>
          <w:szCs w:val="24"/>
        </w:rPr>
        <w:t>Rangiro</w:t>
      </w:r>
      <w:proofErr w:type="spellEnd"/>
      <w:r w:rsidRPr="00B41064">
        <w:rPr>
          <w:rStyle w:val="markedcontent"/>
          <w:rFonts w:ascii="Times New Roman" w:hAnsi="Times New Roman" w:cs="Times New Roman"/>
          <w:color w:val="000000" w:themeColor="text1"/>
          <w:sz w:val="24"/>
          <w:szCs w:val="24"/>
        </w:rPr>
        <w:t xml:space="preserve"> Sector?</w:t>
      </w:r>
    </w:p>
    <w:p w:rsidR="00A546B1" w:rsidRPr="00B41064" w:rsidRDefault="004669DC" w:rsidP="00B41064">
      <w:pPr>
        <w:pStyle w:val="ListParagraph"/>
        <w:numPr>
          <w:ilvl w:val="0"/>
          <w:numId w:val="2"/>
        </w:numPr>
        <w:spacing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What is the contribution of </w:t>
      </w:r>
      <w:proofErr w:type="spellStart"/>
      <w:r w:rsidRPr="00B41064">
        <w:rPr>
          <w:rStyle w:val="markedcontent"/>
          <w:rFonts w:ascii="Times New Roman" w:hAnsi="Times New Roman" w:cs="Times New Roman"/>
          <w:color w:val="000000" w:themeColor="text1"/>
          <w:sz w:val="24"/>
          <w:szCs w:val="24"/>
        </w:rPr>
        <w:t>Girinka</w:t>
      </w:r>
      <w:proofErr w:type="spellEnd"/>
      <w:r w:rsidRPr="00B41064">
        <w:rPr>
          <w:rStyle w:val="markedcontent"/>
          <w:rFonts w:ascii="Times New Roman" w:hAnsi="Times New Roman" w:cs="Times New Roman"/>
          <w:color w:val="000000" w:themeColor="text1"/>
          <w:sz w:val="24"/>
          <w:szCs w:val="24"/>
        </w:rPr>
        <w:t xml:space="preserve"> programme to the socio-economic </w:t>
      </w:r>
      <w:r w:rsidR="00965CA1" w:rsidRPr="00B41064">
        <w:rPr>
          <w:rStyle w:val="markedcontent"/>
          <w:rFonts w:ascii="Times New Roman" w:hAnsi="Times New Roman" w:cs="Times New Roman"/>
          <w:color w:val="000000" w:themeColor="text1"/>
          <w:sz w:val="24"/>
          <w:szCs w:val="24"/>
        </w:rPr>
        <w:t>conditions</w:t>
      </w:r>
      <w:r w:rsidRPr="00B41064">
        <w:rPr>
          <w:rStyle w:val="markedcontent"/>
          <w:rFonts w:ascii="Times New Roman" w:hAnsi="Times New Roman" w:cs="Times New Roman"/>
          <w:color w:val="000000" w:themeColor="text1"/>
          <w:sz w:val="24"/>
          <w:szCs w:val="24"/>
        </w:rPr>
        <w:t xml:space="preserve"> of beneficiaries in </w:t>
      </w:r>
      <w:proofErr w:type="spellStart"/>
      <w:r w:rsidRPr="00B41064">
        <w:rPr>
          <w:rStyle w:val="markedcontent"/>
          <w:rFonts w:ascii="Times New Roman" w:hAnsi="Times New Roman" w:cs="Times New Roman"/>
          <w:color w:val="000000" w:themeColor="text1"/>
          <w:sz w:val="24"/>
          <w:szCs w:val="24"/>
        </w:rPr>
        <w:t>Rangiro</w:t>
      </w:r>
      <w:proofErr w:type="spellEnd"/>
      <w:r w:rsidRPr="00B41064">
        <w:rPr>
          <w:rStyle w:val="markedcontent"/>
          <w:rFonts w:ascii="Times New Roman" w:hAnsi="Times New Roman" w:cs="Times New Roman"/>
          <w:color w:val="000000" w:themeColor="text1"/>
          <w:sz w:val="24"/>
          <w:szCs w:val="24"/>
        </w:rPr>
        <w:t xml:space="preserve"> Sector?</w:t>
      </w:r>
    </w:p>
    <w:p w:rsidR="00A546B1" w:rsidRPr="00B41064" w:rsidRDefault="004669DC" w:rsidP="00B41064">
      <w:pPr>
        <w:pStyle w:val="ListParagraph"/>
        <w:numPr>
          <w:ilvl w:val="0"/>
          <w:numId w:val="2"/>
        </w:num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What are </w:t>
      </w:r>
      <w:r w:rsidR="00755F01" w:rsidRPr="00B41064">
        <w:rPr>
          <w:rFonts w:ascii="Times New Roman" w:hAnsi="Times New Roman" w:cs="Times New Roman"/>
          <w:color w:val="000000" w:themeColor="text1"/>
          <w:sz w:val="24"/>
          <w:szCs w:val="24"/>
        </w:rPr>
        <w:t xml:space="preserve">the </w:t>
      </w:r>
      <w:r w:rsidRPr="00B41064">
        <w:rPr>
          <w:rFonts w:ascii="Times New Roman" w:hAnsi="Times New Roman" w:cs="Times New Roman"/>
          <w:color w:val="000000" w:themeColor="text1"/>
          <w:sz w:val="24"/>
          <w:szCs w:val="24"/>
        </w:rPr>
        <w:t xml:space="preserve">challenges faced by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Programme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w:t>
      </w:r>
    </w:p>
    <w:p w:rsidR="00A546B1"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98" w:name="_Toc85127958"/>
      <w:bookmarkStart w:id="99" w:name="_Toc84925120"/>
      <w:r w:rsidRPr="00B41064">
        <w:rPr>
          <w:rFonts w:ascii="Times New Roman" w:hAnsi="Times New Roman" w:cs="Times New Roman"/>
          <w:color w:val="000000" w:themeColor="text1"/>
          <w:sz w:val="24"/>
          <w:szCs w:val="24"/>
        </w:rPr>
        <w:lastRenderedPageBreak/>
        <w:t>1.5. SIGNIFICANCE OF THE STUDY</w:t>
      </w:r>
      <w:bookmarkEnd w:id="98"/>
      <w:bookmarkEnd w:id="99"/>
    </w:p>
    <w:p w:rsidR="005E21F9" w:rsidRPr="00B41064" w:rsidRDefault="004669DC"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The researcher believes that the results of this research benefited different parties in different ways:</w:t>
      </w:r>
    </w:p>
    <w:p w:rsidR="005E21F9" w:rsidRPr="00B41064" w:rsidRDefault="005E21F9" w:rsidP="00B41064">
      <w:pPr>
        <w:pStyle w:val="Heading2"/>
        <w:spacing w:line="360" w:lineRule="auto"/>
        <w:jc w:val="both"/>
        <w:rPr>
          <w:color w:val="000000" w:themeColor="text1"/>
          <w:sz w:val="24"/>
          <w:szCs w:val="24"/>
        </w:rPr>
      </w:pPr>
      <w:bookmarkStart w:id="100" w:name="_Toc36225559"/>
      <w:bookmarkStart w:id="101" w:name="_Toc54433953"/>
      <w:bookmarkStart w:id="102" w:name="_Toc85127959"/>
      <w:bookmarkStart w:id="103" w:name="_Toc84925121"/>
      <w:r w:rsidRPr="00B41064">
        <w:rPr>
          <w:color w:val="000000" w:themeColor="text1"/>
          <w:sz w:val="24"/>
          <w:szCs w:val="24"/>
        </w:rPr>
        <w:t>1.5.1. To researcher</w:t>
      </w:r>
      <w:bookmarkEnd w:id="100"/>
      <w:bookmarkEnd w:id="101"/>
      <w:bookmarkEnd w:id="102"/>
      <w:bookmarkEnd w:id="103"/>
    </w:p>
    <w:p w:rsidR="00590893" w:rsidRPr="00B41064" w:rsidRDefault="005E21F9" w:rsidP="00B41064">
      <w:pPr>
        <w:spacing w:line="360" w:lineRule="auto"/>
        <w:jc w:val="both"/>
        <w:rPr>
          <w:rStyle w:val="markedcontent"/>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findings of the study are beneficial to the researcher in being experienced to carry out the research. Indeed, it stands as partial fulfilment for the requirement of an award of Bachelor degree for the researcher in Rural Development</w:t>
      </w:r>
      <w:r w:rsidR="004669DC" w:rsidRPr="00B41064">
        <w:rPr>
          <w:rStyle w:val="markedcontent"/>
          <w:rFonts w:ascii="Times New Roman" w:hAnsi="Times New Roman" w:cs="Times New Roman"/>
          <w:color w:val="000000" w:themeColor="text1"/>
          <w:sz w:val="24"/>
          <w:szCs w:val="24"/>
        </w:rPr>
        <w:t xml:space="preserve">. </w:t>
      </w:r>
    </w:p>
    <w:p w:rsidR="00590893" w:rsidRPr="00B41064" w:rsidRDefault="00590893" w:rsidP="00B41064">
      <w:pPr>
        <w:pStyle w:val="Heading1"/>
        <w:spacing w:line="360" w:lineRule="auto"/>
        <w:jc w:val="both"/>
        <w:rPr>
          <w:rFonts w:ascii="Times New Roman" w:hAnsi="Times New Roman" w:cs="Times New Roman"/>
          <w:color w:val="000000" w:themeColor="text1"/>
          <w:sz w:val="24"/>
          <w:szCs w:val="24"/>
        </w:rPr>
      </w:pPr>
      <w:bookmarkStart w:id="104" w:name="_Toc36225560"/>
      <w:bookmarkStart w:id="105" w:name="_Toc54433954"/>
      <w:bookmarkStart w:id="106" w:name="_Toc85127960"/>
      <w:bookmarkStart w:id="107" w:name="_Toc84925122"/>
      <w:r w:rsidRPr="00B41064">
        <w:rPr>
          <w:rFonts w:ascii="Times New Roman" w:hAnsi="Times New Roman" w:cs="Times New Roman"/>
          <w:color w:val="000000" w:themeColor="text1"/>
          <w:sz w:val="24"/>
          <w:szCs w:val="24"/>
        </w:rPr>
        <w:t>1.5.2. To academic sector</w:t>
      </w:r>
      <w:bookmarkEnd w:id="104"/>
      <w:bookmarkEnd w:id="105"/>
      <w:bookmarkEnd w:id="106"/>
      <w:bookmarkEnd w:id="107"/>
    </w:p>
    <w:p w:rsidR="00590893" w:rsidRPr="00B41064" w:rsidRDefault="00590893"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This research could be used by other students, teachers, and researchers to know more about the contributions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the socio-economic </w:t>
      </w:r>
      <w:r w:rsidR="009475C7" w:rsidRPr="00B41064">
        <w:rPr>
          <w:rFonts w:ascii="Times New Roman" w:hAnsi="Times New Roman" w:cs="Times New Roman"/>
          <w:color w:val="000000" w:themeColor="text1"/>
          <w:sz w:val="24"/>
          <w:szCs w:val="24"/>
        </w:rPr>
        <w:t>conditions</w:t>
      </w:r>
      <w:r w:rsidRPr="00B41064">
        <w:rPr>
          <w:rFonts w:ascii="Times New Roman" w:hAnsi="Times New Roman" w:cs="Times New Roman"/>
          <w:color w:val="000000" w:themeColor="text1"/>
          <w:sz w:val="24"/>
          <w:szCs w:val="24"/>
        </w:rPr>
        <w:t>; likely as source of information while conducting researches in the same field.</w:t>
      </w:r>
    </w:p>
    <w:p w:rsidR="00590893" w:rsidRPr="00B41064" w:rsidRDefault="00197A0C" w:rsidP="00B41064">
      <w:pPr>
        <w:pStyle w:val="Heading1"/>
        <w:spacing w:line="360" w:lineRule="auto"/>
        <w:jc w:val="both"/>
        <w:rPr>
          <w:rStyle w:val="markedcontent"/>
          <w:rFonts w:ascii="Times New Roman" w:hAnsi="Times New Roman" w:cs="Times New Roman"/>
          <w:color w:val="000000" w:themeColor="text1"/>
          <w:sz w:val="24"/>
          <w:szCs w:val="24"/>
        </w:rPr>
      </w:pPr>
      <w:bookmarkStart w:id="108" w:name="_Toc85127961"/>
      <w:bookmarkStart w:id="109" w:name="_Toc84925123"/>
      <w:r w:rsidRPr="00B41064">
        <w:rPr>
          <w:rStyle w:val="markedcontent"/>
          <w:rFonts w:ascii="Times New Roman" w:hAnsi="Times New Roman" w:cs="Times New Roman"/>
          <w:color w:val="000000" w:themeColor="text1"/>
          <w:sz w:val="24"/>
          <w:szCs w:val="24"/>
        </w:rPr>
        <w:t xml:space="preserve">1.5.3 </w:t>
      </w:r>
      <w:proofErr w:type="gramStart"/>
      <w:r w:rsidR="00DA6A51" w:rsidRPr="00B41064">
        <w:rPr>
          <w:rStyle w:val="markedcontent"/>
          <w:rFonts w:ascii="Times New Roman" w:hAnsi="Times New Roman" w:cs="Times New Roman"/>
          <w:color w:val="000000" w:themeColor="text1"/>
          <w:sz w:val="24"/>
          <w:szCs w:val="24"/>
        </w:rPr>
        <w:t>To</w:t>
      </w:r>
      <w:proofErr w:type="gramEnd"/>
      <w:r w:rsidR="001B203F" w:rsidRPr="00B41064">
        <w:rPr>
          <w:rStyle w:val="markedcontent"/>
          <w:rFonts w:ascii="Times New Roman" w:hAnsi="Times New Roman" w:cs="Times New Roman"/>
          <w:color w:val="000000" w:themeColor="text1"/>
          <w:sz w:val="24"/>
          <w:szCs w:val="24"/>
        </w:rPr>
        <w:t xml:space="preserve"> g</w:t>
      </w:r>
      <w:r w:rsidR="00590893" w:rsidRPr="00B41064">
        <w:rPr>
          <w:rStyle w:val="markedcontent"/>
          <w:rFonts w:ascii="Times New Roman" w:hAnsi="Times New Roman" w:cs="Times New Roman"/>
          <w:color w:val="000000" w:themeColor="text1"/>
          <w:sz w:val="24"/>
          <w:szCs w:val="24"/>
        </w:rPr>
        <w:t>overnment</w:t>
      </w:r>
      <w:bookmarkEnd w:id="108"/>
      <w:bookmarkEnd w:id="109"/>
    </w:p>
    <w:p w:rsidR="00A546B1" w:rsidRPr="00B41064" w:rsidRDefault="004669DC"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Government, this research will inform the government of Rwanda, through Ministry of Agriculture and Animal Resources (MINAGRI) the level of life improvement of </w:t>
      </w:r>
      <w:proofErr w:type="spellStart"/>
      <w:r w:rsidRPr="00B41064">
        <w:rPr>
          <w:rStyle w:val="markedcontent"/>
          <w:rFonts w:ascii="Times New Roman" w:hAnsi="Times New Roman" w:cs="Times New Roman"/>
          <w:color w:val="000000" w:themeColor="text1"/>
          <w:sz w:val="24"/>
          <w:szCs w:val="24"/>
        </w:rPr>
        <w:t>Girinka</w:t>
      </w:r>
      <w:proofErr w:type="spellEnd"/>
      <w:r w:rsidRPr="00B41064">
        <w:rPr>
          <w:rStyle w:val="markedcontent"/>
          <w:rFonts w:ascii="Times New Roman" w:hAnsi="Times New Roman" w:cs="Times New Roman"/>
          <w:color w:val="000000" w:themeColor="text1"/>
          <w:sz w:val="24"/>
          <w:szCs w:val="24"/>
        </w:rPr>
        <w:t xml:space="preserve"> beneficiaries due to the cow given and challenges they are facing. </w:t>
      </w:r>
    </w:p>
    <w:p w:rsidR="00590893"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110" w:name="_Toc85127962"/>
      <w:bookmarkStart w:id="111" w:name="_Toc84925124"/>
      <w:r w:rsidRPr="00B41064">
        <w:rPr>
          <w:rFonts w:ascii="Times New Roman" w:hAnsi="Times New Roman" w:cs="Times New Roman"/>
          <w:color w:val="000000" w:themeColor="text1"/>
          <w:sz w:val="24"/>
          <w:szCs w:val="24"/>
        </w:rPr>
        <w:t>1.6. LIMITATIONS OF THE STUDY</w:t>
      </w:r>
      <w:bookmarkEnd w:id="110"/>
      <w:bookmarkEnd w:id="111"/>
    </w:p>
    <w:p w:rsidR="00197A0C" w:rsidRPr="00B41064" w:rsidRDefault="00DF74FD"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this research</w:t>
      </w:r>
      <w:r w:rsidR="00DA6A51" w:rsidRPr="00B41064">
        <w:rPr>
          <w:rFonts w:ascii="Times New Roman" w:hAnsi="Times New Roman" w:cs="Times New Roman"/>
          <w:color w:val="000000" w:themeColor="text1"/>
          <w:sz w:val="24"/>
          <w:szCs w:val="24"/>
        </w:rPr>
        <w:t>, I</w:t>
      </w:r>
      <w:r w:rsidRPr="00B41064">
        <w:rPr>
          <w:rFonts w:ascii="Times New Roman" w:hAnsi="Times New Roman" w:cs="Times New Roman"/>
          <w:color w:val="000000" w:themeColor="text1"/>
          <w:sz w:val="24"/>
          <w:szCs w:val="24"/>
        </w:rPr>
        <w:t xml:space="preserve"> encountered the challenges of</w:t>
      </w:r>
      <w:r w:rsidR="00EA346F" w:rsidRPr="00B41064">
        <w:rPr>
          <w:rFonts w:ascii="Times New Roman" w:hAnsi="Times New Roman" w:cs="Times New Roman"/>
          <w:color w:val="000000" w:themeColor="text1"/>
          <w:sz w:val="24"/>
          <w:szCs w:val="24"/>
        </w:rPr>
        <w:t xml:space="preserve"> COVID-19,</w:t>
      </w:r>
      <w:r w:rsidRPr="00B41064">
        <w:rPr>
          <w:rFonts w:ascii="Times New Roman" w:hAnsi="Times New Roman" w:cs="Times New Roman"/>
          <w:color w:val="000000" w:themeColor="text1"/>
          <w:sz w:val="24"/>
          <w:szCs w:val="24"/>
        </w:rPr>
        <w:t xml:space="preserve"> making long distance on foot during data collection </w:t>
      </w:r>
      <w:r w:rsidR="00590893" w:rsidRPr="00B41064">
        <w:rPr>
          <w:rFonts w:ascii="Times New Roman" w:hAnsi="Times New Roman" w:cs="Times New Roman"/>
          <w:color w:val="000000" w:themeColor="text1"/>
          <w:sz w:val="24"/>
          <w:szCs w:val="24"/>
        </w:rPr>
        <w:t xml:space="preserve">and </w:t>
      </w:r>
      <w:r w:rsidR="00DA6A51" w:rsidRPr="00B41064">
        <w:rPr>
          <w:rFonts w:ascii="Times New Roman" w:hAnsi="Times New Roman" w:cs="Times New Roman"/>
          <w:color w:val="000000" w:themeColor="text1"/>
          <w:sz w:val="24"/>
          <w:szCs w:val="24"/>
        </w:rPr>
        <w:t xml:space="preserve">the </w:t>
      </w:r>
      <w:proofErr w:type="spellStart"/>
      <w:r w:rsidR="00DA6A51" w:rsidRPr="00B41064">
        <w:rPr>
          <w:rFonts w:ascii="Times New Roman" w:hAnsi="Times New Roman" w:cs="Times New Roman"/>
          <w:color w:val="000000" w:themeColor="text1"/>
          <w:sz w:val="24"/>
          <w:szCs w:val="24"/>
        </w:rPr>
        <w:t>perception</w:t>
      </w:r>
      <w:r w:rsidR="00D4717D" w:rsidRPr="00B41064">
        <w:rPr>
          <w:rFonts w:ascii="Times New Roman" w:hAnsi="Times New Roman" w:cs="Times New Roman"/>
          <w:color w:val="000000" w:themeColor="text1"/>
          <w:sz w:val="24"/>
          <w:szCs w:val="24"/>
        </w:rPr>
        <w:t>of</w:t>
      </w:r>
      <w:proofErr w:type="spellEnd"/>
      <w:r w:rsidR="00D4717D" w:rsidRPr="00B41064">
        <w:rPr>
          <w:rFonts w:ascii="Times New Roman" w:hAnsi="Times New Roman" w:cs="Times New Roman"/>
          <w:color w:val="000000" w:themeColor="text1"/>
          <w:sz w:val="24"/>
          <w:szCs w:val="24"/>
        </w:rPr>
        <w:t xml:space="preserve"> respondents were also difficult in providing information thinking that the information they provided would have a negative impact on them. </w:t>
      </w:r>
    </w:p>
    <w:p w:rsidR="00590893" w:rsidRPr="00B41064" w:rsidRDefault="00D4717D"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Many respondents were refusing to disclose their assets.</w:t>
      </w:r>
    </w:p>
    <w:p w:rsidR="00590893" w:rsidRPr="00B41064" w:rsidRDefault="00590893" w:rsidP="00B41064">
      <w:pPr>
        <w:pStyle w:val="CommentText"/>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However, the researcher tried</w:t>
      </w:r>
      <w:r w:rsidR="00D4717D" w:rsidRPr="00B41064">
        <w:rPr>
          <w:rFonts w:ascii="Times New Roman" w:hAnsi="Times New Roman" w:cs="Times New Roman"/>
          <w:color w:val="000000" w:themeColor="text1"/>
          <w:sz w:val="24"/>
          <w:szCs w:val="24"/>
        </w:rPr>
        <w:t xml:space="preserve"> to work </w:t>
      </w:r>
      <w:r w:rsidRPr="00B41064">
        <w:rPr>
          <w:rFonts w:ascii="Times New Roman" w:hAnsi="Times New Roman" w:cs="Times New Roman"/>
          <w:color w:val="000000" w:themeColor="text1"/>
          <w:sz w:val="24"/>
          <w:szCs w:val="24"/>
        </w:rPr>
        <w:t>hard to get reliable information by expanding time of collecting information and for the issue of respondent the anonymity and confidentiality was ensured to respondents to show them that there is no subsequent consequences.</w:t>
      </w:r>
    </w:p>
    <w:p w:rsidR="00A546B1"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112" w:name="_Toc85127963"/>
      <w:bookmarkStart w:id="113" w:name="_Toc84925125"/>
      <w:r w:rsidRPr="00B41064">
        <w:rPr>
          <w:rFonts w:ascii="Times New Roman" w:hAnsi="Times New Roman" w:cs="Times New Roman"/>
          <w:color w:val="000000" w:themeColor="text1"/>
          <w:sz w:val="24"/>
          <w:szCs w:val="24"/>
        </w:rPr>
        <w:lastRenderedPageBreak/>
        <w:t>1.7. SCOPE OF THE STUDY</w:t>
      </w:r>
      <w:bookmarkEnd w:id="112"/>
      <w:bookmarkEnd w:id="113"/>
    </w:p>
    <w:p w:rsidR="00A546B1" w:rsidRPr="00B41064" w:rsidRDefault="00B35012" w:rsidP="00B41064">
      <w:pPr>
        <w:pStyle w:val="Heading1"/>
        <w:spacing w:line="360" w:lineRule="auto"/>
        <w:jc w:val="both"/>
        <w:rPr>
          <w:rFonts w:ascii="Times New Roman" w:hAnsi="Times New Roman" w:cs="Times New Roman"/>
          <w:color w:val="000000" w:themeColor="text1"/>
          <w:sz w:val="24"/>
          <w:szCs w:val="24"/>
        </w:rPr>
      </w:pPr>
      <w:bookmarkStart w:id="114" w:name="_Toc85127964"/>
      <w:bookmarkStart w:id="115" w:name="_Toc84925126"/>
      <w:r w:rsidRPr="00B41064">
        <w:rPr>
          <w:rFonts w:ascii="Times New Roman" w:hAnsi="Times New Roman" w:cs="Times New Roman"/>
          <w:color w:val="000000" w:themeColor="text1"/>
          <w:sz w:val="24"/>
          <w:szCs w:val="24"/>
        </w:rPr>
        <w:t>1.7.1</w:t>
      </w:r>
      <w:r w:rsidR="0007042D" w:rsidRPr="00B41064">
        <w:rPr>
          <w:rFonts w:ascii="Times New Roman" w:hAnsi="Times New Roman" w:cs="Times New Roman"/>
          <w:color w:val="000000" w:themeColor="text1"/>
          <w:sz w:val="24"/>
          <w:szCs w:val="24"/>
        </w:rPr>
        <w:t>. Content</w:t>
      </w:r>
      <w:r w:rsidR="004669DC" w:rsidRPr="00B41064">
        <w:rPr>
          <w:rFonts w:ascii="Times New Roman" w:hAnsi="Times New Roman" w:cs="Times New Roman"/>
          <w:color w:val="000000" w:themeColor="text1"/>
          <w:sz w:val="24"/>
          <w:szCs w:val="24"/>
        </w:rPr>
        <w:t xml:space="preserve"> scope</w:t>
      </w:r>
      <w:bookmarkEnd w:id="114"/>
      <w:bookmarkEnd w:id="115"/>
    </w:p>
    <w:p w:rsidR="00A546B1" w:rsidRPr="00B41064" w:rsidRDefault="000C5C0A"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study is</w:t>
      </w:r>
      <w:r w:rsidR="004669DC" w:rsidRPr="00B41064">
        <w:rPr>
          <w:rFonts w:ascii="Times New Roman" w:hAnsi="Times New Roman" w:cs="Times New Roman"/>
          <w:color w:val="000000" w:themeColor="text1"/>
          <w:sz w:val="24"/>
          <w:szCs w:val="24"/>
        </w:rPr>
        <w:t xml:space="preserve"> interested in accessing about contribution of </w:t>
      </w:r>
      <w:proofErr w:type="spellStart"/>
      <w:r w:rsidR="004669DC" w:rsidRPr="00B41064">
        <w:rPr>
          <w:rFonts w:ascii="Times New Roman" w:hAnsi="Times New Roman" w:cs="Times New Roman"/>
          <w:color w:val="000000" w:themeColor="text1"/>
          <w:sz w:val="24"/>
          <w:szCs w:val="24"/>
        </w:rPr>
        <w:t>Girinka</w:t>
      </w:r>
      <w:proofErr w:type="spellEnd"/>
      <w:r w:rsidR="004669DC" w:rsidRPr="00B41064">
        <w:rPr>
          <w:rFonts w:ascii="Times New Roman" w:hAnsi="Times New Roman" w:cs="Times New Roman"/>
          <w:color w:val="000000" w:themeColor="text1"/>
          <w:sz w:val="24"/>
          <w:szCs w:val="24"/>
        </w:rPr>
        <w:t xml:space="preserve"> programme to the socio-economic</w:t>
      </w:r>
      <w:r w:rsidR="00160353" w:rsidRPr="00B41064">
        <w:rPr>
          <w:rFonts w:ascii="Times New Roman" w:hAnsi="Times New Roman" w:cs="Times New Roman"/>
          <w:color w:val="000000" w:themeColor="text1"/>
          <w:sz w:val="24"/>
          <w:szCs w:val="24"/>
        </w:rPr>
        <w:t xml:space="preserve"> conditions</w:t>
      </w:r>
      <w:r w:rsidR="004669DC" w:rsidRPr="00B41064">
        <w:rPr>
          <w:rFonts w:ascii="Times New Roman" w:hAnsi="Times New Roman" w:cs="Times New Roman"/>
          <w:color w:val="000000" w:themeColor="text1"/>
          <w:sz w:val="24"/>
          <w:szCs w:val="24"/>
        </w:rPr>
        <w:t xml:space="preserve"> of beneficiaries in </w:t>
      </w:r>
      <w:proofErr w:type="spellStart"/>
      <w:r w:rsidR="004669DC" w:rsidRPr="00B41064">
        <w:rPr>
          <w:rFonts w:ascii="Times New Roman" w:hAnsi="Times New Roman" w:cs="Times New Roman"/>
          <w:color w:val="000000" w:themeColor="text1"/>
          <w:sz w:val="24"/>
          <w:szCs w:val="24"/>
        </w:rPr>
        <w:t>Nyamasheke</w:t>
      </w:r>
      <w:proofErr w:type="spellEnd"/>
      <w:r w:rsidR="00E62385" w:rsidRPr="00B41064">
        <w:rPr>
          <w:rFonts w:ascii="Times New Roman" w:hAnsi="Times New Roman" w:cs="Times New Roman"/>
          <w:color w:val="000000" w:themeColor="text1"/>
          <w:sz w:val="24"/>
          <w:szCs w:val="24"/>
        </w:rPr>
        <w:t xml:space="preserve"> district the case study </w:t>
      </w:r>
      <w:proofErr w:type="spellStart"/>
      <w:r w:rsidR="00E62385" w:rsidRPr="00B41064">
        <w:rPr>
          <w:rFonts w:ascii="Times New Roman" w:hAnsi="Times New Roman" w:cs="Times New Roman"/>
          <w:color w:val="000000" w:themeColor="text1"/>
          <w:sz w:val="24"/>
          <w:szCs w:val="24"/>
        </w:rPr>
        <w:t>was</w:t>
      </w:r>
      <w:r w:rsidR="004669DC" w:rsidRPr="00B41064">
        <w:rPr>
          <w:rFonts w:ascii="Times New Roman" w:hAnsi="Times New Roman" w:cs="Times New Roman"/>
          <w:color w:val="000000" w:themeColor="text1"/>
          <w:sz w:val="24"/>
          <w:szCs w:val="24"/>
        </w:rPr>
        <w:t>Rangiro</w:t>
      </w:r>
      <w:proofErr w:type="spellEnd"/>
      <w:r w:rsidR="004669DC" w:rsidRPr="00B41064">
        <w:rPr>
          <w:rFonts w:ascii="Times New Roman" w:hAnsi="Times New Roman" w:cs="Times New Roman"/>
          <w:color w:val="000000" w:themeColor="text1"/>
          <w:sz w:val="24"/>
          <w:szCs w:val="24"/>
        </w:rPr>
        <w:t xml:space="preserve"> sector</w:t>
      </w:r>
    </w:p>
    <w:p w:rsidR="00A546B1" w:rsidRPr="00B41064" w:rsidRDefault="006C261A" w:rsidP="00B41064">
      <w:pPr>
        <w:pStyle w:val="Heading1"/>
        <w:spacing w:line="360" w:lineRule="auto"/>
        <w:jc w:val="both"/>
        <w:rPr>
          <w:rFonts w:ascii="Times New Roman" w:hAnsi="Times New Roman" w:cs="Times New Roman"/>
          <w:color w:val="000000" w:themeColor="text1"/>
          <w:sz w:val="24"/>
          <w:szCs w:val="24"/>
        </w:rPr>
      </w:pPr>
      <w:bookmarkStart w:id="116" w:name="_Toc85127965"/>
      <w:bookmarkStart w:id="117" w:name="_Toc84925127"/>
      <w:r w:rsidRPr="00B41064">
        <w:rPr>
          <w:rFonts w:ascii="Times New Roman" w:hAnsi="Times New Roman" w:cs="Times New Roman"/>
          <w:color w:val="000000" w:themeColor="text1"/>
          <w:sz w:val="24"/>
          <w:szCs w:val="24"/>
        </w:rPr>
        <w:t>1.7.2</w:t>
      </w:r>
      <w:proofErr w:type="gramStart"/>
      <w:r w:rsidR="00367BFB" w:rsidRPr="00B41064">
        <w:rPr>
          <w:rFonts w:ascii="Times New Roman" w:hAnsi="Times New Roman" w:cs="Times New Roman"/>
          <w:color w:val="000000" w:themeColor="text1"/>
          <w:sz w:val="24"/>
          <w:szCs w:val="24"/>
        </w:rPr>
        <w:t>.</w:t>
      </w:r>
      <w:r w:rsidR="004669DC" w:rsidRPr="00B41064">
        <w:rPr>
          <w:rFonts w:ascii="Times New Roman" w:hAnsi="Times New Roman" w:cs="Times New Roman"/>
          <w:color w:val="000000" w:themeColor="text1"/>
          <w:sz w:val="24"/>
          <w:szCs w:val="24"/>
        </w:rPr>
        <w:t>Time</w:t>
      </w:r>
      <w:proofErr w:type="gramEnd"/>
      <w:r w:rsidR="004669DC" w:rsidRPr="00B41064">
        <w:rPr>
          <w:rFonts w:ascii="Times New Roman" w:hAnsi="Times New Roman" w:cs="Times New Roman"/>
          <w:color w:val="000000" w:themeColor="text1"/>
          <w:sz w:val="24"/>
          <w:szCs w:val="24"/>
        </w:rPr>
        <w:t xml:space="preserve"> scope</w:t>
      </w:r>
      <w:bookmarkEnd w:id="116"/>
      <w:bookmarkEnd w:id="117"/>
    </w:p>
    <w:p w:rsidR="00A546B1" w:rsidRPr="00B41064" w:rsidRDefault="00197A0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This study took</w:t>
      </w:r>
      <w:r w:rsidR="004669DC" w:rsidRPr="00B41064">
        <w:rPr>
          <w:rFonts w:ascii="Times New Roman" w:hAnsi="Times New Roman" w:cs="Times New Roman"/>
          <w:color w:val="000000" w:themeColor="text1"/>
          <w:sz w:val="24"/>
          <w:szCs w:val="24"/>
        </w:rPr>
        <w:t xml:space="preserve"> at least two months by collecting data, analysing them and then I make a final dissertation document </w:t>
      </w:r>
    </w:p>
    <w:p w:rsidR="00A546B1" w:rsidRPr="00B41064" w:rsidRDefault="006D7790" w:rsidP="00B41064">
      <w:pPr>
        <w:pStyle w:val="Heading1"/>
        <w:spacing w:line="360" w:lineRule="auto"/>
        <w:jc w:val="both"/>
        <w:rPr>
          <w:rFonts w:ascii="Times New Roman" w:hAnsi="Times New Roman" w:cs="Times New Roman"/>
          <w:color w:val="000000" w:themeColor="text1"/>
          <w:sz w:val="24"/>
          <w:szCs w:val="24"/>
        </w:rPr>
      </w:pPr>
      <w:bookmarkStart w:id="118" w:name="_Toc85127966"/>
      <w:bookmarkStart w:id="119" w:name="_Toc84925128"/>
      <w:r w:rsidRPr="00B41064">
        <w:rPr>
          <w:rFonts w:ascii="Times New Roman" w:hAnsi="Times New Roman" w:cs="Times New Roman"/>
          <w:color w:val="000000" w:themeColor="text1"/>
          <w:sz w:val="24"/>
          <w:szCs w:val="24"/>
        </w:rPr>
        <w:t>1.7.3</w:t>
      </w:r>
      <w:r w:rsidR="00367BFB" w:rsidRPr="00B41064">
        <w:rPr>
          <w:rFonts w:ascii="Times New Roman" w:hAnsi="Times New Roman" w:cs="Times New Roman"/>
          <w:color w:val="000000" w:themeColor="text1"/>
          <w:sz w:val="24"/>
          <w:szCs w:val="24"/>
        </w:rPr>
        <w:t>. Geographical</w:t>
      </w:r>
      <w:r w:rsidR="004669DC" w:rsidRPr="00B41064">
        <w:rPr>
          <w:rFonts w:ascii="Times New Roman" w:hAnsi="Times New Roman" w:cs="Times New Roman"/>
          <w:color w:val="000000" w:themeColor="text1"/>
          <w:sz w:val="24"/>
          <w:szCs w:val="24"/>
        </w:rPr>
        <w:t xml:space="preserve"> sc</w:t>
      </w:r>
      <w:r w:rsidR="006C261A" w:rsidRPr="00B41064">
        <w:rPr>
          <w:rFonts w:ascii="Times New Roman" w:hAnsi="Times New Roman" w:cs="Times New Roman"/>
          <w:color w:val="000000" w:themeColor="text1"/>
          <w:sz w:val="24"/>
          <w:szCs w:val="24"/>
        </w:rPr>
        <w:t>ope</w:t>
      </w:r>
      <w:bookmarkEnd w:id="118"/>
      <w:bookmarkEnd w:id="119"/>
    </w:p>
    <w:p w:rsidR="00A546B1" w:rsidRPr="00B41064" w:rsidRDefault="00160353" w:rsidP="00B41064">
      <w:pPr>
        <w:spacing w:line="360" w:lineRule="auto"/>
        <w:jc w:val="both"/>
        <w:rPr>
          <w:rFonts w:ascii="Times New Roman" w:hAnsi="Times New Roman" w:cs="Times New Roman"/>
          <w:color w:val="000000" w:themeColor="text1"/>
          <w:sz w:val="24"/>
          <w:szCs w:val="24"/>
        </w:rPr>
      </w:pPr>
      <w:proofErr w:type="spellStart"/>
      <w:r w:rsidRPr="00B41064">
        <w:rPr>
          <w:rFonts w:ascii="Times New Roman" w:hAnsi="Times New Roman" w:cs="Times New Roman"/>
          <w:color w:val="000000" w:themeColor="text1"/>
          <w:sz w:val="24"/>
          <w:szCs w:val="24"/>
        </w:rPr>
        <w:t>Rangiro</w:t>
      </w:r>
      <w:r w:rsidR="006D7790" w:rsidRPr="00B41064">
        <w:rPr>
          <w:rFonts w:ascii="Times New Roman" w:hAnsi="Times New Roman" w:cs="Times New Roman"/>
          <w:color w:val="000000" w:themeColor="text1"/>
          <w:sz w:val="24"/>
          <w:szCs w:val="24"/>
        </w:rPr>
        <w:t>is</w:t>
      </w:r>
      <w:proofErr w:type="spellEnd"/>
      <w:r w:rsidR="006D7790" w:rsidRPr="00B41064">
        <w:rPr>
          <w:rFonts w:ascii="Times New Roman" w:hAnsi="Times New Roman" w:cs="Times New Roman"/>
          <w:color w:val="000000" w:themeColor="text1"/>
          <w:sz w:val="24"/>
          <w:szCs w:val="24"/>
        </w:rPr>
        <w:t xml:space="preserve"> one of the 15 </w:t>
      </w:r>
      <w:r w:rsidRPr="00B41064">
        <w:rPr>
          <w:rFonts w:ascii="Times New Roman" w:hAnsi="Times New Roman" w:cs="Times New Roman"/>
          <w:color w:val="000000" w:themeColor="text1"/>
          <w:sz w:val="24"/>
          <w:szCs w:val="24"/>
        </w:rPr>
        <w:t>sector</w:t>
      </w:r>
      <w:r w:rsidR="006D7790" w:rsidRPr="00B41064">
        <w:rPr>
          <w:rFonts w:ascii="Times New Roman" w:hAnsi="Times New Roman" w:cs="Times New Roman"/>
          <w:color w:val="000000" w:themeColor="text1"/>
          <w:sz w:val="24"/>
          <w:szCs w:val="24"/>
        </w:rPr>
        <w:t xml:space="preserve">s of </w:t>
      </w:r>
      <w:proofErr w:type="spellStart"/>
      <w:r w:rsidR="006D7790" w:rsidRPr="00B41064">
        <w:rPr>
          <w:rFonts w:ascii="Times New Roman" w:hAnsi="Times New Roman" w:cs="Times New Roman"/>
          <w:color w:val="000000" w:themeColor="text1"/>
          <w:sz w:val="24"/>
          <w:szCs w:val="24"/>
        </w:rPr>
        <w:t>Nyamasheke</w:t>
      </w:r>
      <w:proofErr w:type="spellEnd"/>
      <w:r w:rsidR="006D7790" w:rsidRPr="00B41064">
        <w:rPr>
          <w:rFonts w:ascii="Times New Roman" w:hAnsi="Times New Roman" w:cs="Times New Roman"/>
          <w:color w:val="000000" w:themeColor="text1"/>
          <w:sz w:val="24"/>
          <w:szCs w:val="24"/>
        </w:rPr>
        <w:t xml:space="preserve"> District </w:t>
      </w:r>
      <w:proofErr w:type="gramStart"/>
      <w:r w:rsidR="006D7790" w:rsidRPr="00B41064">
        <w:rPr>
          <w:rFonts w:ascii="Times New Roman" w:hAnsi="Times New Roman" w:cs="Times New Roman"/>
          <w:color w:val="000000" w:themeColor="text1"/>
          <w:sz w:val="24"/>
          <w:szCs w:val="24"/>
        </w:rPr>
        <w:t>and  is</w:t>
      </w:r>
      <w:proofErr w:type="gramEnd"/>
      <w:r w:rsidR="006D7790" w:rsidRPr="00B41064">
        <w:rPr>
          <w:rFonts w:ascii="Times New Roman" w:hAnsi="Times New Roman" w:cs="Times New Roman"/>
          <w:color w:val="000000" w:themeColor="text1"/>
          <w:sz w:val="24"/>
          <w:szCs w:val="24"/>
        </w:rPr>
        <w:t xml:space="preserve"> selected as  case study .</w:t>
      </w:r>
    </w:p>
    <w:p w:rsidR="00A546B1" w:rsidRPr="00B41064" w:rsidRDefault="004669DC" w:rsidP="00B41064">
      <w:pPr>
        <w:pStyle w:val="Heading1"/>
        <w:spacing w:line="360" w:lineRule="auto"/>
        <w:jc w:val="both"/>
        <w:rPr>
          <w:rFonts w:ascii="Times New Roman" w:hAnsi="Times New Roman" w:cs="Times New Roman"/>
          <w:color w:val="000000" w:themeColor="text1"/>
          <w:sz w:val="24"/>
          <w:szCs w:val="24"/>
        </w:rPr>
      </w:pPr>
      <w:bookmarkStart w:id="120" w:name="_Toc85127967"/>
      <w:bookmarkStart w:id="121" w:name="_Toc84925129"/>
      <w:r w:rsidRPr="00B41064">
        <w:rPr>
          <w:rFonts w:ascii="Times New Roman" w:hAnsi="Times New Roman" w:cs="Times New Roman"/>
          <w:color w:val="000000" w:themeColor="text1"/>
          <w:sz w:val="24"/>
          <w:szCs w:val="24"/>
        </w:rPr>
        <w:t>1.8</w:t>
      </w:r>
      <w:r w:rsidR="00367BFB" w:rsidRPr="00B41064">
        <w:rPr>
          <w:rFonts w:ascii="Times New Roman" w:hAnsi="Times New Roman" w:cs="Times New Roman"/>
          <w:color w:val="000000" w:themeColor="text1"/>
          <w:sz w:val="24"/>
          <w:szCs w:val="24"/>
        </w:rPr>
        <w:t>.</w:t>
      </w:r>
      <w:r w:rsidRPr="00B41064">
        <w:rPr>
          <w:rFonts w:ascii="Times New Roman" w:hAnsi="Times New Roman" w:cs="Times New Roman"/>
          <w:color w:val="000000" w:themeColor="text1"/>
          <w:sz w:val="24"/>
          <w:szCs w:val="24"/>
        </w:rPr>
        <w:t xml:space="preserve"> ORGANIZATION </w:t>
      </w:r>
      <w:r w:rsidR="00A760D1" w:rsidRPr="00B41064">
        <w:rPr>
          <w:rFonts w:ascii="Times New Roman" w:hAnsi="Times New Roman" w:cs="Times New Roman"/>
          <w:color w:val="000000" w:themeColor="text1"/>
          <w:sz w:val="24"/>
          <w:szCs w:val="24"/>
        </w:rPr>
        <w:t>OF THE</w:t>
      </w:r>
      <w:r w:rsidRPr="00B41064">
        <w:rPr>
          <w:rFonts w:ascii="Times New Roman" w:hAnsi="Times New Roman" w:cs="Times New Roman"/>
          <w:color w:val="000000" w:themeColor="text1"/>
          <w:sz w:val="24"/>
          <w:szCs w:val="24"/>
        </w:rPr>
        <w:t>STUDY</w:t>
      </w:r>
      <w:bookmarkEnd w:id="120"/>
      <w:bookmarkEnd w:id="121"/>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This study is divided into five chapters as follows: Chapter One provides a general introduction. </w:t>
      </w:r>
    </w:p>
    <w:p w:rsidR="00A546B1" w:rsidRPr="00B41064" w:rsidRDefault="00EE0A9B"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Chapter Two refers to the</w:t>
      </w:r>
      <w:r w:rsidR="004669DC" w:rsidRPr="00B41064">
        <w:rPr>
          <w:rFonts w:ascii="Times New Roman" w:hAnsi="Times New Roman" w:cs="Times New Roman"/>
          <w:color w:val="000000" w:themeColor="text1"/>
          <w:sz w:val="24"/>
          <w:szCs w:val="24"/>
        </w:rPr>
        <w:t xml:space="preserve"> literature review.</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Chapter Three, the research methodo</w:t>
      </w:r>
      <w:r w:rsidR="00C06EC1" w:rsidRPr="00B41064">
        <w:rPr>
          <w:rFonts w:ascii="Times New Roman" w:hAnsi="Times New Roman" w:cs="Times New Roman"/>
          <w:color w:val="000000" w:themeColor="text1"/>
          <w:sz w:val="24"/>
          <w:szCs w:val="24"/>
        </w:rPr>
        <w:t>logy and research design is</w:t>
      </w:r>
      <w:r w:rsidRPr="00B41064">
        <w:rPr>
          <w:rFonts w:ascii="Times New Roman" w:hAnsi="Times New Roman" w:cs="Times New Roman"/>
          <w:color w:val="000000" w:themeColor="text1"/>
          <w:sz w:val="24"/>
          <w:szCs w:val="24"/>
        </w:rPr>
        <w:t xml:space="preserve"> discussed in detail</w:t>
      </w:r>
      <w:r w:rsidR="00422728" w:rsidRPr="00B41064">
        <w:rPr>
          <w:rFonts w:ascii="Times New Roman" w:hAnsi="Times New Roman" w:cs="Times New Roman"/>
          <w:color w:val="000000" w:themeColor="text1"/>
          <w:sz w:val="24"/>
          <w:szCs w:val="24"/>
        </w:rPr>
        <w:t>s</w:t>
      </w:r>
      <w:r w:rsidRPr="00B41064">
        <w:rPr>
          <w:rFonts w:ascii="Times New Roman" w:hAnsi="Times New Roman" w:cs="Times New Roman"/>
          <w:color w:val="000000" w:themeColor="text1"/>
          <w:sz w:val="24"/>
          <w:szCs w:val="24"/>
        </w:rPr>
        <w:t xml:space="preserve">. </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Chapter four discusses r</w:t>
      </w:r>
      <w:r w:rsidR="00035A17" w:rsidRPr="00B41064">
        <w:rPr>
          <w:rFonts w:ascii="Times New Roman" w:hAnsi="Times New Roman" w:cs="Times New Roman"/>
          <w:color w:val="000000" w:themeColor="text1"/>
          <w:sz w:val="24"/>
          <w:szCs w:val="24"/>
        </w:rPr>
        <w:t xml:space="preserve">esearch findings </w:t>
      </w:r>
      <w:r w:rsidRPr="00B41064">
        <w:rPr>
          <w:rFonts w:ascii="Times New Roman" w:hAnsi="Times New Roman" w:cs="Times New Roman"/>
          <w:color w:val="000000" w:themeColor="text1"/>
          <w:sz w:val="24"/>
          <w:szCs w:val="24"/>
        </w:rPr>
        <w:t xml:space="preserve">and chapter five presents summary, conclusions and recommendation.   </w:t>
      </w:r>
    </w:p>
    <w:p w:rsidR="00926745" w:rsidRPr="00B41064" w:rsidRDefault="00926745" w:rsidP="00B41064">
      <w:pPr>
        <w:spacing w:line="360" w:lineRule="auto"/>
        <w:jc w:val="both"/>
        <w:rPr>
          <w:rFonts w:ascii="Times New Roman" w:hAnsi="Times New Roman" w:cs="Times New Roman"/>
          <w:color w:val="000000" w:themeColor="text1"/>
          <w:sz w:val="24"/>
          <w:szCs w:val="24"/>
        </w:rPr>
      </w:pPr>
    </w:p>
    <w:p w:rsidR="00350EA0" w:rsidRPr="00B41064" w:rsidRDefault="00350EA0" w:rsidP="00B41064">
      <w:pPr>
        <w:spacing w:line="360" w:lineRule="auto"/>
        <w:jc w:val="both"/>
        <w:rPr>
          <w:rFonts w:ascii="Times New Roman" w:hAnsi="Times New Roman" w:cs="Times New Roman"/>
          <w:color w:val="000000" w:themeColor="text1"/>
          <w:sz w:val="24"/>
          <w:szCs w:val="24"/>
        </w:rPr>
      </w:pPr>
    </w:p>
    <w:p w:rsidR="00350EA0" w:rsidRPr="00B41064" w:rsidRDefault="00350EA0" w:rsidP="00B41064">
      <w:pPr>
        <w:spacing w:line="360" w:lineRule="auto"/>
        <w:jc w:val="both"/>
        <w:rPr>
          <w:rFonts w:ascii="Times New Roman" w:hAnsi="Times New Roman" w:cs="Times New Roman"/>
          <w:color w:val="000000" w:themeColor="text1"/>
          <w:sz w:val="24"/>
          <w:szCs w:val="24"/>
        </w:rPr>
      </w:pPr>
    </w:p>
    <w:p w:rsidR="00350EA0" w:rsidRPr="00B41064" w:rsidRDefault="00350EA0" w:rsidP="00B41064">
      <w:pPr>
        <w:spacing w:line="360" w:lineRule="auto"/>
        <w:jc w:val="both"/>
        <w:rPr>
          <w:rFonts w:ascii="Times New Roman" w:hAnsi="Times New Roman" w:cs="Times New Roman"/>
          <w:color w:val="000000" w:themeColor="text1"/>
          <w:sz w:val="24"/>
          <w:szCs w:val="24"/>
        </w:rPr>
      </w:pPr>
    </w:p>
    <w:p w:rsidR="00BE20C6" w:rsidRPr="00B41064" w:rsidRDefault="00BE20C6" w:rsidP="00B41064">
      <w:pPr>
        <w:spacing w:line="360" w:lineRule="auto"/>
        <w:jc w:val="both"/>
        <w:rPr>
          <w:rFonts w:ascii="Times New Roman" w:hAnsi="Times New Roman" w:cs="Times New Roman"/>
          <w:b/>
          <w:color w:val="000000" w:themeColor="text1"/>
          <w:sz w:val="24"/>
          <w:szCs w:val="24"/>
        </w:rPr>
      </w:pPr>
    </w:p>
    <w:p w:rsidR="005142D8" w:rsidRPr="00B41064" w:rsidRDefault="00C95349" w:rsidP="00B41064">
      <w:pPr>
        <w:pStyle w:val="Heading1"/>
        <w:spacing w:line="360" w:lineRule="auto"/>
        <w:jc w:val="center"/>
        <w:rPr>
          <w:rStyle w:val="Heading1Char"/>
          <w:rFonts w:ascii="Times New Roman" w:hAnsi="Times New Roman" w:cs="Times New Roman"/>
          <w:b/>
          <w:bCs/>
          <w:color w:val="000000" w:themeColor="text1"/>
          <w:sz w:val="24"/>
          <w:szCs w:val="24"/>
        </w:rPr>
      </w:pPr>
      <w:bookmarkStart w:id="122" w:name="_Toc85127969"/>
      <w:bookmarkStart w:id="123" w:name="_Toc84925130"/>
      <w:r w:rsidRPr="00B41064">
        <w:rPr>
          <w:rFonts w:ascii="Times New Roman" w:hAnsi="Times New Roman" w:cs="Times New Roman"/>
          <w:color w:val="000000" w:themeColor="text1"/>
          <w:sz w:val="24"/>
          <w:szCs w:val="24"/>
        </w:rPr>
        <w:lastRenderedPageBreak/>
        <w:t>CHA</w:t>
      </w:r>
      <w:r w:rsidR="002F6C98" w:rsidRPr="00B41064">
        <w:rPr>
          <w:rStyle w:val="Heading1Char"/>
          <w:rFonts w:ascii="Times New Roman" w:hAnsi="Times New Roman" w:cs="Times New Roman"/>
          <w:b/>
          <w:bCs/>
          <w:color w:val="000000" w:themeColor="text1"/>
          <w:sz w:val="24"/>
          <w:szCs w:val="24"/>
        </w:rPr>
        <w:t>PTER TWO</w:t>
      </w:r>
      <w:r w:rsidR="004669DC" w:rsidRPr="00B41064">
        <w:rPr>
          <w:rStyle w:val="Heading1Char"/>
          <w:rFonts w:ascii="Times New Roman" w:hAnsi="Times New Roman" w:cs="Times New Roman"/>
          <w:b/>
          <w:bCs/>
          <w:color w:val="000000" w:themeColor="text1"/>
          <w:sz w:val="24"/>
          <w:szCs w:val="24"/>
        </w:rPr>
        <w:t>: LITERATURE REVIEW</w:t>
      </w:r>
      <w:bookmarkEnd w:id="122"/>
      <w:bookmarkEnd w:id="123"/>
    </w:p>
    <w:p w:rsidR="00A546B1" w:rsidRPr="00B41064" w:rsidRDefault="00CE4199" w:rsidP="00B41064">
      <w:pPr>
        <w:pStyle w:val="Heading1"/>
        <w:spacing w:line="360" w:lineRule="auto"/>
        <w:jc w:val="both"/>
        <w:rPr>
          <w:rFonts w:ascii="Times New Roman" w:hAnsi="Times New Roman" w:cs="Times New Roman"/>
          <w:color w:val="000000" w:themeColor="text1"/>
          <w:sz w:val="24"/>
          <w:szCs w:val="24"/>
        </w:rPr>
      </w:pPr>
      <w:bookmarkStart w:id="124" w:name="_Toc85127970"/>
      <w:bookmarkStart w:id="125" w:name="_Toc84925131"/>
      <w:r w:rsidRPr="00B41064">
        <w:rPr>
          <w:rFonts w:ascii="Times New Roman" w:hAnsi="Times New Roman" w:cs="Times New Roman"/>
          <w:color w:val="000000" w:themeColor="text1"/>
          <w:sz w:val="24"/>
          <w:szCs w:val="24"/>
        </w:rPr>
        <w:t>2.0. INTRODUCTION</w:t>
      </w:r>
      <w:bookmarkEnd w:id="124"/>
      <w:bookmarkEnd w:id="125"/>
    </w:p>
    <w:p w:rsidR="005917A7" w:rsidRPr="00B41064" w:rsidRDefault="005917A7"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Literature review is of great consideration in research since it enables the researcher to get relevant information from studies conducted by other Researchers compiled with the topic under consideration. It is therefore a foundation for each research.</w:t>
      </w:r>
    </w:p>
    <w:p w:rsidR="005917A7" w:rsidRPr="00B41064" w:rsidRDefault="005917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This research dealt with some findings achieved by previous researchers, and how those findings relate to what this study accomplished</w:t>
      </w:r>
    </w:p>
    <w:p w:rsidR="00A546B1" w:rsidRPr="00B41064" w:rsidRDefault="00CE4199" w:rsidP="00B41064">
      <w:pPr>
        <w:pStyle w:val="Heading1"/>
        <w:spacing w:before="0" w:line="360" w:lineRule="auto"/>
        <w:jc w:val="both"/>
        <w:rPr>
          <w:rFonts w:ascii="Times New Roman" w:hAnsi="Times New Roman" w:cs="Times New Roman"/>
          <w:color w:val="000000" w:themeColor="text1"/>
          <w:sz w:val="24"/>
          <w:szCs w:val="24"/>
        </w:rPr>
      </w:pPr>
      <w:bookmarkStart w:id="126" w:name="_Toc85127971"/>
      <w:bookmarkStart w:id="127" w:name="_Toc84925132"/>
      <w:r w:rsidRPr="00B41064">
        <w:rPr>
          <w:rFonts w:ascii="Times New Roman" w:hAnsi="Times New Roman" w:cs="Times New Roman"/>
          <w:color w:val="000000" w:themeColor="text1"/>
          <w:sz w:val="24"/>
          <w:szCs w:val="24"/>
        </w:rPr>
        <w:t>2.1. DEFINITION OF KEY TERMS</w:t>
      </w:r>
      <w:bookmarkEnd w:id="126"/>
      <w:bookmarkEnd w:id="127"/>
    </w:p>
    <w:p w:rsidR="00A546B1" w:rsidRPr="00B41064" w:rsidRDefault="005917A7" w:rsidP="00B41064">
      <w:pPr>
        <w:pStyle w:val="Heading1"/>
        <w:spacing w:before="0" w:line="360" w:lineRule="auto"/>
        <w:jc w:val="both"/>
        <w:rPr>
          <w:rFonts w:ascii="Times New Roman" w:hAnsi="Times New Roman" w:cs="Times New Roman"/>
          <w:color w:val="000000" w:themeColor="text1"/>
          <w:sz w:val="24"/>
          <w:szCs w:val="24"/>
        </w:rPr>
      </w:pPr>
      <w:bookmarkStart w:id="128" w:name="_Toc85127972"/>
      <w:bookmarkStart w:id="129" w:name="_Toc84925133"/>
      <w:r w:rsidRPr="00B41064">
        <w:rPr>
          <w:rFonts w:ascii="Times New Roman" w:hAnsi="Times New Roman" w:cs="Times New Roman"/>
          <w:color w:val="000000" w:themeColor="text1"/>
          <w:sz w:val="24"/>
          <w:szCs w:val="24"/>
        </w:rPr>
        <w:t>2.1</w:t>
      </w:r>
      <w:r w:rsidR="00B742D5" w:rsidRPr="00B41064">
        <w:rPr>
          <w:rFonts w:ascii="Times New Roman" w:hAnsi="Times New Roman" w:cs="Times New Roman"/>
          <w:color w:val="000000" w:themeColor="text1"/>
          <w:sz w:val="24"/>
          <w:szCs w:val="24"/>
        </w:rPr>
        <w:t xml:space="preserve">.1. </w:t>
      </w:r>
      <w:proofErr w:type="spellStart"/>
      <w:r w:rsidR="00B742D5" w:rsidRPr="00B41064">
        <w:rPr>
          <w:rFonts w:ascii="Times New Roman" w:hAnsi="Times New Roman" w:cs="Times New Roman"/>
          <w:color w:val="000000" w:themeColor="text1"/>
          <w:sz w:val="24"/>
          <w:szCs w:val="24"/>
        </w:rPr>
        <w:t>Girinka</w:t>
      </w:r>
      <w:proofErr w:type="spellEnd"/>
      <w:r w:rsidR="004669DC" w:rsidRPr="00B41064">
        <w:rPr>
          <w:rFonts w:ascii="Times New Roman" w:hAnsi="Times New Roman" w:cs="Times New Roman"/>
          <w:color w:val="000000" w:themeColor="text1"/>
          <w:sz w:val="24"/>
          <w:szCs w:val="24"/>
        </w:rPr>
        <w:t xml:space="preserve"> programme</w:t>
      </w:r>
      <w:bookmarkEnd w:id="128"/>
      <w:bookmarkEnd w:id="129"/>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This program is among home grown initiatives geared at poverty reduction and particularly through fighting malnutrition. The Government of Rwanda started the ‘One cow per poor family program” or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in 2006 with the initiative spear headed by His Excellency the president Paul KAGAME. In this program, a farmer is given an in-calf heifer and is obliged to pass on to the first female offspring to another program beneficiary who is selected by local administration authorities and validated by MINAGRI/RAB.               </w:t>
      </w:r>
    </w:p>
    <w:p w:rsidR="00A546B1" w:rsidRPr="00B41064" w:rsidRDefault="004A0F9C" w:rsidP="00B41064">
      <w:pPr>
        <w:pStyle w:val="Heading1"/>
        <w:spacing w:before="0" w:line="360" w:lineRule="auto"/>
        <w:jc w:val="both"/>
        <w:rPr>
          <w:rFonts w:ascii="Times New Roman" w:hAnsi="Times New Roman" w:cs="Times New Roman"/>
          <w:color w:val="000000" w:themeColor="text1"/>
          <w:sz w:val="24"/>
          <w:szCs w:val="24"/>
        </w:rPr>
      </w:pPr>
      <w:bookmarkStart w:id="130" w:name="_Toc85127973"/>
      <w:bookmarkStart w:id="131" w:name="_Toc84925134"/>
      <w:r w:rsidRPr="00B41064">
        <w:rPr>
          <w:rFonts w:ascii="Times New Roman" w:hAnsi="Times New Roman" w:cs="Times New Roman"/>
          <w:color w:val="000000" w:themeColor="text1"/>
          <w:sz w:val="24"/>
          <w:szCs w:val="24"/>
        </w:rPr>
        <w:t>2.1.2. BENEFICIARIES</w:t>
      </w:r>
      <w:bookmarkEnd w:id="130"/>
      <w:bookmarkEnd w:id="131"/>
    </w:p>
    <w:p w:rsidR="00A546B1" w:rsidRPr="00B41064" w:rsidRDefault="003F4953" w:rsidP="00B41064">
      <w:pPr>
        <w:spacing w:after="100" w:afterAutospacing="1" w:line="360" w:lineRule="auto"/>
        <w:jc w:val="both"/>
        <w:outlineLvl w:val="1"/>
        <w:rPr>
          <w:rFonts w:ascii="Times New Roman" w:eastAsia="Times New Roman" w:hAnsi="Times New Roman" w:cs="Times New Roman"/>
          <w:b/>
          <w:bCs/>
          <w:color w:val="000000" w:themeColor="text1"/>
          <w:sz w:val="24"/>
          <w:szCs w:val="24"/>
          <w:lang w:val="en-US"/>
        </w:rPr>
      </w:pPr>
      <w:bookmarkStart w:id="132" w:name="_Toc81796443"/>
      <w:bookmarkStart w:id="133" w:name="_Toc85127974"/>
      <w:bookmarkStart w:id="134" w:name="_Toc85128119"/>
      <w:bookmarkStart w:id="135" w:name="_Toc85134998"/>
      <w:bookmarkStart w:id="136" w:name="_Toc85135581"/>
      <w:bookmarkStart w:id="137" w:name="_Toc85136301"/>
      <w:bookmarkStart w:id="138" w:name="_Toc85136429"/>
      <w:bookmarkStart w:id="139" w:name="_Toc85171400"/>
      <w:bookmarkStart w:id="140" w:name="_Toc85256465"/>
      <w:bookmarkStart w:id="141" w:name="_Toc85256707"/>
      <w:bookmarkStart w:id="142" w:name="_Toc85260578"/>
      <w:bookmarkStart w:id="143" w:name="_Toc84925135"/>
      <w:r w:rsidRPr="00B41064">
        <w:rPr>
          <w:rFonts w:ascii="Times New Roman" w:eastAsia="Times New Roman" w:hAnsi="Times New Roman" w:cs="Times New Roman"/>
          <w:b/>
          <w:bCs/>
          <w:color w:val="000000" w:themeColor="text1"/>
          <w:sz w:val="24"/>
          <w:szCs w:val="24"/>
          <w:lang w:val="en-US"/>
        </w:rPr>
        <w:t>Who is a b</w:t>
      </w:r>
      <w:r w:rsidR="004669DC" w:rsidRPr="00B41064">
        <w:rPr>
          <w:rFonts w:ascii="Times New Roman" w:eastAsia="Times New Roman" w:hAnsi="Times New Roman" w:cs="Times New Roman"/>
          <w:b/>
          <w:bCs/>
          <w:color w:val="000000" w:themeColor="text1"/>
          <w:sz w:val="24"/>
          <w:szCs w:val="24"/>
          <w:lang w:val="en-US"/>
        </w:rPr>
        <w:t>eneficiary?</w:t>
      </w:r>
      <w:bookmarkEnd w:id="132"/>
      <w:bookmarkEnd w:id="133"/>
      <w:bookmarkEnd w:id="134"/>
      <w:bookmarkEnd w:id="135"/>
      <w:bookmarkEnd w:id="136"/>
      <w:bookmarkEnd w:id="137"/>
      <w:bookmarkEnd w:id="138"/>
      <w:bookmarkEnd w:id="139"/>
      <w:bookmarkEnd w:id="140"/>
      <w:bookmarkEnd w:id="141"/>
      <w:bookmarkEnd w:id="142"/>
      <w:bookmarkEnd w:id="143"/>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 beneficiary is any person who gains an advantage and/or profits from something. In the financial world, a beneficiary typically refers to someone eligible to receive </w:t>
      </w:r>
      <w:hyperlink r:id="rId12" w:history="1">
        <w:r w:rsidRPr="00B41064">
          <w:rPr>
            <w:rFonts w:ascii="Times New Roman" w:hAnsi="Times New Roman" w:cs="Times New Roman"/>
            <w:color w:val="000000" w:themeColor="text1"/>
            <w:sz w:val="24"/>
            <w:szCs w:val="24"/>
          </w:rPr>
          <w:t>distributions</w:t>
        </w:r>
      </w:hyperlink>
      <w:r w:rsidRPr="00B41064">
        <w:rPr>
          <w:rFonts w:ascii="Times New Roman" w:hAnsi="Times New Roman" w:cs="Times New Roman"/>
          <w:color w:val="000000" w:themeColor="text1"/>
          <w:sz w:val="24"/>
          <w:szCs w:val="24"/>
        </w:rPr>
        <w:t xml:space="preserve"> from a trust, will, or </w:t>
      </w:r>
      <w:hyperlink r:id="rId13" w:history="1">
        <w:r w:rsidRPr="00B41064">
          <w:rPr>
            <w:rFonts w:ascii="Times New Roman" w:hAnsi="Times New Roman" w:cs="Times New Roman"/>
            <w:color w:val="000000" w:themeColor="text1"/>
            <w:sz w:val="24"/>
            <w:szCs w:val="24"/>
          </w:rPr>
          <w:t>life insurance</w:t>
        </w:r>
      </w:hyperlink>
      <w:r w:rsidRPr="00B41064">
        <w:rPr>
          <w:rFonts w:ascii="Times New Roman" w:hAnsi="Times New Roman" w:cs="Times New Roman"/>
          <w:color w:val="000000" w:themeColor="text1"/>
          <w:sz w:val="24"/>
          <w:szCs w:val="24"/>
        </w:rPr>
        <w:t xml:space="preserve"> policy. Beneficiaries are either named specifically in these documents or have met the stipulations that make them eligible for whatever distribution is specified. </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According to our project a beneficiary is someone who receives the cow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r w:rsidR="003F19D3" w:rsidRPr="00B41064">
        <w:rPr>
          <w:rFonts w:ascii="Times New Roman" w:hAnsi="Times New Roman" w:cs="Times New Roman"/>
          <w:color w:val="000000" w:themeColor="text1"/>
          <w:sz w:val="24"/>
          <w:szCs w:val="24"/>
        </w:rPr>
        <w:t xml:space="preserve"> (RAB, 2016)</w:t>
      </w:r>
    </w:p>
    <w:p w:rsidR="00A546B1" w:rsidRPr="00B41064" w:rsidRDefault="005917A7" w:rsidP="00B41064">
      <w:pPr>
        <w:pStyle w:val="Heading1"/>
        <w:spacing w:before="0" w:line="240" w:lineRule="auto"/>
        <w:jc w:val="both"/>
        <w:rPr>
          <w:rFonts w:ascii="Times New Roman" w:hAnsi="Times New Roman" w:cs="Times New Roman"/>
          <w:color w:val="000000" w:themeColor="text1"/>
          <w:sz w:val="24"/>
          <w:szCs w:val="24"/>
        </w:rPr>
      </w:pPr>
      <w:bookmarkStart w:id="144" w:name="_Toc84925136"/>
      <w:r w:rsidRPr="00B41064">
        <w:rPr>
          <w:rFonts w:ascii="Times New Roman" w:hAnsi="Times New Roman" w:cs="Times New Roman"/>
          <w:color w:val="000000" w:themeColor="text1"/>
          <w:sz w:val="24"/>
          <w:szCs w:val="24"/>
        </w:rPr>
        <w:t>2.1</w:t>
      </w:r>
      <w:r w:rsidR="00B742D5" w:rsidRPr="00B41064">
        <w:rPr>
          <w:rFonts w:ascii="Times New Roman" w:hAnsi="Times New Roman" w:cs="Times New Roman"/>
          <w:color w:val="000000" w:themeColor="text1"/>
          <w:sz w:val="24"/>
          <w:szCs w:val="24"/>
        </w:rPr>
        <w:t>.3</w:t>
      </w:r>
      <w:r w:rsidR="004669DC" w:rsidRPr="00B41064">
        <w:rPr>
          <w:rFonts w:ascii="Times New Roman" w:hAnsi="Times New Roman" w:cs="Times New Roman"/>
          <w:color w:val="000000" w:themeColor="text1"/>
          <w:sz w:val="24"/>
          <w:szCs w:val="24"/>
        </w:rPr>
        <w:t xml:space="preserve"> .Development</w:t>
      </w:r>
      <w:bookmarkEnd w:id="144"/>
    </w:p>
    <w:p w:rsidR="00453CF0" w:rsidRPr="00B41064" w:rsidRDefault="00453CF0" w:rsidP="00B41064">
      <w:pPr>
        <w:pStyle w:val="Heading1"/>
        <w:spacing w:before="0" w:line="240" w:lineRule="auto"/>
        <w:jc w:val="both"/>
        <w:rPr>
          <w:rFonts w:ascii="Times New Roman" w:hAnsi="Times New Roman" w:cs="Times New Roman"/>
          <w:color w:val="000000" w:themeColor="text1"/>
          <w:sz w:val="24"/>
          <w:szCs w:val="24"/>
        </w:rPr>
      </w:pPr>
    </w:p>
    <w:p w:rsidR="00A546B1" w:rsidRPr="00B41064" w:rsidRDefault="004669DC"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color w:val="000000" w:themeColor="text1"/>
          <w:sz w:val="24"/>
          <w:szCs w:val="24"/>
        </w:rPr>
        <w:t xml:space="preserve">Development is a process that creates growth, progress, positive change or the addition of physical, economic, environmental, social and demographic components.  The purpose of development is a rise in the level and quality of life of the population, and the creation or expansion of local regional income and employment opportunities, without damaging the resources of the environment.  Development is visible and useful, not necessarily </w:t>
      </w:r>
      <w:r w:rsidRPr="00B41064">
        <w:rPr>
          <w:rFonts w:ascii="Times New Roman" w:hAnsi="Times New Roman" w:cs="Times New Roman"/>
          <w:color w:val="000000" w:themeColor="text1"/>
          <w:sz w:val="24"/>
          <w:szCs w:val="24"/>
        </w:rPr>
        <w:lastRenderedPageBreak/>
        <w:t>immediately, and includes an aspect of quality change and the creation of conditions for a continuation of that change.</w:t>
      </w:r>
    </w:p>
    <w:p w:rsidR="008D6204" w:rsidRPr="00B41064" w:rsidRDefault="008D6204" w:rsidP="00B41064">
      <w:pPr>
        <w:pStyle w:val="comp"/>
        <w:spacing w:line="360" w:lineRule="auto"/>
        <w:rPr>
          <w:color w:val="000000" w:themeColor="text1"/>
        </w:rPr>
      </w:pPr>
      <w:r w:rsidRPr="00B41064">
        <w:rPr>
          <w:color w:val="000000" w:themeColor="text1"/>
        </w:rPr>
        <w:t xml:space="preserve"> Development is process of improving the quality of all human lives with three important aspects which are:</w:t>
      </w:r>
    </w:p>
    <w:p w:rsidR="00FF4511" w:rsidRPr="00B41064" w:rsidRDefault="00A760D1" w:rsidP="00B41064">
      <w:pPr>
        <w:pStyle w:val="has-text-align-left"/>
        <w:spacing w:line="360" w:lineRule="auto"/>
        <w:rPr>
          <w:color w:val="000000" w:themeColor="text1"/>
        </w:rPr>
      </w:pPr>
      <w:r w:rsidRPr="00B41064">
        <w:rPr>
          <w:b/>
          <w:bCs/>
          <w:color w:val="000000" w:themeColor="text1"/>
        </w:rPr>
        <w:t>1. Raising</w:t>
      </w:r>
      <w:r w:rsidR="00FF4511" w:rsidRPr="00B41064">
        <w:rPr>
          <w:b/>
          <w:bCs/>
          <w:color w:val="000000" w:themeColor="text1"/>
        </w:rPr>
        <w:t xml:space="preserve"> peoples’ living levels</w:t>
      </w:r>
      <w:r w:rsidRPr="00B41064">
        <w:rPr>
          <w:color w:val="000000" w:themeColor="text1"/>
        </w:rPr>
        <w:t xml:space="preserve">, </w:t>
      </w:r>
      <w:proofErr w:type="spellStart"/>
      <w:r w:rsidRPr="00B41064">
        <w:rPr>
          <w:color w:val="000000" w:themeColor="text1"/>
        </w:rPr>
        <w:t>suchas</w:t>
      </w:r>
      <w:proofErr w:type="spellEnd"/>
      <w:r w:rsidRPr="00B41064">
        <w:rPr>
          <w:color w:val="000000" w:themeColor="text1"/>
        </w:rPr>
        <w:t xml:space="preserve"> incomes</w:t>
      </w:r>
      <w:r w:rsidR="00FF4511" w:rsidRPr="00B41064">
        <w:rPr>
          <w:color w:val="000000" w:themeColor="text1"/>
        </w:rPr>
        <w:t xml:space="preserve"> and consumption, levels of food, medical services, education through relevant growth processes.</w:t>
      </w:r>
    </w:p>
    <w:p w:rsidR="008D6204" w:rsidRPr="00B41064" w:rsidRDefault="008D6204" w:rsidP="00B41064">
      <w:pPr>
        <w:pStyle w:val="has-text-align-left"/>
        <w:spacing w:line="360" w:lineRule="auto"/>
        <w:rPr>
          <w:color w:val="000000" w:themeColor="text1"/>
        </w:rPr>
      </w:pPr>
      <w:r w:rsidRPr="00B41064">
        <w:rPr>
          <w:b/>
          <w:bCs/>
          <w:color w:val="000000" w:themeColor="text1"/>
        </w:rPr>
        <w:t xml:space="preserve">2. Creating conditions conducive </w:t>
      </w:r>
      <w:r w:rsidRPr="00B41064">
        <w:rPr>
          <w:color w:val="000000" w:themeColor="text1"/>
        </w:rPr>
        <w:t>to the growth of peoples’ self-esteem through the establishment of social, political and economic systems and institutions which promote human dignity and respect.</w:t>
      </w:r>
    </w:p>
    <w:p w:rsidR="008D6204" w:rsidRPr="00B41064" w:rsidRDefault="008D6204" w:rsidP="00B41064">
      <w:pPr>
        <w:pStyle w:val="has-text-align-left"/>
        <w:spacing w:line="360" w:lineRule="auto"/>
        <w:jc w:val="both"/>
        <w:rPr>
          <w:color w:val="000000" w:themeColor="text1"/>
          <w:lang w:val="en-GB"/>
        </w:rPr>
      </w:pPr>
      <w:r w:rsidRPr="00B41064">
        <w:rPr>
          <w:b/>
          <w:bCs/>
          <w:color w:val="000000" w:themeColor="text1"/>
          <w:lang w:val="en-GB"/>
        </w:rPr>
        <w:t xml:space="preserve">3. Increasing peoples’ freedom </w:t>
      </w:r>
      <w:r w:rsidRPr="00B41064">
        <w:rPr>
          <w:color w:val="000000" w:themeColor="text1"/>
          <w:lang w:val="en-GB"/>
        </w:rPr>
        <w:t xml:space="preserve">to choose by enlarging the range of their choice variables, e.g. varieties of goods and </w:t>
      </w:r>
      <w:r w:rsidR="00EF7B76" w:rsidRPr="00B41064">
        <w:rPr>
          <w:color w:val="000000" w:themeColor="text1"/>
          <w:lang w:val="en-GB"/>
        </w:rPr>
        <w:t>services (</w:t>
      </w:r>
      <w:r w:rsidRPr="00B41064">
        <w:rPr>
          <w:b/>
          <w:bCs/>
          <w:color w:val="000000" w:themeColor="text1"/>
          <w:lang w:val="en-GB"/>
        </w:rPr>
        <w:t xml:space="preserve">Michael Paul </w:t>
      </w:r>
      <w:proofErr w:type="spellStart"/>
      <w:r w:rsidRPr="00B41064">
        <w:rPr>
          <w:b/>
          <w:bCs/>
          <w:color w:val="000000" w:themeColor="text1"/>
          <w:lang w:val="en-GB"/>
        </w:rPr>
        <w:t>Todaro</w:t>
      </w:r>
      <w:proofErr w:type="spellEnd"/>
      <w:r w:rsidR="00EF7B76" w:rsidRPr="00B41064">
        <w:rPr>
          <w:b/>
          <w:bCs/>
          <w:color w:val="000000" w:themeColor="text1"/>
          <w:lang w:val="en-GB"/>
        </w:rPr>
        <w:t>, 1942</w:t>
      </w:r>
      <w:r w:rsidRPr="00B41064">
        <w:rPr>
          <w:b/>
          <w:bCs/>
          <w:color w:val="000000" w:themeColor="text1"/>
          <w:lang w:val="en-GB"/>
        </w:rPr>
        <w:t>)</w:t>
      </w:r>
    </w:p>
    <w:p w:rsidR="00BE20C6" w:rsidRPr="00B41064" w:rsidRDefault="008D6204" w:rsidP="00B41064">
      <w:pPr>
        <w:pStyle w:val="has-text-align-left"/>
        <w:spacing w:line="360" w:lineRule="auto"/>
        <w:rPr>
          <w:rStyle w:val="acopre"/>
          <w:color w:val="000000" w:themeColor="text1"/>
        </w:rPr>
      </w:pPr>
      <w:r w:rsidRPr="00B41064">
        <w:rPr>
          <w:rStyle w:val="acopre"/>
          <w:rFonts w:eastAsia="+mn-ea"/>
          <w:color w:val="000000" w:themeColor="text1"/>
        </w:rPr>
        <w:t xml:space="preserve">There is widespread agreement among social scientists that development is a multidimensional phenomenon, with economic, political, and social aspects, and that the different dimensions of development are interconnected with one another in complex ways. </w:t>
      </w:r>
      <w:r w:rsidR="004669DC" w:rsidRPr="00B41064">
        <w:rPr>
          <w:rStyle w:val="acopre"/>
          <w:color w:val="000000" w:themeColor="text1"/>
        </w:rPr>
        <w:t>.</w:t>
      </w:r>
    </w:p>
    <w:p w:rsidR="00A546B1" w:rsidRPr="00B41064" w:rsidRDefault="005917A7" w:rsidP="00B41064">
      <w:pPr>
        <w:pStyle w:val="Heading1"/>
        <w:spacing w:line="360" w:lineRule="auto"/>
        <w:jc w:val="both"/>
        <w:rPr>
          <w:rFonts w:ascii="Times New Roman" w:hAnsi="Times New Roman" w:cs="Times New Roman"/>
          <w:color w:val="000000" w:themeColor="text1"/>
          <w:sz w:val="24"/>
          <w:szCs w:val="24"/>
        </w:rPr>
      </w:pPr>
      <w:bookmarkStart w:id="145" w:name="_Toc84925137"/>
      <w:r w:rsidRPr="00B41064">
        <w:rPr>
          <w:rFonts w:ascii="Times New Roman" w:hAnsi="Times New Roman" w:cs="Times New Roman"/>
          <w:color w:val="000000" w:themeColor="text1"/>
          <w:sz w:val="24"/>
          <w:szCs w:val="24"/>
        </w:rPr>
        <w:t>2.1</w:t>
      </w:r>
      <w:r w:rsidR="00B742D5" w:rsidRPr="00B41064">
        <w:rPr>
          <w:rFonts w:ascii="Times New Roman" w:hAnsi="Times New Roman" w:cs="Times New Roman"/>
          <w:color w:val="000000" w:themeColor="text1"/>
          <w:sz w:val="24"/>
          <w:szCs w:val="24"/>
        </w:rPr>
        <w:t>.4</w:t>
      </w:r>
      <w:r w:rsidR="004669DC" w:rsidRPr="00B41064">
        <w:rPr>
          <w:rFonts w:ascii="Times New Roman" w:hAnsi="Times New Roman" w:cs="Times New Roman"/>
          <w:color w:val="000000" w:themeColor="text1"/>
          <w:sz w:val="24"/>
          <w:szCs w:val="24"/>
        </w:rPr>
        <w:t>. Poverty</w:t>
      </w:r>
      <w:bookmarkEnd w:id="145"/>
    </w:p>
    <w:p w:rsidR="00547913"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Poverty is a state or condition in which a person or community lacks the financial resources and essentials for a minimum standard of living. Poverty means that the income level from employment is so low that basic human needs can't be met. Poverty-stricken people and families might go without proper housing, clean water, healthy food, and medical attention. Each nation may have its own threshold that determines how many of its people are living in poverty.</w:t>
      </w:r>
    </w:p>
    <w:p w:rsidR="00A546B1" w:rsidRPr="00B41064" w:rsidRDefault="005917A7" w:rsidP="00B41064">
      <w:pPr>
        <w:pStyle w:val="Heading1"/>
        <w:spacing w:line="360" w:lineRule="auto"/>
        <w:jc w:val="both"/>
        <w:rPr>
          <w:rFonts w:ascii="Times New Roman" w:hAnsi="Times New Roman" w:cs="Times New Roman"/>
          <w:color w:val="000000" w:themeColor="text1"/>
          <w:sz w:val="24"/>
          <w:szCs w:val="24"/>
        </w:rPr>
      </w:pPr>
      <w:bookmarkStart w:id="146" w:name="_Toc84925138"/>
      <w:r w:rsidRPr="00B41064">
        <w:rPr>
          <w:rFonts w:ascii="Times New Roman" w:hAnsi="Times New Roman" w:cs="Times New Roman"/>
          <w:color w:val="000000" w:themeColor="text1"/>
          <w:sz w:val="24"/>
          <w:szCs w:val="24"/>
        </w:rPr>
        <w:t>2.1</w:t>
      </w:r>
      <w:r w:rsidR="00B742D5" w:rsidRPr="00B41064">
        <w:rPr>
          <w:rFonts w:ascii="Times New Roman" w:hAnsi="Times New Roman" w:cs="Times New Roman"/>
          <w:color w:val="000000" w:themeColor="text1"/>
          <w:sz w:val="24"/>
          <w:szCs w:val="24"/>
        </w:rPr>
        <w:t>.5</w:t>
      </w:r>
      <w:r w:rsidR="00C95349" w:rsidRPr="00B41064">
        <w:rPr>
          <w:rFonts w:ascii="Times New Roman" w:hAnsi="Times New Roman" w:cs="Times New Roman"/>
          <w:color w:val="000000" w:themeColor="text1"/>
          <w:sz w:val="24"/>
          <w:szCs w:val="24"/>
        </w:rPr>
        <w:t xml:space="preserve">. </w:t>
      </w:r>
      <w:r w:rsidR="004669DC" w:rsidRPr="00B41064">
        <w:rPr>
          <w:rFonts w:ascii="Times New Roman" w:hAnsi="Times New Roman" w:cs="Times New Roman"/>
          <w:color w:val="000000" w:themeColor="text1"/>
          <w:sz w:val="24"/>
          <w:szCs w:val="24"/>
        </w:rPr>
        <w:t>Rural area</w:t>
      </w:r>
      <w:bookmarkEnd w:id="146"/>
    </w:p>
    <w:p w:rsidR="00A546B1" w:rsidRPr="00B41064" w:rsidRDefault="004669D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What makes a place </w:t>
      </w:r>
      <w:r w:rsidR="00477B93" w:rsidRPr="00B41064">
        <w:rPr>
          <w:rFonts w:ascii="Times New Roman" w:eastAsia="Times New Roman" w:hAnsi="Times New Roman" w:cs="Times New Roman"/>
          <w:color w:val="000000" w:themeColor="text1"/>
          <w:sz w:val="24"/>
          <w:szCs w:val="24"/>
          <w:lang w:val="en-US"/>
        </w:rPr>
        <w:t>rural? It</w:t>
      </w:r>
      <w:r w:rsidRPr="00B41064">
        <w:rPr>
          <w:rFonts w:ascii="Times New Roman" w:eastAsia="Times New Roman" w:hAnsi="Times New Roman" w:cs="Times New Roman"/>
          <w:color w:val="000000" w:themeColor="text1"/>
          <w:sz w:val="24"/>
          <w:szCs w:val="24"/>
          <w:lang w:val="en-US"/>
        </w:rPr>
        <w:t xml:space="preserve"> might be its people living far apart from one another, its location relative to small and widely spaced towns and villages or big cities, and the presence of farming or forestry.</w:t>
      </w:r>
    </w:p>
    <w:p w:rsidR="00A546B1" w:rsidRPr="00B41064" w:rsidRDefault="004669D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A person’s view probably depends on her own experience, so that a Belgian and an Ethiopian would likely have very different pictures in mind. Such subjectivity in identifying rural places is to be expected, but it makes it harder to agree on a common definition of a rural area for </w:t>
      </w:r>
      <w:r w:rsidRPr="00B41064">
        <w:rPr>
          <w:rFonts w:ascii="Times New Roman" w:eastAsia="Times New Roman" w:hAnsi="Times New Roman" w:cs="Times New Roman"/>
          <w:color w:val="000000" w:themeColor="text1"/>
          <w:sz w:val="24"/>
          <w:szCs w:val="24"/>
          <w:lang w:val="en-US"/>
        </w:rPr>
        <w:lastRenderedPageBreak/>
        <w:t>statistical purposes. And, indeed, there is no standard international definition of rural. An individual country can have a definition of what is rural that is simple (it is what is not urban) or more complicated (with different kinds of rural areas distinguished by the main activity, say, farming or tourism).For use within the country, there is no reason to be concerned if a neighboring country has a different set of criteria.</w:t>
      </w:r>
    </w:p>
    <w:p w:rsidR="00A546B1" w:rsidRPr="00B41064" w:rsidRDefault="004669D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 However, when making comparisons of statistics between and among countries, the lack of a consistent definition can create confusion.</w:t>
      </w:r>
    </w:p>
    <w:p w:rsidR="00A546B1" w:rsidRPr="00B41064" w:rsidRDefault="004669D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For example, one country might report higher rural income than another, but that could be because it has included higher-income </w:t>
      </w:r>
      <w:proofErr w:type="spellStart"/>
      <w:r w:rsidRPr="00B41064">
        <w:rPr>
          <w:rFonts w:ascii="Times New Roman" w:eastAsia="Times New Roman" w:hAnsi="Times New Roman" w:cs="Times New Roman"/>
          <w:color w:val="000000" w:themeColor="text1"/>
          <w:sz w:val="24"/>
          <w:szCs w:val="24"/>
          <w:lang w:val="en-US"/>
        </w:rPr>
        <w:t>peri</w:t>
      </w:r>
      <w:proofErr w:type="spellEnd"/>
      <w:r w:rsidRPr="00B41064">
        <w:rPr>
          <w:rFonts w:ascii="Times New Roman" w:eastAsia="Times New Roman" w:hAnsi="Times New Roman" w:cs="Times New Roman"/>
          <w:color w:val="000000" w:themeColor="text1"/>
          <w:sz w:val="24"/>
          <w:szCs w:val="24"/>
          <w:lang w:val="en-US"/>
        </w:rPr>
        <w:t xml:space="preserve">-urban areas in its rural territory, while its neighbor does not. A consistent comparison of “like” with “like” rural areas across countries is desirable for international purposes, particularly in the case of assessing progress toward meeting the </w:t>
      </w:r>
      <w:proofErr w:type="spellStart"/>
      <w:r w:rsidRPr="00B41064">
        <w:rPr>
          <w:rFonts w:ascii="Times New Roman" w:eastAsia="Times New Roman" w:hAnsi="Times New Roman" w:cs="Times New Roman"/>
          <w:color w:val="000000" w:themeColor="text1"/>
          <w:sz w:val="24"/>
          <w:szCs w:val="24"/>
          <w:lang w:val="en-US"/>
        </w:rPr>
        <w:t>SDGs.It</w:t>
      </w:r>
      <w:proofErr w:type="spellEnd"/>
      <w:r w:rsidRPr="00B41064">
        <w:rPr>
          <w:rFonts w:ascii="Times New Roman" w:eastAsia="Times New Roman" w:hAnsi="Times New Roman" w:cs="Times New Roman"/>
          <w:color w:val="000000" w:themeColor="text1"/>
          <w:sz w:val="24"/>
          <w:szCs w:val="24"/>
          <w:lang w:val="en-US"/>
        </w:rPr>
        <w:t xml:space="preserve"> should be noted that there is no one “correct” definition of what is rural. Rather, the one chosen should be useful for the purpose to which it is to be </w:t>
      </w:r>
      <w:proofErr w:type="spellStart"/>
      <w:r w:rsidRPr="00B41064">
        <w:rPr>
          <w:rFonts w:ascii="Times New Roman" w:eastAsia="Times New Roman" w:hAnsi="Times New Roman" w:cs="Times New Roman"/>
          <w:color w:val="000000" w:themeColor="text1"/>
          <w:sz w:val="24"/>
          <w:szCs w:val="24"/>
          <w:lang w:val="en-US"/>
        </w:rPr>
        <w:t>put.In</w:t>
      </w:r>
      <w:proofErr w:type="spellEnd"/>
      <w:r w:rsidRPr="00B41064">
        <w:rPr>
          <w:rFonts w:ascii="Times New Roman" w:eastAsia="Times New Roman" w:hAnsi="Times New Roman" w:cs="Times New Roman"/>
          <w:color w:val="000000" w:themeColor="text1"/>
          <w:sz w:val="24"/>
          <w:szCs w:val="24"/>
          <w:lang w:val="en-US"/>
        </w:rPr>
        <w:t xml:space="preserve"> this </w:t>
      </w:r>
      <w:proofErr w:type="gramStart"/>
      <w:r w:rsidRPr="00B41064">
        <w:rPr>
          <w:rFonts w:ascii="Times New Roman" w:eastAsia="Times New Roman" w:hAnsi="Times New Roman" w:cs="Times New Roman"/>
          <w:color w:val="000000" w:themeColor="text1"/>
          <w:sz w:val="24"/>
          <w:szCs w:val="24"/>
          <w:lang w:val="en-US"/>
        </w:rPr>
        <w:t>context,</w:t>
      </w:r>
      <w:proofErr w:type="gramEnd"/>
      <w:r w:rsidRPr="00B41064">
        <w:rPr>
          <w:rFonts w:ascii="Times New Roman" w:eastAsia="Times New Roman" w:hAnsi="Times New Roman" w:cs="Times New Roman"/>
          <w:color w:val="000000" w:themeColor="text1"/>
          <w:sz w:val="24"/>
          <w:szCs w:val="24"/>
          <w:lang w:val="en-US"/>
        </w:rPr>
        <w:t xml:space="preserve"> it is for statistical analysis that supports rural development policy decision.</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In general, a rural area or countryside is a geographic area that is located outside </w:t>
      </w:r>
      <w:hyperlink r:id="rId14" w:tooltip="Town" w:history="1">
        <w:r w:rsidRPr="00B41064">
          <w:rPr>
            <w:rStyle w:val="Hyperlink"/>
            <w:rFonts w:ascii="Times New Roman" w:hAnsi="Times New Roman" w:cs="Times New Roman"/>
            <w:color w:val="000000" w:themeColor="text1"/>
            <w:sz w:val="24"/>
            <w:szCs w:val="24"/>
            <w:u w:val="none"/>
          </w:rPr>
          <w:t>towns</w:t>
        </w:r>
      </w:hyperlink>
      <w:r w:rsidRPr="00B41064">
        <w:rPr>
          <w:rFonts w:ascii="Times New Roman" w:hAnsi="Times New Roman" w:cs="Times New Roman"/>
          <w:color w:val="000000" w:themeColor="text1"/>
          <w:sz w:val="24"/>
          <w:szCs w:val="24"/>
        </w:rPr>
        <w:t xml:space="preserve"> and </w:t>
      </w:r>
      <w:hyperlink r:id="rId15" w:tooltip="City" w:history="1">
        <w:r w:rsidRPr="00B41064">
          <w:rPr>
            <w:rStyle w:val="Hyperlink"/>
            <w:rFonts w:ascii="Times New Roman" w:hAnsi="Times New Roman" w:cs="Times New Roman"/>
            <w:color w:val="000000" w:themeColor="text1"/>
            <w:sz w:val="24"/>
            <w:szCs w:val="24"/>
            <w:u w:val="none"/>
          </w:rPr>
          <w:t>cities</w:t>
        </w:r>
      </w:hyperlink>
      <w:r w:rsidRPr="00B41064">
        <w:rPr>
          <w:rFonts w:ascii="Times New Roman" w:hAnsi="Times New Roman" w:cs="Times New Roman"/>
          <w:color w:val="000000" w:themeColor="text1"/>
          <w:sz w:val="24"/>
          <w:szCs w:val="24"/>
        </w:rPr>
        <w:t xml:space="preserve">. The </w:t>
      </w:r>
      <w:hyperlink r:id="rId16" w:tooltip="Health Resources and Services Administration" w:history="1">
        <w:r w:rsidRPr="00B41064">
          <w:rPr>
            <w:rStyle w:val="Hyperlink"/>
            <w:rFonts w:ascii="Times New Roman" w:hAnsi="Times New Roman" w:cs="Times New Roman"/>
            <w:color w:val="000000" w:themeColor="text1"/>
            <w:sz w:val="24"/>
            <w:szCs w:val="24"/>
            <w:u w:val="none"/>
          </w:rPr>
          <w:t>Health Resources and Services Administration</w:t>
        </w:r>
      </w:hyperlink>
      <w:r w:rsidRPr="00B41064">
        <w:rPr>
          <w:rFonts w:ascii="Times New Roman" w:hAnsi="Times New Roman" w:cs="Times New Roman"/>
          <w:color w:val="000000" w:themeColor="text1"/>
          <w:sz w:val="24"/>
          <w:szCs w:val="24"/>
        </w:rPr>
        <w:t xml:space="preserve"> of the </w:t>
      </w:r>
      <w:hyperlink r:id="rId17" w:tooltip="United States Department of Health and Human Services" w:history="1">
        <w:r w:rsidRPr="00B41064">
          <w:rPr>
            <w:rStyle w:val="Hyperlink"/>
            <w:rFonts w:ascii="Times New Roman" w:hAnsi="Times New Roman" w:cs="Times New Roman"/>
            <w:color w:val="000000" w:themeColor="text1"/>
            <w:sz w:val="24"/>
            <w:szCs w:val="24"/>
            <w:u w:val="none"/>
          </w:rPr>
          <w:t>United States Department of Health and Human Services</w:t>
        </w:r>
      </w:hyperlink>
      <w:r w:rsidRPr="00B41064">
        <w:rPr>
          <w:rFonts w:ascii="Times New Roman" w:hAnsi="Times New Roman" w:cs="Times New Roman"/>
          <w:color w:val="000000" w:themeColor="text1"/>
          <w:sz w:val="24"/>
          <w:szCs w:val="24"/>
        </w:rPr>
        <w:t xml:space="preserve"> defines the word rural as encompassing "...all population, housing, and territory not included within an </w:t>
      </w:r>
      <w:hyperlink r:id="rId18" w:tooltip="Urban area" w:history="1">
        <w:r w:rsidRPr="00B41064">
          <w:rPr>
            <w:rStyle w:val="Hyperlink"/>
            <w:rFonts w:ascii="Times New Roman" w:hAnsi="Times New Roman" w:cs="Times New Roman"/>
            <w:color w:val="000000" w:themeColor="text1"/>
            <w:sz w:val="24"/>
            <w:szCs w:val="24"/>
            <w:u w:val="none"/>
          </w:rPr>
          <w:t>urban area</w:t>
        </w:r>
      </w:hyperlink>
      <w:r w:rsidRPr="00B41064">
        <w:rPr>
          <w:rFonts w:ascii="Times New Roman" w:hAnsi="Times New Roman" w:cs="Times New Roman"/>
          <w:color w:val="000000" w:themeColor="text1"/>
          <w:sz w:val="24"/>
          <w:szCs w:val="24"/>
        </w:rPr>
        <w:t>. Whatever is not urban is considered rural."</w:t>
      </w:r>
    </w:p>
    <w:p w:rsidR="00A546B1" w:rsidRPr="00B41064" w:rsidRDefault="004669DC" w:rsidP="00B41064">
      <w:pPr>
        <w:pStyle w:val="NoSpacing"/>
        <w:spacing w:line="360" w:lineRule="auto"/>
        <w:jc w:val="both"/>
        <w:rPr>
          <w:rStyle w:val="markedcontent"/>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Typical rural areas have a low </w:t>
      </w:r>
      <w:hyperlink r:id="rId19" w:history="1">
        <w:r w:rsidRPr="00B41064">
          <w:rPr>
            <w:rStyle w:val="Hyperlink"/>
            <w:rFonts w:ascii="Times New Roman" w:hAnsi="Times New Roman" w:cs="Times New Roman"/>
            <w:color w:val="000000" w:themeColor="text1"/>
            <w:sz w:val="24"/>
            <w:szCs w:val="24"/>
            <w:u w:val="none"/>
          </w:rPr>
          <w:t>population density</w:t>
        </w:r>
      </w:hyperlink>
      <w:r w:rsidRPr="00B41064">
        <w:rPr>
          <w:rFonts w:ascii="Times New Roman" w:hAnsi="Times New Roman" w:cs="Times New Roman"/>
          <w:color w:val="000000" w:themeColor="text1"/>
          <w:sz w:val="24"/>
          <w:szCs w:val="24"/>
        </w:rPr>
        <w:t xml:space="preserve"> and small settlements. </w:t>
      </w:r>
      <w:hyperlink r:id="rId20" w:tooltip="Agriculture" w:history="1">
        <w:r w:rsidRPr="00B41064">
          <w:rPr>
            <w:rStyle w:val="Hyperlink"/>
            <w:rFonts w:ascii="Times New Roman" w:hAnsi="Times New Roman" w:cs="Times New Roman"/>
            <w:color w:val="000000" w:themeColor="text1"/>
            <w:sz w:val="24"/>
            <w:szCs w:val="24"/>
            <w:u w:val="none"/>
          </w:rPr>
          <w:t>Agricultural</w:t>
        </w:r>
      </w:hyperlink>
      <w:r w:rsidRPr="00B41064">
        <w:rPr>
          <w:rFonts w:ascii="Times New Roman" w:hAnsi="Times New Roman" w:cs="Times New Roman"/>
          <w:color w:val="000000" w:themeColor="text1"/>
          <w:sz w:val="24"/>
          <w:szCs w:val="24"/>
        </w:rPr>
        <w:t xml:space="preserve"> areas are commonly rural, as are other types of areas such as </w:t>
      </w:r>
      <w:hyperlink r:id="rId21" w:tooltip="Forest" w:history="1">
        <w:r w:rsidR="00422728" w:rsidRPr="00B41064">
          <w:rPr>
            <w:rStyle w:val="Hyperlink"/>
            <w:rFonts w:ascii="Times New Roman" w:hAnsi="Times New Roman" w:cs="Times New Roman"/>
            <w:color w:val="000000" w:themeColor="text1"/>
            <w:sz w:val="24"/>
            <w:szCs w:val="24"/>
            <w:u w:val="none"/>
          </w:rPr>
          <w:t xml:space="preserve">forests </w:t>
        </w:r>
      </w:hyperlink>
      <w:r w:rsidRPr="00B41064">
        <w:rPr>
          <w:rStyle w:val="markedcontent"/>
          <w:rFonts w:ascii="Times New Roman" w:hAnsi="Times New Roman" w:cs="Times New Roman"/>
          <w:color w:val="000000" w:themeColor="text1"/>
          <w:sz w:val="24"/>
          <w:szCs w:val="24"/>
        </w:rPr>
        <w:t>(FAO, WB, and UNSC 2012).</w:t>
      </w:r>
    </w:p>
    <w:p w:rsidR="00B41064" w:rsidRPr="00B41064" w:rsidRDefault="00B41064" w:rsidP="00B41064">
      <w:pPr>
        <w:pStyle w:val="NoSpacing"/>
        <w:spacing w:line="360" w:lineRule="auto"/>
        <w:jc w:val="both"/>
        <w:rPr>
          <w:rStyle w:val="markedcontent"/>
          <w:rFonts w:ascii="Times New Roman" w:hAnsi="Times New Roman" w:cs="Times New Roman"/>
          <w:color w:val="000000" w:themeColor="text1"/>
          <w:sz w:val="24"/>
          <w:szCs w:val="24"/>
        </w:rPr>
      </w:pPr>
    </w:p>
    <w:p w:rsidR="00CD01C5" w:rsidRPr="00B41064" w:rsidRDefault="004344FA" w:rsidP="00B41064">
      <w:pPr>
        <w:pStyle w:val="Heading1"/>
        <w:spacing w:before="0" w:line="360" w:lineRule="auto"/>
        <w:jc w:val="both"/>
        <w:rPr>
          <w:rFonts w:ascii="Times New Roman" w:hAnsi="Times New Roman" w:cs="Times New Roman"/>
          <w:color w:val="000000" w:themeColor="text1"/>
          <w:sz w:val="24"/>
          <w:szCs w:val="24"/>
        </w:rPr>
      </w:pPr>
      <w:bookmarkStart w:id="147" w:name="_Toc84925139"/>
      <w:r w:rsidRPr="00B41064">
        <w:rPr>
          <w:rFonts w:ascii="Times New Roman" w:hAnsi="Times New Roman" w:cs="Times New Roman"/>
          <w:color w:val="000000" w:themeColor="text1"/>
          <w:sz w:val="24"/>
          <w:szCs w:val="24"/>
        </w:rPr>
        <w:t>2.2. THEORETICAL REVIEW</w:t>
      </w:r>
      <w:bookmarkEnd w:id="147"/>
    </w:p>
    <w:p w:rsidR="00B41064" w:rsidRPr="00B41064" w:rsidRDefault="00B742D5" w:rsidP="00B41064">
      <w:pPr>
        <w:pStyle w:val="Heading1"/>
        <w:spacing w:before="0" w:line="360" w:lineRule="auto"/>
        <w:jc w:val="both"/>
        <w:rPr>
          <w:rFonts w:ascii="Times New Roman" w:hAnsi="Times New Roman" w:cs="Times New Roman"/>
          <w:color w:val="000000" w:themeColor="text1"/>
          <w:sz w:val="24"/>
          <w:szCs w:val="24"/>
        </w:rPr>
      </w:pPr>
      <w:bookmarkStart w:id="148" w:name="_Toc84925140"/>
      <w:r w:rsidRPr="00B41064">
        <w:rPr>
          <w:rFonts w:ascii="Times New Roman" w:hAnsi="Times New Roman" w:cs="Times New Roman"/>
          <w:color w:val="000000" w:themeColor="text1"/>
          <w:sz w:val="24"/>
          <w:szCs w:val="24"/>
        </w:rPr>
        <w:t>2.</w:t>
      </w:r>
      <w:r w:rsidR="005917A7" w:rsidRPr="00B41064">
        <w:rPr>
          <w:rFonts w:ascii="Times New Roman" w:hAnsi="Times New Roman" w:cs="Times New Roman"/>
          <w:color w:val="000000" w:themeColor="text1"/>
          <w:sz w:val="24"/>
          <w:szCs w:val="24"/>
        </w:rPr>
        <w:t>2</w:t>
      </w:r>
      <w:r w:rsidR="00BE20C6" w:rsidRPr="00B41064">
        <w:rPr>
          <w:rFonts w:ascii="Times New Roman" w:hAnsi="Times New Roman" w:cs="Times New Roman"/>
          <w:color w:val="000000" w:themeColor="text1"/>
          <w:sz w:val="24"/>
          <w:szCs w:val="24"/>
        </w:rPr>
        <w:t xml:space="preserve">.1. Theory of </w:t>
      </w:r>
      <w:r w:rsidR="00CD01C5" w:rsidRPr="00B41064">
        <w:rPr>
          <w:rFonts w:ascii="Times New Roman" w:hAnsi="Times New Roman" w:cs="Times New Roman"/>
          <w:color w:val="000000" w:themeColor="text1"/>
          <w:sz w:val="24"/>
          <w:szCs w:val="24"/>
        </w:rPr>
        <w:t>vicious cycle of poverty</w:t>
      </w:r>
      <w:bookmarkEnd w:id="148"/>
    </w:p>
    <w:p w:rsidR="00BC65AF"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Thus according to </w:t>
      </w:r>
      <w:proofErr w:type="spellStart"/>
      <w:r w:rsidRPr="00B41064">
        <w:rPr>
          <w:rFonts w:ascii="Times New Roman" w:hAnsi="Times New Roman" w:cs="Times New Roman"/>
          <w:color w:val="000000" w:themeColor="text1"/>
          <w:sz w:val="24"/>
          <w:szCs w:val="24"/>
        </w:rPr>
        <w:t>Boudon</w:t>
      </w:r>
      <w:proofErr w:type="spellEnd"/>
      <w:r w:rsidRPr="00B41064">
        <w:rPr>
          <w:rFonts w:ascii="Times New Roman" w:hAnsi="Times New Roman" w:cs="Times New Roman"/>
          <w:color w:val="000000" w:themeColor="text1"/>
          <w:sz w:val="24"/>
          <w:szCs w:val="24"/>
        </w:rPr>
        <w:t xml:space="preserve"> and </w:t>
      </w:r>
      <w:proofErr w:type="spellStart"/>
      <w:r w:rsidRPr="00B41064">
        <w:rPr>
          <w:rFonts w:ascii="Times New Roman" w:hAnsi="Times New Roman" w:cs="Times New Roman"/>
          <w:color w:val="000000" w:themeColor="text1"/>
          <w:sz w:val="24"/>
          <w:szCs w:val="24"/>
        </w:rPr>
        <w:t>Bourricaud</w:t>
      </w:r>
      <w:proofErr w:type="spellEnd"/>
      <w:r w:rsidRPr="00B41064">
        <w:rPr>
          <w:rFonts w:ascii="Times New Roman" w:hAnsi="Times New Roman" w:cs="Times New Roman"/>
          <w:color w:val="000000" w:themeColor="text1"/>
          <w:sz w:val="24"/>
          <w:szCs w:val="24"/>
        </w:rPr>
        <w:t xml:space="preserve"> (1989) the theory of vicious cycle of poverty as revised by Galbraith based upon the following propositions:  </w:t>
      </w:r>
    </w:p>
    <w:p w:rsidR="00CD01C5" w:rsidRPr="00B41064" w:rsidRDefault="00CD01C5" w:rsidP="00B41064">
      <w:pPr>
        <w:spacing w:line="360" w:lineRule="auto"/>
        <w:jc w:val="both"/>
        <w:rPr>
          <w:rFonts w:ascii="Times New Roman" w:hAnsi="Times New Roman" w:cs="Times New Roman"/>
          <w:color w:val="000000" w:themeColor="text1"/>
          <w:sz w:val="24"/>
          <w:szCs w:val="24"/>
        </w:rPr>
      </w:pPr>
    </w:p>
    <w:p w:rsidR="00CD01C5" w:rsidRPr="00B41064" w:rsidRDefault="00CD01C5" w:rsidP="00B41064">
      <w:pPr>
        <w:spacing w:line="360" w:lineRule="auto"/>
        <w:jc w:val="both"/>
        <w:rPr>
          <w:rStyle w:val="NoSpacingCha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Low Income → Low Demand         Low Investment → Low Productivity → Low Income </w:t>
      </w:r>
    </w:p>
    <w:p w:rsidR="005C4448" w:rsidRPr="00B41064" w:rsidRDefault="00643EFA" w:rsidP="00B41064">
      <w:pPr>
        <w:pStyle w:val="comp"/>
        <w:spacing w:line="360" w:lineRule="auto"/>
        <w:jc w:val="both"/>
        <w:rPr>
          <w:rStyle w:val="acopre"/>
          <w:color w:val="000000" w:themeColor="text1"/>
        </w:rPr>
      </w:pPr>
      <w:bookmarkStart w:id="149" w:name="_Toc81798582"/>
      <w:r w:rsidRPr="00B41064">
        <w:rPr>
          <w:color w:val="000000" w:themeColor="text1"/>
        </w:rPr>
        <w:t>Figure</w:t>
      </w:r>
      <w:r w:rsidR="00453CF0" w:rsidRPr="00B41064">
        <w:rPr>
          <w:color w:val="000000" w:themeColor="text1"/>
        </w:rPr>
        <w:t>1</w:t>
      </w:r>
      <w:r w:rsidR="00E03F27" w:rsidRPr="00B41064">
        <w:rPr>
          <w:color w:val="000000" w:themeColor="text1"/>
        </w:rPr>
        <w:t>:</w:t>
      </w:r>
      <w:bookmarkEnd w:id="149"/>
      <w:r w:rsidR="005C4448" w:rsidRPr="00B41064">
        <w:rPr>
          <w:color w:val="000000" w:themeColor="text1"/>
        </w:rPr>
        <w:t xml:space="preserve"> Process of how low income leads to low demand which in turn results in low investment</w:t>
      </w:r>
    </w:p>
    <w:p w:rsidR="00CD01C5" w:rsidRPr="00B41064" w:rsidRDefault="00CD01C5" w:rsidP="00B41064">
      <w:pPr>
        <w:pStyle w:val="Caption"/>
        <w:spacing w:line="360" w:lineRule="auto"/>
        <w:rPr>
          <w:rFonts w:ascii="Times New Roman" w:hAnsi="Times New Roman" w:cs="Times New Roman"/>
          <w:color w:val="000000" w:themeColor="text1"/>
          <w:sz w:val="24"/>
          <w:szCs w:val="24"/>
        </w:rPr>
      </w:pPr>
    </w:p>
    <w:p w:rsidR="00CD01C5" w:rsidRPr="00B41064" w:rsidRDefault="00CD01C5"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noProof/>
          <w:color w:val="000000" w:themeColor="text1"/>
          <w:sz w:val="24"/>
          <w:szCs w:val="24"/>
          <w:lang w:val="en-US"/>
        </w:rPr>
        <w:lastRenderedPageBreak/>
        <w:drawing>
          <wp:inline distT="0" distB="0" distL="0" distR="0">
            <wp:extent cx="5486400" cy="32004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6606B" w:rsidRPr="00B41064" w:rsidRDefault="00CD01C5"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   Theory of vicious cycle of poverty  </w:t>
      </w:r>
    </w:p>
    <w:p w:rsidR="00CD01C5" w:rsidRPr="00B41064" w:rsidRDefault="0086606B"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And so the low level of capital which again leads to low productivity and low income</w:t>
      </w:r>
    </w:p>
    <w:p w:rsidR="0086606B"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main reason of the poverty in these countries is the low level of demand.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Consequently, the size of market remains low. The small size of the market becomes a hurdle in the path of inducement to invest.   </w:t>
      </w:r>
    </w:p>
    <w:p w:rsidR="00CD01C5" w:rsidRPr="00B41064" w:rsidRDefault="00B742D5" w:rsidP="00B41064">
      <w:pPr>
        <w:pStyle w:val="Heading1"/>
        <w:spacing w:line="360" w:lineRule="auto"/>
        <w:jc w:val="both"/>
        <w:rPr>
          <w:rFonts w:ascii="Times New Roman" w:hAnsi="Times New Roman" w:cs="Times New Roman"/>
          <w:color w:val="000000" w:themeColor="text1"/>
          <w:sz w:val="24"/>
          <w:szCs w:val="24"/>
        </w:rPr>
      </w:pPr>
      <w:bookmarkStart w:id="150" w:name="_Toc84925141"/>
      <w:r w:rsidRPr="00B41064">
        <w:rPr>
          <w:rFonts w:ascii="Times New Roman" w:hAnsi="Times New Roman" w:cs="Times New Roman"/>
          <w:color w:val="000000" w:themeColor="text1"/>
          <w:sz w:val="24"/>
          <w:szCs w:val="24"/>
        </w:rPr>
        <w:t>2.</w:t>
      </w:r>
      <w:r w:rsidR="005917A7" w:rsidRPr="00B41064">
        <w:rPr>
          <w:rFonts w:ascii="Times New Roman" w:hAnsi="Times New Roman" w:cs="Times New Roman"/>
          <w:color w:val="000000" w:themeColor="text1"/>
          <w:sz w:val="24"/>
          <w:szCs w:val="24"/>
        </w:rPr>
        <w:t>2</w:t>
      </w:r>
      <w:r w:rsidR="00CD01C5" w:rsidRPr="00B41064">
        <w:rPr>
          <w:rFonts w:ascii="Times New Roman" w:hAnsi="Times New Roman" w:cs="Times New Roman"/>
          <w:color w:val="000000" w:themeColor="text1"/>
          <w:sz w:val="24"/>
          <w:szCs w:val="24"/>
        </w:rPr>
        <w:t>.2. Theory of Poverty and Anti-Poverty Programs in Community Development</w:t>
      </w:r>
      <w:bookmarkEnd w:id="150"/>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Poverty in its most general sense is the lack of necessities i.e. basic food, shelter, medical care, and safety are generally thought necessary based on shared values of human dignity.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most common “objective” definition of poverty is the statistical measure established by the government as the annual income needed for a family to survive. The “poverty line” was initially created in 1963 by Mollie </w:t>
      </w:r>
      <w:proofErr w:type="spellStart"/>
      <w:r w:rsidRPr="00B41064">
        <w:rPr>
          <w:rFonts w:ascii="Times New Roman" w:hAnsi="Times New Roman" w:cs="Times New Roman"/>
          <w:color w:val="000000" w:themeColor="text1"/>
          <w:sz w:val="24"/>
          <w:szCs w:val="24"/>
        </w:rPr>
        <w:t>Orshansky</w:t>
      </w:r>
      <w:proofErr w:type="spellEnd"/>
      <w:r w:rsidRPr="00B41064">
        <w:rPr>
          <w:rFonts w:ascii="Times New Roman" w:hAnsi="Times New Roman" w:cs="Times New Roman"/>
          <w:color w:val="000000" w:themeColor="text1"/>
          <w:sz w:val="24"/>
          <w:szCs w:val="24"/>
        </w:rPr>
        <w:t xml:space="preserve"> at the U.S. Department of Agriculture based on three times her estimate of what a family would have to spend for an adequate but far from abundant diet (</w:t>
      </w:r>
      <w:proofErr w:type="spellStart"/>
      <w:r w:rsidRPr="00B41064">
        <w:rPr>
          <w:rFonts w:ascii="Times New Roman" w:hAnsi="Times New Roman" w:cs="Times New Roman"/>
          <w:color w:val="000000" w:themeColor="text1"/>
          <w:sz w:val="24"/>
          <w:szCs w:val="24"/>
        </w:rPr>
        <w:t>Gwartney&amp;McCaleb</w:t>
      </w:r>
      <w:proofErr w:type="spellEnd"/>
      <w:r w:rsidRPr="00B41064">
        <w:rPr>
          <w:rFonts w:ascii="Times New Roman" w:hAnsi="Times New Roman" w:cs="Times New Roman"/>
          <w:color w:val="000000" w:themeColor="text1"/>
          <w:sz w:val="24"/>
          <w:szCs w:val="24"/>
        </w:rPr>
        <w:t xml:space="preserve">, 1985).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Anti-poverty Programs are to push poor into work as a primary goal, what </w:t>
      </w:r>
      <w:proofErr w:type="spellStart"/>
      <w:r w:rsidRPr="00B41064">
        <w:rPr>
          <w:rFonts w:ascii="Times New Roman" w:hAnsi="Times New Roman" w:cs="Times New Roman"/>
          <w:color w:val="000000" w:themeColor="text1"/>
          <w:sz w:val="24"/>
          <w:szCs w:val="24"/>
        </w:rPr>
        <w:t>Maskovsky</w:t>
      </w:r>
      <w:proofErr w:type="spellEnd"/>
      <w:r w:rsidRPr="00B41064">
        <w:rPr>
          <w:rFonts w:ascii="Times New Roman" w:hAnsi="Times New Roman" w:cs="Times New Roman"/>
          <w:color w:val="000000" w:themeColor="text1"/>
          <w:sz w:val="24"/>
          <w:szCs w:val="24"/>
        </w:rPr>
        <w:t xml:space="preserve"> calls the “</w:t>
      </w:r>
      <w:proofErr w:type="spellStart"/>
      <w:r w:rsidRPr="00B41064">
        <w:rPr>
          <w:rFonts w:ascii="Times New Roman" w:hAnsi="Times New Roman" w:cs="Times New Roman"/>
          <w:color w:val="000000" w:themeColor="text1"/>
          <w:sz w:val="24"/>
          <w:szCs w:val="24"/>
        </w:rPr>
        <w:t>workist</w:t>
      </w:r>
      <w:proofErr w:type="spellEnd"/>
      <w:r w:rsidRPr="00B41064">
        <w:rPr>
          <w:rFonts w:ascii="Times New Roman" w:hAnsi="Times New Roman" w:cs="Times New Roman"/>
          <w:color w:val="000000" w:themeColor="text1"/>
          <w:sz w:val="24"/>
          <w:szCs w:val="24"/>
        </w:rPr>
        <w:t xml:space="preserve"> consensus.” Indeed, this move is accompanied by an increasing emphasis on “self-help” strategies for the poor to pull themselves from poverty.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The best example of this response to poverty is to limit the number of years people can be on family assistance and to require participation in work activities after two years on welfare (</w:t>
      </w:r>
      <w:proofErr w:type="spellStart"/>
      <w:r w:rsidRPr="00B41064">
        <w:rPr>
          <w:rFonts w:ascii="Times New Roman" w:hAnsi="Times New Roman" w:cs="Times New Roman"/>
          <w:color w:val="000000" w:themeColor="text1"/>
          <w:sz w:val="24"/>
          <w:szCs w:val="24"/>
        </w:rPr>
        <w:t>Levitan</w:t>
      </w:r>
      <w:proofErr w:type="spellEnd"/>
      <w:r w:rsidRPr="00B41064">
        <w:rPr>
          <w:rFonts w:ascii="Times New Roman" w:hAnsi="Times New Roman" w:cs="Times New Roman"/>
          <w:color w:val="000000" w:themeColor="text1"/>
          <w:sz w:val="24"/>
          <w:szCs w:val="24"/>
        </w:rPr>
        <w:t xml:space="preserve"> et </w:t>
      </w:r>
      <w:proofErr w:type="gramStart"/>
      <w:r w:rsidRPr="00B41064">
        <w:rPr>
          <w:rFonts w:ascii="Times New Roman" w:hAnsi="Times New Roman" w:cs="Times New Roman"/>
          <w:color w:val="000000" w:themeColor="text1"/>
          <w:sz w:val="24"/>
          <w:szCs w:val="24"/>
        </w:rPr>
        <w:t>al ,</w:t>
      </w:r>
      <w:proofErr w:type="gramEnd"/>
      <w:r w:rsidRPr="00B41064">
        <w:rPr>
          <w:rFonts w:ascii="Times New Roman" w:hAnsi="Times New Roman" w:cs="Times New Roman"/>
          <w:color w:val="000000" w:themeColor="text1"/>
          <w:sz w:val="24"/>
          <w:szCs w:val="24"/>
        </w:rPr>
        <w:t xml:space="preserve"> 2003).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Poverty should be caused by cultural belief systems that Support Sub-cultures of poverty; where poverty is created by the transmission over generations of a set of beliefs, values, and skills that are socially generated but individually held. Oscar Lewis writes that once the culture of poverty has come into existence it tends to perpetuate itself.  (</w:t>
      </w:r>
      <w:proofErr w:type="spellStart"/>
      <w:r w:rsidRPr="00B41064">
        <w:rPr>
          <w:rFonts w:ascii="Times New Roman" w:hAnsi="Times New Roman" w:cs="Times New Roman"/>
          <w:color w:val="000000" w:themeColor="text1"/>
          <w:sz w:val="24"/>
          <w:szCs w:val="24"/>
        </w:rPr>
        <w:t>Levitan</w:t>
      </w:r>
      <w:proofErr w:type="spellEnd"/>
      <w:r w:rsidRPr="00B41064">
        <w:rPr>
          <w:rFonts w:ascii="Times New Roman" w:hAnsi="Times New Roman" w:cs="Times New Roman"/>
          <w:color w:val="000000" w:themeColor="text1"/>
          <w:sz w:val="24"/>
          <w:szCs w:val="24"/>
        </w:rPr>
        <w:t xml:space="preserve"> et </w:t>
      </w:r>
      <w:proofErr w:type="gramStart"/>
      <w:r w:rsidRPr="00B41064">
        <w:rPr>
          <w:rFonts w:ascii="Times New Roman" w:hAnsi="Times New Roman" w:cs="Times New Roman"/>
          <w:color w:val="000000" w:themeColor="text1"/>
          <w:sz w:val="24"/>
          <w:szCs w:val="24"/>
        </w:rPr>
        <w:t>al ,</w:t>
      </w:r>
      <w:proofErr w:type="gramEnd"/>
      <w:r w:rsidRPr="00B41064">
        <w:rPr>
          <w:rFonts w:ascii="Times New Roman" w:hAnsi="Times New Roman" w:cs="Times New Roman"/>
          <w:color w:val="000000" w:themeColor="text1"/>
          <w:sz w:val="24"/>
          <w:szCs w:val="24"/>
        </w:rPr>
        <w:t xml:space="preserve"> 2003).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Anti-poverty programs from a culture of poverty perspective are to replace that culture with a more functional culture that supports rather than undermines productive work, investment, and social responsibility.  On the other hand, if one thinks of the culture of poverty as an opportunistic and non-productive subculture that is perpetuated over generations, then the focus will shift to youth to stop the recreation of the detrimental culture, and many educational programs are successful at providing an alternative socialization for the next generation to reduce poverty, though the programs need more coherence and quality (</w:t>
      </w:r>
      <w:proofErr w:type="spellStart"/>
      <w:r w:rsidRPr="00B41064">
        <w:rPr>
          <w:rFonts w:ascii="Times New Roman" w:hAnsi="Times New Roman" w:cs="Times New Roman"/>
          <w:color w:val="000000" w:themeColor="text1"/>
          <w:sz w:val="24"/>
          <w:szCs w:val="24"/>
        </w:rPr>
        <w:t>Levitan</w:t>
      </w:r>
      <w:proofErr w:type="spellEnd"/>
      <w:r w:rsidRPr="00B41064">
        <w:rPr>
          <w:rFonts w:ascii="Times New Roman" w:hAnsi="Times New Roman" w:cs="Times New Roman"/>
          <w:color w:val="000000" w:themeColor="text1"/>
          <w:sz w:val="24"/>
          <w:szCs w:val="24"/>
        </w:rPr>
        <w:t xml:space="preserve"> et </w:t>
      </w:r>
      <w:r w:rsidR="0086606B" w:rsidRPr="00B41064">
        <w:rPr>
          <w:rFonts w:ascii="Times New Roman" w:hAnsi="Times New Roman" w:cs="Times New Roman"/>
          <w:color w:val="000000" w:themeColor="text1"/>
          <w:sz w:val="24"/>
          <w:szCs w:val="24"/>
        </w:rPr>
        <w:t>al,</w:t>
      </w:r>
      <w:r w:rsidRPr="00B41064">
        <w:rPr>
          <w:rFonts w:ascii="Times New Roman" w:hAnsi="Times New Roman" w:cs="Times New Roman"/>
          <w:color w:val="000000" w:themeColor="text1"/>
          <w:sz w:val="24"/>
          <w:szCs w:val="24"/>
        </w:rPr>
        <w:t xml:space="preserve"> 2003).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Poverty should be also caused by economic, political, and social distortions; at this point the problem is the fact that minimum wages do not allow single mothers or their families to be economically self-sufficient. The problem of the working poor is increasingly seen as a wage problem linked to structural barriers preventing poor families from getting better jobs, complicated by limited numbers of jobs near workers and lack of growth in sectors supporting lower skilled jobs (Tobin, 1994).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Elimination of structural barriers to better jobs through education and training have been the focus of extensive manpower training and other programs, generating substantial numbers of successes but also perceived failures. However, in spite of perceived importance of education, funding per student in less advantaged areas lags that which is spent on richer students, teachers are less adequately trained, books are often out of date or in limited supply, amenities are few, and the culture of learn</w:t>
      </w:r>
      <w:r w:rsidR="008C6108" w:rsidRPr="00B41064">
        <w:rPr>
          <w:rFonts w:ascii="Times New Roman" w:hAnsi="Times New Roman" w:cs="Times New Roman"/>
          <w:color w:val="000000" w:themeColor="text1"/>
          <w:sz w:val="24"/>
          <w:szCs w:val="24"/>
        </w:rPr>
        <w:t>ing is under siege. (</w:t>
      </w:r>
      <w:r w:rsidR="002264DC" w:rsidRPr="00B41064">
        <w:rPr>
          <w:rFonts w:ascii="Times New Roman" w:hAnsi="Times New Roman" w:cs="Times New Roman"/>
          <w:color w:val="000000" w:themeColor="text1"/>
          <w:sz w:val="24"/>
          <w:szCs w:val="24"/>
        </w:rPr>
        <w:t>Chubb Moe</w:t>
      </w:r>
      <w:r w:rsidR="008C6108" w:rsidRPr="00B41064">
        <w:rPr>
          <w:rFonts w:ascii="Times New Roman" w:hAnsi="Times New Roman" w:cs="Times New Roman"/>
          <w:color w:val="000000" w:themeColor="text1"/>
          <w:sz w:val="24"/>
          <w:szCs w:val="24"/>
        </w:rPr>
        <w:t>, 1996</w:t>
      </w:r>
      <w:r w:rsidR="002264DC" w:rsidRPr="00B41064">
        <w:rPr>
          <w:rFonts w:ascii="Times New Roman" w:hAnsi="Times New Roman" w:cs="Times New Roman"/>
          <w:color w:val="000000" w:themeColor="text1"/>
          <w:sz w:val="24"/>
          <w:szCs w:val="24"/>
        </w:rPr>
        <w:t>.</w:t>
      </w:r>
      <w:r w:rsidR="008C6108" w:rsidRPr="00B41064">
        <w:rPr>
          <w:rFonts w:ascii="Times New Roman" w:hAnsi="Times New Roman" w:cs="Times New Roman"/>
          <w:color w:val="000000" w:themeColor="text1"/>
          <w:sz w:val="24"/>
          <w:szCs w:val="24"/>
        </w:rPr>
        <w:t xml:space="preserve"> p.</w:t>
      </w:r>
      <w:r w:rsidRPr="00B41064">
        <w:rPr>
          <w:rFonts w:ascii="Times New Roman" w:hAnsi="Times New Roman" w:cs="Times New Roman"/>
          <w:color w:val="000000" w:themeColor="text1"/>
          <w:sz w:val="24"/>
          <w:szCs w:val="24"/>
        </w:rPr>
        <w:t>28).</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Anti-poverty programs from geography of poverty perspective directs to community developers to look at places and the processes by which they can become self-sustaining. </w:t>
      </w:r>
    </w:p>
    <w:p w:rsidR="00CD01C5" w:rsidRPr="00B41064" w:rsidRDefault="00CD01C5"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Improve local industry competitiveness through come together development (Blakely and Bradshaw 2001) or building creative communities (Florida, 2002). </w:t>
      </w:r>
    </w:p>
    <w:p w:rsidR="00F81DF7" w:rsidRPr="00B41064" w:rsidRDefault="00B742D5" w:rsidP="00B41064">
      <w:pPr>
        <w:pStyle w:val="Heading1"/>
        <w:spacing w:line="360" w:lineRule="auto"/>
        <w:jc w:val="both"/>
        <w:rPr>
          <w:rFonts w:ascii="Times New Roman" w:eastAsia="Times New Roman" w:hAnsi="Times New Roman" w:cs="Times New Roman"/>
          <w:color w:val="000000" w:themeColor="text1"/>
          <w:sz w:val="24"/>
          <w:szCs w:val="24"/>
          <w:lang w:val="en-US"/>
        </w:rPr>
      </w:pPr>
      <w:bookmarkStart w:id="151" w:name="_Toc84925142"/>
      <w:r w:rsidRPr="00B41064">
        <w:rPr>
          <w:rFonts w:ascii="Times New Roman" w:hAnsi="Times New Roman" w:cs="Times New Roman"/>
          <w:color w:val="000000" w:themeColor="text1"/>
          <w:sz w:val="24"/>
          <w:szCs w:val="24"/>
        </w:rPr>
        <w:lastRenderedPageBreak/>
        <w:t>2.</w:t>
      </w:r>
      <w:r w:rsidR="005917A7" w:rsidRPr="00B41064">
        <w:rPr>
          <w:rFonts w:ascii="Times New Roman" w:hAnsi="Times New Roman" w:cs="Times New Roman"/>
          <w:color w:val="000000" w:themeColor="text1"/>
          <w:sz w:val="24"/>
          <w:szCs w:val="24"/>
        </w:rPr>
        <w:t>2</w:t>
      </w:r>
      <w:r w:rsidR="00CD01C5" w:rsidRPr="00B41064">
        <w:rPr>
          <w:rFonts w:ascii="Times New Roman" w:hAnsi="Times New Roman" w:cs="Times New Roman"/>
          <w:color w:val="000000" w:themeColor="text1"/>
          <w:sz w:val="24"/>
          <w:szCs w:val="24"/>
        </w:rPr>
        <w:t>.3. The</w:t>
      </w:r>
      <w:r w:rsidR="00CD01C5" w:rsidRPr="00B41064">
        <w:rPr>
          <w:rFonts w:ascii="Times New Roman" w:eastAsia="Times New Roman" w:hAnsi="Times New Roman" w:cs="Times New Roman"/>
          <w:color w:val="000000" w:themeColor="text1"/>
          <w:sz w:val="24"/>
          <w:szCs w:val="24"/>
          <w:lang w:val="en-US"/>
        </w:rPr>
        <w:t xml:space="preserve"> role of livestock in poverty reduction</w:t>
      </w:r>
      <w:bookmarkEnd w:id="151"/>
    </w:p>
    <w:p w:rsidR="00CD01C5" w:rsidRPr="00B41064" w:rsidRDefault="00CD01C5"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Improving the  productivity of the agricultural  sector is traditionally seen as one of the most important means of poverty alleviation in developing countries(Johnston&amp;Mellor,1961).This follows the evidence that there are backward and forward linkages between the productivity of the agricultural sector and other sectors of the economy (</w:t>
      </w:r>
      <w:proofErr w:type="spellStart"/>
      <w:r w:rsidRPr="00B41064">
        <w:rPr>
          <w:rFonts w:ascii="Times New Roman" w:eastAsia="Times New Roman" w:hAnsi="Times New Roman" w:cs="Times New Roman"/>
          <w:color w:val="000000" w:themeColor="text1"/>
          <w:sz w:val="24"/>
          <w:szCs w:val="24"/>
          <w:lang w:val="en-US"/>
        </w:rPr>
        <w:t>Jalan&amp;Ravallion</w:t>
      </w:r>
      <w:proofErr w:type="spellEnd"/>
      <w:r w:rsidRPr="00B41064">
        <w:rPr>
          <w:rFonts w:ascii="Times New Roman" w:eastAsia="Times New Roman" w:hAnsi="Times New Roman" w:cs="Times New Roman"/>
          <w:color w:val="000000" w:themeColor="text1"/>
          <w:sz w:val="24"/>
          <w:szCs w:val="24"/>
          <w:lang w:val="en-US"/>
        </w:rPr>
        <w:t xml:space="preserve">, 2002;Haggbladeetal.,2010). It is also affect that most poor households </w:t>
      </w:r>
      <w:proofErr w:type="spellStart"/>
      <w:r w:rsidRPr="00B41064">
        <w:rPr>
          <w:rFonts w:ascii="Times New Roman" w:eastAsia="Times New Roman" w:hAnsi="Times New Roman" w:cs="Times New Roman"/>
          <w:color w:val="000000" w:themeColor="text1"/>
          <w:sz w:val="24"/>
          <w:szCs w:val="24"/>
          <w:lang w:val="en-US"/>
        </w:rPr>
        <w:t>livein</w:t>
      </w:r>
      <w:proofErr w:type="spellEnd"/>
      <w:r w:rsidRPr="00B41064">
        <w:rPr>
          <w:rFonts w:ascii="Times New Roman" w:eastAsia="Times New Roman" w:hAnsi="Times New Roman" w:cs="Times New Roman"/>
          <w:color w:val="000000" w:themeColor="text1"/>
          <w:sz w:val="24"/>
          <w:szCs w:val="24"/>
          <w:lang w:val="en-US"/>
        </w:rPr>
        <w:t xml:space="preserve"> rural areas and depend on agriculture, combining small scale food cropping and livestock with a diverse set of agricultural related activities. This is particularly evident in Rwanda. More than 80percent of the population live in rural areas with agriculture as their primary source of income and rural poverty is almost three times as high as urban, 44percent versus16 percent (NISR, 2016). Hence, poverty and living standards of rural households in Rwanda, as in most of sub-Sahara (SSA), are very much related to agricultural asset, such as land and livestock holdings (</w:t>
      </w:r>
      <w:proofErr w:type="spellStart"/>
      <w:r w:rsidRPr="00B41064">
        <w:rPr>
          <w:rFonts w:ascii="Times New Roman" w:eastAsia="Times New Roman" w:hAnsi="Times New Roman" w:cs="Times New Roman"/>
          <w:color w:val="000000" w:themeColor="text1"/>
          <w:sz w:val="24"/>
          <w:szCs w:val="24"/>
          <w:lang w:val="en-US"/>
        </w:rPr>
        <w:t>Abdulai&amp;CroleRees</w:t>
      </w:r>
      <w:proofErr w:type="spellEnd"/>
      <w:r w:rsidRPr="00B41064">
        <w:rPr>
          <w:rFonts w:ascii="Times New Roman" w:eastAsia="Times New Roman" w:hAnsi="Times New Roman" w:cs="Times New Roman"/>
          <w:color w:val="000000" w:themeColor="text1"/>
          <w:sz w:val="24"/>
          <w:szCs w:val="24"/>
          <w:lang w:val="en-US"/>
        </w:rPr>
        <w:t>, 2001). There are several reasons why livestock is a key determinant to achieving development goals among households in SSA. Livestock improves foods security through high value protein in terms of milk and meat, which are often limited in the diets of the poor (</w:t>
      </w:r>
      <w:proofErr w:type="spellStart"/>
      <w:r w:rsidRPr="00B41064">
        <w:rPr>
          <w:rFonts w:ascii="Times New Roman" w:eastAsia="Times New Roman" w:hAnsi="Times New Roman" w:cs="Times New Roman"/>
          <w:color w:val="000000" w:themeColor="text1"/>
          <w:sz w:val="24"/>
          <w:szCs w:val="24"/>
          <w:lang w:val="en-US"/>
        </w:rPr>
        <w:t>Rawlinsetal</w:t>
      </w:r>
      <w:proofErr w:type="spellEnd"/>
      <w:r w:rsidRPr="00B41064">
        <w:rPr>
          <w:rFonts w:ascii="Times New Roman" w:eastAsia="Times New Roman" w:hAnsi="Times New Roman" w:cs="Times New Roman"/>
          <w:color w:val="000000" w:themeColor="text1"/>
          <w:sz w:val="24"/>
          <w:szCs w:val="24"/>
          <w:lang w:val="en-US"/>
        </w:rPr>
        <w:t>. 2014). Livestock is also a productive asset on the farm as organic manure and soil nutrients can be used as a cost-effective and sustainable fertilizer. The water retention capacity of organic manure also has an effect of reducing the risk of soil erosion, which is a significant problem in SSA and in Rwanda (</w:t>
      </w:r>
      <w:proofErr w:type="spellStart"/>
      <w:r w:rsidRPr="00B41064">
        <w:rPr>
          <w:rFonts w:ascii="Times New Roman" w:eastAsia="Times New Roman" w:hAnsi="Times New Roman" w:cs="Times New Roman"/>
          <w:color w:val="000000" w:themeColor="text1"/>
          <w:sz w:val="24"/>
          <w:szCs w:val="24"/>
          <w:lang w:val="en-US"/>
        </w:rPr>
        <w:t>Byiringo&amp;Reardon</w:t>
      </w:r>
      <w:proofErr w:type="spellEnd"/>
      <w:r w:rsidRPr="00B41064">
        <w:rPr>
          <w:rFonts w:ascii="Times New Roman" w:eastAsia="Times New Roman" w:hAnsi="Times New Roman" w:cs="Times New Roman"/>
          <w:color w:val="000000" w:themeColor="text1"/>
          <w:sz w:val="24"/>
          <w:szCs w:val="24"/>
          <w:lang w:val="en-US"/>
        </w:rPr>
        <w:t xml:space="preserve">, 1996; </w:t>
      </w:r>
      <w:proofErr w:type="spellStart"/>
      <w:r w:rsidRPr="00B41064">
        <w:rPr>
          <w:rFonts w:ascii="Times New Roman" w:eastAsia="Times New Roman" w:hAnsi="Times New Roman" w:cs="Times New Roman"/>
          <w:color w:val="000000" w:themeColor="text1"/>
          <w:sz w:val="24"/>
          <w:szCs w:val="24"/>
          <w:lang w:val="en-US"/>
        </w:rPr>
        <w:t>Tilmanetal</w:t>
      </w:r>
      <w:proofErr w:type="spellEnd"/>
      <w:r w:rsidRPr="00B41064">
        <w:rPr>
          <w:rFonts w:ascii="Times New Roman" w:eastAsia="Times New Roman" w:hAnsi="Times New Roman" w:cs="Times New Roman"/>
          <w:color w:val="000000" w:themeColor="text1"/>
          <w:sz w:val="24"/>
          <w:szCs w:val="24"/>
          <w:lang w:val="en-US"/>
        </w:rPr>
        <w:t xml:space="preserve">., 2002). Livestock is therefore a good combination with crop production. </w:t>
      </w:r>
      <w:proofErr w:type="gramStart"/>
      <w:r w:rsidRPr="00B41064">
        <w:rPr>
          <w:rFonts w:ascii="Times New Roman" w:eastAsia="Times New Roman" w:hAnsi="Times New Roman" w:cs="Times New Roman"/>
          <w:color w:val="000000" w:themeColor="text1"/>
          <w:sz w:val="24"/>
          <w:szCs w:val="24"/>
          <w:lang w:val="en-US"/>
        </w:rPr>
        <w:t>However ,</w:t>
      </w:r>
      <w:proofErr w:type="gramEnd"/>
      <w:r w:rsidRPr="00B41064">
        <w:rPr>
          <w:rFonts w:ascii="Times New Roman" w:eastAsia="Times New Roman" w:hAnsi="Times New Roman" w:cs="Times New Roman"/>
          <w:color w:val="000000" w:themeColor="text1"/>
          <w:sz w:val="24"/>
          <w:szCs w:val="24"/>
          <w:lang w:val="en-US"/>
        </w:rPr>
        <w:t xml:space="preserve"> context matters and households may prefer to sell parts of the  animal our  food, which can provide additional income from by-products Livestock can also spur entry into nonfarm earnings and entrepreneurship as it can be used as collateral for loans (Reardonetal.,1992). Effects can be non-economic, in the form of increased independence, self-esteem and social status, so call</w:t>
      </w:r>
      <w:r w:rsidR="00BE20C6" w:rsidRPr="00B41064">
        <w:rPr>
          <w:rFonts w:ascii="Times New Roman" w:eastAsia="Times New Roman" w:hAnsi="Times New Roman" w:cs="Times New Roman"/>
          <w:color w:val="000000" w:themeColor="text1"/>
          <w:sz w:val="24"/>
          <w:szCs w:val="24"/>
          <w:lang w:val="en-US"/>
        </w:rPr>
        <w:t xml:space="preserve">ed “soft factors”. </w:t>
      </w:r>
      <w:proofErr w:type="spellStart"/>
      <w:r w:rsidR="00BE20C6" w:rsidRPr="00B41064">
        <w:rPr>
          <w:rFonts w:ascii="Times New Roman" w:eastAsia="Times New Roman" w:hAnsi="Times New Roman" w:cs="Times New Roman"/>
          <w:color w:val="000000" w:themeColor="text1"/>
          <w:sz w:val="24"/>
          <w:szCs w:val="24"/>
          <w:lang w:val="en-US"/>
        </w:rPr>
        <w:t>Rugemaetal</w:t>
      </w:r>
      <w:proofErr w:type="spellEnd"/>
      <w:proofErr w:type="gramStart"/>
      <w:r w:rsidR="00BE20C6" w:rsidRPr="00B41064">
        <w:rPr>
          <w:rFonts w:ascii="Times New Roman" w:eastAsia="Times New Roman" w:hAnsi="Times New Roman" w:cs="Times New Roman"/>
          <w:color w:val="000000" w:themeColor="text1"/>
          <w:sz w:val="24"/>
          <w:szCs w:val="24"/>
          <w:lang w:val="en-US"/>
        </w:rPr>
        <w:t>.</w:t>
      </w:r>
      <w:r w:rsidRPr="00B41064">
        <w:rPr>
          <w:rFonts w:ascii="Times New Roman" w:eastAsia="Times New Roman" w:hAnsi="Times New Roman" w:cs="Times New Roman"/>
          <w:color w:val="000000" w:themeColor="text1"/>
          <w:sz w:val="24"/>
          <w:szCs w:val="24"/>
          <w:lang w:val="en-US"/>
        </w:rPr>
        <w:t>(</w:t>
      </w:r>
      <w:proofErr w:type="gramEnd"/>
      <w:r w:rsidRPr="00B41064">
        <w:rPr>
          <w:rFonts w:ascii="Times New Roman" w:eastAsia="Times New Roman" w:hAnsi="Times New Roman" w:cs="Times New Roman"/>
          <w:color w:val="000000" w:themeColor="text1"/>
          <w:sz w:val="24"/>
          <w:szCs w:val="24"/>
          <w:lang w:val="en-US"/>
        </w:rPr>
        <w:t xml:space="preserve">2014) show this through qualitative field studies in Rwanda but they also emphasize the insufficiency of introducing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as an isolated poverty program. Increased livestock in villages also need to be supported by infrastructure such as schools and healthcare but also veterinary expertise. Following from above, livestock is considered a key factor in economic development and several countries have introduced policy programs, alike the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,to increase livestock ownership among poor households (e.g., the ‘Chickens for poverty alleviation ’in Eastern Uganda and the promotion of dairy cattle, meat and dairy goats, and poultry among targeted smallholder farmers in Malawi). In Rwanda, livestock is considered a key factor in poverty reduction and in </w:t>
      </w:r>
      <w:r w:rsidR="00BE20C6" w:rsidRPr="00B41064">
        <w:rPr>
          <w:rFonts w:ascii="Times New Roman" w:eastAsia="Times New Roman" w:hAnsi="Times New Roman" w:cs="Times New Roman"/>
          <w:color w:val="000000" w:themeColor="text1"/>
          <w:sz w:val="24"/>
          <w:szCs w:val="24"/>
          <w:lang w:val="en-US"/>
        </w:rPr>
        <w:t>Rwanda, the</w:t>
      </w:r>
      <w:r w:rsidRPr="00B41064">
        <w:rPr>
          <w:rFonts w:ascii="Times New Roman" w:eastAsia="Times New Roman" w:hAnsi="Times New Roman" w:cs="Times New Roman"/>
          <w:color w:val="000000" w:themeColor="text1"/>
          <w:sz w:val="24"/>
          <w:szCs w:val="24"/>
          <w:lang w:val="en-US"/>
        </w:rPr>
        <w:t xml:space="preserve"> combination of livestock and landholdings has led to 4 </w:t>
      </w:r>
      <w:r w:rsidRPr="00B41064">
        <w:rPr>
          <w:rFonts w:ascii="Times New Roman" w:eastAsia="Times New Roman" w:hAnsi="Times New Roman" w:cs="Times New Roman"/>
          <w:color w:val="000000" w:themeColor="text1"/>
          <w:sz w:val="24"/>
          <w:szCs w:val="24"/>
          <w:lang w:val="en-US"/>
        </w:rPr>
        <w:lastRenderedPageBreak/>
        <w:t xml:space="preserve">categories of poverty indicators according to the </w:t>
      </w:r>
      <w:proofErr w:type="spellStart"/>
      <w:r w:rsidRPr="00B41064">
        <w:rPr>
          <w:rFonts w:ascii="Times New Roman" w:eastAsia="Times New Roman" w:hAnsi="Times New Roman" w:cs="Times New Roman"/>
          <w:color w:val="000000" w:themeColor="text1"/>
          <w:sz w:val="24"/>
          <w:szCs w:val="24"/>
          <w:lang w:val="en-US"/>
        </w:rPr>
        <w:t>Ubudehe</w:t>
      </w:r>
      <w:proofErr w:type="spellEnd"/>
      <w:r w:rsidRPr="00B41064">
        <w:rPr>
          <w:rFonts w:ascii="Times New Roman" w:eastAsia="Times New Roman" w:hAnsi="Times New Roman" w:cs="Times New Roman"/>
          <w:color w:val="000000" w:themeColor="text1"/>
          <w:sz w:val="24"/>
          <w:szCs w:val="24"/>
          <w:lang w:val="en-US"/>
        </w:rPr>
        <w:t xml:space="preserve"> classification which are category1</w:t>
      </w:r>
      <w:r w:rsidR="00BE20C6" w:rsidRPr="00B41064">
        <w:rPr>
          <w:rFonts w:ascii="Times New Roman" w:eastAsia="Times New Roman" w:hAnsi="Times New Roman" w:cs="Times New Roman"/>
          <w:color w:val="000000" w:themeColor="text1"/>
          <w:sz w:val="24"/>
          <w:szCs w:val="24"/>
          <w:lang w:val="en-US"/>
        </w:rPr>
        <w:t>, 2, 3</w:t>
      </w:r>
      <w:r w:rsidRPr="00B41064">
        <w:rPr>
          <w:rFonts w:ascii="Times New Roman" w:eastAsia="Times New Roman" w:hAnsi="Times New Roman" w:cs="Times New Roman"/>
          <w:color w:val="000000" w:themeColor="text1"/>
          <w:sz w:val="24"/>
          <w:szCs w:val="24"/>
          <w:lang w:val="en-US"/>
        </w:rPr>
        <w:t xml:space="preserve"> and 4</w:t>
      </w:r>
    </w:p>
    <w:p w:rsidR="00372B2C" w:rsidRPr="00B41064" w:rsidRDefault="004344FA" w:rsidP="00B41064">
      <w:pPr>
        <w:pStyle w:val="Heading1"/>
        <w:spacing w:line="360" w:lineRule="auto"/>
        <w:jc w:val="both"/>
        <w:rPr>
          <w:rFonts w:ascii="Times New Roman" w:hAnsi="Times New Roman" w:cs="Times New Roman"/>
          <w:color w:val="000000" w:themeColor="text1"/>
          <w:sz w:val="24"/>
          <w:szCs w:val="24"/>
        </w:rPr>
      </w:pPr>
      <w:bookmarkStart w:id="152" w:name="_Toc84925143"/>
      <w:r w:rsidRPr="00B41064">
        <w:rPr>
          <w:rFonts w:ascii="Times New Roman" w:hAnsi="Times New Roman" w:cs="Times New Roman"/>
          <w:color w:val="000000" w:themeColor="text1"/>
          <w:sz w:val="24"/>
          <w:szCs w:val="24"/>
        </w:rPr>
        <w:t>2.3. CONCEPTUAL REVIEW</w:t>
      </w:r>
      <w:bookmarkEnd w:id="152"/>
    </w:p>
    <w:p w:rsidR="00372B2C" w:rsidRPr="00B41064" w:rsidRDefault="00372B2C"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In this study</w:t>
      </w:r>
      <w:r w:rsidRPr="00B41064">
        <w:rPr>
          <w:rFonts w:ascii="Times New Roman" w:hAnsi="Times New Roman" w:cs="Times New Roman"/>
          <w:b/>
          <w:color w:val="000000" w:themeColor="text1"/>
          <w:sz w:val="24"/>
          <w:szCs w:val="24"/>
        </w:rPr>
        <w:t xml:space="preserve">, </w:t>
      </w:r>
      <w:r w:rsidRPr="00B41064">
        <w:rPr>
          <w:rFonts w:ascii="Times New Roman" w:hAnsi="Times New Roman" w:cs="Times New Roman"/>
          <w:color w:val="000000" w:themeColor="text1"/>
          <w:sz w:val="24"/>
          <w:szCs w:val="24"/>
        </w:rPr>
        <w:t>two main v</w:t>
      </w:r>
      <w:r w:rsidR="00F81DF7" w:rsidRPr="00B41064">
        <w:rPr>
          <w:rFonts w:ascii="Times New Roman" w:hAnsi="Times New Roman" w:cs="Times New Roman"/>
          <w:color w:val="000000" w:themeColor="text1"/>
          <w:sz w:val="24"/>
          <w:szCs w:val="24"/>
        </w:rPr>
        <w:t xml:space="preserve">ariables </w:t>
      </w:r>
      <w:proofErr w:type="spellStart"/>
      <w:r w:rsidR="004344FA" w:rsidRPr="00B41064">
        <w:rPr>
          <w:rFonts w:ascii="Times New Roman" w:hAnsi="Times New Roman" w:cs="Times New Roman"/>
          <w:color w:val="000000" w:themeColor="text1"/>
          <w:sz w:val="24"/>
          <w:szCs w:val="24"/>
        </w:rPr>
        <w:t>were</w:t>
      </w:r>
      <w:r w:rsidRPr="00B41064">
        <w:rPr>
          <w:rFonts w:ascii="Times New Roman" w:hAnsi="Times New Roman" w:cs="Times New Roman"/>
          <w:color w:val="000000" w:themeColor="text1"/>
          <w:sz w:val="24"/>
          <w:szCs w:val="24"/>
        </w:rPr>
        <w:t>used</w:t>
      </w:r>
      <w:proofErr w:type="spellEnd"/>
      <w:r w:rsidRPr="00B41064">
        <w:rPr>
          <w:rFonts w:ascii="Times New Roman" w:hAnsi="Times New Roman" w:cs="Times New Roman"/>
          <w:color w:val="000000" w:themeColor="text1"/>
          <w:sz w:val="24"/>
          <w:szCs w:val="24"/>
        </w:rPr>
        <w:t>.</w:t>
      </w:r>
      <w:proofErr w:type="gramEnd"/>
      <w:r w:rsidRPr="00B41064">
        <w:rPr>
          <w:rFonts w:ascii="Times New Roman" w:hAnsi="Times New Roman" w:cs="Times New Roman"/>
          <w:color w:val="000000" w:themeColor="text1"/>
          <w:sz w:val="24"/>
          <w:szCs w:val="24"/>
        </w:rPr>
        <w:t xml:space="preserve">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These are independent and dependent variables. </w:t>
      </w:r>
    </w:p>
    <w:p w:rsidR="00372B2C" w:rsidRPr="00B41064" w:rsidRDefault="005917A7" w:rsidP="00B41064">
      <w:pPr>
        <w:spacing w:line="360" w:lineRule="auto"/>
        <w:jc w:val="both"/>
        <w:rPr>
          <w:rFonts w:ascii="Times New Roman" w:hAnsi="Times New Roman" w:cs="Times New Roman"/>
          <w:color w:val="000000" w:themeColor="text1"/>
          <w:sz w:val="24"/>
          <w:szCs w:val="24"/>
        </w:rPr>
      </w:pP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w:t>
      </w:r>
      <w:r w:rsidR="00372B2C" w:rsidRPr="00B41064">
        <w:rPr>
          <w:rFonts w:ascii="Times New Roman" w:hAnsi="Times New Roman" w:cs="Times New Roman"/>
          <w:color w:val="000000" w:themeColor="text1"/>
          <w:sz w:val="24"/>
          <w:szCs w:val="24"/>
        </w:rPr>
        <w:t>rogram</w:t>
      </w:r>
      <w:r w:rsidRPr="00B41064">
        <w:rPr>
          <w:rFonts w:ascii="Times New Roman" w:hAnsi="Times New Roman" w:cs="Times New Roman"/>
          <w:color w:val="000000" w:themeColor="text1"/>
          <w:sz w:val="24"/>
          <w:szCs w:val="24"/>
        </w:rPr>
        <w:t xml:space="preserve"> is</w:t>
      </w:r>
      <w:r w:rsidR="00372B2C" w:rsidRPr="00B41064">
        <w:rPr>
          <w:rFonts w:ascii="Times New Roman" w:hAnsi="Times New Roman" w:cs="Times New Roman"/>
          <w:color w:val="000000" w:themeColor="text1"/>
          <w:sz w:val="24"/>
          <w:szCs w:val="24"/>
        </w:rPr>
        <w:t xml:space="preserve"> being </w:t>
      </w:r>
      <w:proofErr w:type="spellStart"/>
      <w:r w:rsidR="00372B2C" w:rsidRPr="00B41064">
        <w:rPr>
          <w:rFonts w:ascii="Times New Roman" w:hAnsi="Times New Roman" w:cs="Times New Roman"/>
          <w:color w:val="000000" w:themeColor="text1"/>
          <w:sz w:val="24"/>
          <w:szCs w:val="24"/>
        </w:rPr>
        <w:t>the</w:t>
      </w:r>
      <w:r w:rsidR="000C0102" w:rsidRPr="00B41064">
        <w:rPr>
          <w:rFonts w:ascii="Times New Roman" w:hAnsi="Times New Roman" w:cs="Times New Roman"/>
          <w:b/>
          <w:color w:val="000000" w:themeColor="text1"/>
          <w:sz w:val="24"/>
          <w:szCs w:val="24"/>
        </w:rPr>
        <w:t>in</w:t>
      </w:r>
      <w:r w:rsidR="00372B2C" w:rsidRPr="00B41064">
        <w:rPr>
          <w:rFonts w:ascii="Times New Roman" w:hAnsi="Times New Roman" w:cs="Times New Roman"/>
          <w:b/>
          <w:color w:val="000000" w:themeColor="text1"/>
          <w:sz w:val="24"/>
          <w:szCs w:val="24"/>
        </w:rPr>
        <w:t>dependent</w:t>
      </w:r>
      <w:proofErr w:type="spellEnd"/>
      <w:r w:rsidR="00372B2C" w:rsidRPr="00B41064">
        <w:rPr>
          <w:rFonts w:ascii="Times New Roman" w:hAnsi="Times New Roman" w:cs="Times New Roman"/>
          <w:b/>
          <w:color w:val="000000" w:themeColor="text1"/>
          <w:sz w:val="24"/>
          <w:szCs w:val="24"/>
        </w:rPr>
        <w:t xml:space="preserve"> variable</w:t>
      </w:r>
      <w:r w:rsidRPr="00B41064">
        <w:rPr>
          <w:rFonts w:ascii="Times New Roman" w:hAnsi="Times New Roman" w:cs="Times New Roman"/>
          <w:color w:val="000000" w:themeColor="text1"/>
          <w:sz w:val="24"/>
          <w:szCs w:val="24"/>
        </w:rPr>
        <w:t xml:space="preserve"> and s</w:t>
      </w:r>
      <w:r w:rsidR="00372B2C" w:rsidRPr="00B41064">
        <w:rPr>
          <w:rFonts w:ascii="Times New Roman" w:hAnsi="Times New Roman" w:cs="Times New Roman"/>
          <w:color w:val="000000" w:themeColor="text1"/>
          <w:sz w:val="24"/>
          <w:szCs w:val="24"/>
        </w:rPr>
        <w:t xml:space="preserve">ocio-economic </w:t>
      </w:r>
      <w:r w:rsidRPr="00B41064">
        <w:rPr>
          <w:rFonts w:ascii="Times New Roman" w:hAnsi="Times New Roman" w:cs="Times New Roman"/>
          <w:color w:val="000000" w:themeColor="text1"/>
          <w:sz w:val="24"/>
          <w:szCs w:val="24"/>
        </w:rPr>
        <w:t>conditions</w:t>
      </w:r>
      <w:r w:rsidR="00550263" w:rsidRPr="00B41064">
        <w:rPr>
          <w:rFonts w:ascii="Times New Roman" w:hAnsi="Times New Roman" w:cs="Times New Roman"/>
          <w:color w:val="000000" w:themeColor="text1"/>
          <w:sz w:val="24"/>
          <w:szCs w:val="24"/>
        </w:rPr>
        <w:t xml:space="preserve"> of</w:t>
      </w:r>
      <w:r w:rsidR="00372B2C" w:rsidRPr="00B41064">
        <w:rPr>
          <w:rFonts w:ascii="Times New Roman" w:hAnsi="Times New Roman" w:cs="Times New Roman"/>
          <w:color w:val="000000" w:themeColor="text1"/>
          <w:sz w:val="24"/>
          <w:szCs w:val="24"/>
        </w:rPr>
        <w:t xml:space="preserve"> beneficiaries being the </w:t>
      </w:r>
      <w:r w:rsidR="00372B2C" w:rsidRPr="00B41064">
        <w:rPr>
          <w:rFonts w:ascii="Times New Roman" w:hAnsi="Times New Roman" w:cs="Times New Roman"/>
          <w:b/>
          <w:color w:val="000000" w:themeColor="text1"/>
          <w:sz w:val="24"/>
          <w:szCs w:val="24"/>
        </w:rPr>
        <w:t>dependent variables</w:t>
      </w:r>
      <w:r w:rsidR="00372B2C" w:rsidRPr="00B41064">
        <w:rPr>
          <w:rFonts w:ascii="Times New Roman" w:hAnsi="Times New Roman" w:cs="Times New Roman"/>
          <w:color w:val="000000" w:themeColor="text1"/>
          <w:sz w:val="24"/>
          <w:szCs w:val="24"/>
        </w:rPr>
        <w:t xml:space="preserve">. </w:t>
      </w:r>
    </w:p>
    <w:p w:rsidR="005917A7"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in this </w:t>
      </w:r>
      <w:r w:rsidR="00F90C24" w:rsidRPr="00B41064">
        <w:rPr>
          <w:rFonts w:ascii="Times New Roman" w:hAnsi="Times New Roman" w:cs="Times New Roman"/>
          <w:color w:val="000000" w:themeColor="text1"/>
          <w:sz w:val="24"/>
          <w:szCs w:val="24"/>
        </w:rPr>
        <w:t>has been justified</w:t>
      </w:r>
      <w:r w:rsidRPr="00B41064">
        <w:rPr>
          <w:rFonts w:ascii="Times New Roman" w:hAnsi="Times New Roman" w:cs="Times New Roman"/>
          <w:color w:val="000000" w:themeColor="text1"/>
          <w:sz w:val="24"/>
          <w:szCs w:val="24"/>
        </w:rPr>
        <w:t xml:space="preserve"> by the involvement of Government of Rwanda by giving the hei</w:t>
      </w:r>
      <w:r w:rsidR="00F90C24" w:rsidRPr="00B41064">
        <w:rPr>
          <w:rFonts w:ascii="Times New Roman" w:hAnsi="Times New Roman" w:cs="Times New Roman"/>
          <w:color w:val="000000" w:themeColor="text1"/>
          <w:sz w:val="24"/>
          <w:szCs w:val="24"/>
        </w:rPr>
        <w:t>fers to low income earners and p</w:t>
      </w:r>
      <w:r w:rsidRPr="00B41064">
        <w:rPr>
          <w:rFonts w:ascii="Times New Roman" w:hAnsi="Times New Roman" w:cs="Times New Roman"/>
          <w:color w:val="000000" w:themeColor="text1"/>
          <w:sz w:val="24"/>
          <w:szCs w:val="24"/>
        </w:rPr>
        <w:t xml:space="preserve">oor smallholder farmers that </w:t>
      </w:r>
      <w:r w:rsidR="009A2C55" w:rsidRPr="00B41064">
        <w:rPr>
          <w:rFonts w:ascii="Times New Roman" w:hAnsi="Times New Roman" w:cs="Times New Roman"/>
          <w:color w:val="000000" w:themeColor="text1"/>
          <w:sz w:val="24"/>
          <w:szCs w:val="24"/>
        </w:rPr>
        <w:t>are</w:t>
      </w:r>
      <w:r w:rsidRPr="00B41064">
        <w:rPr>
          <w:rFonts w:ascii="Times New Roman" w:hAnsi="Times New Roman" w:cs="Times New Roman"/>
          <w:color w:val="000000" w:themeColor="text1"/>
          <w:sz w:val="24"/>
          <w:szCs w:val="24"/>
        </w:rPr>
        <w:t xml:space="preserve"> expected to contribute to </w:t>
      </w:r>
      <w:r w:rsidR="005B797E" w:rsidRPr="00B41064">
        <w:rPr>
          <w:rFonts w:ascii="Times New Roman" w:hAnsi="Times New Roman" w:cs="Times New Roman"/>
          <w:color w:val="000000" w:themeColor="text1"/>
          <w:sz w:val="24"/>
          <w:szCs w:val="24"/>
        </w:rPr>
        <w:t>the socioeconomic</w:t>
      </w:r>
      <w:r w:rsidR="00F90C24" w:rsidRPr="00B41064">
        <w:rPr>
          <w:rFonts w:ascii="Times New Roman" w:hAnsi="Times New Roman" w:cs="Times New Roman"/>
          <w:color w:val="000000" w:themeColor="text1"/>
          <w:sz w:val="24"/>
          <w:szCs w:val="24"/>
        </w:rPr>
        <w:t xml:space="preserve"> of</w:t>
      </w:r>
      <w:r w:rsidRPr="00B41064">
        <w:rPr>
          <w:rFonts w:ascii="Times New Roman" w:hAnsi="Times New Roman" w:cs="Times New Roman"/>
          <w:color w:val="000000" w:themeColor="text1"/>
          <w:sz w:val="24"/>
          <w:szCs w:val="24"/>
        </w:rPr>
        <w:t xml:space="preserve"> vulnerable families supported by the program.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However, for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effectively contribute to the </w:t>
      </w:r>
      <w:r w:rsidR="00F90C24" w:rsidRPr="00B41064">
        <w:rPr>
          <w:rFonts w:ascii="Times New Roman" w:hAnsi="Times New Roman" w:cs="Times New Roman"/>
          <w:color w:val="000000" w:themeColor="text1"/>
          <w:sz w:val="24"/>
          <w:szCs w:val="24"/>
        </w:rPr>
        <w:t xml:space="preserve">socioeconomic conditions </w:t>
      </w:r>
      <w:r w:rsidRPr="00B41064">
        <w:rPr>
          <w:rFonts w:ascii="Times New Roman" w:hAnsi="Times New Roman" w:cs="Times New Roman"/>
          <w:color w:val="000000" w:themeColor="text1"/>
          <w:sz w:val="24"/>
          <w:szCs w:val="24"/>
        </w:rPr>
        <w:t>of vulnerable families of its benefi</w:t>
      </w:r>
      <w:r w:rsidR="007B2085" w:rsidRPr="00B41064">
        <w:rPr>
          <w:rFonts w:ascii="Times New Roman" w:hAnsi="Times New Roman" w:cs="Times New Roman"/>
          <w:color w:val="000000" w:themeColor="text1"/>
          <w:sz w:val="24"/>
          <w:szCs w:val="24"/>
        </w:rPr>
        <w:t>ciaries, other variables were</w:t>
      </w:r>
      <w:r w:rsidRPr="00B41064">
        <w:rPr>
          <w:rFonts w:ascii="Times New Roman" w:hAnsi="Times New Roman" w:cs="Times New Roman"/>
          <w:color w:val="000000" w:themeColor="text1"/>
          <w:sz w:val="24"/>
          <w:szCs w:val="24"/>
        </w:rPr>
        <w:t xml:space="preserve"> involved. </w:t>
      </w:r>
    </w:p>
    <w:p w:rsidR="00372B2C" w:rsidRPr="00B41064" w:rsidRDefault="000C5970"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Ind</w:t>
      </w:r>
      <w:r w:rsidR="00372B2C" w:rsidRPr="00B41064">
        <w:rPr>
          <w:rFonts w:ascii="Times New Roman" w:hAnsi="Times New Roman" w:cs="Times New Roman"/>
          <w:b/>
          <w:color w:val="000000" w:themeColor="text1"/>
          <w:sz w:val="24"/>
          <w:szCs w:val="24"/>
        </w:rPr>
        <w:t>ependent variable</w:t>
      </w:r>
      <w:r w:rsidR="00FB4897" w:rsidRPr="00B41064">
        <w:rPr>
          <w:rFonts w:ascii="Times New Roman" w:hAnsi="Times New Roman" w:cs="Times New Roman"/>
          <w:b/>
          <w:color w:val="000000" w:themeColor="text1"/>
          <w:sz w:val="24"/>
          <w:szCs w:val="24"/>
        </w:rPr>
        <w:t>s</w:t>
      </w:r>
      <w:r w:rsidR="002B16AB" w:rsidRPr="00B41064">
        <w:rPr>
          <w:rFonts w:ascii="Times New Roman" w:hAnsi="Times New Roman" w:cs="Times New Roman"/>
          <w:color w:val="000000" w:themeColor="text1"/>
          <w:sz w:val="24"/>
          <w:szCs w:val="24"/>
        </w:rPr>
        <w:t xml:space="preserve">: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sym w:font="Symbol" w:char="F0B7"/>
      </w:r>
      <w:r w:rsidR="00205B9B" w:rsidRPr="00B41064">
        <w:rPr>
          <w:rFonts w:ascii="Times New Roman" w:hAnsi="Times New Roman" w:cs="Times New Roman"/>
          <w:color w:val="000000" w:themeColor="text1"/>
          <w:sz w:val="24"/>
          <w:szCs w:val="24"/>
        </w:rPr>
        <w:t xml:space="preserve"> Transfer of a cow</w:t>
      </w:r>
    </w:p>
    <w:p w:rsidR="00372B2C" w:rsidRPr="00B41064" w:rsidRDefault="00844ED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D</w:t>
      </w:r>
      <w:r w:rsidR="00372B2C" w:rsidRPr="00B41064">
        <w:rPr>
          <w:rFonts w:ascii="Times New Roman" w:hAnsi="Times New Roman" w:cs="Times New Roman"/>
          <w:b/>
          <w:color w:val="000000" w:themeColor="text1"/>
          <w:sz w:val="24"/>
          <w:szCs w:val="24"/>
        </w:rPr>
        <w:t>ependent variable</w:t>
      </w:r>
      <w:r w:rsidR="00FB4897" w:rsidRPr="00B41064">
        <w:rPr>
          <w:rFonts w:ascii="Times New Roman" w:hAnsi="Times New Roman" w:cs="Times New Roman"/>
          <w:b/>
          <w:color w:val="000000" w:themeColor="text1"/>
          <w:sz w:val="24"/>
          <w:szCs w:val="24"/>
        </w:rPr>
        <w:t>s</w:t>
      </w:r>
      <w:r w:rsidR="002B16AB" w:rsidRPr="00B41064">
        <w:rPr>
          <w:rFonts w:ascii="Times New Roman" w:hAnsi="Times New Roman" w:cs="Times New Roman"/>
          <w:color w:val="000000" w:themeColor="text1"/>
          <w:sz w:val="24"/>
          <w:szCs w:val="24"/>
        </w:rPr>
        <w:t xml:space="preserve">: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sym w:font="Symbol" w:char="F0B7"/>
      </w:r>
      <w:r w:rsidRPr="00B41064">
        <w:rPr>
          <w:rFonts w:ascii="Times New Roman" w:hAnsi="Times New Roman" w:cs="Times New Roman"/>
          <w:color w:val="000000" w:themeColor="text1"/>
          <w:sz w:val="24"/>
          <w:szCs w:val="24"/>
        </w:rPr>
        <w:t xml:space="preserve"> Increase of savings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sym w:font="Symbol" w:char="F0B7"/>
      </w:r>
      <w:r w:rsidRPr="00B41064">
        <w:rPr>
          <w:rFonts w:ascii="Times New Roman" w:hAnsi="Times New Roman" w:cs="Times New Roman"/>
          <w:color w:val="000000" w:themeColor="text1"/>
          <w:sz w:val="24"/>
          <w:szCs w:val="24"/>
        </w:rPr>
        <w:t xml:space="preserve"> Increase of income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sym w:font="Symbol" w:char="F0B7"/>
      </w:r>
      <w:r w:rsidRPr="00B41064">
        <w:rPr>
          <w:rFonts w:ascii="Times New Roman" w:hAnsi="Times New Roman" w:cs="Times New Roman"/>
          <w:color w:val="000000" w:themeColor="text1"/>
          <w:sz w:val="24"/>
          <w:szCs w:val="24"/>
        </w:rPr>
        <w:t xml:space="preserve"> Increase of assets </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sym w:font="Symbol" w:char="F0B7"/>
      </w:r>
      <w:r w:rsidRPr="00B41064">
        <w:rPr>
          <w:rFonts w:ascii="Times New Roman" w:hAnsi="Times New Roman" w:cs="Times New Roman"/>
          <w:color w:val="000000" w:themeColor="text1"/>
          <w:sz w:val="24"/>
          <w:szCs w:val="24"/>
        </w:rPr>
        <w:t xml:space="preserve"> Improvement of livelihood</w:t>
      </w:r>
    </w:p>
    <w:p w:rsidR="00372B2C"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Intervening variable</w:t>
      </w:r>
      <w:r w:rsidRPr="00B41064">
        <w:rPr>
          <w:rFonts w:ascii="Times New Roman" w:hAnsi="Times New Roman" w:cs="Times New Roman"/>
          <w:color w:val="000000" w:themeColor="text1"/>
          <w:sz w:val="24"/>
          <w:szCs w:val="24"/>
        </w:rPr>
        <w:t xml:space="preserve">: Monitoring and evaluation </w:t>
      </w:r>
    </w:p>
    <w:p w:rsidR="00372B2C" w:rsidRPr="00B41064" w:rsidRDefault="00372B2C" w:rsidP="00B41064">
      <w:pPr>
        <w:pStyle w:val="ListParagraph"/>
        <w:numPr>
          <w:ilvl w:val="0"/>
          <w:numId w:val="3"/>
        </w:numPr>
        <w:spacing w:after="16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Monitoring activities by Government leaders</w:t>
      </w:r>
      <w:r w:rsidRPr="00B41064">
        <w:rPr>
          <w:rFonts w:ascii="Times New Roman" w:hAnsi="Times New Roman" w:cs="Times New Roman"/>
          <w:color w:val="000000" w:themeColor="text1"/>
          <w:sz w:val="24"/>
          <w:szCs w:val="24"/>
        </w:rPr>
        <w:tab/>
        <w:t>(Villages, cell, Sector, District, RAB and MINALOC)</w:t>
      </w:r>
    </w:p>
    <w:p w:rsidR="00AD48B0" w:rsidRPr="00B41064" w:rsidRDefault="00372B2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Monitoring of program activities by beneficiaries’ themselves in this study, I choose Monitoring and Evaluation as an intervening variable as illustrated in the following diagram below:</w:t>
      </w:r>
    </w:p>
    <w:p w:rsidR="003D21CF" w:rsidRPr="00B41064" w:rsidRDefault="003D21CF"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Figure 2: Dependent variables, independent variables and intervening variables</w:t>
      </w:r>
    </w:p>
    <w:p w:rsidR="00A546B1" w:rsidRPr="00B41064" w:rsidRDefault="00907C18" w:rsidP="00B41064">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29" type="#_x0000_t13" style="position:absolute;left:0;text-align:left;margin-left:172.85pt;margin-top:14pt;width:76.9pt;height:38.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">
            <v:path arrowok="t"/>
          </v:shape>
        </w:pict>
      </w:r>
      <w:r>
        <w:rPr>
          <w:rFonts w:ascii="Times New Roman" w:hAnsi="Times New Roman" w:cs="Times New Roman"/>
          <w:b/>
          <w:noProof/>
          <w:color w:val="000000" w:themeColor="text1"/>
          <w:sz w:val="24"/>
          <w:szCs w:val="24"/>
          <w:lang w:val="en-US"/>
        </w:rPr>
        <w:pict>
          <v:shapetype id="_x0000_t202" coordsize="21600,21600" o:spt="202" path="m,l,21600r21600,l21600,xe">
            <v:stroke joinstyle="miter"/>
            <v:path gradientshapeok="t" o:connecttype="rect"/>
          </v:shapetype>
          <v:shape id="Text Box 8" o:spid="_x0000_s1027" type="#_x0000_t202" style="position:absolute;left:0;text-align:left;margin-left:-40.15pt;margin-top:17.75pt;width:213pt;height:159.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">
            <v:path arrowok="t"/>
            <v:textbox style="mso-next-textbox:#Text Box 8">
              <w:txbxContent>
                <w:p w:rsidR="008759F1" w:rsidRPr="00CF1F51" w:rsidRDefault="008759F1">
                  <w:pPr>
                    <w:rPr>
                      <w:rFonts w:ascii="Times New Roman" w:hAnsi="Times New Roman" w:cs="Times New Roman"/>
                      <w:szCs w:val="24"/>
                    </w:rPr>
                  </w:pPr>
                  <w:r>
                    <w:rPr>
                      <w:rFonts w:ascii="Times New Roman" w:hAnsi="Times New Roman" w:cs="Times New Roman"/>
                      <w:b/>
                      <w:szCs w:val="24"/>
                    </w:rPr>
                    <w:t>Ind</w:t>
                  </w:r>
                  <w:r w:rsidRPr="00CF1F51">
                    <w:rPr>
                      <w:rFonts w:ascii="Times New Roman" w:hAnsi="Times New Roman" w:cs="Times New Roman"/>
                      <w:b/>
                      <w:szCs w:val="24"/>
                    </w:rPr>
                    <w:t>ependent variable</w:t>
                  </w:r>
                  <w:r>
                    <w:rPr>
                      <w:rFonts w:ascii="Times New Roman" w:hAnsi="Times New Roman" w:cs="Times New Roman"/>
                      <w:szCs w:val="24"/>
                    </w:rPr>
                    <w:t xml:space="preserve">: </w:t>
                  </w:r>
                </w:p>
                <w:p w:rsidR="008759F1" w:rsidRPr="00CF1F51" w:rsidRDefault="008759F1">
                  <w:pPr>
                    <w:rPr>
                      <w:rFonts w:ascii="Times New Roman" w:hAnsi="Times New Roman" w:cs="Times New Roman"/>
                      <w:szCs w:val="24"/>
                    </w:rPr>
                  </w:pPr>
                  <w:r w:rsidRPr="00CF1F51">
                    <w:rPr>
                      <w:rFonts w:ascii="Times New Roman" w:hAnsi="Times New Roman" w:cs="Times New Roman"/>
                      <w:szCs w:val="24"/>
                    </w:rPr>
                    <w:sym w:font="Symbol" w:char="F0B7"/>
                  </w:r>
                  <w:r>
                    <w:rPr>
                      <w:rFonts w:ascii="Times New Roman" w:hAnsi="Times New Roman" w:cs="Times New Roman"/>
                      <w:szCs w:val="24"/>
                    </w:rPr>
                    <w:t>Transfer of a cow</w:t>
                  </w:r>
                </w:p>
                <w:p w:rsidR="008759F1" w:rsidRDefault="008759F1">
                  <w:pPr>
                    <w:rPr>
                      <w:rFonts w:ascii="Times New Roman" w:hAnsi="Times New Roman" w:cs="Times New Roman"/>
                      <w:sz w:val="24"/>
                      <w:szCs w:val="24"/>
                    </w:rPr>
                  </w:pPr>
                </w:p>
              </w:txbxContent>
            </v:textbox>
          </v:shape>
        </w:pict>
      </w:r>
      <w:r>
        <w:rPr>
          <w:rFonts w:ascii="Times New Roman" w:hAnsi="Times New Roman" w:cs="Times New Roman"/>
          <w:b/>
          <w:noProof/>
          <w:color w:val="000000" w:themeColor="text1"/>
          <w:sz w:val="24"/>
          <w:szCs w:val="24"/>
          <w:lang w:val="en-US"/>
        </w:rPr>
        <w:pict>
          <v:shape id="Text Box 9" o:spid="_x0000_s1031" type="#_x0000_t202" style="position:absolute;left:0;text-align:left;margin-left:249.75pt;margin-top:14pt;width:214.15pt;height:148.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">
            <v:path arrowok="t"/>
            <v:textbox style="mso-next-textbox:#Text Box 9">
              <w:txbxContent>
                <w:p w:rsidR="008759F1" w:rsidRDefault="008759F1">
                  <w:pPr>
                    <w:rPr>
                      <w:rFonts w:ascii="Times New Roman" w:hAnsi="Times New Roman" w:cs="Times New Roman"/>
                      <w:sz w:val="24"/>
                      <w:szCs w:val="24"/>
                    </w:rPr>
                  </w:pPr>
                  <w:r>
                    <w:rPr>
                      <w:rFonts w:ascii="Times New Roman" w:hAnsi="Times New Roman" w:cs="Times New Roman"/>
                      <w:b/>
                      <w:sz w:val="24"/>
                      <w:szCs w:val="24"/>
                    </w:rPr>
                    <w:t>Dependent variables:</w:t>
                  </w:r>
                </w:p>
                <w:p w:rsidR="008759F1" w:rsidRDefault="008759F1">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Increase of savings</w:t>
                  </w:r>
                </w:p>
                <w:p w:rsidR="008759F1" w:rsidRDefault="008759F1">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Increase of income </w:t>
                  </w:r>
                </w:p>
                <w:p w:rsidR="008759F1" w:rsidRDefault="008759F1">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Increase of assets </w:t>
                  </w:r>
                </w:p>
                <w:p w:rsidR="008759F1" w:rsidRDefault="008759F1">
                  <w:pPr>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Improvement of livelihood</w:t>
                  </w:r>
                </w:p>
                <w:p w:rsidR="008759F1" w:rsidRDefault="008759F1"/>
              </w:txbxContent>
            </v:textbox>
          </v:shape>
        </w:pict>
      </w:r>
    </w:p>
    <w:p w:rsidR="00A546B1" w:rsidRPr="00B41064" w:rsidRDefault="00907C18" w:rsidP="00B41064">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2" o:spid="_x0000_s1030" type="#_x0000_t68" style="position:absolute;left:0;text-align:left;margin-left:189pt;margin-top:21.55pt;width:38.25pt;height:110.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">
            <v:path arrowok="t"/>
            <v:textbox style="layout-flow:vertical-ideographic"/>
          </v:shape>
        </w:pict>
      </w: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A546B1" w:rsidP="00B41064">
      <w:pPr>
        <w:spacing w:line="360" w:lineRule="auto"/>
        <w:jc w:val="both"/>
        <w:rPr>
          <w:rFonts w:ascii="Times New Roman" w:hAnsi="Times New Roman" w:cs="Times New Roman"/>
          <w:b/>
          <w:color w:val="000000" w:themeColor="text1"/>
          <w:sz w:val="24"/>
          <w:szCs w:val="24"/>
        </w:rPr>
      </w:pPr>
    </w:p>
    <w:p w:rsidR="00A546B1" w:rsidRPr="00B41064" w:rsidRDefault="00907C18" w:rsidP="00B41064">
      <w:pPr>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noProof/>
          <w:color w:val="000000" w:themeColor="text1"/>
          <w:sz w:val="24"/>
          <w:szCs w:val="24"/>
          <w:lang w:val="en-US"/>
        </w:rPr>
        <w:pict>
          <v:shape id="Text Box 10" o:spid="_x0000_s1028" type="#_x0000_t202" style="position:absolute;left:0;text-align:left;margin-left:93pt;margin-top:9.2pt;width:258pt;height:149.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">
            <v:path arrowok="t"/>
            <v:textbox style="mso-next-textbox:#Text Box 10">
              <w:txbxContent>
                <w:p w:rsidR="008759F1" w:rsidRDefault="008759F1">
                  <w:pPr>
                    <w:rPr>
                      <w:rFonts w:ascii="Times New Roman" w:hAnsi="Times New Roman" w:cs="Times New Roman"/>
                      <w:sz w:val="24"/>
                      <w:szCs w:val="24"/>
                    </w:rPr>
                  </w:pPr>
                  <w:r>
                    <w:rPr>
                      <w:rFonts w:ascii="Times New Roman" w:hAnsi="Times New Roman" w:cs="Times New Roman"/>
                      <w:b/>
                      <w:sz w:val="24"/>
                      <w:szCs w:val="24"/>
                    </w:rPr>
                    <w:t>Intervening variable</w:t>
                  </w:r>
                  <w:r>
                    <w:rPr>
                      <w:rFonts w:ascii="Times New Roman" w:hAnsi="Times New Roman" w:cs="Times New Roman"/>
                      <w:sz w:val="24"/>
                      <w:szCs w:val="24"/>
                    </w:rPr>
                    <w:t>: Monitoring and evaluation</w:t>
                  </w:r>
                </w:p>
                <w:p w:rsidR="008759F1" w:rsidRDefault="008759F1">
                  <w:pPr>
                    <w:pStyle w:val="ListParagraph"/>
                    <w:numPr>
                      <w:ilvl w:val="0"/>
                      <w:numId w:val="4"/>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Monitoring activities by Government leaders </w:t>
                  </w:r>
                </w:p>
                <w:p w:rsidR="008759F1" w:rsidRDefault="008759F1">
                  <w:pPr>
                    <w:pStyle w:val="ListParagraph"/>
                    <w:numPr>
                      <w:ilvl w:val="0"/>
                      <w:numId w:val="4"/>
                    </w:numPr>
                    <w:spacing w:after="160" w:line="259" w:lineRule="auto"/>
                    <w:rPr>
                      <w:rFonts w:ascii="Times New Roman" w:hAnsi="Times New Roman" w:cs="Times New Roman"/>
                      <w:sz w:val="24"/>
                      <w:szCs w:val="24"/>
                    </w:rPr>
                  </w:pPr>
                  <w:r>
                    <w:rPr>
                      <w:rFonts w:ascii="Times New Roman" w:hAnsi="Times New Roman" w:cs="Times New Roman"/>
                      <w:sz w:val="24"/>
                      <w:szCs w:val="24"/>
                    </w:rPr>
                    <w:t>Monitoring of program activities by beneficiaries themselves.</w:t>
                  </w:r>
                </w:p>
                <w:p w:rsidR="008759F1" w:rsidRPr="004344FA" w:rsidRDefault="008759F1" w:rsidP="004344FA">
                  <w:pPr>
                    <w:ind w:left="360"/>
                    <w:rPr>
                      <w:rFonts w:ascii="Times New Roman" w:hAnsi="Times New Roman" w:cs="Times New Roman"/>
                      <w:szCs w:val="24"/>
                    </w:rPr>
                  </w:pPr>
                  <w:r w:rsidRPr="00CF1F51">
                    <w:sym w:font="Symbol" w:char="F0B7"/>
                  </w:r>
                  <w:r w:rsidRPr="004344FA">
                    <w:rPr>
                      <w:rFonts w:ascii="Times New Roman" w:hAnsi="Times New Roman" w:cs="Times New Roman"/>
                      <w:szCs w:val="24"/>
                    </w:rPr>
                    <w:t xml:space="preserve"> Training program run by the Rwanda Agricultural Board (RAB), </w:t>
                  </w:r>
                </w:p>
                <w:p w:rsidR="008759F1" w:rsidRDefault="008759F1">
                  <w:pPr>
                    <w:pStyle w:val="ListParagraph"/>
                    <w:numPr>
                      <w:ilvl w:val="0"/>
                      <w:numId w:val="4"/>
                    </w:numPr>
                    <w:spacing w:after="160" w:line="259" w:lineRule="auto"/>
                    <w:rPr>
                      <w:rFonts w:ascii="Times New Roman" w:hAnsi="Times New Roman" w:cs="Times New Roman"/>
                      <w:sz w:val="24"/>
                      <w:szCs w:val="24"/>
                    </w:rPr>
                  </w:pPr>
                </w:p>
                <w:p w:rsidR="008759F1" w:rsidRDefault="008759F1"/>
              </w:txbxContent>
            </v:textbox>
          </v:shape>
        </w:pict>
      </w:r>
    </w:p>
    <w:p w:rsidR="00372B2C" w:rsidRPr="00B41064" w:rsidRDefault="00372B2C" w:rsidP="00B41064">
      <w:pPr>
        <w:spacing w:after="0" w:line="360" w:lineRule="auto"/>
        <w:jc w:val="both"/>
        <w:rPr>
          <w:rFonts w:ascii="Times New Roman" w:hAnsi="Times New Roman" w:cs="Times New Roman"/>
          <w:b/>
          <w:color w:val="000000" w:themeColor="text1"/>
          <w:sz w:val="24"/>
          <w:szCs w:val="24"/>
        </w:rPr>
      </w:pPr>
    </w:p>
    <w:p w:rsidR="00372B2C" w:rsidRPr="00B41064" w:rsidRDefault="00372B2C" w:rsidP="00B41064">
      <w:pPr>
        <w:spacing w:after="0" w:line="360" w:lineRule="auto"/>
        <w:jc w:val="both"/>
        <w:rPr>
          <w:rFonts w:ascii="Times New Roman" w:eastAsia="Times New Roman" w:hAnsi="Times New Roman" w:cs="Times New Roman"/>
          <w:b/>
          <w:color w:val="000000" w:themeColor="text1"/>
          <w:sz w:val="24"/>
          <w:szCs w:val="24"/>
          <w:lang w:val="en-US"/>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p>
    <w:p w:rsidR="00297359" w:rsidRPr="00B41064" w:rsidRDefault="00297359" w:rsidP="00B41064">
      <w:pPr>
        <w:spacing w:after="0" w:line="360" w:lineRule="auto"/>
        <w:jc w:val="both"/>
        <w:rPr>
          <w:rFonts w:ascii="Times New Roman" w:eastAsia="Times New Roman" w:hAnsi="Times New Roman" w:cs="Times New Roman"/>
          <w:color w:val="000000" w:themeColor="text1"/>
          <w:sz w:val="24"/>
          <w:szCs w:val="24"/>
        </w:rPr>
      </w:pPr>
    </w:p>
    <w:p w:rsidR="00297359" w:rsidRPr="00B41064" w:rsidRDefault="00297359" w:rsidP="00B41064">
      <w:pPr>
        <w:pStyle w:val="Heading1"/>
        <w:spacing w:before="0" w:line="360" w:lineRule="auto"/>
        <w:jc w:val="both"/>
        <w:rPr>
          <w:rFonts w:ascii="Times New Roman" w:eastAsia="Times New Roman" w:hAnsi="Times New Roman" w:cs="Times New Roman"/>
          <w:color w:val="000000" w:themeColor="text1"/>
          <w:sz w:val="24"/>
          <w:szCs w:val="24"/>
          <w:lang w:val="en-US"/>
        </w:rPr>
      </w:pPr>
      <w:bookmarkStart w:id="153" w:name="_Toc84925144"/>
      <w:r w:rsidRPr="00B41064">
        <w:rPr>
          <w:rFonts w:ascii="Times New Roman" w:eastAsia="Times New Roman" w:hAnsi="Times New Roman" w:cs="Times New Roman"/>
          <w:color w:val="000000" w:themeColor="text1"/>
          <w:sz w:val="24"/>
          <w:szCs w:val="24"/>
          <w:lang w:val="en-US"/>
        </w:rPr>
        <w:t>2.4. EMPIRICAL FRAMEWORK</w:t>
      </w:r>
      <w:bookmarkEnd w:id="153"/>
    </w:p>
    <w:p w:rsidR="00297359" w:rsidRPr="00B41064" w:rsidRDefault="005917A7"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 xml:space="preserve">In this section of empirical framework the researcher referred to the empirical results from </w:t>
      </w:r>
    </w:p>
    <w:p w:rsidR="00297359" w:rsidRPr="00B41064" w:rsidRDefault="005917A7" w:rsidP="00B41064">
      <w:pPr>
        <w:spacing w:after="0" w:line="360" w:lineRule="auto"/>
        <w:jc w:val="both"/>
        <w:rPr>
          <w:rFonts w:ascii="Times New Roman" w:eastAsia="Times New Roman" w:hAnsi="Times New Roman" w:cs="Times New Roman"/>
          <w:color w:val="000000" w:themeColor="text1"/>
          <w:sz w:val="24"/>
          <w:szCs w:val="24"/>
        </w:rPr>
      </w:pPr>
      <w:proofErr w:type="gramStart"/>
      <w:r w:rsidRPr="00B41064">
        <w:rPr>
          <w:rFonts w:ascii="Times New Roman" w:eastAsia="Times New Roman" w:hAnsi="Times New Roman" w:cs="Times New Roman"/>
          <w:color w:val="000000" w:themeColor="text1"/>
          <w:sz w:val="24"/>
          <w:szCs w:val="24"/>
        </w:rPr>
        <w:t>the</w:t>
      </w:r>
      <w:proofErr w:type="gramEnd"/>
      <w:r w:rsidRPr="00B41064">
        <w:rPr>
          <w:rFonts w:ascii="Times New Roman" w:eastAsia="Times New Roman" w:hAnsi="Times New Roman" w:cs="Times New Roman"/>
          <w:color w:val="000000" w:themeColor="text1"/>
          <w:sz w:val="24"/>
          <w:szCs w:val="24"/>
        </w:rPr>
        <w:t xml:space="preserve"> findings of other researchers and recent books and journals or recent time observations </w:t>
      </w:r>
    </w:p>
    <w:p w:rsidR="005917A7" w:rsidRPr="00B41064" w:rsidRDefault="005917A7" w:rsidP="00B41064">
      <w:pPr>
        <w:spacing w:after="0" w:line="360" w:lineRule="auto"/>
        <w:jc w:val="both"/>
        <w:rPr>
          <w:rFonts w:ascii="Times New Roman" w:eastAsia="Times New Roman" w:hAnsi="Times New Roman" w:cs="Times New Roman"/>
          <w:color w:val="000000" w:themeColor="text1"/>
          <w:sz w:val="24"/>
          <w:szCs w:val="24"/>
        </w:rPr>
      </w:pPr>
      <w:proofErr w:type="gramStart"/>
      <w:r w:rsidRPr="00B41064">
        <w:rPr>
          <w:rFonts w:ascii="Times New Roman" w:eastAsia="Times New Roman" w:hAnsi="Times New Roman" w:cs="Times New Roman"/>
          <w:color w:val="000000" w:themeColor="text1"/>
          <w:sz w:val="24"/>
          <w:szCs w:val="24"/>
        </w:rPr>
        <w:t>and</w:t>
      </w:r>
      <w:proofErr w:type="gramEnd"/>
      <w:r w:rsidRPr="00B41064">
        <w:rPr>
          <w:rFonts w:ascii="Times New Roman" w:eastAsia="Times New Roman" w:hAnsi="Times New Roman" w:cs="Times New Roman"/>
          <w:color w:val="000000" w:themeColor="text1"/>
          <w:sz w:val="24"/>
          <w:szCs w:val="24"/>
        </w:rPr>
        <w:t xml:space="preserve"> experiments. </w:t>
      </w:r>
    </w:p>
    <w:p w:rsidR="006D1190" w:rsidRPr="00B41064" w:rsidRDefault="006D1190"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According to the research done </w:t>
      </w:r>
      <w:r w:rsidR="001A3732" w:rsidRPr="00B41064">
        <w:rPr>
          <w:rFonts w:ascii="Times New Roman" w:hAnsi="Times New Roman" w:cs="Times New Roman"/>
          <w:color w:val="000000" w:themeColor="text1"/>
          <w:sz w:val="24"/>
          <w:szCs w:val="24"/>
        </w:rPr>
        <w:t xml:space="preserve">by Felix NGAMIJE (2017)  </w:t>
      </w:r>
      <w:r w:rsidRPr="00B41064">
        <w:rPr>
          <w:rFonts w:ascii="Times New Roman" w:hAnsi="Times New Roman" w:cs="Times New Roman"/>
          <w:color w:val="000000" w:themeColor="text1"/>
          <w:sz w:val="24"/>
          <w:szCs w:val="24"/>
        </w:rPr>
        <w:t xml:space="preserve">to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showed</w:t>
      </w:r>
      <w:r w:rsidR="001A3732" w:rsidRPr="00B41064">
        <w:rPr>
          <w:rFonts w:ascii="Times New Roman" w:hAnsi="Times New Roman" w:cs="Times New Roman"/>
          <w:color w:val="000000" w:themeColor="text1"/>
          <w:sz w:val="24"/>
          <w:szCs w:val="24"/>
        </w:rPr>
        <w:t xml:space="preserve"> that </w:t>
      </w:r>
      <w:proofErr w:type="spellStart"/>
      <w:r w:rsidR="001A3732" w:rsidRPr="00B41064">
        <w:rPr>
          <w:rFonts w:ascii="Times New Roman" w:hAnsi="Times New Roman" w:cs="Times New Roman"/>
          <w:color w:val="000000" w:themeColor="text1"/>
          <w:sz w:val="24"/>
          <w:szCs w:val="24"/>
        </w:rPr>
        <w:t>Girinka</w:t>
      </w:r>
      <w:proofErr w:type="spellEnd"/>
      <w:r w:rsidR="001A3732" w:rsidRPr="00B41064">
        <w:rPr>
          <w:rFonts w:ascii="Times New Roman" w:hAnsi="Times New Roman" w:cs="Times New Roman"/>
          <w:color w:val="000000" w:themeColor="text1"/>
          <w:sz w:val="24"/>
          <w:szCs w:val="24"/>
        </w:rPr>
        <w:t xml:space="preserve"> Programme is the policy which came to cope with the extreme poverty of population to help them to improve their livelihood so as to increase t</w:t>
      </w:r>
      <w:r w:rsidR="00547913" w:rsidRPr="00B41064">
        <w:rPr>
          <w:rFonts w:ascii="Times New Roman" w:hAnsi="Times New Roman" w:cs="Times New Roman"/>
          <w:color w:val="000000" w:themeColor="text1"/>
          <w:sz w:val="24"/>
          <w:szCs w:val="24"/>
        </w:rPr>
        <w:t>heir level of savings, income</w:t>
      </w:r>
      <w:r w:rsidR="001A3732" w:rsidRPr="00B41064">
        <w:rPr>
          <w:rFonts w:ascii="Times New Roman" w:hAnsi="Times New Roman" w:cs="Times New Roman"/>
          <w:color w:val="000000" w:themeColor="text1"/>
          <w:sz w:val="24"/>
          <w:szCs w:val="24"/>
        </w:rPr>
        <w:t xml:space="preserve"> , reduce malnutrition cases, improve their crop production for bett</w:t>
      </w:r>
      <w:r w:rsidR="00565A5B" w:rsidRPr="00B41064">
        <w:rPr>
          <w:rFonts w:ascii="Times New Roman" w:hAnsi="Times New Roman" w:cs="Times New Roman"/>
          <w:color w:val="000000" w:themeColor="text1"/>
          <w:sz w:val="24"/>
          <w:szCs w:val="24"/>
        </w:rPr>
        <w:t>er health and wealth. The initiative</w:t>
      </w:r>
      <w:r w:rsidR="001A3732" w:rsidRPr="00B41064">
        <w:rPr>
          <w:rFonts w:ascii="Times New Roman" w:hAnsi="Times New Roman" w:cs="Times New Roman"/>
          <w:color w:val="000000" w:themeColor="text1"/>
          <w:sz w:val="24"/>
          <w:szCs w:val="24"/>
        </w:rPr>
        <w:t xml:space="preserve"> of </w:t>
      </w:r>
      <w:proofErr w:type="spellStart"/>
      <w:r w:rsidR="001A3732" w:rsidRPr="00B41064">
        <w:rPr>
          <w:rFonts w:ascii="Times New Roman" w:hAnsi="Times New Roman" w:cs="Times New Roman"/>
          <w:color w:val="000000" w:themeColor="text1"/>
          <w:sz w:val="24"/>
          <w:szCs w:val="24"/>
        </w:rPr>
        <w:t>Girinka</w:t>
      </w:r>
      <w:proofErr w:type="spellEnd"/>
      <w:r w:rsidR="001A3732" w:rsidRPr="00B41064">
        <w:rPr>
          <w:rFonts w:ascii="Times New Roman" w:hAnsi="Times New Roman" w:cs="Times New Roman"/>
          <w:color w:val="000000" w:themeColor="text1"/>
          <w:sz w:val="24"/>
          <w:szCs w:val="24"/>
        </w:rPr>
        <w:t xml:space="preserve"> Program helped the Rwandans and people of </w:t>
      </w:r>
      <w:proofErr w:type="spellStart"/>
      <w:r w:rsidR="001A3732" w:rsidRPr="00B41064">
        <w:rPr>
          <w:rFonts w:ascii="Times New Roman" w:hAnsi="Times New Roman" w:cs="Times New Roman"/>
          <w:color w:val="000000" w:themeColor="text1"/>
          <w:sz w:val="24"/>
          <w:szCs w:val="24"/>
        </w:rPr>
        <w:t>Musambira</w:t>
      </w:r>
      <w:proofErr w:type="spellEnd"/>
      <w:r w:rsidR="001A3732" w:rsidRPr="00B41064">
        <w:rPr>
          <w:rFonts w:ascii="Times New Roman" w:hAnsi="Times New Roman" w:cs="Times New Roman"/>
          <w:color w:val="000000" w:themeColor="text1"/>
          <w:sz w:val="24"/>
          <w:szCs w:val="24"/>
        </w:rPr>
        <w:t xml:space="preserve"> in particular to improve their livelihood by increasing agricultural prod</w:t>
      </w:r>
      <w:r w:rsidR="00565A5B" w:rsidRPr="00B41064">
        <w:rPr>
          <w:rFonts w:ascii="Times New Roman" w:hAnsi="Times New Roman" w:cs="Times New Roman"/>
          <w:color w:val="000000" w:themeColor="text1"/>
          <w:sz w:val="24"/>
          <w:szCs w:val="24"/>
        </w:rPr>
        <w:t>uction, improve monthly in</w:t>
      </w:r>
      <w:r w:rsidR="00DD0DA4" w:rsidRPr="00B41064">
        <w:rPr>
          <w:rFonts w:ascii="Times New Roman" w:hAnsi="Times New Roman" w:cs="Times New Roman"/>
          <w:color w:val="000000" w:themeColor="text1"/>
          <w:sz w:val="24"/>
          <w:szCs w:val="24"/>
        </w:rPr>
        <w:t>c</w:t>
      </w:r>
      <w:r w:rsidR="00565A5B" w:rsidRPr="00B41064">
        <w:rPr>
          <w:rFonts w:ascii="Times New Roman" w:hAnsi="Times New Roman" w:cs="Times New Roman"/>
          <w:color w:val="000000" w:themeColor="text1"/>
          <w:sz w:val="24"/>
          <w:szCs w:val="24"/>
        </w:rPr>
        <w:t>ome</w:t>
      </w:r>
      <w:r w:rsidR="001A3732" w:rsidRPr="00B41064">
        <w:rPr>
          <w:rFonts w:ascii="Times New Roman" w:hAnsi="Times New Roman" w:cs="Times New Roman"/>
          <w:color w:val="000000" w:themeColor="text1"/>
          <w:sz w:val="24"/>
          <w:szCs w:val="24"/>
        </w:rPr>
        <w:t xml:space="preserve"> as well as average monthly savings of the respondents</w:t>
      </w:r>
    </w:p>
    <w:p w:rsidR="00EE6F47" w:rsidRPr="00B41064" w:rsidRDefault="00EE6F47" w:rsidP="00B41064">
      <w:pPr>
        <w:spacing w:before="240"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role of cattle in poverty alleviation is indicated by different researchers. For example, Holman et al. (2005) in their study about the role of cattle in alleviating poverty in Colombia reveals that cattle are perceived by smallholder farmers as a contribution to the improvement in the quality of life. The poorest of the poor do not have cows, but if they get animals, they </w:t>
      </w:r>
      <w:r w:rsidRPr="00B41064">
        <w:rPr>
          <w:rFonts w:ascii="Times New Roman" w:hAnsi="Times New Roman" w:cs="Times New Roman"/>
          <w:color w:val="000000" w:themeColor="text1"/>
          <w:sz w:val="24"/>
          <w:szCs w:val="24"/>
        </w:rPr>
        <w:lastRenderedPageBreak/>
        <w:t xml:space="preserve">can start a pathway out of poverty (Randolph et al., 2007). 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“one cow per poor family” program aims to improve the livelihoods of poor households by managing dairy cow which for increased milk, meat and fertilizer production (</w:t>
      </w:r>
      <w:proofErr w:type="spellStart"/>
      <w:r w:rsidRPr="00B41064">
        <w:rPr>
          <w:rFonts w:ascii="Times New Roman" w:hAnsi="Times New Roman" w:cs="Times New Roman"/>
          <w:color w:val="000000" w:themeColor="text1"/>
          <w:sz w:val="24"/>
          <w:szCs w:val="24"/>
        </w:rPr>
        <w:t>Rwandapedia</w:t>
      </w:r>
      <w:proofErr w:type="spellEnd"/>
      <w:r w:rsidRPr="00B41064">
        <w:rPr>
          <w:rFonts w:ascii="Times New Roman" w:hAnsi="Times New Roman" w:cs="Times New Roman"/>
          <w:color w:val="000000" w:themeColor="text1"/>
          <w:sz w:val="24"/>
          <w:szCs w:val="24"/>
        </w:rPr>
        <w:t>, 2013). This will not only improve nutrition, but also increase the earnings of beneficiaries from milk, milk products, meat and sale of manure (</w:t>
      </w:r>
      <w:proofErr w:type="spellStart"/>
      <w:r w:rsidRPr="00B41064">
        <w:rPr>
          <w:rFonts w:ascii="Times New Roman" w:hAnsi="Times New Roman" w:cs="Times New Roman"/>
          <w:color w:val="000000" w:themeColor="text1"/>
          <w:sz w:val="24"/>
          <w:szCs w:val="24"/>
        </w:rPr>
        <w:t>Rwandapedia</w:t>
      </w:r>
      <w:proofErr w:type="spellEnd"/>
      <w:r w:rsidRPr="00B41064">
        <w:rPr>
          <w:rFonts w:ascii="Times New Roman" w:hAnsi="Times New Roman" w:cs="Times New Roman"/>
          <w:color w:val="000000" w:themeColor="text1"/>
          <w:sz w:val="24"/>
          <w:szCs w:val="24"/>
        </w:rPr>
        <w:t>, 2013).</w:t>
      </w:r>
    </w:p>
    <w:p w:rsidR="00372B2C" w:rsidRPr="00B41064" w:rsidRDefault="00372B2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According to the research done by Vincent, K. and Denis, R., (2014), the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‘one cow per poor family’ program has been implemented in Rwanda since 2006 to contribute towards poverty reduction, reduction of child malnutrition as well as to promote climate resilience among poor rural families.</w:t>
      </w:r>
    </w:p>
    <w:p w:rsidR="00565A5B" w:rsidRPr="00B41064" w:rsidRDefault="00372B2C" w:rsidP="00B41064">
      <w:pPr>
        <w:spacing w:after="0"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 Under the program, every family whose local community confirms it meets national criteria of being poor receives one dairy cow. Impacts of the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program on female beneficiaries for increasing livelihood options and enabling food security in the drought-prone </w:t>
      </w:r>
      <w:proofErr w:type="spellStart"/>
      <w:r w:rsidRPr="00B41064">
        <w:rPr>
          <w:rFonts w:ascii="Times New Roman" w:eastAsia="Times New Roman" w:hAnsi="Times New Roman" w:cs="Times New Roman"/>
          <w:color w:val="000000" w:themeColor="text1"/>
          <w:sz w:val="24"/>
          <w:szCs w:val="24"/>
          <w:lang w:val="en-US"/>
        </w:rPr>
        <w:t>Bugesera</w:t>
      </w:r>
      <w:proofErr w:type="spellEnd"/>
      <w:r w:rsidRPr="00B41064">
        <w:rPr>
          <w:rFonts w:ascii="Times New Roman" w:eastAsia="Times New Roman" w:hAnsi="Times New Roman" w:cs="Times New Roman"/>
          <w:color w:val="000000" w:themeColor="text1"/>
          <w:sz w:val="24"/>
          <w:szCs w:val="24"/>
          <w:lang w:val="en-US"/>
        </w:rPr>
        <w:t xml:space="preserve"> District as well as its potential contribution to climate resilience were assessed. The specific focus wa</w:t>
      </w:r>
      <w:r w:rsidR="00076079" w:rsidRPr="00B41064">
        <w:rPr>
          <w:rFonts w:ascii="Times New Roman" w:eastAsia="Times New Roman" w:hAnsi="Times New Roman" w:cs="Times New Roman"/>
          <w:color w:val="000000" w:themeColor="text1"/>
          <w:sz w:val="24"/>
          <w:szCs w:val="24"/>
          <w:lang w:val="en-US"/>
        </w:rPr>
        <w:t xml:space="preserve">s whether the </w:t>
      </w:r>
      <w:proofErr w:type="spellStart"/>
      <w:r w:rsidR="00076079" w:rsidRPr="00B41064">
        <w:rPr>
          <w:rFonts w:ascii="Times New Roman" w:eastAsia="Times New Roman" w:hAnsi="Times New Roman" w:cs="Times New Roman"/>
          <w:color w:val="000000" w:themeColor="text1"/>
          <w:sz w:val="24"/>
          <w:szCs w:val="24"/>
          <w:lang w:val="en-US"/>
        </w:rPr>
        <w:t>Girinka</w:t>
      </w:r>
      <w:proofErr w:type="spellEnd"/>
      <w:r w:rsidR="00076079" w:rsidRPr="00B41064">
        <w:rPr>
          <w:rFonts w:ascii="Times New Roman" w:eastAsia="Times New Roman" w:hAnsi="Times New Roman" w:cs="Times New Roman"/>
          <w:color w:val="000000" w:themeColor="text1"/>
          <w:sz w:val="24"/>
          <w:szCs w:val="24"/>
          <w:lang w:val="en-US"/>
        </w:rPr>
        <w:t xml:space="preserve"> program </w:t>
      </w:r>
      <w:r w:rsidRPr="00B41064">
        <w:rPr>
          <w:rFonts w:ascii="Times New Roman" w:eastAsia="Times New Roman" w:hAnsi="Times New Roman" w:cs="Times New Roman"/>
          <w:color w:val="000000" w:themeColor="text1"/>
          <w:sz w:val="24"/>
          <w:szCs w:val="24"/>
          <w:lang w:val="en-US"/>
        </w:rPr>
        <w:t xml:space="preserve">assists female beneficiaries to better cope with climate change in </w:t>
      </w:r>
      <w:proofErr w:type="spellStart"/>
      <w:r w:rsidRPr="00B41064">
        <w:rPr>
          <w:rFonts w:ascii="Times New Roman" w:eastAsia="Times New Roman" w:hAnsi="Times New Roman" w:cs="Times New Roman"/>
          <w:color w:val="000000" w:themeColor="text1"/>
          <w:sz w:val="24"/>
          <w:szCs w:val="24"/>
          <w:lang w:val="en-US"/>
        </w:rPr>
        <w:t>Bugesera</w:t>
      </w:r>
      <w:proofErr w:type="spellEnd"/>
      <w:r w:rsidRPr="00B41064">
        <w:rPr>
          <w:rFonts w:ascii="Times New Roman" w:eastAsia="Times New Roman" w:hAnsi="Times New Roman" w:cs="Times New Roman"/>
          <w:color w:val="000000" w:themeColor="text1"/>
          <w:sz w:val="24"/>
          <w:szCs w:val="24"/>
          <w:lang w:val="en-US"/>
        </w:rPr>
        <w:t xml:space="preserve"> District. The key consideration is the extent to which interventions reduce women's vulnerability to climate change impacts (Vincent, K. and Denis, R., 2014). The key findings of the study show that the one cow per poor family resulted in expanded land use, improved household nutrition and food security. </w:t>
      </w:r>
    </w:p>
    <w:p w:rsidR="00565A5B" w:rsidRPr="00B41064" w:rsidRDefault="00372B2C" w:rsidP="00B41064">
      <w:pPr>
        <w:spacing w:line="360" w:lineRule="auto"/>
        <w:jc w:val="both"/>
        <w:rPr>
          <w:rFonts w:ascii="Times New Roman" w:eastAsia="Times New Roman" w:hAnsi="Times New Roman" w:cs="Times New Roman"/>
          <w:color w:val="000000" w:themeColor="text1"/>
          <w:sz w:val="24"/>
          <w:szCs w:val="24"/>
          <w:lang w:val="en-US"/>
        </w:rPr>
      </w:pPr>
      <w:proofErr w:type="gramStart"/>
      <w:r w:rsidRPr="00B41064">
        <w:rPr>
          <w:rFonts w:ascii="Times New Roman" w:eastAsia="Times New Roman" w:hAnsi="Times New Roman" w:cs="Times New Roman"/>
          <w:color w:val="000000" w:themeColor="text1"/>
          <w:sz w:val="24"/>
          <w:szCs w:val="24"/>
          <w:lang w:val="en-US"/>
        </w:rPr>
        <w:t>support</w:t>
      </w:r>
      <w:proofErr w:type="gramEnd"/>
      <w:r w:rsidRPr="00B41064">
        <w:rPr>
          <w:rFonts w:ascii="Times New Roman" w:eastAsia="Times New Roman" w:hAnsi="Times New Roman" w:cs="Times New Roman"/>
          <w:color w:val="000000" w:themeColor="text1"/>
          <w:sz w:val="24"/>
          <w:szCs w:val="24"/>
          <w:lang w:val="en-US"/>
        </w:rPr>
        <w:t xml:space="preserve"> networks (Roll &amp;Jean, 2014)</w:t>
      </w:r>
    </w:p>
    <w:p w:rsidR="00372B2C" w:rsidRPr="00B41064" w:rsidRDefault="004344FA" w:rsidP="00B41064">
      <w:pPr>
        <w:pStyle w:val="Heading1"/>
        <w:spacing w:line="360" w:lineRule="auto"/>
        <w:jc w:val="both"/>
        <w:rPr>
          <w:rFonts w:ascii="Times New Roman" w:hAnsi="Times New Roman" w:cs="Times New Roman"/>
          <w:color w:val="000000" w:themeColor="text1"/>
          <w:sz w:val="24"/>
          <w:szCs w:val="24"/>
        </w:rPr>
      </w:pPr>
      <w:bookmarkStart w:id="154" w:name="_Toc84925145"/>
      <w:r w:rsidRPr="00B41064">
        <w:rPr>
          <w:rFonts w:ascii="Times New Roman" w:hAnsi="Times New Roman" w:cs="Times New Roman"/>
          <w:color w:val="000000" w:themeColor="text1"/>
          <w:sz w:val="24"/>
          <w:szCs w:val="24"/>
        </w:rPr>
        <w:t>2.5. RESEARCH GAPS</w:t>
      </w:r>
      <w:bookmarkEnd w:id="154"/>
    </w:p>
    <w:p w:rsidR="002A5780" w:rsidRPr="00B41064" w:rsidRDefault="002A5780" w:rsidP="00B41064">
      <w:pPr>
        <w:spacing w:line="360" w:lineRule="auto"/>
        <w:jc w:val="both"/>
        <w:rPr>
          <w:rFonts w:ascii="Times New Roman" w:hAnsi="Times New Roman" w:cs="Times New Roman"/>
          <w:color w:val="000000" w:themeColor="text1"/>
          <w:sz w:val="24"/>
          <w:szCs w:val="24"/>
          <w:shd w:val="clear" w:color="auto" w:fill="FFFFFF"/>
        </w:rPr>
      </w:pPr>
      <w:r w:rsidRPr="00B41064">
        <w:rPr>
          <w:rFonts w:ascii="Times New Roman" w:hAnsi="Times New Roman" w:cs="Times New Roman"/>
          <w:color w:val="000000" w:themeColor="text1"/>
          <w:sz w:val="24"/>
          <w:szCs w:val="24"/>
          <w:shd w:val="clear" w:color="auto" w:fill="FFFFFF"/>
        </w:rPr>
        <w:t>A research gap is a question or a problem that has not been answered by any of the existing studies or research within your field. Sometimes, a research gap exists when there is a concept or new idea that hasn’t been studied at all</w:t>
      </w:r>
    </w:p>
    <w:p w:rsidR="00C5037F" w:rsidRPr="00B41064" w:rsidRDefault="00EC0E7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However, other researchers have not been able to study the contribution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the socio-economic </w:t>
      </w:r>
      <w:r w:rsidR="00C5037F" w:rsidRPr="00B41064">
        <w:rPr>
          <w:rFonts w:ascii="Times New Roman" w:hAnsi="Times New Roman" w:cs="Times New Roman"/>
          <w:color w:val="000000" w:themeColor="text1"/>
          <w:sz w:val="24"/>
          <w:szCs w:val="24"/>
        </w:rPr>
        <w:t xml:space="preserve">conditions </w:t>
      </w:r>
      <w:proofErr w:type="spellStart"/>
      <w:r w:rsidR="00C5037F" w:rsidRPr="00B41064">
        <w:rPr>
          <w:rFonts w:ascii="Times New Roman" w:hAnsi="Times New Roman" w:cs="Times New Roman"/>
          <w:color w:val="000000" w:themeColor="text1"/>
          <w:sz w:val="24"/>
          <w:szCs w:val="24"/>
        </w:rPr>
        <w:t>in</w:t>
      </w:r>
      <w:r w:rsidR="0086606B" w:rsidRPr="00B41064">
        <w:rPr>
          <w:rFonts w:ascii="Times New Roman" w:hAnsi="Times New Roman" w:cs="Times New Roman"/>
          <w:color w:val="000000" w:themeColor="text1"/>
          <w:sz w:val="24"/>
          <w:szCs w:val="24"/>
        </w:rPr>
        <w:t>Rangiro</w:t>
      </w:r>
      <w:proofErr w:type="spellEnd"/>
      <w:r w:rsidR="0086606B" w:rsidRPr="00B41064">
        <w:rPr>
          <w:rFonts w:ascii="Times New Roman" w:hAnsi="Times New Roman" w:cs="Times New Roman"/>
          <w:color w:val="000000" w:themeColor="text1"/>
          <w:sz w:val="24"/>
          <w:szCs w:val="24"/>
        </w:rPr>
        <w:t xml:space="preserve"> s</w:t>
      </w:r>
      <w:r w:rsidRPr="00B41064">
        <w:rPr>
          <w:rFonts w:ascii="Times New Roman" w:hAnsi="Times New Roman" w:cs="Times New Roman"/>
          <w:color w:val="000000" w:themeColor="text1"/>
          <w:sz w:val="24"/>
          <w:szCs w:val="24"/>
        </w:rPr>
        <w:t xml:space="preserve">ector. </w:t>
      </w:r>
      <w:r w:rsidR="00C5037F" w:rsidRPr="00B41064">
        <w:rPr>
          <w:rFonts w:ascii="Times New Roman" w:hAnsi="Times New Roman" w:cs="Times New Roman"/>
          <w:color w:val="000000" w:themeColor="text1"/>
          <w:sz w:val="24"/>
          <w:szCs w:val="24"/>
        </w:rPr>
        <w:t>They studied</w:t>
      </w:r>
      <w:r w:rsidRPr="00B41064">
        <w:rPr>
          <w:rFonts w:ascii="Times New Roman" w:hAnsi="Times New Roman" w:cs="Times New Roman"/>
          <w:color w:val="000000" w:themeColor="text1"/>
          <w:sz w:val="24"/>
          <w:szCs w:val="24"/>
        </w:rPr>
        <w:t xml:space="preserve"> the impact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the socio-economic </w:t>
      </w:r>
      <w:r w:rsidR="00C5037F" w:rsidRPr="00B41064">
        <w:rPr>
          <w:rFonts w:ascii="Times New Roman" w:hAnsi="Times New Roman" w:cs="Times New Roman"/>
          <w:color w:val="000000" w:themeColor="text1"/>
          <w:sz w:val="24"/>
          <w:szCs w:val="24"/>
        </w:rPr>
        <w:t>development of</w:t>
      </w:r>
      <w:r w:rsidRPr="00B41064">
        <w:rPr>
          <w:rFonts w:ascii="Times New Roman" w:hAnsi="Times New Roman" w:cs="Times New Roman"/>
          <w:color w:val="000000" w:themeColor="text1"/>
          <w:sz w:val="24"/>
          <w:szCs w:val="24"/>
        </w:rPr>
        <w:t xml:space="preserve"> its beneficiaries in othe</w:t>
      </w:r>
      <w:r w:rsidR="0086606B" w:rsidRPr="00B41064">
        <w:rPr>
          <w:rFonts w:ascii="Times New Roman" w:hAnsi="Times New Roman" w:cs="Times New Roman"/>
          <w:color w:val="000000" w:themeColor="text1"/>
          <w:sz w:val="24"/>
          <w:szCs w:val="24"/>
        </w:rPr>
        <w:t xml:space="preserve">rs Sectors except </w:t>
      </w:r>
      <w:proofErr w:type="spellStart"/>
      <w:r w:rsidR="0086606B" w:rsidRPr="00B41064">
        <w:rPr>
          <w:rFonts w:ascii="Times New Roman" w:hAnsi="Times New Roman" w:cs="Times New Roman"/>
          <w:color w:val="000000" w:themeColor="text1"/>
          <w:sz w:val="24"/>
          <w:szCs w:val="24"/>
        </w:rPr>
        <w:t>Rangiro</w:t>
      </w:r>
      <w:proofErr w:type="spellEnd"/>
      <w:r w:rsidR="0086606B" w:rsidRPr="00B41064">
        <w:rPr>
          <w:rFonts w:ascii="Times New Roman" w:hAnsi="Times New Roman" w:cs="Times New Roman"/>
          <w:color w:val="000000" w:themeColor="text1"/>
          <w:sz w:val="24"/>
          <w:szCs w:val="24"/>
        </w:rPr>
        <w:t xml:space="preserve"> sector.</w:t>
      </w:r>
    </w:p>
    <w:p w:rsidR="00EC0E74" w:rsidRPr="00B41064" w:rsidRDefault="00EC0E74" w:rsidP="00B41064">
      <w:pPr>
        <w:spacing w:line="360" w:lineRule="auto"/>
        <w:jc w:val="both"/>
        <w:rPr>
          <w:rFonts w:ascii="Times New Roman" w:hAnsi="Times New Roman" w:cs="Times New Roman"/>
          <w:color w:val="000000" w:themeColor="text1"/>
          <w:sz w:val="24"/>
          <w:szCs w:val="24"/>
          <w:shd w:val="clear" w:color="auto" w:fill="FFFFFF"/>
        </w:rPr>
      </w:pPr>
      <w:r w:rsidRPr="00B41064">
        <w:rPr>
          <w:rFonts w:ascii="Times New Roman" w:hAnsi="Times New Roman" w:cs="Times New Roman"/>
          <w:color w:val="000000" w:themeColor="text1"/>
          <w:sz w:val="24"/>
          <w:szCs w:val="24"/>
        </w:rPr>
        <w:t xml:space="preserve">Hence, this study explored deeply how 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has contributed the socioeconomic conditions of its beneficiaries </w:t>
      </w:r>
      <w:r w:rsidR="00C5037F" w:rsidRPr="00B41064">
        <w:rPr>
          <w:rFonts w:ascii="Times New Roman" w:hAnsi="Times New Roman" w:cs="Times New Roman"/>
          <w:color w:val="000000" w:themeColor="text1"/>
          <w:sz w:val="24"/>
          <w:szCs w:val="24"/>
        </w:rPr>
        <w:t xml:space="preserve">in </w:t>
      </w:r>
      <w:proofErr w:type="spellStart"/>
      <w:r w:rsidR="00C5037F" w:rsidRPr="00B41064">
        <w:rPr>
          <w:rFonts w:ascii="Times New Roman" w:hAnsi="Times New Roman" w:cs="Times New Roman"/>
          <w:color w:val="000000" w:themeColor="text1"/>
          <w:sz w:val="24"/>
          <w:szCs w:val="24"/>
        </w:rPr>
        <w:t>Rangiro</w:t>
      </w:r>
      <w:proofErr w:type="spellEnd"/>
      <w:r w:rsidR="00C5037F" w:rsidRPr="00B41064">
        <w:rPr>
          <w:rFonts w:ascii="Times New Roman" w:hAnsi="Times New Roman" w:cs="Times New Roman"/>
          <w:color w:val="000000" w:themeColor="text1"/>
          <w:sz w:val="24"/>
          <w:szCs w:val="24"/>
        </w:rPr>
        <w:t xml:space="preserve"> Sector only.</w:t>
      </w:r>
    </w:p>
    <w:p w:rsidR="00297359" w:rsidRPr="00B41064" w:rsidRDefault="00297359" w:rsidP="00B41064">
      <w:pPr>
        <w:spacing w:line="360" w:lineRule="auto"/>
        <w:jc w:val="both"/>
        <w:rPr>
          <w:rFonts w:ascii="Times New Roman" w:hAnsi="Times New Roman" w:cs="Times New Roman"/>
          <w:b/>
          <w:color w:val="000000" w:themeColor="text1"/>
          <w:sz w:val="24"/>
          <w:szCs w:val="24"/>
        </w:rPr>
      </w:pPr>
    </w:p>
    <w:p w:rsidR="00297359" w:rsidRPr="00B41064" w:rsidRDefault="0086171A" w:rsidP="00B41064">
      <w:pPr>
        <w:pStyle w:val="Heading1"/>
        <w:spacing w:line="360" w:lineRule="auto"/>
        <w:jc w:val="center"/>
        <w:rPr>
          <w:rFonts w:ascii="Times New Roman" w:hAnsi="Times New Roman" w:cs="Times New Roman"/>
          <w:color w:val="000000" w:themeColor="text1"/>
          <w:sz w:val="24"/>
          <w:szCs w:val="24"/>
        </w:rPr>
      </w:pPr>
      <w:bookmarkStart w:id="155" w:name="_Toc84925146"/>
      <w:proofErr w:type="gramStart"/>
      <w:r w:rsidRPr="00B41064">
        <w:rPr>
          <w:rFonts w:ascii="Times New Roman" w:hAnsi="Times New Roman" w:cs="Times New Roman"/>
          <w:color w:val="000000" w:themeColor="text1"/>
          <w:sz w:val="24"/>
          <w:szCs w:val="24"/>
        </w:rPr>
        <w:lastRenderedPageBreak/>
        <w:t>CHAP</w:t>
      </w:r>
      <w:r w:rsidR="00B41064" w:rsidRPr="00B41064">
        <w:rPr>
          <w:rFonts w:ascii="Times New Roman" w:hAnsi="Times New Roman" w:cs="Times New Roman"/>
          <w:color w:val="000000" w:themeColor="text1"/>
          <w:sz w:val="24"/>
          <w:szCs w:val="24"/>
        </w:rPr>
        <w:t xml:space="preserve">TER  </w:t>
      </w:r>
      <w:r w:rsidRPr="00B41064">
        <w:rPr>
          <w:rFonts w:ascii="Times New Roman" w:hAnsi="Times New Roman" w:cs="Times New Roman"/>
          <w:color w:val="000000" w:themeColor="text1"/>
          <w:sz w:val="24"/>
          <w:szCs w:val="24"/>
        </w:rPr>
        <w:t>THREE</w:t>
      </w:r>
      <w:proofErr w:type="gramEnd"/>
      <w:r w:rsidR="004669DC" w:rsidRPr="00B41064">
        <w:rPr>
          <w:rFonts w:ascii="Times New Roman" w:hAnsi="Times New Roman" w:cs="Times New Roman"/>
          <w:color w:val="000000" w:themeColor="text1"/>
          <w:sz w:val="24"/>
          <w:szCs w:val="24"/>
        </w:rPr>
        <w:t>: RESEACH METHODOLOGY</w:t>
      </w:r>
      <w:bookmarkEnd w:id="155"/>
    </w:p>
    <w:p w:rsidR="00A546B1" w:rsidRPr="00B41064" w:rsidRDefault="004344FA" w:rsidP="00B41064">
      <w:pPr>
        <w:pStyle w:val="Heading1"/>
        <w:spacing w:line="360" w:lineRule="auto"/>
        <w:jc w:val="both"/>
        <w:rPr>
          <w:rFonts w:ascii="Times New Roman" w:hAnsi="Times New Roman" w:cs="Times New Roman"/>
          <w:color w:val="000000" w:themeColor="text1"/>
          <w:sz w:val="24"/>
          <w:szCs w:val="24"/>
        </w:rPr>
      </w:pPr>
      <w:bookmarkStart w:id="156" w:name="_Toc84925147"/>
      <w:r w:rsidRPr="00B41064">
        <w:rPr>
          <w:rFonts w:ascii="Times New Roman" w:hAnsi="Times New Roman" w:cs="Times New Roman"/>
          <w:color w:val="000000" w:themeColor="text1"/>
          <w:sz w:val="24"/>
          <w:szCs w:val="24"/>
        </w:rPr>
        <w:t>3.0. INTRODUCTION</w:t>
      </w:r>
      <w:bookmarkEnd w:id="156"/>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This chapter presents the various</w:t>
      </w:r>
      <w:r w:rsidR="00862A81" w:rsidRPr="00B41064">
        <w:rPr>
          <w:rFonts w:ascii="Times New Roman" w:hAnsi="Times New Roman" w:cs="Times New Roman"/>
          <w:color w:val="000000" w:themeColor="text1"/>
          <w:sz w:val="24"/>
          <w:szCs w:val="24"/>
        </w:rPr>
        <w:t xml:space="preserve"> ways in which the study is</w:t>
      </w:r>
      <w:r w:rsidRPr="00B41064">
        <w:rPr>
          <w:rFonts w:ascii="Times New Roman" w:hAnsi="Times New Roman" w:cs="Times New Roman"/>
          <w:color w:val="000000" w:themeColor="text1"/>
          <w:sz w:val="24"/>
          <w:szCs w:val="24"/>
        </w:rPr>
        <w:t xml:space="preserve"> designed and carried out. This includes the samples size selection, procedures and methods of data collection to be used.</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Those methods include documentation, observation, personal interview, questionnaire guide and discussion and address data analysis.</w:t>
      </w:r>
    </w:p>
    <w:p w:rsidR="00A546B1" w:rsidRPr="00B41064" w:rsidRDefault="00F54893" w:rsidP="00B41064">
      <w:pPr>
        <w:pStyle w:val="Heading1"/>
        <w:spacing w:line="360" w:lineRule="auto"/>
        <w:jc w:val="both"/>
        <w:rPr>
          <w:rFonts w:ascii="Times New Roman" w:hAnsi="Times New Roman" w:cs="Times New Roman"/>
          <w:color w:val="000000" w:themeColor="text1"/>
          <w:sz w:val="24"/>
          <w:szCs w:val="24"/>
        </w:rPr>
      </w:pPr>
      <w:bookmarkStart w:id="157" w:name="_Toc84925148"/>
      <w:r w:rsidRPr="00B41064">
        <w:rPr>
          <w:rFonts w:ascii="Times New Roman" w:hAnsi="Times New Roman" w:cs="Times New Roman"/>
          <w:color w:val="000000" w:themeColor="text1"/>
          <w:sz w:val="24"/>
          <w:szCs w:val="24"/>
        </w:rPr>
        <w:t>3.1. RESEARCH APPROACH AND DESIGN</w:t>
      </w:r>
      <w:bookmarkEnd w:id="157"/>
    </w:p>
    <w:p w:rsidR="00A546B1" w:rsidRPr="00B41064" w:rsidRDefault="00273AF3"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researcher </w:t>
      </w:r>
      <w:r w:rsidR="004D56D9" w:rsidRPr="00B41064">
        <w:rPr>
          <w:rFonts w:ascii="Times New Roman" w:hAnsi="Times New Roman" w:cs="Times New Roman"/>
          <w:color w:val="000000" w:themeColor="text1"/>
          <w:sz w:val="24"/>
          <w:szCs w:val="24"/>
        </w:rPr>
        <w:t>has used the</w:t>
      </w:r>
      <w:r w:rsidR="004669DC" w:rsidRPr="00B41064">
        <w:rPr>
          <w:rFonts w:ascii="Times New Roman" w:hAnsi="Times New Roman" w:cs="Times New Roman"/>
          <w:color w:val="000000" w:themeColor="text1"/>
          <w:sz w:val="24"/>
          <w:szCs w:val="24"/>
        </w:rPr>
        <w:t xml:space="preserve"> survey design basing on the use of qualitative and quantitative approache</w:t>
      </w:r>
      <w:r w:rsidRPr="00B41064">
        <w:rPr>
          <w:rFonts w:ascii="Times New Roman" w:hAnsi="Times New Roman" w:cs="Times New Roman"/>
          <w:color w:val="000000" w:themeColor="text1"/>
          <w:sz w:val="24"/>
          <w:szCs w:val="24"/>
        </w:rPr>
        <w:t xml:space="preserve">s </w:t>
      </w:r>
      <w:r w:rsidR="007B5C8D" w:rsidRPr="00B41064">
        <w:rPr>
          <w:rFonts w:ascii="Times New Roman" w:hAnsi="Times New Roman" w:cs="Times New Roman"/>
          <w:color w:val="000000" w:themeColor="text1"/>
          <w:sz w:val="24"/>
          <w:szCs w:val="24"/>
        </w:rPr>
        <w:t>that adopted</w:t>
      </w:r>
      <w:r w:rsidR="004669DC" w:rsidRPr="00B41064">
        <w:rPr>
          <w:rFonts w:ascii="Times New Roman" w:hAnsi="Times New Roman" w:cs="Times New Roman"/>
          <w:color w:val="000000" w:themeColor="text1"/>
          <w:sz w:val="24"/>
          <w:szCs w:val="24"/>
        </w:rPr>
        <w:t xml:space="preserve"> to</w:t>
      </w:r>
      <w:r w:rsidR="006674B4" w:rsidRPr="00B41064">
        <w:rPr>
          <w:rFonts w:ascii="Times New Roman" w:hAnsi="Times New Roman" w:cs="Times New Roman"/>
          <w:color w:val="000000" w:themeColor="text1"/>
          <w:sz w:val="24"/>
          <w:szCs w:val="24"/>
        </w:rPr>
        <w:t xml:space="preserve"> establish the contribution of </w:t>
      </w:r>
      <w:proofErr w:type="spellStart"/>
      <w:r w:rsidR="006674B4" w:rsidRPr="00B41064">
        <w:rPr>
          <w:rFonts w:ascii="Times New Roman" w:hAnsi="Times New Roman" w:cs="Times New Roman"/>
          <w:color w:val="000000" w:themeColor="text1"/>
          <w:sz w:val="24"/>
          <w:szCs w:val="24"/>
        </w:rPr>
        <w:t>G</w:t>
      </w:r>
      <w:r w:rsidR="004669DC" w:rsidRPr="00B41064">
        <w:rPr>
          <w:rFonts w:ascii="Times New Roman" w:hAnsi="Times New Roman" w:cs="Times New Roman"/>
          <w:color w:val="000000" w:themeColor="text1"/>
          <w:sz w:val="24"/>
          <w:szCs w:val="24"/>
        </w:rPr>
        <w:t>irinka</w:t>
      </w:r>
      <w:proofErr w:type="spellEnd"/>
      <w:r w:rsidR="004669DC" w:rsidRPr="00B41064">
        <w:rPr>
          <w:rFonts w:ascii="Times New Roman" w:hAnsi="Times New Roman" w:cs="Times New Roman"/>
          <w:color w:val="000000" w:themeColor="text1"/>
          <w:sz w:val="24"/>
          <w:szCs w:val="24"/>
        </w:rPr>
        <w:t xml:space="preserve"> program on the</w:t>
      </w:r>
      <w:r w:rsidR="004669DC" w:rsidRPr="00B41064">
        <w:rPr>
          <w:rFonts w:ascii="Times New Roman" w:hAnsi="Times New Roman" w:cs="Times New Roman"/>
          <w:color w:val="000000" w:themeColor="text1"/>
          <w:sz w:val="24"/>
          <w:szCs w:val="24"/>
          <w:lang w:val="en-US"/>
        </w:rPr>
        <w:t xml:space="preserve"> social-economic</w:t>
      </w:r>
      <w:r w:rsidR="007C3059" w:rsidRPr="00B41064">
        <w:rPr>
          <w:rFonts w:ascii="Times New Roman" w:hAnsi="Times New Roman" w:cs="Times New Roman"/>
          <w:color w:val="000000" w:themeColor="text1"/>
          <w:sz w:val="24"/>
          <w:szCs w:val="24"/>
        </w:rPr>
        <w:t xml:space="preserve"> conditions</w:t>
      </w:r>
      <w:r w:rsidR="004669DC" w:rsidRPr="00B41064">
        <w:rPr>
          <w:rFonts w:ascii="Times New Roman" w:hAnsi="Times New Roman" w:cs="Times New Roman"/>
          <w:color w:val="000000" w:themeColor="text1"/>
          <w:sz w:val="24"/>
          <w:szCs w:val="24"/>
        </w:rPr>
        <w:t xml:space="preserve"> of beneficiaries. </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des</w:t>
      </w:r>
      <w:r w:rsidR="004D56D9" w:rsidRPr="00B41064">
        <w:rPr>
          <w:rFonts w:ascii="Times New Roman" w:hAnsi="Times New Roman" w:cs="Times New Roman"/>
          <w:color w:val="000000" w:themeColor="text1"/>
          <w:sz w:val="24"/>
          <w:szCs w:val="24"/>
        </w:rPr>
        <w:t>criptive research design was</w:t>
      </w:r>
      <w:r w:rsidRPr="00B41064">
        <w:rPr>
          <w:rFonts w:ascii="Times New Roman" w:hAnsi="Times New Roman" w:cs="Times New Roman"/>
          <w:color w:val="000000" w:themeColor="text1"/>
          <w:sz w:val="24"/>
          <w:szCs w:val="24"/>
        </w:rPr>
        <w:t xml:space="preserve"> used for profiling, defining, segmentation, estimating, and examining the associative relationship</w:t>
      </w:r>
    </w:p>
    <w:p w:rsidR="00A546B1" w:rsidRPr="00B41064" w:rsidRDefault="004344FA" w:rsidP="00B41064">
      <w:pPr>
        <w:pStyle w:val="Heading1"/>
        <w:spacing w:line="360" w:lineRule="auto"/>
        <w:jc w:val="both"/>
        <w:rPr>
          <w:rFonts w:ascii="Times New Roman" w:hAnsi="Times New Roman" w:cs="Times New Roman"/>
          <w:color w:val="000000" w:themeColor="text1"/>
          <w:sz w:val="24"/>
          <w:szCs w:val="24"/>
        </w:rPr>
      </w:pPr>
      <w:bookmarkStart w:id="158" w:name="_Toc84925149"/>
      <w:r w:rsidRPr="00B41064">
        <w:rPr>
          <w:rFonts w:ascii="Times New Roman" w:hAnsi="Times New Roman" w:cs="Times New Roman"/>
          <w:color w:val="000000" w:themeColor="text1"/>
          <w:sz w:val="24"/>
          <w:szCs w:val="24"/>
        </w:rPr>
        <w:t>3.2. SOURCES OF DATA</w:t>
      </w:r>
      <w:bookmarkEnd w:id="158"/>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Source of data is one of the materials that the </w:t>
      </w:r>
      <w:r w:rsidR="006674B4" w:rsidRPr="00B41064">
        <w:rPr>
          <w:rFonts w:ascii="Times New Roman" w:hAnsi="Times New Roman" w:cs="Times New Roman"/>
          <w:color w:val="000000" w:themeColor="text1"/>
          <w:sz w:val="24"/>
          <w:szCs w:val="24"/>
        </w:rPr>
        <w:t>researcher uses</w:t>
      </w:r>
      <w:r w:rsidRPr="00B41064">
        <w:rPr>
          <w:rFonts w:ascii="Times New Roman" w:hAnsi="Times New Roman" w:cs="Times New Roman"/>
          <w:color w:val="000000" w:themeColor="text1"/>
          <w:sz w:val="24"/>
          <w:szCs w:val="24"/>
        </w:rPr>
        <w:t xml:space="preserve"> to collect the information during the investigation (Paige Wilson: 1989). The sources of data are both primary and secondary data.</w:t>
      </w:r>
    </w:p>
    <w:p w:rsidR="00A546B1" w:rsidRPr="00B41064" w:rsidRDefault="00285F50" w:rsidP="00B41064">
      <w:pPr>
        <w:pStyle w:val="Heading1"/>
        <w:jc w:val="both"/>
        <w:rPr>
          <w:rFonts w:ascii="Times New Roman" w:hAnsi="Times New Roman" w:cs="Times New Roman"/>
          <w:color w:val="000000" w:themeColor="text1"/>
          <w:sz w:val="24"/>
          <w:szCs w:val="24"/>
        </w:rPr>
      </w:pPr>
      <w:bookmarkStart w:id="159" w:name="_Toc84925150"/>
      <w:r w:rsidRPr="00B41064">
        <w:rPr>
          <w:rFonts w:ascii="Times New Roman" w:hAnsi="Times New Roman" w:cs="Times New Roman"/>
          <w:color w:val="000000" w:themeColor="text1"/>
          <w:sz w:val="24"/>
          <w:szCs w:val="24"/>
        </w:rPr>
        <w:t xml:space="preserve">3.2.1. </w:t>
      </w:r>
      <w:r w:rsidR="004669DC" w:rsidRPr="00B41064">
        <w:rPr>
          <w:rFonts w:ascii="Times New Roman" w:hAnsi="Times New Roman" w:cs="Times New Roman"/>
          <w:color w:val="000000" w:themeColor="text1"/>
          <w:sz w:val="24"/>
          <w:szCs w:val="24"/>
        </w:rPr>
        <w:t>Primary data</w:t>
      </w:r>
      <w:bookmarkEnd w:id="159"/>
    </w:p>
    <w:p w:rsidR="00A546B1" w:rsidRPr="00B41064" w:rsidRDefault="00A546B1" w:rsidP="00B41064">
      <w:pPr>
        <w:pStyle w:val="NoSpacing"/>
        <w:spacing w:line="360" w:lineRule="auto"/>
        <w:jc w:val="both"/>
        <w:rPr>
          <w:rFonts w:ascii="Times New Roman" w:hAnsi="Times New Roman" w:cs="Times New Roman"/>
          <w:color w:val="000000" w:themeColor="text1"/>
          <w:sz w:val="24"/>
          <w:szCs w:val="24"/>
        </w:rPr>
      </w:pP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According to Audrey </w:t>
      </w:r>
      <w:proofErr w:type="spellStart"/>
      <w:proofErr w:type="gramStart"/>
      <w:r w:rsidRPr="00B41064">
        <w:rPr>
          <w:rFonts w:ascii="Times New Roman" w:hAnsi="Times New Roman" w:cs="Times New Roman"/>
          <w:color w:val="000000" w:themeColor="text1"/>
          <w:sz w:val="24"/>
          <w:szCs w:val="24"/>
        </w:rPr>
        <w:t>J.Roth</w:t>
      </w:r>
      <w:proofErr w:type="spellEnd"/>
      <w:r w:rsidRPr="00B41064">
        <w:rPr>
          <w:rFonts w:ascii="Times New Roman" w:hAnsi="Times New Roman" w:cs="Times New Roman"/>
          <w:color w:val="000000" w:themeColor="text1"/>
          <w:sz w:val="24"/>
          <w:szCs w:val="24"/>
        </w:rPr>
        <w:t>(</w:t>
      </w:r>
      <w:proofErr w:type="gramEnd"/>
      <w:r w:rsidRPr="00B41064">
        <w:rPr>
          <w:rFonts w:ascii="Times New Roman" w:hAnsi="Times New Roman" w:cs="Times New Roman"/>
          <w:color w:val="000000" w:themeColor="text1"/>
          <w:sz w:val="24"/>
          <w:szCs w:val="24"/>
        </w:rPr>
        <w:t xml:space="preserve">1989),primary data come straight from the beneficiaries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being researched   and are  the most direct kind of information that can be collected.</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Primary data is very important because it provides </w:t>
      </w:r>
      <w:r w:rsidR="004D56D9" w:rsidRPr="00B41064">
        <w:rPr>
          <w:rFonts w:ascii="Times New Roman" w:hAnsi="Times New Roman" w:cs="Times New Roman"/>
          <w:color w:val="000000" w:themeColor="text1"/>
          <w:sz w:val="24"/>
          <w:szCs w:val="24"/>
        </w:rPr>
        <w:t>first</w:t>
      </w:r>
      <w:r w:rsidRPr="00B41064">
        <w:rPr>
          <w:rFonts w:ascii="Times New Roman" w:hAnsi="Times New Roman" w:cs="Times New Roman"/>
          <w:color w:val="000000" w:themeColor="text1"/>
          <w:sz w:val="24"/>
          <w:szCs w:val="24"/>
        </w:rPr>
        <w:t xml:space="preserve"> –hand information and pri</w:t>
      </w:r>
      <w:r w:rsidR="00B375AC" w:rsidRPr="00B41064">
        <w:rPr>
          <w:rFonts w:ascii="Times New Roman" w:hAnsi="Times New Roman" w:cs="Times New Roman"/>
          <w:color w:val="000000" w:themeColor="text1"/>
          <w:sz w:val="24"/>
          <w:szCs w:val="24"/>
        </w:rPr>
        <w:t xml:space="preserve">mary data in this study was </w:t>
      </w:r>
      <w:r w:rsidRPr="00B41064">
        <w:rPr>
          <w:rFonts w:ascii="Times New Roman" w:hAnsi="Times New Roman" w:cs="Times New Roman"/>
          <w:color w:val="000000" w:themeColor="text1"/>
          <w:sz w:val="24"/>
          <w:szCs w:val="24"/>
        </w:rPr>
        <w:t>obtained through different methods and techniques.</w:t>
      </w:r>
    </w:p>
    <w:p w:rsidR="00A546B1" w:rsidRPr="00B41064" w:rsidRDefault="004669DC" w:rsidP="00B41064">
      <w:pPr>
        <w:pStyle w:val="Heading1"/>
        <w:spacing w:line="360" w:lineRule="auto"/>
        <w:jc w:val="both"/>
        <w:rPr>
          <w:rFonts w:ascii="Times New Roman" w:hAnsi="Times New Roman" w:cs="Times New Roman"/>
          <w:color w:val="000000" w:themeColor="text1"/>
          <w:sz w:val="24"/>
          <w:szCs w:val="24"/>
        </w:rPr>
      </w:pPr>
      <w:bookmarkStart w:id="160" w:name="_Toc84925151"/>
      <w:r w:rsidRPr="00B41064">
        <w:rPr>
          <w:rFonts w:ascii="Times New Roman" w:hAnsi="Times New Roman" w:cs="Times New Roman"/>
          <w:color w:val="000000" w:themeColor="text1"/>
          <w:sz w:val="24"/>
          <w:szCs w:val="24"/>
        </w:rPr>
        <w:t>3.2.2 Secondary data</w:t>
      </w:r>
      <w:bookmarkEnd w:id="160"/>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proofErr w:type="spellStart"/>
      <w:proofErr w:type="gramStart"/>
      <w:r w:rsidRPr="00B41064">
        <w:rPr>
          <w:rFonts w:ascii="Times New Roman" w:hAnsi="Times New Roman" w:cs="Times New Roman"/>
          <w:color w:val="000000" w:themeColor="text1"/>
          <w:sz w:val="24"/>
          <w:szCs w:val="24"/>
        </w:rPr>
        <w:t>Gilbert.A.Chulchill</w:t>
      </w:r>
      <w:proofErr w:type="spellEnd"/>
      <w:r w:rsidRPr="00B41064">
        <w:rPr>
          <w:rFonts w:ascii="Times New Roman" w:hAnsi="Times New Roman" w:cs="Times New Roman"/>
          <w:color w:val="000000" w:themeColor="text1"/>
          <w:sz w:val="24"/>
          <w:szCs w:val="24"/>
        </w:rPr>
        <w:t>(</w:t>
      </w:r>
      <w:proofErr w:type="gramEnd"/>
      <w:r w:rsidRPr="00B41064">
        <w:rPr>
          <w:rFonts w:ascii="Times New Roman" w:hAnsi="Times New Roman" w:cs="Times New Roman"/>
          <w:color w:val="000000" w:themeColor="text1"/>
          <w:sz w:val="24"/>
          <w:szCs w:val="24"/>
        </w:rPr>
        <w:t xml:space="preserve">1992:182) defined  the secondary data as the information not gathering for immediate study at hand but for other purpose. </w:t>
      </w:r>
    </w:p>
    <w:p w:rsidR="00D1634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secondary data is collecting from textbooks from libraries, journals, on internet, reports and so on</w:t>
      </w:r>
    </w:p>
    <w:p w:rsidR="00A546B1" w:rsidRPr="00B41064" w:rsidRDefault="004344FA" w:rsidP="00B41064">
      <w:pPr>
        <w:pStyle w:val="NoSpacing"/>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lastRenderedPageBreak/>
        <w:t>3.3. TARGET POPULATION</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According to (Grinnell and Williams</w:t>
      </w:r>
      <w:proofErr w:type="gramStart"/>
      <w:r w:rsidRPr="00B41064">
        <w:rPr>
          <w:rFonts w:ascii="Times New Roman" w:hAnsi="Times New Roman" w:cs="Times New Roman"/>
          <w:color w:val="000000" w:themeColor="text1"/>
          <w:sz w:val="24"/>
          <w:szCs w:val="24"/>
        </w:rPr>
        <w:t>,(</w:t>
      </w:r>
      <w:proofErr w:type="gramEnd"/>
      <w:r w:rsidRPr="00B41064">
        <w:rPr>
          <w:rFonts w:ascii="Times New Roman" w:hAnsi="Times New Roman" w:cs="Times New Roman"/>
          <w:color w:val="000000" w:themeColor="text1"/>
          <w:sz w:val="24"/>
          <w:szCs w:val="24"/>
        </w:rPr>
        <w:t xml:space="preserve">1990:118),”target population can be defined as totality of persons  or objects with which a study  is concerned “. The population </w:t>
      </w:r>
      <w:r w:rsidR="006A625F" w:rsidRPr="00B41064">
        <w:rPr>
          <w:rFonts w:ascii="Times New Roman" w:hAnsi="Times New Roman" w:cs="Times New Roman"/>
          <w:color w:val="000000" w:themeColor="text1"/>
          <w:sz w:val="24"/>
          <w:szCs w:val="24"/>
        </w:rPr>
        <w:t>of 426 was</w:t>
      </w:r>
      <w:r w:rsidR="003A3D2C" w:rsidRPr="00B41064">
        <w:rPr>
          <w:rFonts w:ascii="Times New Roman" w:hAnsi="Times New Roman" w:cs="Times New Roman"/>
          <w:color w:val="000000" w:themeColor="text1"/>
          <w:sz w:val="24"/>
          <w:szCs w:val="24"/>
        </w:rPr>
        <w:t xml:space="preserve"> used in this study covers all </w:t>
      </w:r>
      <w:proofErr w:type="spellStart"/>
      <w:r w:rsidR="003A3D2C" w:rsidRPr="00B41064">
        <w:rPr>
          <w:rFonts w:ascii="Times New Roman" w:hAnsi="Times New Roman" w:cs="Times New Roman"/>
          <w:color w:val="000000" w:themeColor="text1"/>
          <w:sz w:val="24"/>
          <w:szCs w:val="24"/>
        </w:rPr>
        <w:t>G</w:t>
      </w:r>
      <w:r w:rsidRPr="00B41064">
        <w:rPr>
          <w:rFonts w:ascii="Times New Roman" w:hAnsi="Times New Roman" w:cs="Times New Roman"/>
          <w:color w:val="000000" w:themeColor="text1"/>
          <w:sz w:val="24"/>
          <w:szCs w:val="24"/>
        </w:rPr>
        <w:t>i</w:t>
      </w:r>
      <w:r w:rsidR="007B5C8D" w:rsidRPr="00B41064">
        <w:rPr>
          <w:rFonts w:ascii="Times New Roman" w:hAnsi="Times New Roman" w:cs="Times New Roman"/>
          <w:color w:val="000000" w:themeColor="text1"/>
          <w:sz w:val="24"/>
          <w:szCs w:val="24"/>
        </w:rPr>
        <w:t>rinka</w:t>
      </w:r>
      <w:proofErr w:type="spellEnd"/>
      <w:r w:rsidR="007B5C8D" w:rsidRPr="00B41064">
        <w:rPr>
          <w:rFonts w:ascii="Times New Roman" w:hAnsi="Times New Roman" w:cs="Times New Roman"/>
          <w:color w:val="000000" w:themeColor="text1"/>
          <w:sz w:val="24"/>
          <w:szCs w:val="24"/>
        </w:rPr>
        <w:t xml:space="preserve"> beneficiaries in </w:t>
      </w:r>
      <w:proofErr w:type="spellStart"/>
      <w:proofErr w:type="gramStart"/>
      <w:r w:rsidR="007B5C8D" w:rsidRPr="00B41064">
        <w:rPr>
          <w:rFonts w:ascii="Times New Roman" w:hAnsi="Times New Roman" w:cs="Times New Roman"/>
          <w:color w:val="000000" w:themeColor="text1"/>
          <w:sz w:val="24"/>
          <w:szCs w:val="24"/>
        </w:rPr>
        <w:t>Rangiros</w:t>
      </w:r>
      <w:r w:rsidRPr="00B41064">
        <w:rPr>
          <w:rFonts w:ascii="Times New Roman" w:hAnsi="Times New Roman" w:cs="Times New Roman"/>
          <w:color w:val="000000" w:themeColor="text1"/>
          <w:sz w:val="24"/>
          <w:szCs w:val="24"/>
        </w:rPr>
        <w:t>ector</w:t>
      </w:r>
      <w:proofErr w:type="spellEnd"/>
      <w:r w:rsidRPr="00B41064">
        <w:rPr>
          <w:rFonts w:ascii="Times New Roman" w:hAnsi="Times New Roman" w:cs="Times New Roman"/>
          <w:color w:val="000000" w:themeColor="text1"/>
          <w:sz w:val="24"/>
          <w:szCs w:val="24"/>
        </w:rPr>
        <w:t xml:space="preserve"> .</w:t>
      </w:r>
      <w:proofErr w:type="gramEnd"/>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this population a sample will be selected to obtain sufficient and convincing info</w:t>
      </w:r>
      <w:r w:rsidR="003A3D2C" w:rsidRPr="00B41064">
        <w:rPr>
          <w:rFonts w:ascii="Times New Roman" w:hAnsi="Times New Roman" w:cs="Times New Roman"/>
          <w:color w:val="000000" w:themeColor="text1"/>
          <w:sz w:val="24"/>
          <w:szCs w:val="24"/>
        </w:rPr>
        <w:t xml:space="preserve">rmation on the contribution of </w:t>
      </w:r>
      <w:proofErr w:type="spellStart"/>
      <w:r w:rsidR="003A3D2C" w:rsidRPr="00B41064">
        <w:rPr>
          <w:rFonts w:ascii="Times New Roman" w:hAnsi="Times New Roman" w:cs="Times New Roman"/>
          <w:color w:val="000000" w:themeColor="text1"/>
          <w:sz w:val="24"/>
          <w:szCs w:val="24"/>
        </w:rPr>
        <w:t>G</w:t>
      </w:r>
      <w:r w:rsidRPr="00B41064">
        <w:rPr>
          <w:rFonts w:ascii="Times New Roman" w:hAnsi="Times New Roman" w:cs="Times New Roman"/>
          <w:color w:val="000000" w:themeColor="text1"/>
          <w:sz w:val="24"/>
          <w:szCs w:val="24"/>
        </w:rPr>
        <w:t>irinka</w:t>
      </w:r>
      <w:proofErr w:type="spellEnd"/>
      <w:r w:rsidRPr="00B41064">
        <w:rPr>
          <w:rFonts w:ascii="Times New Roman" w:hAnsi="Times New Roman" w:cs="Times New Roman"/>
          <w:color w:val="000000" w:themeColor="text1"/>
          <w:sz w:val="24"/>
          <w:szCs w:val="24"/>
        </w:rPr>
        <w:t xml:space="preserve"> program o</w:t>
      </w:r>
      <w:r w:rsidR="001F276E" w:rsidRPr="00B41064">
        <w:rPr>
          <w:rFonts w:ascii="Times New Roman" w:hAnsi="Times New Roman" w:cs="Times New Roman"/>
          <w:color w:val="000000" w:themeColor="text1"/>
          <w:sz w:val="24"/>
          <w:szCs w:val="24"/>
        </w:rPr>
        <w:t xml:space="preserve">n the socio-economic </w:t>
      </w:r>
      <w:proofErr w:type="spellStart"/>
      <w:r w:rsidR="001F276E" w:rsidRPr="00B41064">
        <w:rPr>
          <w:rFonts w:ascii="Times New Roman" w:hAnsi="Times New Roman" w:cs="Times New Roman"/>
          <w:color w:val="000000" w:themeColor="text1"/>
          <w:sz w:val="24"/>
          <w:szCs w:val="24"/>
        </w:rPr>
        <w:t>conditions</w:t>
      </w:r>
      <w:r w:rsidR="005E5DC8" w:rsidRPr="00B41064">
        <w:rPr>
          <w:rFonts w:ascii="Times New Roman" w:hAnsi="Times New Roman" w:cs="Times New Roman"/>
          <w:color w:val="000000" w:themeColor="text1"/>
          <w:sz w:val="24"/>
          <w:szCs w:val="24"/>
        </w:rPr>
        <w:t>of</w:t>
      </w:r>
      <w:proofErr w:type="spellEnd"/>
      <w:r w:rsidR="005E5DC8" w:rsidRPr="00B41064">
        <w:rPr>
          <w:rFonts w:ascii="Times New Roman" w:hAnsi="Times New Roman" w:cs="Times New Roman"/>
          <w:color w:val="000000" w:themeColor="text1"/>
          <w:sz w:val="24"/>
          <w:szCs w:val="24"/>
        </w:rPr>
        <w:t xml:space="preserve"> beneficiaries</w:t>
      </w:r>
      <w:r w:rsidRPr="00B41064">
        <w:rPr>
          <w:rFonts w:ascii="Times New Roman" w:hAnsi="Times New Roman" w:cs="Times New Roman"/>
          <w:color w:val="000000" w:themeColor="text1"/>
          <w:sz w:val="24"/>
          <w:szCs w:val="24"/>
        </w:rPr>
        <w:t xml:space="preserve"> in </w:t>
      </w:r>
      <w:proofErr w:type="spellStart"/>
      <w:r w:rsidRPr="00B41064">
        <w:rPr>
          <w:rFonts w:ascii="Times New Roman" w:hAnsi="Times New Roman" w:cs="Times New Roman"/>
          <w:color w:val="000000" w:themeColor="text1"/>
          <w:sz w:val="24"/>
          <w:szCs w:val="24"/>
        </w:rPr>
        <w:t>Nyamasheke</w:t>
      </w:r>
      <w:proofErr w:type="spellEnd"/>
      <w:r w:rsidRPr="00B41064">
        <w:rPr>
          <w:rFonts w:ascii="Times New Roman" w:hAnsi="Times New Roman" w:cs="Times New Roman"/>
          <w:color w:val="000000" w:themeColor="text1"/>
          <w:sz w:val="24"/>
          <w:szCs w:val="24"/>
        </w:rPr>
        <w:t xml:space="preserve"> District, case study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w:t>
      </w:r>
    </w:p>
    <w:p w:rsidR="00FF4511" w:rsidRPr="00B41064" w:rsidRDefault="004344FA" w:rsidP="00B41064">
      <w:pPr>
        <w:pStyle w:val="Heading1"/>
        <w:spacing w:line="360" w:lineRule="auto"/>
        <w:jc w:val="both"/>
        <w:rPr>
          <w:rFonts w:ascii="Times New Roman" w:hAnsi="Times New Roman" w:cs="Times New Roman"/>
          <w:color w:val="000000" w:themeColor="text1"/>
          <w:sz w:val="24"/>
          <w:szCs w:val="24"/>
        </w:rPr>
      </w:pPr>
      <w:bookmarkStart w:id="161" w:name="_Toc84925152"/>
      <w:r w:rsidRPr="00B41064">
        <w:rPr>
          <w:rFonts w:ascii="Times New Roman" w:hAnsi="Times New Roman" w:cs="Times New Roman"/>
          <w:color w:val="000000" w:themeColor="text1"/>
          <w:sz w:val="24"/>
          <w:szCs w:val="24"/>
        </w:rPr>
        <w:t>3.4. SAMPL</w:t>
      </w:r>
      <w:r w:rsidR="00EC58B7" w:rsidRPr="00B41064">
        <w:rPr>
          <w:rFonts w:ascii="Times New Roman" w:hAnsi="Times New Roman" w:cs="Times New Roman"/>
          <w:color w:val="000000" w:themeColor="text1"/>
          <w:sz w:val="24"/>
          <w:szCs w:val="24"/>
        </w:rPr>
        <w:t>ING PROCEDURES</w:t>
      </w:r>
      <w:bookmarkEnd w:id="161"/>
    </w:p>
    <w:p w:rsidR="00624777" w:rsidRPr="00B41064" w:rsidRDefault="00FF4511" w:rsidP="00B41064">
      <w:pPr>
        <w:pStyle w:val="Heading1"/>
        <w:spacing w:line="360" w:lineRule="auto"/>
        <w:jc w:val="both"/>
        <w:rPr>
          <w:rFonts w:ascii="Times New Roman" w:hAnsi="Times New Roman" w:cs="Times New Roman"/>
          <w:b w:val="0"/>
          <w:color w:val="000000" w:themeColor="text1"/>
          <w:sz w:val="24"/>
          <w:szCs w:val="24"/>
        </w:rPr>
      </w:pPr>
      <w:bookmarkStart w:id="162" w:name="_Toc85135017"/>
      <w:bookmarkStart w:id="163" w:name="_Toc85135600"/>
      <w:bookmarkStart w:id="164" w:name="_Toc85136320"/>
      <w:bookmarkStart w:id="165" w:name="_Toc85256483"/>
      <w:bookmarkStart w:id="166" w:name="_Toc85256725"/>
      <w:bookmarkStart w:id="167" w:name="_Toc85260596"/>
      <w:bookmarkStart w:id="168" w:name="_Toc84925153"/>
      <w:r w:rsidRPr="00B41064">
        <w:rPr>
          <w:rFonts w:ascii="Times New Roman" w:hAnsi="Times New Roman" w:cs="Times New Roman"/>
          <w:b w:val="0"/>
          <w:color w:val="000000" w:themeColor="text1"/>
          <w:sz w:val="24"/>
          <w:szCs w:val="24"/>
        </w:rPr>
        <w:t xml:space="preserve">This survey </w:t>
      </w:r>
      <w:r w:rsidR="00A57B32" w:rsidRPr="00B41064">
        <w:rPr>
          <w:rFonts w:ascii="Times New Roman" w:hAnsi="Times New Roman" w:cs="Times New Roman"/>
          <w:b w:val="0"/>
          <w:color w:val="000000" w:themeColor="text1"/>
          <w:sz w:val="24"/>
          <w:szCs w:val="24"/>
        </w:rPr>
        <w:t>cannot</w:t>
      </w:r>
      <w:r w:rsidRPr="00B41064">
        <w:rPr>
          <w:rFonts w:ascii="Times New Roman" w:hAnsi="Times New Roman" w:cs="Times New Roman"/>
          <w:b w:val="0"/>
          <w:color w:val="000000" w:themeColor="text1"/>
          <w:sz w:val="24"/>
          <w:szCs w:val="24"/>
        </w:rPr>
        <w:t xml:space="preserve"> consider all members of the population in the study area and this process helped the researcher to select number of individuals called sample from a population in a way that the individuals are representatives of large </w:t>
      </w:r>
      <w:r w:rsidR="00A57B32" w:rsidRPr="00B41064">
        <w:rPr>
          <w:rFonts w:ascii="Times New Roman" w:hAnsi="Times New Roman" w:cs="Times New Roman"/>
          <w:b w:val="0"/>
          <w:color w:val="000000" w:themeColor="text1"/>
          <w:sz w:val="24"/>
          <w:szCs w:val="24"/>
        </w:rPr>
        <w:t>group. Concerning</w:t>
      </w:r>
      <w:r w:rsidRPr="00B41064">
        <w:rPr>
          <w:rFonts w:ascii="Times New Roman" w:hAnsi="Times New Roman" w:cs="Times New Roman"/>
          <w:b w:val="0"/>
          <w:color w:val="000000" w:themeColor="text1"/>
          <w:sz w:val="24"/>
          <w:szCs w:val="24"/>
        </w:rPr>
        <w:t xml:space="preserve"> sampling procedures Alain BOUCHARD</w:t>
      </w:r>
      <w:r w:rsidR="00E071A3" w:rsidRPr="00B41064">
        <w:rPr>
          <w:rFonts w:ascii="Times New Roman" w:hAnsi="Times New Roman" w:cs="Times New Roman"/>
          <w:b w:val="0"/>
          <w:color w:val="000000" w:themeColor="text1"/>
          <w:sz w:val="24"/>
          <w:szCs w:val="24"/>
        </w:rPr>
        <w:t xml:space="preserve"> formula was used by using stratified sampling </w:t>
      </w:r>
      <w:r w:rsidR="00A57B32" w:rsidRPr="00B41064">
        <w:rPr>
          <w:rFonts w:ascii="Times New Roman" w:hAnsi="Times New Roman" w:cs="Times New Roman"/>
          <w:b w:val="0"/>
          <w:color w:val="000000" w:themeColor="text1"/>
          <w:sz w:val="24"/>
          <w:szCs w:val="24"/>
        </w:rPr>
        <w:t>procedures; as</w:t>
      </w:r>
      <w:r w:rsidR="00E071A3" w:rsidRPr="00B41064">
        <w:rPr>
          <w:rFonts w:ascii="Times New Roman" w:hAnsi="Times New Roman" w:cs="Times New Roman"/>
          <w:b w:val="0"/>
          <w:color w:val="000000" w:themeColor="text1"/>
          <w:sz w:val="24"/>
          <w:szCs w:val="24"/>
        </w:rPr>
        <w:t xml:space="preserve"> a practical </w:t>
      </w:r>
      <w:r w:rsidR="00A57B32" w:rsidRPr="00B41064">
        <w:rPr>
          <w:rFonts w:ascii="Times New Roman" w:hAnsi="Times New Roman" w:cs="Times New Roman"/>
          <w:b w:val="0"/>
          <w:color w:val="000000" w:themeColor="text1"/>
          <w:sz w:val="24"/>
          <w:szCs w:val="24"/>
        </w:rPr>
        <w:t>matter, researcher</w:t>
      </w:r>
      <w:r w:rsidR="00E071A3" w:rsidRPr="00B41064">
        <w:rPr>
          <w:rFonts w:ascii="Times New Roman" w:hAnsi="Times New Roman" w:cs="Times New Roman"/>
          <w:b w:val="0"/>
          <w:color w:val="000000" w:themeColor="text1"/>
          <w:sz w:val="24"/>
          <w:szCs w:val="24"/>
        </w:rPr>
        <w:t xml:space="preserve"> is seldom in a position to guarantee that every element meeting the theoretical definitions laid down has a chance of being selected</w:t>
      </w:r>
      <w:bookmarkEnd w:id="162"/>
      <w:bookmarkEnd w:id="163"/>
      <w:bookmarkEnd w:id="164"/>
      <w:r w:rsidR="00A57B32" w:rsidRPr="00B41064">
        <w:rPr>
          <w:rFonts w:ascii="Times New Roman" w:hAnsi="Times New Roman" w:cs="Times New Roman"/>
          <w:b w:val="0"/>
          <w:color w:val="000000" w:themeColor="text1"/>
          <w:sz w:val="24"/>
          <w:szCs w:val="24"/>
        </w:rPr>
        <w:t xml:space="preserve"> in the sample (</w:t>
      </w:r>
      <w:proofErr w:type="spellStart"/>
      <w:r w:rsidR="00A57B32" w:rsidRPr="00B41064">
        <w:rPr>
          <w:rFonts w:ascii="Times New Roman" w:hAnsi="Times New Roman" w:cs="Times New Roman"/>
          <w:b w:val="0"/>
          <w:color w:val="000000" w:themeColor="text1"/>
          <w:sz w:val="24"/>
          <w:szCs w:val="24"/>
        </w:rPr>
        <w:t>Creswell</w:t>
      </w:r>
      <w:proofErr w:type="gramStart"/>
      <w:r w:rsidR="00A57B32" w:rsidRPr="00B41064">
        <w:rPr>
          <w:rFonts w:ascii="Times New Roman" w:hAnsi="Times New Roman" w:cs="Times New Roman"/>
          <w:b w:val="0"/>
          <w:color w:val="000000" w:themeColor="text1"/>
          <w:sz w:val="24"/>
          <w:szCs w:val="24"/>
        </w:rPr>
        <w:t>,J.W</w:t>
      </w:r>
      <w:proofErr w:type="spellEnd"/>
      <w:proofErr w:type="gramEnd"/>
      <w:r w:rsidR="00A57B32" w:rsidRPr="00B41064">
        <w:rPr>
          <w:rFonts w:ascii="Times New Roman" w:hAnsi="Times New Roman" w:cs="Times New Roman"/>
          <w:b w:val="0"/>
          <w:color w:val="000000" w:themeColor="text1"/>
          <w:sz w:val="24"/>
          <w:szCs w:val="24"/>
        </w:rPr>
        <w:t>.(1994);Kothari,1984;Babbie2008). Note that while conducting this study, the researcher used a stratified random sampling procedure to select sample.</w:t>
      </w:r>
      <w:bookmarkEnd w:id="165"/>
      <w:bookmarkEnd w:id="166"/>
      <w:bookmarkEnd w:id="167"/>
      <w:bookmarkEnd w:id="168"/>
    </w:p>
    <w:p w:rsidR="00A57B32" w:rsidRPr="00B41064" w:rsidRDefault="00624777" w:rsidP="00B41064">
      <w:pPr>
        <w:pStyle w:val="Heading2"/>
        <w:spacing w:line="360" w:lineRule="auto"/>
        <w:rPr>
          <w:color w:val="000000" w:themeColor="text1"/>
          <w:sz w:val="24"/>
          <w:szCs w:val="24"/>
        </w:rPr>
      </w:pPr>
      <w:bookmarkStart w:id="169" w:name="_Toc84925154"/>
      <w:r w:rsidRPr="00B41064">
        <w:rPr>
          <w:color w:val="000000" w:themeColor="text1"/>
          <w:sz w:val="24"/>
          <w:szCs w:val="24"/>
        </w:rPr>
        <w:t>3.5. SAMPLE SIZE</w:t>
      </w:r>
      <w:bookmarkEnd w:id="169"/>
    </w:p>
    <w:p w:rsidR="00D663F6"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formula of Yamane (1967) was used to determine the representative sample from the whole population of 426 be</w:t>
      </w:r>
      <w:r w:rsidR="005E5DC8" w:rsidRPr="00B41064">
        <w:rPr>
          <w:rFonts w:ascii="Times New Roman" w:eastAsia="Times New Roman" w:hAnsi="Times New Roman" w:cs="Times New Roman"/>
          <w:color w:val="000000" w:themeColor="text1"/>
          <w:sz w:val="24"/>
          <w:szCs w:val="24"/>
          <w:lang w:val="en-US"/>
        </w:rPr>
        <w:t xml:space="preserve">neficiaries of </w:t>
      </w:r>
      <w:proofErr w:type="spellStart"/>
      <w:r w:rsidR="005E5DC8" w:rsidRPr="00B41064">
        <w:rPr>
          <w:rFonts w:ascii="Times New Roman" w:eastAsia="Times New Roman" w:hAnsi="Times New Roman" w:cs="Times New Roman"/>
          <w:color w:val="000000" w:themeColor="text1"/>
          <w:sz w:val="24"/>
          <w:szCs w:val="24"/>
          <w:lang w:val="en-US"/>
        </w:rPr>
        <w:t>Girinka</w:t>
      </w:r>
      <w:proofErr w:type="spellEnd"/>
      <w:r w:rsidR="005E5DC8" w:rsidRPr="00B41064">
        <w:rPr>
          <w:rFonts w:ascii="Times New Roman" w:eastAsia="Times New Roman" w:hAnsi="Times New Roman" w:cs="Times New Roman"/>
          <w:color w:val="000000" w:themeColor="text1"/>
          <w:sz w:val="24"/>
          <w:szCs w:val="24"/>
          <w:lang w:val="en-US"/>
        </w:rPr>
        <w:t xml:space="preserve"> Program</w:t>
      </w:r>
      <w:r w:rsidRPr="00B41064">
        <w:rPr>
          <w:rFonts w:ascii="Times New Roman" w:eastAsia="Times New Roman" w:hAnsi="Times New Roman" w:cs="Times New Roman"/>
          <w:color w:val="000000" w:themeColor="text1"/>
          <w:sz w:val="24"/>
          <w:szCs w:val="24"/>
          <w:lang w:val="en-US"/>
        </w:rPr>
        <w:t xml:space="preserve"> in </w:t>
      </w:r>
      <w:proofErr w:type="spellStart"/>
      <w:r w:rsidRPr="00B41064">
        <w:rPr>
          <w:rFonts w:ascii="Times New Roman" w:eastAsia="Times New Roman" w:hAnsi="Times New Roman" w:cs="Times New Roman"/>
          <w:color w:val="000000" w:themeColor="text1"/>
          <w:sz w:val="24"/>
          <w:szCs w:val="24"/>
          <w:lang w:val="en-US"/>
        </w:rPr>
        <w:t>Rangiro</w:t>
      </w:r>
      <w:r w:rsidR="00A57B32" w:rsidRPr="00B41064">
        <w:rPr>
          <w:rFonts w:ascii="Times New Roman" w:eastAsia="Times New Roman" w:hAnsi="Times New Roman" w:cs="Times New Roman"/>
          <w:color w:val="000000" w:themeColor="text1"/>
          <w:sz w:val="24"/>
          <w:szCs w:val="24"/>
          <w:lang w:val="en-US"/>
        </w:rPr>
        <w:t>Sector</w:t>
      </w:r>
      <w:proofErr w:type="spellEnd"/>
      <w:r w:rsidR="00A57B32" w:rsidRPr="00B41064">
        <w:rPr>
          <w:rFonts w:ascii="Times New Roman" w:eastAsia="Times New Roman" w:hAnsi="Times New Roman" w:cs="Times New Roman"/>
          <w:color w:val="000000" w:themeColor="text1"/>
          <w:sz w:val="24"/>
          <w:szCs w:val="24"/>
          <w:lang w:val="en-US"/>
        </w:rPr>
        <w:t xml:space="preserve"> (</w:t>
      </w:r>
      <w:proofErr w:type="spellStart"/>
      <w:r w:rsidR="00A57B32" w:rsidRPr="00B41064">
        <w:rPr>
          <w:rFonts w:ascii="Times New Roman" w:eastAsia="Times New Roman" w:hAnsi="Times New Roman" w:cs="Times New Roman"/>
          <w:color w:val="000000" w:themeColor="text1"/>
          <w:sz w:val="24"/>
          <w:szCs w:val="24"/>
          <w:lang w:val="en-US"/>
        </w:rPr>
        <w:t>Rangiro</w:t>
      </w:r>
      <w:proofErr w:type="spellEnd"/>
      <w:r w:rsidR="00A57B32" w:rsidRPr="00B41064">
        <w:rPr>
          <w:rFonts w:ascii="Times New Roman" w:eastAsia="Times New Roman" w:hAnsi="Times New Roman" w:cs="Times New Roman"/>
          <w:color w:val="000000" w:themeColor="text1"/>
          <w:sz w:val="24"/>
          <w:szCs w:val="24"/>
          <w:lang w:val="en-US"/>
        </w:rPr>
        <w:t xml:space="preserve"> Sector, June2020</w:t>
      </w:r>
      <w:r w:rsidRPr="00B41064">
        <w:rPr>
          <w:rFonts w:ascii="Times New Roman" w:eastAsia="Times New Roman" w:hAnsi="Times New Roman" w:cs="Times New Roman"/>
          <w:color w:val="000000" w:themeColor="text1"/>
          <w:sz w:val="24"/>
          <w:szCs w:val="24"/>
          <w:lang w:val="en-US"/>
        </w:rPr>
        <w:t xml:space="preserve">). 10% was used as the sampling the level of precision. </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This number of 10% is taken for making the correction of voluntary and/or involuntary errors done by the respondents.</w:t>
      </w:r>
    </w:p>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Formula of Yamane is </w:t>
      </w:r>
      <w:proofErr w:type="spellStart"/>
      <w:r w:rsidRPr="00B41064">
        <w:rPr>
          <w:rFonts w:ascii="Times New Roman" w:hAnsi="Times New Roman" w:cs="Times New Roman"/>
          <w:color w:val="000000" w:themeColor="text1"/>
          <w:sz w:val="24"/>
          <w:szCs w:val="24"/>
          <w:lang w:val="en-US"/>
        </w:rPr>
        <w:t>thatSample</w:t>
      </w:r>
      <w:proofErr w:type="spellEnd"/>
      <w:r w:rsidRPr="00B41064">
        <w:rPr>
          <w:rFonts w:ascii="Times New Roman" w:hAnsi="Times New Roman" w:cs="Times New Roman"/>
          <w:color w:val="000000" w:themeColor="text1"/>
          <w:sz w:val="24"/>
          <w:szCs w:val="24"/>
          <w:lang w:val="en-US"/>
        </w:rPr>
        <w:t xml:space="preserve"> </w:t>
      </w:r>
      <w:r w:rsidR="00E9721C" w:rsidRPr="00B41064">
        <w:rPr>
          <w:rFonts w:ascii="Times New Roman" w:hAnsi="Times New Roman" w:cs="Times New Roman"/>
          <w:color w:val="000000" w:themeColor="text1"/>
          <w:sz w:val="24"/>
          <w:szCs w:val="24"/>
          <w:lang w:val="en-US"/>
        </w:rPr>
        <w:t>size (</w:t>
      </w:r>
      <w:r w:rsidRPr="00B41064">
        <w:rPr>
          <w:rFonts w:ascii="Times New Roman" w:hAnsi="Times New Roman" w:cs="Times New Roman"/>
          <w:color w:val="000000" w:themeColor="text1"/>
          <w:sz w:val="24"/>
          <w:szCs w:val="24"/>
          <w:lang w:val="en-US"/>
        </w:rPr>
        <w:t xml:space="preserve">n) equals to Number of </w:t>
      </w:r>
      <w:r w:rsidR="00E9721C" w:rsidRPr="00B41064">
        <w:rPr>
          <w:rFonts w:ascii="Times New Roman" w:hAnsi="Times New Roman" w:cs="Times New Roman"/>
          <w:color w:val="000000" w:themeColor="text1"/>
          <w:sz w:val="24"/>
          <w:szCs w:val="24"/>
          <w:lang w:val="en-US"/>
        </w:rPr>
        <w:t>population (</w:t>
      </w:r>
      <w:r w:rsidRPr="00B41064">
        <w:rPr>
          <w:rFonts w:ascii="Times New Roman" w:hAnsi="Times New Roman" w:cs="Times New Roman"/>
          <w:color w:val="000000" w:themeColor="text1"/>
          <w:sz w:val="24"/>
          <w:szCs w:val="24"/>
          <w:lang w:val="en-US"/>
        </w:rPr>
        <w:t xml:space="preserve">N) divided by one plus number of population multiplied </w:t>
      </w:r>
      <w:r w:rsidR="00E9721C" w:rsidRPr="00B41064">
        <w:rPr>
          <w:rFonts w:ascii="Times New Roman" w:hAnsi="Times New Roman" w:cs="Times New Roman"/>
          <w:color w:val="000000" w:themeColor="text1"/>
          <w:sz w:val="24"/>
          <w:szCs w:val="24"/>
          <w:lang w:val="en-US"/>
        </w:rPr>
        <w:t>by level</w:t>
      </w:r>
      <w:r w:rsidRPr="00B41064">
        <w:rPr>
          <w:rFonts w:ascii="Times New Roman" w:hAnsi="Times New Roman" w:cs="Times New Roman"/>
          <w:color w:val="000000" w:themeColor="text1"/>
          <w:sz w:val="24"/>
          <w:szCs w:val="24"/>
          <w:lang w:val="en-US"/>
        </w:rPr>
        <w:t xml:space="preserve"> of precision (e</w:t>
      </w:r>
      <w:r w:rsidR="00E9721C" w:rsidRPr="00B41064">
        <w:rPr>
          <w:rFonts w:ascii="Times New Roman" w:hAnsi="Times New Roman" w:cs="Times New Roman"/>
          <w:color w:val="000000" w:themeColor="text1"/>
          <w:sz w:val="24"/>
          <w:szCs w:val="24"/>
          <w:lang w:val="en-US"/>
        </w:rPr>
        <w:t>)</w:t>
      </w:r>
      <w:r w:rsidR="00E9721C" w:rsidRPr="00B41064">
        <w:rPr>
          <w:rFonts w:ascii="Times New Roman" w:hAnsi="Times New Roman" w:cs="Times New Roman"/>
          <w:color w:val="000000" w:themeColor="text1"/>
          <w:sz w:val="24"/>
          <w:szCs w:val="24"/>
          <w:vertAlign w:val="superscript"/>
          <w:lang w:val="en-US"/>
        </w:rPr>
        <w:t xml:space="preserve"> 2</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formula used to determine the sample is written as following:</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Where</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proofErr w:type="gramStart"/>
      <w:r w:rsidRPr="00B41064">
        <w:rPr>
          <w:rFonts w:ascii="Times New Roman" w:eastAsia="Times New Roman" w:hAnsi="Times New Roman" w:cs="Times New Roman"/>
          <w:color w:val="000000" w:themeColor="text1"/>
          <w:sz w:val="24"/>
          <w:szCs w:val="24"/>
          <w:lang w:val="en-US"/>
        </w:rPr>
        <w:t>n</w:t>
      </w:r>
      <w:proofErr w:type="gramEnd"/>
      <w:r w:rsidRPr="00B41064">
        <w:rPr>
          <w:rFonts w:ascii="Times New Roman" w:eastAsia="Times New Roman" w:hAnsi="Times New Roman" w:cs="Times New Roman"/>
          <w:color w:val="000000" w:themeColor="text1"/>
          <w:sz w:val="24"/>
          <w:szCs w:val="24"/>
          <w:lang w:val="en-US"/>
        </w:rPr>
        <w:t>: sample</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lastRenderedPageBreak/>
        <w:t>N: population</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w:t>
      </w:r>
      <w:proofErr w:type="gramStart"/>
      <w:r w:rsidRPr="00B41064">
        <w:rPr>
          <w:rFonts w:ascii="Times New Roman" w:eastAsia="Times New Roman" w:hAnsi="Times New Roman" w:cs="Times New Roman"/>
          <w:color w:val="000000" w:themeColor="text1"/>
          <w:sz w:val="24"/>
          <w:szCs w:val="24"/>
          <w:lang w:val="en-US"/>
        </w:rPr>
        <w:t>e</w:t>
      </w:r>
      <w:proofErr w:type="gramEnd"/>
      <w:r w:rsidRPr="00B41064">
        <w:rPr>
          <w:rFonts w:ascii="Times New Roman" w:eastAsia="Times New Roman" w:hAnsi="Times New Roman" w:cs="Times New Roman"/>
          <w:color w:val="000000" w:themeColor="text1"/>
          <w:sz w:val="24"/>
          <w:szCs w:val="24"/>
          <w:lang w:val="en-US"/>
        </w:rPr>
        <w:t>): level of precision =10%</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This formula is written by Yamane (1967) then if the population is 426people the sample was:</w:t>
      </w:r>
    </w:p>
    <w:p w:rsidR="00A546B1" w:rsidRPr="00B41064" w:rsidRDefault="008A34DE" w:rsidP="00B41064">
      <w:pPr>
        <w:spacing w:after="0" w:line="360" w:lineRule="auto"/>
        <w:jc w:val="both"/>
        <w:rPr>
          <w:rFonts w:ascii="Times New Roman" w:eastAsiaTheme="minorEastAsia" w:hAnsi="Times New Roman" w:cs="Times New Roman"/>
          <w:color w:val="000000" w:themeColor="text1"/>
          <w:sz w:val="24"/>
          <w:szCs w:val="24"/>
        </w:rPr>
      </w:pPr>
      <m:oMath>
        <m:r>
          <m:rPr>
            <m:sty m:val="bi"/>
          </m:rPr>
          <w:rPr>
            <w:rFonts w:ascii="Cambria Math" w:eastAsiaTheme="minorEastAsia" w:hAnsi="Cambria Math" w:cs="Times New Roman"/>
            <w:color w:val="000000" w:themeColor="text1"/>
            <w:sz w:val="24"/>
            <w:szCs w:val="24"/>
          </w:rPr>
          <m:t>n</m:t>
        </m:r>
        <m:r>
          <m:rPr>
            <m:sty m:val="bi"/>
          </m:rPr>
          <w:rPr>
            <w:rFonts w:ascii="Cambria Math" w:eastAsiaTheme="minorEastAsia" w:hAnsi="Times New Roman" w:cs="Times New Roman"/>
            <w:color w:val="000000" w:themeColor="text1"/>
            <w:sz w:val="24"/>
            <w:szCs w:val="24"/>
          </w:rPr>
          <m:t>=</m:t>
        </m:r>
        <m:f>
          <m:fPr>
            <m:ctrlPr>
              <w:rPr>
                <w:rFonts w:ascii="Cambria Math" w:hAnsi="Times New Roman" w:cs="Times New Roman"/>
                <w:b/>
                <w:i/>
                <w:color w:val="000000" w:themeColor="text1"/>
                <w:sz w:val="24"/>
                <w:szCs w:val="24"/>
              </w:rPr>
            </m:ctrlPr>
          </m:fPr>
          <m:num>
            <m:r>
              <m:rPr>
                <m:sty m:val="bi"/>
              </m:rPr>
              <w:rPr>
                <w:rFonts w:ascii="Cambria Math" w:hAnsi="Cambria Math" w:cs="Times New Roman"/>
                <w:color w:val="000000" w:themeColor="text1"/>
                <w:sz w:val="24"/>
                <w:szCs w:val="24"/>
              </w:rPr>
              <m:t>N</m:t>
            </m:r>
          </m:num>
          <m:den>
            <m:r>
              <m:rPr>
                <m:sty m:val="bi"/>
              </m:rPr>
              <w:rPr>
                <w:rFonts w:ascii="Cambria Math" w:hAnsi="Cambria Math" w:cs="Times New Roman"/>
                <w:color w:val="000000" w:themeColor="text1"/>
                <w:sz w:val="24"/>
                <w:szCs w:val="24"/>
              </w:rPr>
              <m:t>1</m:t>
            </m:r>
            <m:r>
              <m:rPr>
                <m:sty m:val="bi"/>
              </m:rPr>
              <w:rPr>
                <w:rFonts w:ascii="Cambria Math" w:hAnsi="Times New Roman" w:cs="Times New Roman"/>
                <w:color w:val="000000" w:themeColor="text1"/>
                <w:sz w:val="24"/>
                <w:szCs w:val="24"/>
              </w:rPr>
              <m:t>+</m:t>
            </m:r>
            <m:r>
              <m:rPr>
                <m:sty m:val="bi"/>
              </m:rPr>
              <w:rPr>
                <w:rFonts w:ascii="Cambria Math" w:hAnsi="Cambria Math" w:cs="Times New Roman"/>
                <w:color w:val="000000" w:themeColor="text1"/>
                <w:sz w:val="24"/>
                <w:szCs w:val="24"/>
              </w:rPr>
              <m:t>N</m:t>
            </m:r>
            <m:r>
              <m:rPr>
                <m:sty m:val="bi"/>
              </m:rPr>
              <w:rPr>
                <w:rFonts w:ascii="Cambria Math" w:hAnsi="Times New Roman" w:cs="Times New Roman"/>
                <w:color w:val="000000" w:themeColor="text1"/>
                <w:sz w:val="24"/>
                <w:szCs w:val="24"/>
              </w:rPr>
              <m:t xml:space="preserve"> </m:t>
            </m:r>
            <m:sSup>
              <m:sSupPr>
                <m:ctrlPr>
                  <w:rPr>
                    <w:rFonts w:ascii="Cambria Math" w:hAnsi="Times New Roman" w:cs="Times New Roman"/>
                    <w:b/>
                    <w:i/>
                    <w:color w:val="000000" w:themeColor="text1"/>
                    <w:sz w:val="24"/>
                    <w:szCs w:val="24"/>
                  </w:rPr>
                </m:ctrlPr>
              </m:sSupPr>
              <m:e>
                <m:r>
                  <m:rPr>
                    <m:sty m:val="bi"/>
                  </m:rPr>
                  <w:rPr>
                    <w:rFonts w:ascii="Cambria Math" w:hAnsi="Cambria Math" w:cs="Times New Roman"/>
                    <w:color w:val="000000" w:themeColor="text1"/>
                    <w:sz w:val="24"/>
                    <w:szCs w:val="24"/>
                  </w:rPr>
                  <m:t>e</m:t>
                </m:r>
              </m:e>
              <m:sup>
                <m:r>
                  <m:rPr>
                    <m:sty m:val="bi"/>
                  </m:rPr>
                  <w:rPr>
                    <w:rFonts w:ascii="Cambria Math" w:hAnsi="Cambria Math" w:cs="Times New Roman"/>
                    <w:color w:val="000000" w:themeColor="text1"/>
                    <w:sz w:val="24"/>
                    <w:szCs w:val="24"/>
                  </w:rPr>
                  <m:t>2</m:t>
                </m:r>
              </m:sup>
            </m:sSup>
          </m:den>
        </m:f>
      </m:oMath>
      <w:r w:rsidR="004669DC" w:rsidRPr="00B41064">
        <w:rPr>
          <w:rFonts w:ascii="Times New Roman" w:hAnsi="Times New Roman" w:cs="Times New Roman"/>
          <w:b/>
          <w:color w:val="000000" w:themeColor="text1"/>
          <w:sz w:val="24"/>
          <w:szCs w:val="24"/>
          <w:lang w:val="en-US"/>
        </w:rPr>
        <w:t xml:space="preserve">=426/1+426(10/100) </w:t>
      </w:r>
      <w:r w:rsidR="004669DC" w:rsidRPr="00B41064">
        <w:rPr>
          <w:rFonts w:ascii="Times New Roman" w:hAnsi="Times New Roman" w:cs="Times New Roman"/>
          <w:b/>
          <w:color w:val="000000" w:themeColor="text1"/>
          <w:sz w:val="24"/>
          <w:szCs w:val="24"/>
          <w:vertAlign w:val="superscript"/>
          <w:lang w:val="en-US"/>
        </w:rPr>
        <w:t xml:space="preserve">2 </w:t>
      </w:r>
      <w:r w:rsidR="004669DC" w:rsidRPr="00B41064">
        <w:rPr>
          <w:rFonts w:ascii="Times New Roman" w:hAnsi="Times New Roman" w:cs="Times New Roman"/>
          <w:b/>
          <w:color w:val="000000" w:themeColor="text1"/>
          <w:sz w:val="24"/>
          <w:szCs w:val="24"/>
          <w:lang w:val="en-US"/>
        </w:rPr>
        <w:t>= 80.98</w:t>
      </w:r>
      <w:r w:rsidR="00B45952" w:rsidRPr="00B41064">
        <w:rPr>
          <w:rFonts w:ascii="Times New Roman" w:hAnsi="Times New Roman" w:cs="Times New Roman"/>
          <w:b/>
          <w:color w:val="000000" w:themeColor="text1"/>
          <w:sz w:val="24"/>
          <w:szCs w:val="24"/>
          <w:lang w:val="en-US"/>
        </w:rPr>
        <w:t xml:space="preserve"> equivalent to 81</w:t>
      </w:r>
    </w:p>
    <w:p w:rsidR="00A546B1" w:rsidRPr="00B41064" w:rsidRDefault="00A546B1" w:rsidP="00B41064">
      <w:pPr>
        <w:spacing w:line="360" w:lineRule="auto"/>
        <w:jc w:val="both"/>
        <w:rPr>
          <w:rFonts w:ascii="Times New Roman" w:eastAsia="Times New Roman" w:hAnsi="Times New Roman" w:cs="Times New Roman"/>
          <w:color w:val="000000" w:themeColor="text1"/>
          <w:sz w:val="24"/>
          <w:szCs w:val="24"/>
          <w:lang w:val="en-US"/>
        </w:rPr>
      </w:pPr>
    </w:p>
    <w:p w:rsidR="00A546B1" w:rsidRPr="00B41064" w:rsidRDefault="004669DC" w:rsidP="00B41064">
      <w:pPr>
        <w:pStyle w:val="NoSpacing"/>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t>n=</w:t>
      </w:r>
      <w:proofErr w:type="gramStart"/>
      <w:r w:rsidR="00751093" w:rsidRPr="00B41064">
        <w:rPr>
          <w:rStyle w:val="markedcontent"/>
          <w:rFonts w:ascii="Times New Roman" w:hAnsi="Times New Roman" w:cs="Times New Roman"/>
          <w:color w:val="000000" w:themeColor="text1"/>
          <w:sz w:val="24"/>
          <w:szCs w:val="24"/>
        </w:rPr>
        <w:t>T</w:t>
      </w:r>
      <w:r w:rsidRPr="00B41064">
        <w:rPr>
          <w:rStyle w:val="markedcontent"/>
          <w:rFonts w:ascii="Times New Roman" w:hAnsi="Times New Roman" w:cs="Times New Roman"/>
          <w:color w:val="000000" w:themeColor="text1"/>
          <w:sz w:val="24"/>
          <w:szCs w:val="24"/>
        </w:rPr>
        <w:t>he</w:t>
      </w:r>
      <w:proofErr w:type="gramEnd"/>
      <w:r w:rsidRPr="00B41064">
        <w:rPr>
          <w:rStyle w:val="markedcontent"/>
          <w:rFonts w:ascii="Times New Roman" w:hAnsi="Times New Roman" w:cs="Times New Roman"/>
          <w:color w:val="000000" w:themeColor="text1"/>
          <w:sz w:val="24"/>
          <w:szCs w:val="24"/>
        </w:rPr>
        <w:t xml:space="preserve"> sample size is 81 be</w:t>
      </w:r>
      <w:r w:rsidR="00751093" w:rsidRPr="00B41064">
        <w:rPr>
          <w:rStyle w:val="markedcontent"/>
          <w:rFonts w:ascii="Times New Roman" w:hAnsi="Times New Roman" w:cs="Times New Roman"/>
          <w:color w:val="000000" w:themeColor="text1"/>
          <w:sz w:val="24"/>
          <w:szCs w:val="24"/>
        </w:rPr>
        <w:t xml:space="preserve">neficiaries of </w:t>
      </w:r>
      <w:proofErr w:type="spellStart"/>
      <w:r w:rsidR="00751093" w:rsidRPr="00B41064">
        <w:rPr>
          <w:rStyle w:val="markedcontent"/>
          <w:rFonts w:ascii="Times New Roman" w:hAnsi="Times New Roman" w:cs="Times New Roman"/>
          <w:color w:val="000000" w:themeColor="text1"/>
          <w:sz w:val="24"/>
          <w:szCs w:val="24"/>
        </w:rPr>
        <w:t>Girinka</w:t>
      </w:r>
      <w:proofErr w:type="spellEnd"/>
      <w:r w:rsidR="00751093" w:rsidRPr="00B41064">
        <w:rPr>
          <w:rStyle w:val="markedcontent"/>
          <w:rFonts w:ascii="Times New Roman" w:hAnsi="Times New Roman" w:cs="Times New Roman"/>
          <w:color w:val="000000" w:themeColor="text1"/>
          <w:sz w:val="24"/>
          <w:szCs w:val="24"/>
        </w:rPr>
        <w:t xml:space="preserve"> Program</w:t>
      </w:r>
      <w:r w:rsidRPr="00B41064">
        <w:rPr>
          <w:rStyle w:val="markedcontent"/>
          <w:rFonts w:ascii="Times New Roman" w:hAnsi="Times New Roman" w:cs="Times New Roman"/>
          <w:color w:val="000000" w:themeColor="text1"/>
          <w:sz w:val="24"/>
          <w:szCs w:val="24"/>
        </w:rPr>
        <w:t>.</w:t>
      </w:r>
    </w:p>
    <w:p w:rsidR="00A546B1" w:rsidRPr="00B41064" w:rsidRDefault="004669DC" w:rsidP="00B41064">
      <w:pPr>
        <w:pStyle w:val="NoSpacing"/>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 To select the sample, the researcher used simple random sampling method where all people have equal chance to be chosen</w:t>
      </w:r>
    </w:p>
    <w:p w:rsidR="00A546B1" w:rsidRPr="00B41064" w:rsidRDefault="00166AE8" w:rsidP="00B41064">
      <w:pPr>
        <w:pStyle w:val="Heading2"/>
        <w:spacing w:line="360" w:lineRule="auto"/>
        <w:rPr>
          <w:color w:val="000000" w:themeColor="text1"/>
          <w:sz w:val="24"/>
          <w:szCs w:val="24"/>
        </w:rPr>
      </w:pPr>
      <w:bookmarkStart w:id="170" w:name="_Toc84925155"/>
      <w:r w:rsidRPr="00B41064">
        <w:rPr>
          <w:color w:val="000000" w:themeColor="text1"/>
          <w:sz w:val="24"/>
          <w:szCs w:val="24"/>
        </w:rPr>
        <w:t>3.6</w:t>
      </w:r>
      <w:r w:rsidR="004344FA" w:rsidRPr="00B41064">
        <w:rPr>
          <w:color w:val="000000" w:themeColor="text1"/>
          <w:sz w:val="24"/>
          <w:szCs w:val="24"/>
        </w:rPr>
        <w:t xml:space="preserve">. </w:t>
      </w:r>
      <w:r w:rsidR="007F2557" w:rsidRPr="00B41064">
        <w:rPr>
          <w:color w:val="000000" w:themeColor="text1"/>
          <w:sz w:val="24"/>
          <w:szCs w:val="24"/>
        </w:rPr>
        <w:t>RESEARCH INSTRUMENTS</w:t>
      </w:r>
      <w:r w:rsidR="004344FA" w:rsidRPr="00B41064">
        <w:rPr>
          <w:color w:val="000000" w:themeColor="text1"/>
          <w:sz w:val="24"/>
          <w:szCs w:val="24"/>
        </w:rPr>
        <w:t xml:space="preserve"> FOR DATA COLLECTION</w:t>
      </w:r>
      <w:bookmarkEnd w:id="170"/>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 this particular research, the source of data and the place of study determine the methods of data collection. We identify the major source of data as being questionnaire, personal interviewing, discussing, observation and documentation.</w:t>
      </w:r>
    </w:p>
    <w:p w:rsidR="00A546B1" w:rsidRPr="00B41064" w:rsidRDefault="007F2557" w:rsidP="00B41064">
      <w:pPr>
        <w:pStyle w:val="Heading1"/>
        <w:spacing w:line="360" w:lineRule="auto"/>
        <w:jc w:val="both"/>
        <w:rPr>
          <w:rFonts w:ascii="Times New Roman" w:hAnsi="Times New Roman" w:cs="Times New Roman"/>
          <w:color w:val="000000" w:themeColor="text1"/>
          <w:sz w:val="24"/>
          <w:szCs w:val="24"/>
        </w:rPr>
      </w:pPr>
      <w:bookmarkStart w:id="171" w:name="_Toc84925156"/>
      <w:r w:rsidRPr="00B41064">
        <w:rPr>
          <w:rFonts w:ascii="Times New Roman" w:hAnsi="Times New Roman" w:cs="Times New Roman"/>
          <w:color w:val="000000" w:themeColor="text1"/>
          <w:sz w:val="24"/>
          <w:szCs w:val="24"/>
        </w:rPr>
        <w:t>3.6</w:t>
      </w:r>
      <w:r w:rsidR="004669DC" w:rsidRPr="00B41064">
        <w:rPr>
          <w:rFonts w:ascii="Times New Roman" w:hAnsi="Times New Roman" w:cs="Times New Roman"/>
          <w:color w:val="000000" w:themeColor="text1"/>
          <w:sz w:val="24"/>
          <w:szCs w:val="24"/>
        </w:rPr>
        <w:t>.1. Questionnaire</w:t>
      </w:r>
      <w:bookmarkEnd w:id="171"/>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researcher used the questionnaire which has been distributed to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in all villages and cells of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w:t>
      </w:r>
    </w:p>
    <w:p w:rsidR="00A546B1" w:rsidRPr="00B41064" w:rsidRDefault="007F2557" w:rsidP="00B41064">
      <w:pPr>
        <w:pStyle w:val="Heading1"/>
        <w:spacing w:line="360" w:lineRule="auto"/>
        <w:jc w:val="both"/>
        <w:rPr>
          <w:rFonts w:ascii="Times New Roman" w:hAnsi="Times New Roman" w:cs="Times New Roman"/>
          <w:color w:val="000000" w:themeColor="text1"/>
          <w:sz w:val="24"/>
          <w:szCs w:val="24"/>
        </w:rPr>
      </w:pPr>
      <w:bookmarkStart w:id="172" w:name="_Toc84925157"/>
      <w:r w:rsidRPr="00B41064">
        <w:rPr>
          <w:rFonts w:ascii="Times New Roman" w:hAnsi="Times New Roman" w:cs="Times New Roman"/>
          <w:color w:val="000000" w:themeColor="text1"/>
          <w:sz w:val="24"/>
          <w:szCs w:val="24"/>
        </w:rPr>
        <w:t>3.6</w:t>
      </w:r>
      <w:r w:rsidR="004669DC" w:rsidRPr="00B41064">
        <w:rPr>
          <w:rFonts w:ascii="Times New Roman" w:hAnsi="Times New Roman" w:cs="Times New Roman"/>
          <w:color w:val="000000" w:themeColor="text1"/>
          <w:sz w:val="24"/>
          <w:szCs w:val="24"/>
        </w:rPr>
        <w:t>.2. Personal interviewing</w:t>
      </w:r>
      <w:bookmarkEnd w:id="172"/>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Personal interviewing has been conducted with the interview guide. </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All interviews were conducted in Kinyarwanda and the gathered information has been translated to English. The researcher interacted   with respondents and generally interviews were successfully done.</w:t>
      </w:r>
    </w:p>
    <w:p w:rsidR="00A546B1" w:rsidRPr="00B41064" w:rsidRDefault="007F2557" w:rsidP="00B41064">
      <w:pPr>
        <w:pStyle w:val="Heading1"/>
        <w:spacing w:line="360" w:lineRule="auto"/>
        <w:jc w:val="both"/>
        <w:rPr>
          <w:rFonts w:ascii="Times New Roman" w:hAnsi="Times New Roman" w:cs="Times New Roman"/>
          <w:color w:val="000000" w:themeColor="text1"/>
          <w:sz w:val="24"/>
          <w:szCs w:val="24"/>
        </w:rPr>
      </w:pPr>
      <w:bookmarkStart w:id="173" w:name="_Toc84925158"/>
      <w:r w:rsidRPr="00B41064">
        <w:rPr>
          <w:rFonts w:ascii="Times New Roman" w:hAnsi="Times New Roman" w:cs="Times New Roman"/>
          <w:color w:val="000000" w:themeColor="text1"/>
          <w:sz w:val="24"/>
          <w:szCs w:val="24"/>
        </w:rPr>
        <w:t>3.6</w:t>
      </w:r>
      <w:r w:rsidR="004669DC" w:rsidRPr="00B41064">
        <w:rPr>
          <w:rFonts w:ascii="Times New Roman" w:hAnsi="Times New Roman" w:cs="Times New Roman"/>
          <w:color w:val="000000" w:themeColor="text1"/>
          <w:sz w:val="24"/>
          <w:szCs w:val="24"/>
        </w:rPr>
        <w:t>.3</w:t>
      </w:r>
      <w:r w:rsidR="0077546B" w:rsidRPr="00B41064">
        <w:rPr>
          <w:rFonts w:ascii="Times New Roman" w:hAnsi="Times New Roman" w:cs="Times New Roman"/>
          <w:color w:val="000000" w:themeColor="text1"/>
          <w:sz w:val="24"/>
          <w:szCs w:val="24"/>
        </w:rPr>
        <w:t>.</w:t>
      </w:r>
      <w:r w:rsidR="004669DC" w:rsidRPr="00B41064">
        <w:rPr>
          <w:rFonts w:ascii="Times New Roman" w:hAnsi="Times New Roman" w:cs="Times New Roman"/>
          <w:color w:val="000000" w:themeColor="text1"/>
          <w:sz w:val="24"/>
          <w:szCs w:val="24"/>
        </w:rPr>
        <w:t xml:space="preserve"> Observation</w:t>
      </w:r>
      <w:bookmarkEnd w:id="173"/>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As the study area is the native area of the researcher, it was </w:t>
      </w:r>
      <w:r w:rsidR="008A34DE" w:rsidRPr="00B41064">
        <w:rPr>
          <w:rFonts w:ascii="Times New Roman" w:hAnsi="Times New Roman" w:cs="Times New Roman"/>
          <w:color w:val="000000" w:themeColor="text1"/>
          <w:sz w:val="24"/>
          <w:szCs w:val="24"/>
        </w:rPr>
        <w:t>easy to</w:t>
      </w:r>
      <w:r w:rsidRPr="00B41064">
        <w:rPr>
          <w:rFonts w:ascii="Times New Roman" w:hAnsi="Times New Roman" w:cs="Times New Roman"/>
          <w:color w:val="000000" w:themeColor="text1"/>
          <w:sz w:val="24"/>
          <w:szCs w:val="24"/>
        </w:rPr>
        <w:t xml:space="preserve"> collect information through observation. This is because verification of information given by respondents has been made possible by observation. The researcher plays the role of observer as participant, which enable him to personally observe the accuracy of information.</w:t>
      </w:r>
    </w:p>
    <w:p w:rsidR="00A546B1" w:rsidRPr="00B41064" w:rsidRDefault="007F2557" w:rsidP="00B41064">
      <w:pPr>
        <w:pStyle w:val="Heading1"/>
        <w:spacing w:line="360" w:lineRule="auto"/>
        <w:jc w:val="both"/>
        <w:rPr>
          <w:rFonts w:ascii="Times New Roman" w:hAnsi="Times New Roman" w:cs="Times New Roman"/>
          <w:color w:val="000000" w:themeColor="text1"/>
          <w:sz w:val="24"/>
          <w:szCs w:val="24"/>
        </w:rPr>
      </w:pPr>
      <w:bookmarkStart w:id="174" w:name="_Toc84925159"/>
      <w:r w:rsidRPr="00B41064">
        <w:rPr>
          <w:rFonts w:ascii="Times New Roman" w:hAnsi="Times New Roman" w:cs="Times New Roman"/>
          <w:color w:val="000000" w:themeColor="text1"/>
          <w:sz w:val="24"/>
          <w:szCs w:val="24"/>
        </w:rPr>
        <w:lastRenderedPageBreak/>
        <w:t>3.6</w:t>
      </w:r>
      <w:r w:rsidR="004669DC" w:rsidRPr="00B41064">
        <w:rPr>
          <w:rFonts w:ascii="Times New Roman" w:hAnsi="Times New Roman" w:cs="Times New Roman"/>
          <w:color w:val="000000" w:themeColor="text1"/>
          <w:sz w:val="24"/>
          <w:szCs w:val="24"/>
        </w:rPr>
        <w:t>.4</w:t>
      </w:r>
      <w:r w:rsidR="0077546B" w:rsidRPr="00B41064">
        <w:rPr>
          <w:rFonts w:ascii="Times New Roman" w:hAnsi="Times New Roman" w:cs="Times New Roman"/>
          <w:color w:val="000000" w:themeColor="text1"/>
          <w:sz w:val="24"/>
          <w:szCs w:val="24"/>
        </w:rPr>
        <w:t>.</w:t>
      </w:r>
      <w:r w:rsidR="004669DC" w:rsidRPr="00B41064">
        <w:rPr>
          <w:rFonts w:ascii="Times New Roman" w:hAnsi="Times New Roman" w:cs="Times New Roman"/>
          <w:color w:val="000000" w:themeColor="text1"/>
          <w:sz w:val="24"/>
          <w:szCs w:val="24"/>
        </w:rPr>
        <w:t xml:space="preserve"> Documentation</w:t>
      </w:r>
      <w:bookmarkEnd w:id="174"/>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Within the method, the researcher started his work by doing investigation, analysis, and utilization of written materials available, more especially at the sector head office. The documents that have been useful, was monthly report, archive at the sector head office, books in libraries, books found online and generally the internet</w:t>
      </w:r>
    </w:p>
    <w:p w:rsidR="00A546B1" w:rsidRPr="00B41064" w:rsidRDefault="00BD00E2" w:rsidP="00B41064">
      <w:pPr>
        <w:pStyle w:val="Heading1"/>
        <w:spacing w:line="360" w:lineRule="auto"/>
        <w:jc w:val="both"/>
        <w:rPr>
          <w:rFonts w:ascii="Times New Roman" w:hAnsi="Times New Roman" w:cs="Times New Roman"/>
          <w:color w:val="000000" w:themeColor="text1"/>
          <w:sz w:val="24"/>
          <w:szCs w:val="24"/>
        </w:rPr>
      </w:pPr>
      <w:bookmarkStart w:id="175" w:name="_Toc84925160"/>
      <w:r w:rsidRPr="00B41064">
        <w:rPr>
          <w:rFonts w:ascii="Times New Roman" w:hAnsi="Times New Roman" w:cs="Times New Roman"/>
          <w:color w:val="000000" w:themeColor="text1"/>
          <w:sz w:val="24"/>
          <w:szCs w:val="24"/>
        </w:rPr>
        <w:t>3.7</w:t>
      </w:r>
      <w:r w:rsidR="004344FA" w:rsidRPr="00B41064">
        <w:rPr>
          <w:rFonts w:ascii="Times New Roman" w:hAnsi="Times New Roman" w:cs="Times New Roman"/>
          <w:color w:val="000000" w:themeColor="text1"/>
          <w:sz w:val="24"/>
          <w:szCs w:val="24"/>
        </w:rPr>
        <w:t>. PROCEDURES OF DATA ANALYSIS</w:t>
      </w:r>
      <w:bookmarkEnd w:id="175"/>
    </w:p>
    <w:p w:rsidR="00A546B1" w:rsidRPr="00B41064" w:rsidRDefault="00044BC7"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data were analyzed by </w:t>
      </w:r>
      <w:r w:rsidR="004669DC" w:rsidRPr="00B41064">
        <w:rPr>
          <w:rFonts w:ascii="Times New Roman" w:hAnsi="Times New Roman" w:cs="Times New Roman"/>
          <w:color w:val="000000" w:themeColor="text1"/>
          <w:sz w:val="24"/>
          <w:szCs w:val="24"/>
        </w:rPr>
        <w:t xml:space="preserve">using the </w:t>
      </w:r>
      <w:r w:rsidR="004669DC" w:rsidRPr="00B41064">
        <w:rPr>
          <w:rFonts w:ascii="Times New Roman" w:hAnsi="Times New Roman" w:cs="Times New Roman"/>
          <w:bCs/>
          <w:color w:val="000000" w:themeColor="text1"/>
          <w:sz w:val="24"/>
          <w:szCs w:val="24"/>
        </w:rPr>
        <w:t>statistical Package for the Social Sciences</w:t>
      </w:r>
      <w:r w:rsidR="004669DC" w:rsidRPr="00B41064">
        <w:rPr>
          <w:rFonts w:ascii="Times New Roman" w:hAnsi="Times New Roman" w:cs="Times New Roman"/>
          <w:color w:val="000000" w:themeColor="text1"/>
          <w:sz w:val="24"/>
          <w:szCs w:val="24"/>
        </w:rPr>
        <w:t xml:space="preserve"> (</w:t>
      </w:r>
      <w:r w:rsidR="004669DC" w:rsidRPr="00B41064">
        <w:rPr>
          <w:rFonts w:ascii="Times New Roman" w:hAnsi="Times New Roman" w:cs="Times New Roman"/>
          <w:bCs/>
          <w:color w:val="000000" w:themeColor="text1"/>
          <w:sz w:val="24"/>
          <w:szCs w:val="24"/>
        </w:rPr>
        <w:t>SPSS</w:t>
      </w:r>
      <w:r w:rsidR="004669DC" w:rsidRPr="00B41064">
        <w:rPr>
          <w:rFonts w:ascii="Times New Roman" w:hAnsi="Times New Roman" w:cs="Times New Roman"/>
          <w:color w:val="000000" w:themeColor="text1"/>
          <w:sz w:val="24"/>
          <w:szCs w:val="24"/>
        </w:rPr>
        <w:t>). It then edits to ensure that all relevant information collected is accurately processed.  The data collected being mainly qualitative and quantitative in nature. The analysis is based on the responses given by respondents. This is done after data entering (after coding them) in the analyzing system (SPSS).</w:t>
      </w:r>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 report on findings is being done mainly by using tables, figures and percentages.</w:t>
      </w:r>
    </w:p>
    <w:p w:rsidR="00A546B1" w:rsidRPr="00B41064" w:rsidRDefault="00BD00E2" w:rsidP="00B41064">
      <w:pPr>
        <w:pStyle w:val="Heading1"/>
        <w:spacing w:line="360" w:lineRule="auto"/>
        <w:jc w:val="both"/>
        <w:rPr>
          <w:rFonts w:ascii="Times New Roman" w:hAnsi="Times New Roman" w:cs="Times New Roman"/>
          <w:color w:val="000000" w:themeColor="text1"/>
          <w:sz w:val="24"/>
          <w:szCs w:val="24"/>
        </w:rPr>
      </w:pPr>
      <w:bookmarkStart w:id="176" w:name="_Toc84925161"/>
      <w:r w:rsidRPr="00B41064">
        <w:rPr>
          <w:rFonts w:ascii="Times New Roman" w:hAnsi="Times New Roman" w:cs="Times New Roman"/>
          <w:color w:val="000000" w:themeColor="text1"/>
          <w:sz w:val="24"/>
          <w:szCs w:val="24"/>
        </w:rPr>
        <w:t>3.7</w:t>
      </w:r>
      <w:r w:rsidR="004669DC" w:rsidRPr="00B41064">
        <w:rPr>
          <w:rFonts w:ascii="Times New Roman" w:hAnsi="Times New Roman" w:cs="Times New Roman"/>
          <w:color w:val="000000" w:themeColor="text1"/>
          <w:sz w:val="24"/>
          <w:szCs w:val="24"/>
        </w:rPr>
        <w:t>.1. Editing</w:t>
      </w:r>
      <w:bookmarkEnd w:id="176"/>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The ultimate purpose of editing is to discover or to monitor the accuracy and to detect gaps and other weaknesses available in the data and collection methods. Hence the researcher makes sure that the entire questionnaire is fully answered and returned to him.</w:t>
      </w:r>
    </w:p>
    <w:p w:rsidR="00A546B1" w:rsidRPr="00B41064" w:rsidRDefault="00BD00E2" w:rsidP="00B41064">
      <w:pPr>
        <w:pStyle w:val="Heading1"/>
        <w:spacing w:line="360" w:lineRule="auto"/>
        <w:jc w:val="both"/>
        <w:rPr>
          <w:rFonts w:ascii="Times New Roman" w:hAnsi="Times New Roman" w:cs="Times New Roman"/>
          <w:color w:val="000000" w:themeColor="text1"/>
          <w:sz w:val="24"/>
          <w:szCs w:val="24"/>
        </w:rPr>
      </w:pPr>
      <w:bookmarkStart w:id="177" w:name="_Toc84925162"/>
      <w:r w:rsidRPr="00B41064">
        <w:rPr>
          <w:rFonts w:ascii="Times New Roman" w:hAnsi="Times New Roman" w:cs="Times New Roman"/>
          <w:color w:val="000000" w:themeColor="text1"/>
          <w:sz w:val="24"/>
          <w:szCs w:val="24"/>
        </w:rPr>
        <w:t>3.7</w:t>
      </w:r>
      <w:r w:rsidR="004669DC" w:rsidRPr="00B41064">
        <w:rPr>
          <w:rFonts w:ascii="Times New Roman" w:hAnsi="Times New Roman" w:cs="Times New Roman"/>
          <w:color w:val="000000" w:themeColor="text1"/>
          <w:sz w:val="24"/>
          <w:szCs w:val="24"/>
        </w:rPr>
        <w:t>.2. Figures and tables</w:t>
      </w:r>
      <w:bookmarkEnd w:id="177"/>
    </w:p>
    <w:p w:rsidR="00A546B1" w:rsidRPr="00B41064" w:rsidRDefault="00044BC7"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Figures with corresponding calculations are</w:t>
      </w:r>
      <w:r w:rsidR="004669DC" w:rsidRPr="00B41064">
        <w:rPr>
          <w:rFonts w:ascii="Times New Roman" w:hAnsi="Times New Roman" w:cs="Times New Roman"/>
          <w:color w:val="000000" w:themeColor="text1"/>
          <w:sz w:val="24"/>
          <w:szCs w:val="24"/>
        </w:rPr>
        <w:t xml:space="preserve"> used to indicate the frequency of particular answers.</w:t>
      </w:r>
    </w:p>
    <w:p w:rsidR="00A546B1" w:rsidRPr="00B41064" w:rsidRDefault="00D22D1B"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Percentage also is</w:t>
      </w:r>
      <w:r w:rsidR="004669DC" w:rsidRPr="00B41064">
        <w:rPr>
          <w:rFonts w:ascii="Times New Roman" w:hAnsi="Times New Roman" w:cs="Times New Roman"/>
          <w:color w:val="000000" w:themeColor="text1"/>
          <w:sz w:val="24"/>
          <w:szCs w:val="24"/>
        </w:rPr>
        <w:t xml:space="preserve"> used to express the data in ratio form for making the data easily and clearly understood.</w:t>
      </w:r>
    </w:p>
    <w:p w:rsidR="00A546B1" w:rsidRPr="00B41064" w:rsidRDefault="00BD00E2" w:rsidP="00B41064">
      <w:pPr>
        <w:pStyle w:val="Heading1"/>
        <w:spacing w:line="360" w:lineRule="auto"/>
        <w:jc w:val="both"/>
        <w:rPr>
          <w:rFonts w:ascii="Times New Roman" w:hAnsi="Times New Roman" w:cs="Times New Roman"/>
          <w:color w:val="000000" w:themeColor="text1"/>
          <w:sz w:val="24"/>
          <w:szCs w:val="24"/>
        </w:rPr>
      </w:pPr>
      <w:bookmarkStart w:id="178" w:name="_Toc84925163"/>
      <w:r w:rsidRPr="00B41064">
        <w:rPr>
          <w:rFonts w:ascii="Times New Roman" w:hAnsi="Times New Roman" w:cs="Times New Roman"/>
          <w:color w:val="000000" w:themeColor="text1"/>
          <w:sz w:val="24"/>
          <w:szCs w:val="24"/>
        </w:rPr>
        <w:t>3.7.3</w:t>
      </w:r>
      <w:r w:rsidR="004669DC" w:rsidRPr="00B41064">
        <w:rPr>
          <w:rFonts w:ascii="Times New Roman" w:hAnsi="Times New Roman" w:cs="Times New Roman"/>
          <w:color w:val="000000" w:themeColor="text1"/>
          <w:sz w:val="24"/>
          <w:szCs w:val="24"/>
        </w:rPr>
        <w:t>. Data analysis</w:t>
      </w:r>
      <w:bookmarkEnd w:id="178"/>
    </w:p>
    <w:p w:rsidR="00A546B1" w:rsidRPr="00B41064" w:rsidRDefault="004669DC" w:rsidP="00B41064">
      <w:pPr>
        <w:pStyle w:val="NoSpacing"/>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Dat</w:t>
      </w:r>
      <w:r w:rsidR="00044BC7" w:rsidRPr="00B41064">
        <w:rPr>
          <w:rFonts w:ascii="Times New Roman" w:hAnsi="Times New Roman" w:cs="Times New Roman"/>
          <w:color w:val="000000" w:themeColor="text1"/>
          <w:sz w:val="24"/>
          <w:szCs w:val="24"/>
        </w:rPr>
        <w:t xml:space="preserve">a </w:t>
      </w:r>
      <w:r w:rsidR="00D16341" w:rsidRPr="00B41064">
        <w:rPr>
          <w:rFonts w:ascii="Times New Roman" w:hAnsi="Times New Roman" w:cs="Times New Roman"/>
          <w:color w:val="000000" w:themeColor="text1"/>
          <w:sz w:val="24"/>
          <w:szCs w:val="24"/>
        </w:rPr>
        <w:t>was analysed</w:t>
      </w:r>
      <w:r w:rsidRPr="00B41064">
        <w:rPr>
          <w:rFonts w:ascii="Times New Roman" w:hAnsi="Times New Roman" w:cs="Times New Roman"/>
          <w:color w:val="000000" w:themeColor="text1"/>
          <w:sz w:val="24"/>
          <w:szCs w:val="24"/>
        </w:rPr>
        <w:t xml:space="preserve"> after coding </w:t>
      </w:r>
      <w:r w:rsidR="00044BC7" w:rsidRPr="00B41064">
        <w:rPr>
          <w:rFonts w:ascii="Times New Roman" w:hAnsi="Times New Roman" w:cs="Times New Roman"/>
          <w:color w:val="000000" w:themeColor="text1"/>
          <w:sz w:val="24"/>
          <w:szCs w:val="24"/>
        </w:rPr>
        <w:t xml:space="preserve">them and the coded data was </w:t>
      </w:r>
      <w:r w:rsidRPr="00B41064">
        <w:rPr>
          <w:rFonts w:ascii="Times New Roman" w:hAnsi="Times New Roman" w:cs="Times New Roman"/>
          <w:color w:val="000000" w:themeColor="text1"/>
          <w:sz w:val="24"/>
          <w:szCs w:val="24"/>
        </w:rPr>
        <w:t>directly analysed by SSPS after being entered. Th</w:t>
      </w:r>
      <w:r w:rsidR="008872E9" w:rsidRPr="00B41064">
        <w:rPr>
          <w:rFonts w:ascii="Times New Roman" w:hAnsi="Times New Roman" w:cs="Times New Roman"/>
          <w:color w:val="000000" w:themeColor="text1"/>
          <w:sz w:val="24"/>
          <w:szCs w:val="24"/>
        </w:rPr>
        <w:t>e gathered information</w:t>
      </w:r>
      <w:r w:rsidR="00044BC7" w:rsidRPr="00B41064">
        <w:rPr>
          <w:rFonts w:ascii="Times New Roman" w:hAnsi="Times New Roman" w:cs="Times New Roman"/>
          <w:color w:val="000000" w:themeColor="text1"/>
          <w:sz w:val="24"/>
          <w:szCs w:val="24"/>
        </w:rPr>
        <w:t xml:space="preserve"> was</w:t>
      </w:r>
      <w:r w:rsidRPr="00B41064">
        <w:rPr>
          <w:rFonts w:ascii="Times New Roman" w:hAnsi="Times New Roman" w:cs="Times New Roman"/>
          <w:color w:val="000000" w:themeColor="text1"/>
          <w:sz w:val="24"/>
          <w:szCs w:val="24"/>
        </w:rPr>
        <w:t xml:space="preserve"> summarized according to the objectives of the study.</w:t>
      </w:r>
      <w:r w:rsidR="00B07CBD" w:rsidRPr="00B41064">
        <w:rPr>
          <w:rFonts w:ascii="Times New Roman" w:hAnsi="Times New Roman" w:cs="Times New Roman"/>
          <w:color w:val="000000" w:themeColor="text1"/>
          <w:sz w:val="24"/>
          <w:szCs w:val="24"/>
        </w:rPr>
        <w:t xml:space="preserve"> The data have been analysed </w:t>
      </w:r>
      <w:r w:rsidR="00AC2FAF" w:rsidRPr="00B41064">
        <w:rPr>
          <w:rFonts w:ascii="Times New Roman" w:hAnsi="Times New Roman" w:cs="Times New Roman"/>
          <w:color w:val="000000" w:themeColor="text1"/>
          <w:sz w:val="24"/>
          <w:szCs w:val="24"/>
        </w:rPr>
        <w:t>by descriptive</w:t>
      </w:r>
      <w:r w:rsidR="00B07CBD" w:rsidRPr="00B41064">
        <w:rPr>
          <w:rFonts w:ascii="Times New Roman" w:hAnsi="Times New Roman" w:cs="Times New Roman"/>
          <w:color w:val="000000" w:themeColor="text1"/>
          <w:sz w:val="24"/>
          <w:szCs w:val="24"/>
        </w:rPr>
        <w:t xml:space="preserve"> analysis</w:t>
      </w:r>
    </w:p>
    <w:p w:rsidR="00A546B1" w:rsidRPr="00B41064" w:rsidRDefault="00A546B1" w:rsidP="00B41064">
      <w:pPr>
        <w:pStyle w:val="NoSpacing"/>
        <w:tabs>
          <w:tab w:val="left" w:pos="6045"/>
        </w:tabs>
        <w:spacing w:line="360" w:lineRule="auto"/>
        <w:ind w:left="1440"/>
        <w:jc w:val="both"/>
        <w:rPr>
          <w:rFonts w:ascii="Times New Roman" w:hAnsi="Times New Roman" w:cs="Times New Roman"/>
          <w:b/>
          <w:color w:val="000000" w:themeColor="text1"/>
          <w:sz w:val="24"/>
          <w:szCs w:val="24"/>
        </w:rPr>
      </w:pPr>
    </w:p>
    <w:p w:rsidR="008765A4" w:rsidRPr="00B41064" w:rsidRDefault="008765A4" w:rsidP="00B41064">
      <w:pPr>
        <w:pStyle w:val="Heading2"/>
        <w:spacing w:line="360" w:lineRule="auto"/>
        <w:rPr>
          <w:color w:val="000000" w:themeColor="text1"/>
          <w:sz w:val="24"/>
          <w:szCs w:val="24"/>
        </w:rPr>
      </w:pPr>
    </w:p>
    <w:p w:rsidR="008765A4" w:rsidRPr="00B41064" w:rsidRDefault="008765A4" w:rsidP="00B41064">
      <w:pPr>
        <w:pStyle w:val="Heading2"/>
        <w:spacing w:line="360" w:lineRule="auto"/>
        <w:rPr>
          <w:color w:val="000000" w:themeColor="text1"/>
          <w:sz w:val="24"/>
          <w:szCs w:val="24"/>
        </w:rPr>
      </w:pPr>
    </w:p>
    <w:p w:rsidR="00A546B1" w:rsidRPr="00B41064" w:rsidRDefault="00633DD0" w:rsidP="00B41064">
      <w:pPr>
        <w:pStyle w:val="Heading2"/>
        <w:spacing w:line="360" w:lineRule="auto"/>
        <w:jc w:val="center"/>
        <w:rPr>
          <w:color w:val="000000" w:themeColor="text1"/>
          <w:sz w:val="24"/>
          <w:szCs w:val="24"/>
        </w:rPr>
      </w:pPr>
      <w:bookmarkStart w:id="179" w:name="_Toc84925164"/>
      <w:r w:rsidRPr="00B41064">
        <w:rPr>
          <w:color w:val="000000" w:themeColor="text1"/>
          <w:sz w:val="24"/>
          <w:szCs w:val="24"/>
        </w:rPr>
        <w:lastRenderedPageBreak/>
        <w:t>CHAPTER FOUR</w:t>
      </w:r>
      <w:r w:rsidR="003A3D2C" w:rsidRPr="00B41064">
        <w:rPr>
          <w:color w:val="000000" w:themeColor="text1"/>
          <w:sz w:val="24"/>
          <w:szCs w:val="24"/>
        </w:rPr>
        <w:t>: DATA</w:t>
      </w:r>
      <w:r w:rsidR="004669DC" w:rsidRPr="00B41064">
        <w:rPr>
          <w:color w:val="000000" w:themeColor="text1"/>
          <w:sz w:val="24"/>
          <w:szCs w:val="24"/>
        </w:rPr>
        <w:t xml:space="preserve"> ANA</w:t>
      </w:r>
      <w:r w:rsidR="002F538F" w:rsidRPr="00B41064">
        <w:rPr>
          <w:color w:val="000000" w:themeColor="text1"/>
          <w:sz w:val="24"/>
          <w:szCs w:val="24"/>
        </w:rPr>
        <w:t>L</w:t>
      </w:r>
      <w:r w:rsidR="004669DC" w:rsidRPr="00B41064">
        <w:rPr>
          <w:color w:val="000000" w:themeColor="text1"/>
          <w:sz w:val="24"/>
          <w:szCs w:val="24"/>
        </w:rPr>
        <w:t>YSIS</w:t>
      </w:r>
      <w:r w:rsidR="003D21CF" w:rsidRPr="00B41064">
        <w:rPr>
          <w:color w:val="000000" w:themeColor="text1"/>
          <w:sz w:val="24"/>
          <w:szCs w:val="24"/>
        </w:rPr>
        <w:t>AND FINDINGS</w:t>
      </w:r>
      <w:bookmarkEnd w:id="179"/>
    </w:p>
    <w:p w:rsidR="00A546B1" w:rsidRPr="00B41064" w:rsidRDefault="00BD2762" w:rsidP="00B41064">
      <w:pPr>
        <w:pStyle w:val="Heading2"/>
        <w:spacing w:line="360" w:lineRule="auto"/>
        <w:rPr>
          <w:color w:val="000000" w:themeColor="text1"/>
          <w:sz w:val="24"/>
          <w:szCs w:val="24"/>
        </w:rPr>
      </w:pPr>
      <w:bookmarkStart w:id="180" w:name="_Toc84925165"/>
      <w:r w:rsidRPr="00B41064">
        <w:rPr>
          <w:color w:val="000000" w:themeColor="text1"/>
          <w:sz w:val="24"/>
          <w:szCs w:val="24"/>
        </w:rPr>
        <w:t>4.1</w:t>
      </w:r>
      <w:r w:rsidR="004344FA" w:rsidRPr="00B41064">
        <w:rPr>
          <w:color w:val="000000" w:themeColor="text1"/>
          <w:sz w:val="24"/>
          <w:szCs w:val="24"/>
        </w:rPr>
        <w:t>. INTRODUCTION:</w:t>
      </w:r>
      <w:bookmarkEnd w:id="180"/>
    </w:p>
    <w:p w:rsidR="00A546B1" w:rsidRPr="00B41064" w:rsidRDefault="004669DC" w:rsidP="00B41064">
      <w:pPr>
        <w:pStyle w:val="NoSpacing"/>
        <w:tabs>
          <w:tab w:val="left" w:pos="6045"/>
        </w:tabs>
        <w:spacing w:line="360" w:lineRule="auto"/>
        <w:jc w:val="both"/>
        <w:rPr>
          <w:rFonts w:ascii="Times New Roman" w:hAnsi="Times New Roman" w:cs="Times New Roman"/>
          <w:bCs/>
          <w:color w:val="000000" w:themeColor="text1"/>
          <w:sz w:val="24"/>
          <w:szCs w:val="24"/>
          <w:lang w:val="en-US"/>
        </w:rPr>
      </w:pPr>
      <w:r w:rsidRPr="00B41064">
        <w:rPr>
          <w:rFonts w:ascii="Times New Roman" w:hAnsi="Times New Roman" w:cs="Times New Roman"/>
          <w:bCs/>
          <w:color w:val="000000" w:themeColor="text1"/>
          <w:sz w:val="24"/>
          <w:szCs w:val="24"/>
          <w:lang w:val="en-US"/>
        </w:rPr>
        <w:t xml:space="preserve">In this chapter concerns the result from data collected in </w:t>
      </w:r>
      <w:proofErr w:type="spellStart"/>
      <w:r w:rsidRPr="00B41064">
        <w:rPr>
          <w:rFonts w:ascii="Times New Roman" w:hAnsi="Times New Roman" w:cs="Times New Roman"/>
          <w:bCs/>
          <w:color w:val="000000" w:themeColor="text1"/>
          <w:sz w:val="24"/>
          <w:szCs w:val="24"/>
          <w:lang w:val="en-US"/>
        </w:rPr>
        <w:t>Girinka</w:t>
      </w:r>
      <w:proofErr w:type="spellEnd"/>
      <w:r w:rsidRPr="00B41064">
        <w:rPr>
          <w:rFonts w:ascii="Times New Roman" w:hAnsi="Times New Roman" w:cs="Times New Roman"/>
          <w:bCs/>
          <w:color w:val="000000" w:themeColor="text1"/>
          <w:sz w:val="24"/>
          <w:szCs w:val="24"/>
          <w:lang w:val="en-US"/>
        </w:rPr>
        <w:t xml:space="preserve"> program beneficiaries of </w:t>
      </w:r>
      <w:proofErr w:type="spellStart"/>
      <w:r w:rsidRPr="00B41064">
        <w:rPr>
          <w:rFonts w:ascii="Times New Roman" w:hAnsi="Times New Roman" w:cs="Times New Roman"/>
          <w:bCs/>
          <w:color w:val="000000" w:themeColor="text1"/>
          <w:sz w:val="24"/>
          <w:szCs w:val="24"/>
          <w:lang w:val="en-US"/>
        </w:rPr>
        <w:t>Rangiro</w:t>
      </w:r>
      <w:proofErr w:type="spellEnd"/>
      <w:r w:rsidRPr="00B41064">
        <w:rPr>
          <w:rFonts w:ascii="Times New Roman" w:hAnsi="Times New Roman" w:cs="Times New Roman"/>
          <w:bCs/>
          <w:color w:val="000000" w:themeColor="text1"/>
          <w:sz w:val="24"/>
          <w:szCs w:val="24"/>
          <w:lang w:val="en-US"/>
        </w:rPr>
        <w:t xml:space="preserve"> Sector </w:t>
      </w:r>
      <w:proofErr w:type="spellStart"/>
      <w:r w:rsidRPr="00B41064">
        <w:rPr>
          <w:rFonts w:ascii="Times New Roman" w:hAnsi="Times New Roman" w:cs="Times New Roman"/>
          <w:bCs/>
          <w:color w:val="000000" w:themeColor="text1"/>
          <w:sz w:val="24"/>
          <w:szCs w:val="24"/>
          <w:lang w:val="en-US"/>
        </w:rPr>
        <w:t>Nyamasheke</w:t>
      </w:r>
      <w:r w:rsidR="00DC148A" w:rsidRPr="00B41064">
        <w:rPr>
          <w:rFonts w:ascii="Times New Roman" w:hAnsi="Times New Roman" w:cs="Times New Roman"/>
          <w:bCs/>
          <w:color w:val="000000" w:themeColor="text1"/>
          <w:sz w:val="24"/>
          <w:szCs w:val="24"/>
          <w:lang w:val="en-US"/>
        </w:rPr>
        <w:t>District</w:t>
      </w:r>
      <w:proofErr w:type="spellEnd"/>
      <w:r w:rsidR="00DC148A" w:rsidRPr="00B41064">
        <w:rPr>
          <w:rFonts w:ascii="Times New Roman" w:hAnsi="Times New Roman" w:cs="Times New Roman"/>
          <w:bCs/>
          <w:color w:val="000000" w:themeColor="text1"/>
          <w:sz w:val="24"/>
          <w:szCs w:val="24"/>
          <w:lang w:val="en-US"/>
        </w:rPr>
        <w:t xml:space="preserve"> (as</w:t>
      </w:r>
      <w:r w:rsidRPr="00B41064">
        <w:rPr>
          <w:rFonts w:ascii="Times New Roman" w:hAnsi="Times New Roman" w:cs="Times New Roman"/>
          <w:bCs/>
          <w:color w:val="000000" w:themeColor="text1"/>
          <w:sz w:val="24"/>
          <w:szCs w:val="24"/>
          <w:lang w:val="en-US"/>
        </w:rPr>
        <w:t xml:space="preserve"> it was indicated in previous points). Questionnaires were submitted and responded to get the analyzed data. The answers to the research questions are presented in this chapter and the relationship between the literature discussed in chapter two and  the findings of the study is also presented here.</w:t>
      </w:r>
    </w:p>
    <w:p w:rsidR="00A546B1" w:rsidRPr="00B41064" w:rsidRDefault="00BD2762" w:rsidP="00B41064">
      <w:pPr>
        <w:pStyle w:val="Heading2"/>
        <w:spacing w:line="360" w:lineRule="auto"/>
        <w:rPr>
          <w:color w:val="000000" w:themeColor="text1"/>
          <w:sz w:val="24"/>
          <w:szCs w:val="24"/>
        </w:rPr>
      </w:pPr>
      <w:bookmarkStart w:id="181" w:name="_Toc84925166"/>
      <w:r w:rsidRPr="00B41064">
        <w:rPr>
          <w:color w:val="000000" w:themeColor="text1"/>
          <w:sz w:val="24"/>
          <w:szCs w:val="24"/>
        </w:rPr>
        <w:t>4.2</w:t>
      </w:r>
      <w:r w:rsidR="004344FA" w:rsidRPr="00B41064">
        <w:rPr>
          <w:color w:val="000000" w:themeColor="text1"/>
          <w:sz w:val="24"/>
          <w:szCs w:val="24"/>
        </w:rPr>
        <w:t>. DESCRIPTION OF THE RESPONDENTS</w:t>
      </w:r>
      <w:bookmarkEnd w:id="181"/>
    </w:p>
    <w:p w:rsidR="00A546B1" w:rsidRPr="00B41064" w:rsidRDefault="00F74C63" w:rsidP="00B41064">
      <w:pPr>
        <w:pStyle w:val="Caption"/>
        <w:spacing w:line="360" w:lineRule="auto"/>
        <w:rPr>
          <w:rFonts w:ascii="Times New Roman" w:hAnsi="Times New Roman" w:cs="Times New Roman"/>
          <w:color w:val="000000" w:themeColor="text1"/>
          <w:sz w:val="24"/>
          <w:szCs w:val="24"/>
          <w:lang w:val="en-US"/>
        </w:rPr>
      </w:pPr>
      <w:bookmarkStart w:id="182" w:name="_Toc81797102"/>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w:t>
      </w:r>
      <w:r w:rsidR="00907C18" w:rsidRPr="00B41064">
        <w:rPr>
          <w:rFonts w:ascii="Times New Roman" w:hAnsi="Times New Roman" w:cs="Times New Roman"/>
          <w:color w:val="000000" w:themeColor="text1"/>
          <w:sz w:val="24"/>
          <w:szCs w:val="24"/>
        </w:rPr>
        <w:fldChar w:fldCharType="end"/>
      </w:r>
      <w:r w:rsidR="003D21CF" w:rsidRPr="00B41064">
        <w:rPr>
          <w:rFonts w:ascii="Times New Roman" w:hAnsi="Times New Roman" w:cs="Times New Roman"/>
          <w:color w:val="000000" w:themeColor="text1"/>
          <w:sz w:val="24"/>
          <w:szCs w:val="24"/>
        </w:rPr>
        <w:t>: Gender</w:t>
      </w:r>
      <w:r w:rsidRPr="00B41064">
        <w:rPr>
          <w:rFonts w:ascii="Times New Roman" w:hAnsi="Times New Roman" w:cs="Times New Roman"/>
          <w:color w:val="000000" w:themeColor="text1"/>
          <w:sz w:val="24"/>
          <w:szCs w:val="24"/>
        </w:rPr>
        <w:t xml:space="preserve"> of the respondents</w:t>
      </w:r>
      <w:bookmarkEnd w:id="182"/>
    </w:p>
    <w:tbl>
      <w:tblPr>
        <w:tblW w:w="83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913"/>
        <w:gridCol w:w="1142"/>
        <w:gridCol w:w="1995"/>
        <w:gridCol w:w="2070"/>
        <w:gridCol w:w="2250"/>
      </w:tblGrid>
      <w:tr w:rsidR="001F0323" w:rsidRPr="00B41064" w:rsidTr="00B41064">
        <w:trPr>
          <w:cantSplit/>
          <w:trHeight w:val="545"/>
          <w:tblHeader/>
        </w:trPr>
        <w:tc>
          <w:tcPr>
            <w:tcW w:w="91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1F0323" w:rsidRPr="00B41064" w:rsidRDefault="001F0323"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Gender</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99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207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25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1F0323" w:rsidRPr="00B41064" w:rsidTr="00B41064">
        <w:trPr>
          <w:cantSplit/>
          <w:tblHeader/>
        </w:trPr>
        <w:tc>
          <w:tcPr>
            <w:tcW w:w="91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Male</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41</w:t>
            </w:r>
          </w:p>
        </w:tc>
        <w:tc>
          <w:tcPr>
            <w:tcW w:w="199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c>
          <w:tcPr>
            <w:tcW w:w="207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c>
          <w:tcPr>
            <w:tcW w:w="225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r>
      <w:tr w:rsidR="001F0323" w:rsidRPr="00B41064" w:rsidTr="00B41064">
        <w:trPr>
          <w:cantSplit/>
          <w:tblHeader/>
        </w:trPr>
        <w:tc>
          <w:tcPr>
            <w:tcW w:w="91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1F0323" w:rsidRPr="00B41064" w:rsidRDefault="001F0323" w:rsidP="00B41064">
            <w:pPr>
              <w:spacing w:line="360" w:lineRule="auto"/>
              <w:jc w:val="both"/>
              <w:rPr>
                <w:rFonts w:ascii="Times New Roman" w:hAnsi="Times New Roman" w:cs="Times New Roman"/>
                <w:color w:val="000000" w:themeColor="text1"/>
                <w:sz w:val="24"/>
                <w:szCs w:val="24"/>
              </w:rPr>
            </w:pPr>
            <w:proofErr w:type="spellStart"/>
            <w:r w:rsidRPr="00B41064">
              <w:rPr>
                <w:rFonts w:ascii="Times New Roman" w:hAnsi="Times New Roman" w:cs="Times New Roman"/>
                <w:color w:val="000000" w:themeColor="text1"/>
                <w:sz w:val="24"/>
                <w:szCs w:val="24"/>
              </w:rPr>
              <w:t>Famale</w:t>
            </w:r>
            <w:proofErr w:type="spellEnd"/>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40</w:t>
            </w:r>
          </w:p>
        </w:tc>
        <w:tc>
          <w:tcPr>
            <w:tcW w:w="199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49.4</w:t>
            </w:r>
          </w:p>
        </w:tc>
        <w:tc>
          <w:tcPr>
            <w:tcW w:w="207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49.4</w:t>
            </w:r>
          </w:p>
        </w:tc>
        <w:tc>
          <w:tcPr>
            <w:tcW w:w="225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1F0323" w:rsidRPr="00B41064" w:rsidTr="00B41064">
        <w:trPr>
          <w:cantSplit/>
        </w:trPr>
        <w:tc>
          <w:tcPr>
            <w:tcW w:w="913"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99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07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1F0323" w:rsidRPr="00B41064" w:rsidRDefault="001F032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25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1F0323" w:rsidRPr="00B41064" w:rsidRDefault="001F0323" w:rsidP="00B41064">
            <w:pPr>
              <w:spacing w:line="360" w:lineRule="auto"/>
              <w:jc w:val="both"/>
              <w:rPr>
                <w:rFonts w:ascii="Times New Roman" w:hAnsi="Times New Roman" w:cs="Times New Roman"/>
                <w:color w:val="000000" w:themeColor="text1"/>
                <w:sz w:val="24"/>
                <w:szCs w:val="24"/>
              </w:rPr>
            </w:pPr>
          </w:p>
        </w:tc>
      </w:tr>
    </w:tbl>
    <w:p w:rsidR="00B07EBD" w:rsidRPr="00B41064" w:rsidRDefault="00B07EB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870F8A" w:rsidRPr="00B41064">
        <w:rPr>
          <w:rFonts w:ascii="Times New Roman" w:hAnsi="Times New Roman" w:cs="Times New Roman"/>
          <w:b/>
          <w:color w:val="000000" w:themeColor="text1"/>
          <w:sz w:val="24"/>
          <w:szCs w:val="24"/>
          <w:lang w:val="en-US"/>
        </w:rPr>
        <w:t xml:space="preserve"> July</w:t>
      </w:r>
      <w:proofErr w:type="gramStart"/>
      <w:r w:rsidR="00870F8A" w:rsidRPr="00B41064">
        <w:rPr>
          <w:rFonts w:ascii="Times New Roman" w:hAnsi="Times New Roman" w:cs="Times New Roman"/>
          <w:b/>
          <w:color w:val="000000" w:themeColor="text1"/>
          <w:sz w:val="24"/>
          <w:szCs w:val="24"/>
          <w:lang w:val="en-US"/>
        </w:rPr>
        <w:t>,2021</w:t>
      </w:r>
      <w:proofErr w:type="gramEnd"/>
    </w:p>
    <w:p w:rsidR="00A546B1" w:rsidRPr="00B41064" w:rsidRDefault="00A546B1" w:rsidP="00B41064">
      <w:pPr>
        <w:spacing w:line="360" w:lineRule="auto"/>
        <w:jc w:val="both"/>
        <w:rPr>
          <w:rFonts w:ascii="Times New Roman" w:eastAsia="Times New Roman" w:hAnsi="Times New Roman" w:cs="Times New Roman"/>
          <w:color w:val="000000" w:themeColor="text1"/>
          <w:sz w:val="24"/>
          <w:szCs w:val="24"/>
        </w:rPr>
      </w:pPr>
    </w:p>
    <w:p w:rsidR="00A546B1" w:rsidRPr="00B41064" w:rsidRDefault="00AB253F"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T</w:t>
      </w:r>
      <w:r w:rsidR="00AC2FAF" w:rsidRPr="00B41064">
        <w:rPr>
          <w:rFonts w:ascii="Times New Roman" w:hAnsi="Times New Roman" w:cs="Times New Roman"/>
          <w:color w:val="000000" w:themeColor="text1"/>
          <w:sz w:val="24"/>
          <w:szCs w:val="24"/>
          <w:lang w:val="en-US"/>
        </w:rPr>
        <w:t xml:space="preserve">able: </w:t>
      </w:r>
      <w:r w:rsidRPr="00B41064">
        <w:rPr>
          <w:rFonts w:ascii="Times New Roman" w:hAnsi="Times New Roman" w:cs="Times New Roman"/>
          <w:color w:val="000000" w:themeColor="text1"/>
          <w:sz w:val="24"/>
          <w:szCs w:val="24"/>
          <w:lang w:val="en-US"/>
        </w:rPr>
        <w:t>1</w:t>
      </w:r>
      <w:r w:rsidR="004669DC" w:rsidRPr="00B41064">
        <w:rPr>
          <w:rFonts w:ascii="Times New Roman" w:hAnsi="Times New Roman" w:cs="Times New Roman"/>
          <w:color w:val="000000" w:themeColor="text1"/>
          <w:sz w:val="24"/>
          <w:szCs w:val="24"/>
          <w:lang w:val="en-US"/>
        </w:rPr>
        <w:t xml:space="preserve"> represents the gender of the respondents. The number of males interviewed is 50.6% 0f the respondents while the number of males is 49.4 of the </w:t>
      </w:r>
      <w:r w:rsidRPr="00B41064">
        <w:rPr>
          <w:rFonts w:ascii="Times New Roman" w:hAnsi="Times New Roman" w:cs="Times New Roman"/>
          <w:color w:val="000000" w:themeColor="text1"/>
          <w:sz w:val="24"/>
          <w:szCs w:val="24"/>
          <w:lang w:val="en-US"/>
        </w:rPr>
        <w:t>respondents. The</w:t>
      </w:r>
      <w:r w:rsidR="004669DC" w:rsidRPr="00B41064">
        <w:rPr>
          <w:rFonts w:ascii="Times New Roman" w:hAnsi="Times New Roman" w:cs="Times New Roman"/>
          <w:color w:val="000000" w:themeColor="text1"/>
          <w:sz w:val="24"/>
          <w:szCs w:val="24"/>
          <w:lang w:val="en-US"/>
        </w:rPr>
        <w:t xml:space="preserve"> number of males is relatively equals </w:t>
      </w:r>
      <w:r w:rsidRPr="00B41064">
        <w:rPr>
          <w:rFonts w:ascii="Times New Roman" w:hAnsi="Times New Roman" w:cs="Times New Roman"/>
          <w:color w:val="000000" w:themeColor="text1"/>
          <w:sz w:val="24"/>
          <w:szCs w:val="24"/>
          <w:lang w:val="en-US"/>
        </w:rPr>
        <w:t>that of</w:t>
      </w:r>
      <w:r w:rsidR="004669DC" w:rsidRPr="00B41064">
        <w:rPr>
          <w:rFonts w:ascii="Times New Roman" w:hAnsi="Times New Roman" w:cs="Times New Roman"/>
          <w:color w:val="000000" w:themeColor="text1"/>
          <w:sz w:val="24"/>
          <w:szCs w:val="24"/>
          <w:lang w:val="en-US"/>
        </w:rPr>
        <w:t xml:space="preserve"> female because a large number of targeted households headed by male but Males are moving to search the way of </w:t>
      </w:r>
      <w:r w:rsidRPr="00B41064">
        <w:rPr>
          <w:rFonts w:ascii="Times New Roman" w:hAnsi="Times New Roman" w:cs="Times New Roman"/>
          <w:color w:val="000000" w:themeColor="text1"/>
          <w:sz w:val="24"/>
          <w:szCs w:val="24"/>
          <w:lang w:val="en-US"/>
        </w:rPr>
        <w:t>living, other</w:t>
      </w:r>
      <w:r w:rsidR="004669DC" w:rsidRPr="00B41064">
        <w:rPr>
          <w:rFonts w:ascii="Times New Roman" w:hAnsi="Times New Roman" w:cs="Times New Roman"/>
          <w:color w:val="000000" w:themeColor="text1"/>
          <w:sz w:val="24"/>
          <w:szCs w:val="24"/>
          <w:lang w:val="en-US"/>
        </w:rPr>
        <w:t xml:space="preserve"> issue is related to our history of genocide of 1994 of Tutsi where males commit the crime against the humanity now are in prison.</w:t>
      </w:r>
    </w:p>
    <w:p w:rsidR="00B07EBD" w:rsidRPr="00B41064" w:rsidRDefault="00B07EBD"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p>
    <w:p w:rsidR="00B07EBD" w:rsidRPr="00B41064" w:rsidRDefault="00B07EBD"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p>
    <w:p w:rsidR="00643EFA" w:rsidRPr="00B41064" w:rsidRDefault="00643EFA"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p>
    <w:p w:rsidR="00466A7C" w:rsidRPr="00B41064" w:rsidRDefault="00466A7C" w:rsidP="00B41064">
      <w:pPr>
        <w:pStyle w:val="Caption"/>
        <w:spacing w:line="360" w:lineRule="auto"/>
        <w:rPr>
          <w:rFonts w:ascii="Times New Roman" w:hAnsi="Times New Roman" w:cs="Times New Roman"/>
          <w:b w:val="0"/>
          <w:bCs w:val="0"/>
          <w:color w:val="000000" w:themeColor="text1"/>
          <w:sz w:val="24"/>
          <w:szCs w:val="24"/>
          <w:lang w:val="en-US"/>
        </w:rPr>
      </w:pPr>
      <w:bookmarkStart w:id="183" w:name="_Toc81797103"/>
    </w:p>
    <w:p w:rsidR="000E7423" w:rsidRPr="00B41064" w:rsidRDefault="000E7423" w:rsidP="00B41064">
      <w:pPr>
        <w:pStyle w:val="Caption"/>
        <w:spacing w:line="360" w:lineRule="auto"/>
        <w:rPr>
          <w:rFonts w:ascii="Times New Roman" w:hAnsi="Times New Roman" w:cs="Times New Roman"/>
          <w:color w:val="000000" w:themeColor="text1"/>
          <w:sz w:val="24"/>
          <w:szCs w:val="24"/>
        </w:rPr>
      </w:pPr>
    </w:p>
    <w:p w:rsidR="00A546B1" w:rsidRPr="00B41064" w:rsidRDefault="00F74C63" w:rsidP="00B41064">
      <w:pPr>
        <w:pStyle w:val="Caption"/>
        <w:spacing w:line="360" w:lineRule="auto"/>
        <w:rPr>
          <w:rFonts w:ascii="Times New Roman" w:hAnsi="Times New Roman" w:cs="Times New Roman"/>
          <w:b w:val="0"/>
          <w:color w:val="000000" w:themeColor="text1"/>
          <w:sz w:val="24"/>
          <w:szCs w:val="24"/>
          <w:lang w:val="en-US"/>
        </w:rPr>
      </w:pPr>
      <w:r w:rsidRPr="00B41064">
        <w:rPr>
          <w:rFonts w:ascii="Times New Roman" w:hAnsi="Times New Roman" w:cs="Times New Roman"/>
          <w:color w:val="000000" w:themeColor="text1"/>
          <w:sz w:val="24"/>
          <w:szCs w:val="24"/>
        </w:rPr>
        <w:lastRenderedPageBreak/>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2</w:t>
      </w:r>
      <w:r w:rsidR="00907C18" w:rsidRPr="00B41064">
        <w:rPr>
          <w:rFonts w:ascii="Times New Roman" w:hAnsi="Times New Roman" w:cs="Times New Roman"/>
          <w:color w:val="000000" w:themeColor="text1"/>
          <w:sz w:val="24"/>
          <w:szCs w:val="24"/>
        </w:rPr>
        <w:fldChar w:fldCharType="end"/>
      </w:r>
      <w:r w:rsidR="003D21CF" w:rsidRPr="00B41064">
        <w:rPr>
          <w:rFonts w:ascii="Times New Roman" w:hAnsi="Times New Roman" w:cs="Times New Roman"/>
          <w:color w:val="000000" w:themeColor="text1"/>
          <w:sz w:val="24"/>
          <w:szCs w:val="24"/>
        </w:rPr>
        <w:t xml:space="preserve"> : </w:t>
      </w:r>
      <w:r w:rsidRPr="00B41064">
        <w:rPr>
          <w:rFonts w:ascii="Times New Roman" w:hAnsi="Times New Roman" w:cs="Times New Roman"/>
          <w:color w:val="000000" w:themeColor="text1"/>
          <w:sz w:val="24"/>
          <w:szCs w:val="24"/>
        </w:rPr>
        <w:t xml:space="preserve">Age </w:t>
      </w:r>
      <w:bookmarkEnd w:id="183"/>
      <w:r w:rsidR="00140A6B" w:rsidRPr="00B41064">
        <w:rPr>
          <w:rFonts w:ascii="Times New Roman" w:hAnsi="Times New Roman" w:cs="Times New Roman"/>
          <w:color w:val="000000" w:themeColor="text1"/>
          <w:sz w:val="24"/>
          <w:szCs w:val="24"/>
        </w:rPr>
        <w:t>of the</w:t>
      </w:r>
      <w:r w:rsidR="006F714D" w:rsidRPr="00B41064">
        <w:rPr>
          <w:rFonts w:ascii="Times New Roman" w:hAnsi="Times New Roman" w:cs="Times New Roman"/>
          <w:color w:val="000000" w:themeColor="text1"/>
          <w:sz w:val="24"/>
          <w:szCs w:val="24"/>
        </w:rPr>
        <w:t xml:space="preserve"> respondents</w:t>
      </w:r>
    </w:p>
    <w:tbl>
      <w:tblPr>
        <w:tblW w:w="9196" w:type="dxa"/>
        <w:tblInd w:w="-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960"/>
        <w:gridCol w:w="1230"/>
        <w:gridCol w:w="1155"/>
        <w:gridCol w:w="1771"/>
        <w:gridCol w:w="1605"/>
        <w:gridCol w:w="2475"/>
      </w:tblGrid>
      <w:tr w:rsidR="00A546B1" w:rsidRPr="00B41064" w:rsidTr="00C34B91">
        <w:trPr>
          <w:cantSplit/>
          <w:tblHeader/>
        </w:trPr>
        <w:tc>
          <w:tcPr>
            <w:tcW w:w="96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Age</w:t>
            </w:r>
          </w:p>
        </w:tc>
        <w:tc>
          <w:tcPr>
            <w:tcW w:w="1155"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771"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60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475"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C34B91">
        <w:trPr>
          <w:cantSplit/>
          <w:tblHeader/>
        </w:trPr>
        <w:tc>
          <w:tcPr>
            <w:tcW w:w="96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230"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Under 20 year</w:t>
            </w:r>
          </w:p>
        </w:tc>
        <w:tc>
          <w:tcPr>
            <w:tcW w:w="1155"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w:t>
            </w:r>
          </w:p>
        </w:tc>
        <w:tc>
          <w:tcPr>
            <w:tcW w:w="1771"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c>
          <w:tcPr>
            <w:tcW w:w="160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c>
          <w:tcPr>
            <w:tcW w:w="2475"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r>
      <w:tr w:rsidR="00A546B1" w:rsidRPr="00B41064" w:rsidTr="00C34B91">
        <w:trPr>
          <w:cantSplit/>
          <w:tblHeader/>
        </w:trPr>
        <w:tc>
          <w:tcPr>
            <w:tcW w:w="96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21-30 years</w:t>
            </w:r>
          </w:p>
        </w:tc>
        <w:tc>
          <w:tcPr>
            <w:tcW w:w="115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771"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14.8</w:t>
            </w:r>
          </w:p>
        </w:tc>
        <w:tc>
          <w:tcPr>
            <w:tcW w:w="160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14.8</w:t>
            </w:r>
          </w:p>
        </w:tc>
        <w:tc>
          <w:tcPr>
            <w:tcW w:w="2475"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27.2</w:t>
            </w:r>
          </w:p>
        </w:tc>
      </w:tr>
      <w:tr w:rsidR="00A546B1" w:rsidRPr="00B41064" w:rsidTr="00C34B91">
        <w:trPr>
          <w:cantSplit/>
          <w:tblHeader/>
        </w:trPr>
        <w:tc>
          <w:tcPr>
            <w:tcW w:w="96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31-40 years</w:t>
            </w:r>
          </w:p>
        </w:tc>
        <w:tc>
          <w:tcPr>
            <w:tcW w:w="115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13</w:t>
            </w:r>
          </w:p>
        </w:tc>
        <w:tc>
          <w:tcPr>
            <w:tcW w:w="1771"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16.0</w:t>
            </w:r>
          </w:p>
        </w:tc>
        <w:tc>
          <w:tcPr>
            <w:tcW w:w="160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16.0</w:t>
            </w:r>
          </w:p>
        </w:tc>
        <w:tc>
          <w:tcPr>
            <w:tcW w:w="2475"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43.2</w:t>
            </w:r>
          </w:p>
        </w:tc>
      </w:tr>
      <w:tr w:rsidR="00A546B1" w:rsidRPr="00B41064" w:rsidTr="00C34B91">
        <w:trPr>
          <w:cantSplit/>
          <w:tblHeader/>
        </w:trPr>
        <w:tc>
          <w:tcPr>
            <w:tcW w:w="96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41-50 years</w:t>
            </w:r>
          </w:p>
        </w:tc>
        <w:tc>
          <w:tcPr>
            <w:tcW w:w="115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w:t>
            </w:r>
          </w:p>
        </w:tc>
        <w:tc>
          <w:tcPr>
            <w:tcW w:w="1771"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11.1</w:t>
            </w:r>
          </w:p>
        </w:tc>
        <w:tc>
          <w:tcPr>
            <w:tcW w:w="160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11.1</w:t>
            </w:r>
          </w:p>
        </w:tc>
        <w:tc>
          <w:tcPr>
            <w:tcW w:w="2475"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54.3</w:t>
            </w:r>
          </w:p>
        </w:tc>
      </w:tr>
      <w:tr w:rsidR="00A546B1" w:rsidRPr="00B41064" w:rsidTr="00C34B91">
        <w:trPr>
          <w:cantSplit/>
          <w:tblHeader/>
        </w:trPr>
        <w:tc>
          <w:tcPr>
            <w:tcW w:w="96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 years and above</w:t>
            </w:r>
          </w:p>
        </w:tc>
        <w:tc>
          <w:tcPr>
            <w:tcW w:w="115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c>
          <w:tcPr>
            <w:tcW w:w="1771"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45.7</w:t>
            </w:r>
          </w:p>
        </w:tc>
        <w:tc>
          <w:tcPr>
            <w:tcW w:w="160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45.7</w:t>
            </w:r>
          </w:p>
        </w:tc>
        <w:tc>
          <w:tcPr>
            <w:tcW w:w="2475"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C34B91">
        <w:trPr>
          <w:cantSplit/>
        </w:trPr>
        <w:tc>
          <w:tcPr>
            <w:tcW w:w="96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c>
          <w:tcPr>
            <w:tcW w:w="1230"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55"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771"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60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475"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after="0" w:line="240" w:lineRule="auto"/>
              <w:jc w:val="both"/>
              <w:rPr>
                <w:rFonts w:ascii="Times New Roman" w:hAnsi="Times New Roman" w:cs="Times New Roman"/>
                <w:color w:val="000000" w:themeColor="text1"/>
                <w:sz w:val="24"/>
                <w:szCs w:val="24"/>
              </w:rPr>
            </w:pPr>
          </w:p>
        </w:tc>
      </w:tr>
    </w:tbl>
    <w:p w:rsidR="00B07EBD" w:rsidRPr="00B41064" w:rsidRDefault="00B07EB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Source of data: Primary </w:t>
      </w:r>
      <w:r w:rsidR="00140A6B" w:rsidRPr="00B41064">
        <w:rPr>
          <w:rFonts w:ascii="Times New Roman" w:hAnsi="Times New Roman" w:cs="Times New Roman"/>
          <w:b/>
          <w:color w:val="000000" w:themeColor="text1"/>
          <w:sz w:val="24"/>
          <w:szCs w:val="24"/>
          <w:lang w:val="en-US"/>
        </w:rPr>
        <w:t>data, July</w:t>
      </w:r>
      <w:r w:rsidR="00301796" w:rsidRPr="00B41064">
        <w:rPr>
          <w:rFonts w:ascii="Times New Roman" w:hAnsi="Times New Roman" w:cs="Times New Roman"/>
          <w:b/>
          <w:color w:val="000000" w:themeColor="text1"/>
          <w:sz w:val="24"/>
          <w:szCs w:val="24"/>
          <w:lang w:val="en-US"/>
        </w:rPr>
        <w:t xml:space="preserve"> 2021</w:t>
      </w:r>
    </w:p>
    <w:p w:rsidR="00A546B1" w:rsidRPr="00B41064" w:rsidRDefault="00A546B1" w:rsidP="00B41064">
      <w:pPr>
        <w:spacing w:line="360" w:lineRule="auto"/>
        <w:jc w:val="both"/>
        <w:rPr>
          <w:rFonts w:ascii="Times New Roman" w:eastAsia="Times New Roman" w:hAnsi="Times New Roman" w:cs="Times New Roman"/>
          <w:color w:val="000000" w:themeColor="text1"/>
          <w:sz w:val="24"/>
          <w:szCs w:val="24"/>
        </w:rPr>
      </w:pPr>
    </w:p>
    <w:p w:rsidR="00A546B1" w:rsidRPr="00B41064" w:rsidRDefault="004669DC"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Table</w:t>
      </w:r>
      <w:r w:rsidR="0063657C" w:rsidRPr="00B41064">
        <w:rPr>
          <w:rFonts w:ascii="Times New Roman" w:hAnsi="Times New Roman" w:cs="Times New Roman"/>
          <w:color w:val="000000" w:themeColor="text1"/>
          <w:sz w:val="24"/>
          <w:szCs w:val="24"/>
          <w:lang w:val="en-US"/>
        </w:rPr>
        <w:t xml:space="preserve">: </w:t>
      </w:r>
      <w:r w:rsidR="00301022" w:rsidRPr="00B41064">
        <w:rPr>
          <w:rFonts w:ascii="Times New Roman" w:hAnsi="Times New Roman" w:cs="Times New Roman"/>
          <w:color w:val="000000" w:themeColor="text1"/>
          <w:sz w:val="24"/>
          <w:szCs w:val="24"/>
          <w:lang w:val="en-US"/>
        </w:rPr>
        <w:t>2</w:t>
      </w:r>
      <w:r w:rsidRPr="00B41064">
        <w:rPr>
          <w:rFonts w:ascii="Times New Roman" w:hAnsi="Times New Roman" w:cs="Times New Roman"/>
          <w:color w:val="000000" w:themeColor="text1"/>
          <w:sz w:val="24"/>
          <w:szCs w:val="24"/>
          <w:lang w:val="en-US"/>
        </w:rPr>
        <w:t xml:space="preserve"> Shows the age of </w:t>
      </w:r>
      <w:proofErr w:type="gramStart"/>
      <w:r w:rsidR="00301022" w:rsidRPr="00B41064">
        <w:rPr>
          <w:rFonts w:ascii="Times New Roman" w:hAnsi="Times New Roman" w:cs="Times New Roman"/>
          <w:color w:val="000000" w:themeColor="text1"/>
          <w:sz w:val="24"/>
          <w:szCs w:val="24"/>
          <w:lang w:val="en-US"/>
        </w:rPr>
        <w:t>respondents</w:t>
      </w:r>
      <w:proofErr w:type="gramEnd"/>
      <w:r w:rsidRPr="00B41064">
        <w:rPr>
          <w:rFonts w:ascii="Times New Roman" w:hAnsi="Times New Roman" w:cs="Times New Roman"/>
          <w:color w:val="000000" w:themeColor="text1"/>
          <w:sz w:val="24"/>
          <w:szCs w:val="24"/>
          <w:lang w:val="en-US"/>
        </w:rPr>
        <w:t xml:space="preserve"> .The age of respondents range from 21 to over 50 years. High percentage of respondents is number of respondents found in the age of 50 years and </w:t>
      </w:r>
      <w:r w:rsidR="00301022" w:rsidRPr="00B41064">
        <w:rPr>
          <w:rFonts w:ascii="Times New Roman" w:hAnsi="Times New Roman" w:cs="Times New Roman"/>
          <w:color w:val="000000" w:themeColor="text1"/>
          <w:sz w:val="24"/>
          <w:szCs w:val="24"/>
          <w:lang w:val="en-US"/>
        </w:rPr>
        <w:t>above. However, the</w:t>
      </w:r>
      <w:r w:rsidRPr="00B41064">
        <w:rPr>
          <w:rFonts w:ascii="Times New Roman" w:hAnsi="Times New Roman" w:cs="Times New Roman"/>
          <w:color w:val="000000" w:themeColor="text1"/>
          <w:sz w:val="24"/>
          <w:szCs w:val="24"/>
          <w:lang w:val="en-US"/>
        </w:rPr>
        <w:t xml:space="preserve"> results of this study show that a large number of the respondents have an advanced age and therefore </w:t>
      </w:r>
      <w:r w:rsidR="00301022" w:rsidRPr="00B41064">
        <w:rPr>
          <w:rFonts w:ascii="Times New Roman" w:hAnsi="Times New Roman" w:cs="Times New Roman"/>
          <w:color w:val="000000" w:themeColor="text1"/>
          <w:sz w:val="24"/>
          <w:szCs w:val="24"/>
          <w:lang w:val="en-US"/>
        </w:rPr>
        <w:t>cannot</w:t>
      </w:r>
      <w:r w:rsidRPr="00B41064">
        <w:rPr>
          <w:rFonts w:ascii="Times New Roman" w:hAnsi="Times New Roman" w:cs="Times New Roman"/>
          <w:color w:val="000000" w:themeColor="text1"/>
          <w:sz w:val="24"/>
          <w:szCs w:val="24"/>
          <w:lang w:val="en-US"/>
        </w:rPr>
        <w:t xml:space="preserve"> contribute substantially to productive labor .But those are vulnerable people targeted by </w:t>
      </w:r>
      <w:proofErr w:type="spellStart"/>
      <w:r w:rsidRPr="00B41064">
        <w:rPr>
          <w:rFonts w:ascii="Times New Roman" w:hAnsi="Times New Roman" w:cs="Times New Roman"/>
          <w:color w:val="000000" w:themeColor="text1"/>
          <w:sz w:val="24"/>
          <w:szCs w:val="24"/>
          <w:lang w:val="en-US"/>
        </w:rPr>
        <w:t>Girinka</w:t>
      </w:r>
      <w:proofErr w:type="spellEnd"/>
      <w:r w:rsidRPr="00B41064">
        <w:rPr>
          <w:rFonts w:ascii="Times New Roman" w:hAnsi="Times New Roman" w:cs="Times New Roman"/>
          <w:color w:val="000000" w:themeColor="text1"/>
          <w:sz w:val="24"/>
          <w:szCs w:val="24"/>
          <w:lang w:val="en-US"/>
        </w:rPr>
        <w:t xml:space="preserve"> program to improve their </w:t>
      </w:r>
      <w:r w:rsidR="00301022" w:rsidRPr="00B41064">
        <w:rPr>
          <w:rFonts w:ascii="Times New Roman" w:hAnsi="Times New Roman" w:cs="Times New Roman"/>
          <w:color w:val="000000" w:themeColor="text1"/>
          <w:sz w:val="24"/>
          <w:szCs w:val="24"/>
          <w:lang w:val="en-US"/>
        </w:rPr>
        <w:t>livelihoods. Other</w:t>
      </w:r>
      <w:r w:rsidRPr="00B41064">
        <w:rPr>
          <w:rFonts w:ascii="Times New Roman" w:hAnsi="Times New Roman" w:cs="Times New Roman"/>
          <w:color w:val="000000" w:themeColor="text1"/>
          <w:sz w:val="24"/>
          <w:szCs w:val="24"/>
          <w:lang w:val="en-US"/>
        </w:rPr>
        <w:t xml:space="preserve"> high percentage are of age range from 21-40 are orphan children and new households living in a village but still vulnerable. </w:t>
      </w:r>
    </w:p>
    <w:p w:rsidR="00A546B1" w:rsidRPr="00B41064" w:rsidRDefault="00A546B1"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A546B1" w:rsidRPr="00B41064" w:rsidRDefault="00F74C63" w:rsidP="00B41064">
      <w:pPr>
        <w:pStyle w:val="Caption"/>
        <w:spacing w:line="360" w:lineRule="auto"/>
        <w:rPr>
          <w:rFonts w:ascii="Times New Roman" w:hAnsi="Times New Roman" w:cs="Times New Roman"/>
          <w:b w:val="0"/>
          <w:color w:val="000000" w:themeColor="text1"/>
          <w:sz w:val="24"/>
          <w:szCs w:val="24"/>
          <w:lang w:val="en-US"/>
        </w:rPr>
      </w:pPr>
      <w:bookmarkStart w:id="184" w:name="_Toc81797104"/>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3</w:t>
      </w:r>
      <w:r w:rsidR="00907C18" w:rsidRPr="00B41064">
        <w:rPr>
          <w:rFonts w:ascii="Times New Roman" w:hAnsi="Times New Roman" w:cs="Times New Roman"/>
          <w:color w:val="000000" w:themeColor="text1"/>
          <w:sz w:val="24"/>
          <w:szCs w:val="24"/>
        </w:rPr>
        <w:fldChar w:fldCharType="end"/>
      </w:r>
      <w:r w:rsidR="006F714D" w:rsidRPr="00B41064">
        <w:rPr>
          <w:rFonts w:ascii="Times New Roman" w:hAnsi="Times New Roman" w:cs="Times New Roman"/>
          <w:color w:val="000000" w:themeColor="text1"/>
          <w:sz w:val="24"/>
          <w:szCs w:val="24"/>
        </w:rPr>
        <w:t>: Education</w:t>
      </w:r>
      <w:r w:rsidRPr="00B41064">
        <w:rPr>
          <w:rFonts w:ascii="Times New Roman" w:hAnsi="Times New Roman" w:cs="Times New Roman"/>
          <w:color w:val="000000" w:themeColor="text1"/>
          <w:sz w:val="24"/>
          <w:szCs w:val="24"/>
        </w:rPr>
        <w:t xml:space="preserve"> level</w:t>
      </w:r>
      <w:bookmarkEnd w:id="184"/>
    </w:p>
    <w:tbl>
      <w:tblPr>
        <w:tblW w:w="88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153"/>
        <w:gridCol w:w="1142"/>
        <w:gridCol w:w="1755"/>
        <w:gridCol w:w="1980"/>
        <w:gridCol w:w="2070"/>
      </w:tblGrid>
      <w:tr w:rsidR="00A546B1" w:rsidRPr="00B41064" w:rsidTr="00B41064">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jc w:val="both"/>
              <w:rPr>
                <w:rFonts w:ascii="Times New Roman" w:hAnsi="Times New Roman" w:cs="Times New Roman"/>
                <w:color w:val="000000" w:themeColor="text1"/>
                <w:sz w:val="24"/>
                <w:szCs w:val="24"/>
                <w:lang w:val="en-US"/>
              </w:rPr>
            </w:pPr>
          </w:p>
        </w:tc>
        <w:tc>
          <w:tcPr>
            <w:tcW w:w="115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Education level</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75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98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07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B41064">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15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Illiterate</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24</w:t>
            </w:r>
          </w:p>
        </w:tc>
        <w:tc>
          <w:tcPr>
            <w:tcW w:w="175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29.6</w:t>
            </w:r>
          </w:p>
        </w:tc>
        <w:tc>
          <w:tcPr>
            <w:tcW w:w="198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29.6</w:t>
            </w:r>
          </w:p>
        </w:tc>
        <w:tc>
          <w:tcPr>
            <w:tcW w:w="207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29.6</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jc w:val="both"/>
              <w:rPr>
                <w:rFonts w:ascii="Times New Roman" w:hAnsi="Times New Roman" w:cs="Times New Roman"/>
                <w:color w:val="000000" w:themeColor="text1"/>
                <w:sz w:val="24"/>
                <w:szCs w:val="24"/>
              </w:rPr>
            </w:pPr>
          </w:p>
        </w:tc>
        <w:tc>
          <w:tcPr>
            <w:tcW w:w="11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Primary</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43</w:t>
            </w:r>
          </w:p>
        </w:tc>
        <w:tc>
          <w:tcPr>
            <w:tcW w:w="175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53.1</w:t>
            </w:r>
          </w:p>
        </w:tc>
        <w:tc>
          <w:tcPr>
            <w:tcW w:w="198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53.1</w:t>
            </w:r>
          </w:p>
        </w:tc>
        <w:tc>
          <w:tcPr>
            <w:tcW w:w="207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82.7</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jc w:val="both"/>
              <w:rPr>
                <w:rFonts w:ascii="Times New Roman" w:hAnsi="Times New Roman" w:cs="Times New Roman"/>
                <w:color w:val="000000" w:themeColor="text1"/>
                <w:sz w:val="24"/>
                <w:szCs w:val="24"/>
              </w:rPr>
            </w:pPr>
          </w:p>
        </w:tc>
        <w:tc>
          <w:tcPr>
            <w:tcW w:w="11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Secondary</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w:t>
            </w:r>
          </w:p>
        </w:tc>
        <w:tc>
          <w:tcPr>
            <w:tcW w:w="175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17.3</w:t>
            </w:r>
          </w:p>
        </w:tc>
        <w:tc>
          <w:tcPr>
            <w:tcW w:w="198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17.3</w:t>
            </w:r>
          </w:p>
        </w:tc>
        <w:tc>
          <w:tcPr>
            <w:tcW w:w="207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B41064">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jc w:val="both"/>
              <w:rPr>
                <w:rFonts w:ascii="Times New Roman" w:hAnsi="Times New Roman" w:cs="Times New Roman"/>
                <w:color w:val="000000" w:themeColor="text1"/>
                <w:sz w:val="24"/>
                <w:szCs w:val="24"/>
              </w:rPr>
            </w:pPr>
          </w:p>
        </w:tc>
        <w:tc>
          <w:tcPr>
            <w:tcW w:w="1153"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75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98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07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jc w:val="both"/>
              <w:rPr>
                <w:rFonts w:ascii="Times New Roman" w:hAnsi="Times New Roman" w:cs="Times New Roman"/>
                <w:color w:val="000000" w:themeColor="text1"/>
                <w:sz w:val="24"/>
                <w:szCs w:val="24"/>
              </w:rPr>
            </w:pPr>
          </w:p>
        </w:tc>
      </w:tr>
    </w:tbl>
    <w:p w:rsidR="00B07EBD" w:rsidRPr="00B41064" w:rsidRDefault="00B07EB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9D3CE8" w:rsidRPr="00B41064">
        <w:rPr>
          <w:rFonts w:ascii="Times New Roman" w:hAnsi="Times New Roman" w:cs="Times New Roman"/>
          <w:b/>
          <w:color w:val="000000" w:themeColor="text1"/>
          <w:sz w:val="24"/>
          <w:szCs w:val="24"/>
          <w:lang w:val="en-US"/>
        </w:rPr>
        <w:t xml:space="preserve"> July</w:t>
      </w:r>
      <w:r w:rsidR="00140A6B" w:rsidRPr="00B41064">
        <w:rPr>
          <w:rFonts w:ascii="Times New Roman" w:hAnsi="Times New Roman" w:cs="Times New Roman"/>
          <w:b/>
          <w:color w:val="000000" w:themeColor="text1"/>
          <w:sz w:val="24"/>
          <w:szCs w:val="24"/>
          <w:lang w:val="en-US"/>
        </w:rPr>
        <w:t>, 2021</w:t>
      </w:r>
    </w:p>
    <w:p w:rsidR="00A546B1" w:rsidRPr="00B41064" w:rsidRDefault="005D414A"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lang w:val="en-US"/>
        </w:rPr>
        <w:t xml:space="preserve">Table: </w:t>
      </w:r>
      <w:r w:rsidR="002F538F" w:rsidRPr="00B41064">
        <w:rPr>
          <w:rFonts w:ascii="Times New Roman" w:hAnsi="Times New Roman" w:cs="Times New Roman"/>
          <w:color w:val="000000" w:themeColor="text1"/>
          <w:sz w:val="24"/>
          <w:szCs w:val="24"/>
          <w:lang w:val="en-US"/>
        </w:rPr>
        <w:t>3</w:t>
      </w:r>
      <w:r w:rsidR="004669DC" w:rsidRPr="00B41064">
        <w:rPr>
          <w:rFonts w:ascii="Times New Roman" w:hAnsi="Times New Roman" w:cs="Times New Roman"/>
          <w:color w:val="000000" w:themeColor="text1"/>
          <w:sz w:val="24"/>
          <w:szCs w:val="24"/>
          <w:lang w:val="en-US"/>
        </w:rPr>
        <w:t xml:space="preserve">shows the educational level of respondents. In this study the large </w:t>
      </w:r>
      <w:r w:rsidR="002F538F" w:rsidRPr="00B41064">
        <w:rPr>
          <w:rFonts w:ascii="Times New Roman" w:hAnsi="Times New Roman" w:cs="Times New Roman"/>
          <w:color w:val="000000" w:themeColor="text1"/>
          <w:sz w:val="24"/>
          <w:szCs w:val="24"/>
          <w:lang w:val="en-US"/>
        </w:rPr>
        <w:t>number of respondents is</w:t>
      </w:r>
      <w:r w:rsidR="004669DC" w:rsidRPr="00B41064">
        <w:rPr>
          <w:rFonts w:ascii="Times New Roman" w:hAnsi="Times New Roman" w:cs="Times New Roman"/>
          <w:color w:val="000000" w:themeColor="text1"/>
          <w:sz w:val="24"/>
          <w:szCs w:val="24"/>
          <w:lang w:val="en-US"/>
        </w:rPr>
        <w:t xml:space="preserve"> illiterate and those of attending primary schools representing 82.7% are less likely to adopt new </w:t>
      </w:r>
      <w:r w:rsidR="00B5119C" w:rsidRPr="00B41064">
        <w:rPr>
          <w:rFonts w:ascii="Times New Roman" w:hAnsi="Times New Roman" w:cs="Times New Roman"/>
          <w:color w:val="000000" w:themeColor="text1"/>
          <w:sz w:val="24"/>
          <w:szCs w:val="24"/>
          <w:lang w:val="en-US"/>
        </w:rPr>
        <w:t xml:space="preserve">agriculture </w:t>
      </w:r>
      <w:proofErr w:type="spellStart"/>
      <w:r w:rsidR="004669DC" w:rsidRPr="00B41064">
        <w:rPr>
          <w:rFonts w:ascii="Times New Roman" w:hAnsi="Times New Roman" w:cs="Times New Roman"/>
          <w:color w:val="000000" w:themeColor="text1"/>
          <w:sz w:val="24"/>
          <w:szCs w:val="24"/>
          <w:lang w:val="en-US"/>
        </w:rPr>
        <w:t>te</w:t>
      </w:r>
      <w:proofErr w:type="spellEnd"/>
      <w:r w:rsidR="004669DC" w:rsidRPr="00B41064">
        <w:rPr>
          <w:rFonts w:ascii="Times New Roman" w:hAnsi="Times New Roman" w:cs="Times New Roman"/>
          <w:color w:val="000000" w:themeColor="text1"/>
          <w:sz w:val="24"/>
          <w:szCs w:val="24"/>
        </w:rPr>
        <w:t>c</w:t>
      </w:r>
      <w:proofErr w:type="spellStart"/>
      <w:r w:rsidR="00140A6B" w:rsidRPr="00B41064">
        <w:rPr>
          <w:rFonts w:ascii="Times New Roman" w:hAnsi="Times New Roman" w:cs="Times New Roman"/>
          <w:color w:val="000000" w:themeColor="text1"/>
          <w:sz w:val="24"/>
          <w:szCs w:val="24"/>
          <w:lang w:val="en-US"/>
        </w:rPr>
        <w:t>hnologies</w:t>
      </w:r>
      <w:proofErr w:type="spellEnd"/>
      <w:r w:rsidR="004669DC" w:rsidRPr="00B41064">
        <w:rPr>
          <w:rFonts w:ascii="Times New Roman" w:hAnsi="Times New Roman" w:cs="Times New Roman"/>
          <w:color w:val="000000" w:themeColor="text1"/>
          <w:sz w:val="24"/>
          <w:szCs w:val="24"/>
          <w:lang w:val="en-US"/>
        </w:rPr>
        <w:t xml:space="preserve"> than more educated farmers attending secondary </w:t>
      </w:r>
      <w:r w:rsidR="004669DC" w:rsidRPr="00B41064">
        <w:rPr>
          <w:rFonts w:ascii="Times New Roman" w:hAnsi="Times New Roman" w:cs="Times New Roman"/>
          <w:color w:val="000000" w:themeColor="text1"/>
          <w:sz w:val="24"/>
          <w:szCs w:val="24"/>
          <w:lang w:val="en-US"/>
        </w:rPr>
        <w:lastRenderedPageBreak/>
        <w:t>schools. Illiterate represented by 29.6%</w:t>
      </w:r>
      <w:r w:rsidR="002F538F" w:rsidRPr="00B41064">
        <w:rPr>
          <w:rFonts w:ascii="Times New Roman" w:hAnsi="Times New Roman" w:cs="Times New Roman"/>
          <w:color w:val="000000" w:themeColor="text1"/>
          <w:sz w:val="24"/>
          <w:szCs w:val="24"/>
          <w:lang w:val="en-US"/>
        </w:rPr>
        <w:t>, attending</w:t>
      </w:r>
      <w:r w:rsidR="004669DC" w:rsidRPr="00B41064">
        <w:rPr>
          <w:rFonts w:ascii="Times New Roman" w:hAnsi="Times New Roman" w:cs="Times New Roman"/>
          <w:color w:val="000000" w:themeColor="text1"/>
          <w:sz w:val="24"/>
          <w:szCs w:val="24"/>
          <w:lang w:val="en-US"/>
        </w:rPr>
        <w:t xml:space="preserve"> primary is 53</w:t>
      </w:r>
      <w:r w:rsidR="004669DC" w:rsidRPr="00B41064">
        <w:rPr>
          <w:rFonts w:ascii="Times New Roman" w:hAnsi="Times New Roman" w:cs="Times New Roman"/>
          <w:color w:val="000000" w:themeColor="text1"/>
          <w:sz w:val="24"/>
          <w:szCs w:val="24"/>
        </w:rPr>
        <w:t xml:space="preserve">.1 and 14% .It is important to note that 29.6% of the respondent </w:t>
      </w:r>
      <w:r w:rsidR="002F538F" w:rsidRPr="00B41064">
        <w:rPr>
          <w:rFonts w:ascii="Times New Roman" w:hAnsi="Times New Roman" w:cs="Times New Roman"/>
          <w:color w:val="000000" w:themeColor="text1"/>
          <w:sz w:val="24"/>
          <w:szCs w:val="24"/>
        </w:rPr>
        <w:t xml:space="preserve">are </w:t>
      </w:r>
      <w:r w:rsidR="00A51BCB" w:rsidRPr="00B41064">
        <w:rPr>
          <w:rFonts w:ascii="Times New Roman" w:hAnsi="Times New Roman" w:cs="Times New Roman"/>
          <w:color w:val="000000" w:themeColor="text1"/>
          <w:sz w:val="24"/>
          <w:szCs w:val="24"/>
        </w:rPr>
        <w:t>functional illiterate</w:t>
      </w:r>
      <w:r w:rsidR="002F538F" w:rsidRPr="00B41064">
        <w:rPr>
          <w:rFonts w:ascii="Times New Roman" w:hAnsi="Times New Roman" w:cs="Times New Roman"/>
          <w:color w:val="000000" w:themeColor="text1"/>
          <w:sz w:val="24"/>
          <w:szCs w:val="24"/>
        </w:rPr>
        <w:t>.</w:t>
      </w:r>
    </w:p>
    <w:p w:rsidR="00A546B1" w:rsidRPr="00B41064" w:rsidRDefault="00F74C63" w:rsidP="00B41064">
      <w:pPr>
        <w:pStyle w:val="Caption"/>
        <w:spacing w:line="360" w:lineRule="auto"/>
        <w:rPr>
          <w:rFonts w:ascii="Times New Roman" w:hAnsi="Times New Roman" w:cs="Times New Roman"/>
          <w:b w:val="0"/>
          <w:color w:val="000000" w:themeColor="text1"/>
          <w:sz w:val="24"/>
          <w:szCs w:val="24"/>
          <w:lang w:val="en-US"/>
        </w:rPr>
      </w:pPr>
      <w:bookmarkStart w:id="185" w:name="_Toc81797105"/>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4</w:t>
      </w:r>
      <w:r w:rsidR="00907C18" w:rsidRPr="00B41064">
        <w:rPr>
          <w:rFonts w:ascii="Times New Roman" w:hAnsi="Times New Roman" w:cs="Times New Roman"/>
          <w:color w:val="000000" w:themeColor="text1"/>
          <w:sz w:val="24"/>
          <w:szCs w:val="24"/>
        </w:rPr>
        <w:fldChar w:fldCharType="end"/>
      </w:r>
      <w:r w:rsidR="006F714D" w:rsidRPr="00B41064">
        <w:rPr>
          <w:rFonts w:ascii="Times New Roman" w:hAnsi="Times New Roman" w:cs="Times New Roman"/>
          <w:color w:val="000000" w:themeColor="text1"/>
          <w:sz w:val="24"/>
          <w:szCs w:val="24"/>
        </w:rPr>
        <w:t xml:space="preserve">: </w:t>
      </w:r>
      <w:r w:rsidRPr="00B41064">
        <w:rPr>
          <w:rFonts w:ascii="Times New Roman" w:hAnsi="Times New Roman" w:cs="Times New Roman"/>
          <w:color w:val="000000" w:themeColor="text1"/>
          <w:sz w:val="24"/>
          <w:szCs w:val="24"/>
        </w:rPr>
        <w:t>Marital status of respondents</w:t>
      </w:r>
      <w:bookmarkEnd w:id="185"/>
    </w:p>
    <w:tbl>
      <w:tblPr>
        <w:tblW w:w="90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003"/>
        <w:gridCol w:w="1142"/>
        <w:gridCol w:w="1725"/>
        <w:gridCol w:w="2250"/>
        <w:gridCol w:w="2160"/>
      </w:tblGrid>
      <w:tr w:rsidR="00A546B1" w:rsidRPr="00B41064" w:rsidTr="00B41064">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00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72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225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16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B41064">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00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Single</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18</w:t>
            </w:r>
          </w:p>
        </w:tc>
        <w:tc>
          <w:tcPr>
            <w:tcW w:w="172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22.2</w:t>
            </w:r>
          </w:p>
        </w:tc>
        <w:tc>
          <w:tcPr>
            <w:tcW w:w="225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22.2</w:t>
            </w:r>
          </w:p>
        </w:tc>
        <w:tc>
          <w:tcPr>
            <w:tcW w:w="216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22.2</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00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Married</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59</w:t>
            </w:r>
          </w:p>
        </w:tc>
        <w:tc>
          <w:tcPr>
            <w:tcW w:w="172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72.8</w:t>
            </w:r>
          </w:p>
        </w:tc>
        <w:tc>
          <w:tcPr>
            <w:tcW w:w="225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72.8</w:t>
            </w:r>
          </w:p>
        </w:tc>
        <w:tc>
          <w:tcPr>
            <w:tcW w:w="216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95.1</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00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Widower</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w:t>
            </w:r>
          </w:p>
        </w:tc>
        <w:tc>
          <w:tcPr>
            <w:tcW w:w="172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c>
          <w:tcPr>
            <w:tcW w:w="225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c>
          <w:tcPr>
            <w:tcW w:w="216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98.8</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00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Divorced</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72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225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216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B41064">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003"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72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25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16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r>
    </w:tbl>
    <w:p w:rsidR="00A546B1" w:rsidRPr="00B41064" w:rsidRDefault="00B07EB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proofErr w:type="gramStart"/>
      <w:r w:rsidR="0080226A" w:rsidRPr="00B41064">
        <w:rPr>
          <w:rFonts w:ascii="Times New Roman" w:hAnsi="Times New Roman" w:cs="Times New Roman"/>
          <w:b/>
          <w:color w:val="000000" w:themeColor="text1"/>
          <w:sz w:val="24"/>
          <w:szCs w:val="24"/>
          <w:lang w:val="en-US"/>
        </w:rPr>
        <w:t>,July,2021</w:t>
      </w:r>
      <w:proofErr w:type="gramEnd"/>
    </w:p>
    <w:p w:rsidR="00A546B1" w:rsidRPr="00B41064" w:rsidRDefault="004669DC"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The marital status of the respondents in this study is presented in table</w:t>
      </w:r>
      <w:r w:rsidR="002E7E3E" w:rsidRPr="00B41064">
        <w:rPr>
          <w:rFonts w:ascii="Times New Roman" w:hAnsi="Times New Roman" w:cs="Times New Roman"/>
          <w:color w:val="000000" w:themeColor="text1"/>
          <w:sz w:val="24"/>
          <w:szCs w:val="24"/>
          <w:lang w:val="en-US"/>
        </w:rPr>
        <w:t>4 .</w:t>
      </w:r>
      <w:r w:rsidRPr="00B41064">
        <w:rPr>
          <w:rFonts w:ascii="Times New Roman" w:hAnsi="Times New Roman" w:cs="Times New Roman"/>
          <w:color w:val="000000" w:themeColor="text1"/>
          <w:sz w:val="24"/>
          <w:szCs w:val="24"/>
          <w:lang w:val="en-US"/>
        </w:rPr>
        <w:t>These results show that the largest number of respondents (72.8</w:t>
      </w:r>
      <w:r w:rsidR="002F538F" w:rsidRPr="00B41064">
        <w:rPr>
          <w:rFonts w:ascii="Times New Roman" w:hAnsi="Times New Roman" w:cs="Times New Roman"/>
          <w:color w:val="000000" w:themeColor="text1"/>
          <w:sz w:val="24"/>
          <w:szCs w:val="24"/>
          <w:lang w:val="en-US"/>
        </w:rPr>
        <w:t>) followed</w:t>
      </w:r>
      <w:r w:rsidRPr="00B41064">
        <w:rPr>
          <w:rFonts w:ascii="Times New Roman" w:hAnsi="Times New Roman" w:cs="Times New Roman"/>
          <w:color w:val="000000" w:themeColor="text1"/>
          <w:sz w:val="24"/>
          <w:szCs w:val="24"/>
          <w:lang w:val="en-US"/>
        </w:rPr>
        <w:t xml:space="preserve"> by Single (22.2). Widower respondents count for (3.7%) while Divorced respondents count </w:t>
      </w:r>
      <w:r w:rsidR="002F538F" w:rsidRPr="00B41064">
        <w:rPr>
          <w:rFonts w:ascii="Times New Roman" w:hAnsi="Times New Roman" w:cs="Times New Roman"/>
          <w:color w:val="000000" w:themeColor="text1"/>
          <w:sz w:val="24"/>
          <w:szCs w:val="24"/>
          <w:lang w:val="en-US"/>
        </w:rPr>
        <w:t>for (</w:t>
      </w:r>
      <w:r w:rsidRPr="00B41064">
        <w:rPr>
          <w:rFonts w:ascii="Times New Roman" w:hAnsi="Times New Roman" w:cs="Times New Roman"/>
          <w:color w:val="000000" w:themeColor="text1"/>
          <w:sz w:val="24"/>
          <w:szCs w:val="24"/>
          <w:lang w:val="en-US"/>
        </w:rPr>
        <w:t>1.2)</w:t>
      </w:r>
    </w:p>
    <w:p w:rsidR="00A51BCB" w:rsidRPr="00B41064" w:rsidRDefault="004669DC"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The largest number of single is the consequence of genocide  and HIV A</w:t>
      </w:r>
      <w:r w:rsidR="00A51BCB" w:rsidRPr="00B41064">
        <w:rPr>
          <w:rFonts w:ascii="Times New Roman" w:hAnsi="Times New Roman" w:cs="Times New Roman"/>
          <w:color w:val="000000" w:themeColor="text1"/>
          <w:sz w:val="24"/>
          <w:szCs w:val="24"/>
          <w:lang w:val="en-US"/>
        </w:rPr>
        <w:t>ID</w:t>
      </w:r>
      <w:r w:rsidRPr="00B41064">
        <w:rPr>
          <w:rFonts w:ascii="Times New Roman" w:hAnsi="Times New Roman" w:cs="Times New Roman"/>
          <w:color w:val="000000" w:themeColor="text1"/>
          <w:sz w:val="24"/>
          <w:szCs w:val="24"/>
          <w:lang w:val="en-US"/>
        </w:rPr>
        <w:t xml:space="preserve">S where there is a large number of families headed by children because their </w:t>
      </w:r>
      <w:r w:rsidR="002F538F" w:rsidRPr="00B41064">
        <w:rPr>
          <w:rFonts w:ascii="Times New Roman" w:hAnsi="Times New Roman" w:cs="Times New Roman"/>
          <w:color w:val="000000" w:themeColor="text1"/>
          <w:sz w:val="24"/>
          <w:szCs w:val="24"/>
          <w:lang w:val="en-US"/>
        </w:rPr>
        <w:t xml:space="preserve">parent are either  died with </w:t>
      </w:r>
      <w:proofErr w:type="spellStart"/>
      <w:r w:rsidR="002F538F" w:rsidRPr="00B41064">
        <w:rPr>
          <w:rFonts w:ascii="Times New Roman" w:hAnsi="Times New Roman" w:cs="Times New Roman"/>
          <w:color w:val="000000" w:themeColor="text1"/>
          <w:sz w:val="24"/>
          <w:szCs w:val="24"/>
          <w:lang w:val="en-US"/>
        </w:rPr>
        <w:t>HIV</w:t>
      </w:r>
      <w:r w:rsidRPr="00B41064">
        <w:rPr>
          <w:rFonts w:ascii="Times New Roman" w:hAnsi="Times New Roman" w:cs="Times New Roman"/>
          <w:color w:val="000000" w:themeColor="text1"/>
          <w:sz w:val="24"/>
          <w:szCs w:val="24"/>
          <w:lang w:val="en-US"/>
        </w:rPr>
        <w:t>,either</w:t>
      </w:r>
      <w:proofErr w:type="spellEnd"/>
      <w:r w:rsidRPr="00B41064">
        <w:rPr>
          <w:rFonts w:ascii="Times New Roman" w:hAnsi="Times New Roman" w:cs="Times New Roman"/>
          <w:color w:val="000000" w:themeColor="text1"/>
          <w:sz w:val="24"/>
          <w:szCs w:val="24"/>
          <w:lang w:val="en-US"/>
        </w:rPr>
        <w:t xml:space="preserve">  are in prison  because was committing genocide or their parents are died with other events </w:t>
      </w:r>
    </w:p>
    <w:p w:rsidR="00A51BCB" w:rsidRPr="00B41064" w:rsidRDefault="004669DC"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.Also the widower of 3.7% resulting </w:t>
      </w:r>
      <w:proofErr w:type="gramStart"/>
      <w:r w:rsidRPr="00B41064">
        <w:rPr>
          <w:rFonts w:ascii="Times New Roman" w:hAnsi="Times New Roman" w:cs="Times New Roman"/>
          <w:color w:val="000000" w:themeColor="text1"/>
          <w:sz w:val="24"/>
          <w:szCs w:val="24"/>
          <w:lang w:val="en-US"/>
        </w:rPr>
        <w:t>from  HIV</w:t>
      </w:r>
      <w:proofErr w:type="gramEnd"/>
      <w:r w:rsidRPr="00B41064">
        <w:rPr>
          <w:rFonts w:ascii="Times New Roman" w:hAnsi="Times New Roman" w:cs="Times New Roman"/>
          <w:color w:val="000000" w:themeColor="text1"/>
          <w:sz w:val="24"/>
          <w:szCs w:val="24"/>
          <w:lang w:val="en-US"/>
        </w:rPr>
        <w:t>/SIDA and 1994 Rwandan Genocide of Tutsi.</w:t>
      </w:r>
    </w:p>
    <w:p w:rsidR="00A546B1" w:rsidRPr="00B41064" w:rsidRDefault="004669DC"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Most of these windows have children to look after and according </w:t>
      </w:r>
      <w:proofErr w:type="gramStart"/>
      <w:r w:rsidRPr="00B41064">
        <w:rPr>
          <w:rFonts w:ascii="Times New Roman" w:hAnsi="Times New Roman" w:cs="Times New Roman"/>
          <w:color w:val="000000" w:themeColor="text1"/>
          <w:sz w:val="24"/>
          <w:szCs w:val="24"/>
          <w:lang w:val="en-US"/>
        </w:rPr>
        <w:t>to  CMFS</w:t>
      </w:r>
      <w:proofErr w:type="gramEnd"/>
      <w:r w:rsidRPr="00B41064">
        <w:rPr>
          <w:rFonts w:ascii="Times New Roman" w:hAnsi="Times New Roman" w:cs="Times New Roman"/>
          <w:color w:val="000000" w:themeColor="text1"/>
          <w:sz w:val="24"/>
          <w:szCs w:val="24"/>
          <w:lang w:val="en-US"/>
        </w:rPr>
        <w:t>(2012),this large number of window  can be handicap  to livelihoods improvement.</w:t>
      </w:r>
    </w:p>
    <w:p w:rsidR="00426B84" w:rsidRPr="00B41064" w:rsidRDefault="00597CF3"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rPr>
        <w:t>The status indicates that information was collected from the people that are mature with more experience and responsible people who have a purpose of living because they have children to take care for and family in general.</w:t>
      </w:r>
    </w:p>
    <w:p w:rsidR="00E9371D" w:rsidRPr="00B41064" w:rsidRDefault="00E9371D" w:rsidP="00B41064">
      <w:pPr>
        <w:pStyle w:val="Caption"/>
        <w:spacing w:line="360" w:lineRule="auto"/>
        <w:rPr>
          <w:rFonts w:ascii="Times New Roman" w:hAnsi="Times New Roman" w:cs="Times New Roman"/>
          <w:color w:val="000000" w:themeColor="text1"/>
          <w:sz w:val="24"/>
          <w:szCs w:val="24"/>
        </w:rPr>
      </w:pPr>
      <w:bookmarkStart w:id="186" w:name="_Toc81797106"/>
    </w:p>
    <w:p w:rsidR="000E7423" w:rsidRPr="00B41064" w:rsidRDefault="000E7423" w:rsidP="00B41064">
      <w:pPr>
        <w:spacing w:line="360" w:lineRule="auto"/>
        <w:rPr>
          <w:rFonts w:ascii="Times New Roman" w:hAnsi="Times New Roman" w:cs="Times New Roman"/>
          <w:color w:val="000000" w:themeColor="text1"/>
          <w:sz w:val="24"/>
          <w:szCs w:val="24"/>
        </w:rPr>
      </w:pPr>
    </w:p>
    <w:p w:rsidR="000E7423" w:rsidRPr="00B41064" w:rsidRDefault="000E7423" w:rsidP="00B41064">
      <w:pPr>
        <w:spacing w:line="360" w:lineRule="auto"/>
        <w:rPr>
          <w:rFonts w:ascii="Times New Roman" w:hAnsi="Times New Roman" w:cs="Times New Roman"/>
          <w:color w:val="000000" w:themeColor="text1"/>
          <w:sz w:val="24"/>
          <w:szCs w:val="24"/>
        </w:rPr>
      </w:pPr>
    </w:p>
    <w:p w:rsidR="000E7423" w:rsidRPr="00B41064" w:rsidRDefault="000E7423" w:rsidP="00B41064">
      <w:pPr>
        <w:spacing w:line="360" w:lineRule="auto"/>
        <w:rPr>
          <w:rFonts w:ascii="Times New Roman" w:hAnsi="Times New Roman" w:cs="Times New Roman"/>
          <w:color w:val="000000" w:themeColor="text1"/>
          <w:sz w:val="24"/>
          <w:szCs w:val="24"/>
        </w:rPr>
      </w:pPr>
    </w:p>
    <w:p w:rsidR="00A546B1" w:rsidRPr="00B41064" w:rsidRDefault="00F74C63" w:rsidP="00B41064">
      <w:pPr>
        <w:pStyle w:val="Caption"/>
        <w:spacing w:line="360" w:lineRule="auto"/>
        <w:rPr>
          <w:rFonts w:ascii="Times New Roman" w:hAnsi="Times New Roman" w:cs="Times New Roman"/>
          <w:b w:val="0"/>
          <w:color w:val="000000" w:themeColor="text1"/>
          <w:sz w:val="24"/>
          <w:szCs w:val="24"/>
          <w:lang w:val="en-US"/>
        </w:rPr>
      </w:pPr>
      <w:r w:rsidRPr="00B41064">
        <w:rPr>
          <w:rFonts w:ascii="Times New Roman" w:hAnsi="Times New Roman" w:cs="Times New Roman"/>
          <w:color w:val="000000" w:themeColor="text1"/>
          <w:sz w:val="24"/>
          <w:szCs w:val="24"/>
        </w:rPr>
        <w:lastRenderedPageBreak/>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5</w:t>
      </w:r>
      <w:r w:rsidR="00907C18" w:rsidRPr="00B41064">
        <w:rPr>
          <w:rFonts w:ascii="Times New Roman" w:hAnsi="Times New Roman" w:cs="Times New Roman"/>
          <w:color w:val="000000" w:themeColor="text1"/>
          <w:sz w:val="24"/>
          <w:szCs w:val="24"/>
        </w:rPr>
        <w:fldChar w:fldCharType="end"/>
      </w:r>
      <w:r w:rsidR="00E9371D" w:rsidRPr="00B41064">
        <w:rPr>
          <w:rFonts w:ascii="Times New Roman" w:hAnsi="Times New Roman" w:cs="Times New Roman"/>
          <w:color w:val="000000" w:themeColor="text1"/>
          <w:sz w:val="24"/>
          <w:szCs w:val="24"/>
        </w:rPr>
        <w:t>: Activities</w:t>
      </w:r>
      <w:r w:rsidRPr="00B41064">
        <w:rPr>
          <w:rFonts w:ascii="Times New Roman" w:hAnsi="Times New Roman" w:cs="Times New Roman"/>
          <w:color w:val="000000" w:themeColor="text1"/>
          <w:sz w:val="24"/>
          <w:szCs w:val="24"/>
        </w:rPr>
        <w:t xml:space="preserve"> implemented under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86"/>
      <w:r w:rsidR="00E9371D" w:rsidRPr="00B41064">
        <w:rPr>
          <w:rFonts w:ascii="Times New Roman" w:hAnsi="Times New Roman" w:cs="Times New Roman"/>
          <w:color w:val="000000" w:themeColor="text1"/>
          <w:sz w:val="24"/>
          <w:szCs w:val="24"/>
        </w:rPr>
        <w:t xml:space="preserve"> in </w:t>
      </w:r>
      <w:proofErr w:type="spellStart"/>
      <w:r w:rsidR="00E9371D" w:rsidRPr="00B41064">
        <w:rPr>
          <w:rFonts w:ascii="Times New Roman" w:hAnsi="Times New Roman" w:cs="Times New Roman"/>
          <w:color w:val="000000" w:themeColor="text1"/>
          <w:sz w:val="24"/>
          <w:szCs w:val="24"/>
        </w:rPr>
        <w:t>Rangiro</w:t>
      </w:r>
      <w:proofErr w:type="spellEnd"/>
      <w:r w:rsidR="00E9371D" w:rsidRPr="00B41064">
        <w:rPr>
          <w:rFonts w:ascii="Times New Roman" w:hAnsi="Times New Roman" w:cs="Times New Roman"/>
          <w:color w:val="000000" w:themeColor="text1"/>
          <w:sz w:val="24"/>
          <w:szCs w:val="24"/>
        </w:rPr>
        <w:t xml:space="preserve"> sector</w:t>
      </w:r>
    </w:p>
    <w:tbl>
      <w:tblPr>
        <w:tblW w:w="87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2400"/>
        <w:gridCol w:w="1142"/>
        <w:gridCol w:w="998"/>
        <w:gridCol w:w="1367"/>
        <w:gridCol w:w="2103"/>
      </w:tblGrid>
      <w:tr w:rsidR="00A546B1" w:rsidRPr="00B41064" w:rsidTr="00B41064">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Main activities</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367"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103"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B41064">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2400"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select beneficiaries</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998"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30.9</w:t>
            </w:r>
          </w:p>
        </w:tc>
        <w:tc>
          <w:tcPr>
            <w:tcW w:w="1367"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30.9</w:t>
            </w:r>
          </w:p>
        </w:tc>
        <w:tc>
          <w:tcPr>
            <w:tcW w:w="2103"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30.9</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distribute heifers</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2103"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32.1</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 distribute inputs</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2103"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33.3</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Veterinary services</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35</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43.2</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43.2</w:t>
            </w:r>
          </w:p>
        </w:tc>
        <w:tc>
          <w:tcPr>
            <w:tcW w:w="2103"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76.5</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Pass on first heifer calf to </w:t>
            </w:r>
            <w:proofErr w:type="spellStart"/>
            <w:r w:rsidRPr="00B41064">
              <w:rPr>
                <w:rFonts w:ascii="Times New Roman" w:hAnsi="Times New Roman" w:cs="Times New Roman"/>
                <w:color w:val="000000" w:themeColor="text1"/>
                <w:sz w:val="24"/>
                <w:szCs w:val="24"/>
              </w:rPr>
              <w:t>neighbor</w:t>
            </w:r>
            <w:proofErr w:type="spellEnd"/>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2103"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79.0</w:t>
            </w:r>
          </w:p>
        </w:tc>
      </w:tr>
      <w:tr w:rsidR="00A546B1" w:rsidRPr="00B41064" w:rsidTr="00B41064">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Trainings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21.0</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21.0</w:t>
            </w:r>
          </w:p>
        </w:tc>
        <w:tc>
          <w:tcPr>
            <w:tcW w:w="2103"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B41064">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400"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367"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103"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r>
    </w:tbl>
    <w:p w:rsidR="00337E17" w:rsidRPr="00B41064" w:rsidRDefault="00337E1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A546B1" w:rsidRPr="00B41064" w:rsidRDefault="00B07EB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Source of data: Primary </w:t>
      </w:r>
      <w:proofErr w:type="gramStart"/>
      <w:r w:rsidRPr="00B41064">
        <w:rPr>
          <w:rFonts w:ascii="Times New Roman" w:hAnsi="Times New Roman" w:cs="Times New Roman"/>
          <w:b/>
          <w:color w:val="000000" w:themeColor="text1"/>
          <w:sz w:val="24"/>
          <w:szCs w:val="24"/>
          <w:lang w:val="en-US"/>
        </w:rPr>
        <w:t>data</w:t>
      </w:r>
      <w:r w:rsidR="00A47572" w:rsidRPr="00B41064">
        <w:rPr>
          <w:rFonts w:ascii="Times New Roman" w:hAnsi="Times New Roman" w:cs="Times New Roman"/>
          <w:b/>
          <w:color w:val="000000" w:themeColor="text1"/>
          <w:sz w:val="24"/>
          <w:szCs w:val="24"/>
          <w:lang w:val="en-US"/>
        </w:rPr>
        <w:t xml:space="preserve"> ,July</w:t>
      </w:r>
      <w:proofErr w:type="gramEnd"/>
      <w:r w:rsidR="00A47572" w:rsidRPr="00B41064">
        <w:rPr>
          <w:rFonts w:ascii="Times New Roman" w:hAnsi="Times New Roman" w:cs="Times New Roman"/>
          <w:b/>
          <w:color w:val="000000" w:themeColor="text1"/>
          <w:sz w:val="24"/>
          <w:szCs w:val="24"/>
          <w:lang w:val="en-US"/>
        </w:rPr>
        <w:t xml:space="preserve"> 2021</w:t>
      </w:r>
    </w:p>
    <w:p w:rsidR="00A546B1" w:rsidRPr="00B41064" w:rsidRDefault="00426B84"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Table: 5</w:t>
      </w:r>
      <w:r w:rsidR="004669DC" w:rsidRPr="00B41064">
        <w:rPr>
          <w:rFonts w:ascii="Times New Roman" w:hAnsi="Times New Roman" w:cs="Times New Roman"/>
          <w:color w:val="000000" w:themeColor="text1"/>
          <w:sz w:val="24"/>
          <w:szCs w:val="24"/>
          <w:lang w:val="en-US"/>
        </w:rPr>
        <w:t xml:space="preserve"> shows the activities undertaken in </w:t>
      </w:r>
      <w:proofErr w:type="spellStart"/>
      <w:r w:rsidR="004669DC" w:rsidRPr="00B41064">
        <w:rPr>
          <w:rFonts w:ascii="Times New Roman" w:hAnsi="Times New Roman" w:cs="Times New Roman"/>
          <w:color w:val="000000" w:themeColor="text1"/>
          <w:sz w:val="24"/>
          <w:szCs w:val="24"/>
          <w:lang w:val="en-US"/>
        </w:rPr>
        <w:t>Girinka</w:t>
      </w:r>
      <w:proofErr w:type="spellEnd"/>
      <w:r w:rsidR="004669DC" w:rsidRPr="00B41064">
        <w:rPr>
          <w:rFonts w:ascii="Times New Roman" w:hAnsi="Times New Roman" w:cs="Times New Roman"/>
          <w:color w:val="000000" w:themeColor="text1"/>
          <w:sz w:val="24"/>
          <w:szCs w:val="24"/>
          <w:lang w:val="en-US"/>
        </w:rPr>
        <w:t xml:space="preserve"> Program, 30.9% of respondents have responded that they know the activity of selecting the </w:t>
      </w:r>
      <w:proofErr w:type="spellStart"/>
      <w:r w:rsidR="004669DC" w:rsidRPr="00B41064">
        <w:rPr>
          <w:rFonts w:ascii="Times New Roman" w:hAnsi="Times New Roman" w:cs="Times New Roman"/>
          <w:color w:val="000000" w:themeColor="text1"/>
          <w:sz w:val="24"/>
          <w:szCs w:val="24"/>
          <w:lang w:val="en-US"/>
        </w:rPr>
        <w:t>girinka</w:t>
      </w:r>
      <w:proofErr w:type="spellEnd"/>
      <w:r w:rsidR="004669DC" w:rsidRPr="00B41064">
        <w:rPr>
          <w:rFonts w:ascii="Times New Roman" w:hAnsi="Times New Roman" w:cs="Times New Roman"/>
          <w:color w:val="000000" w:themeColor="text1"/>
          <w:sz w:val="24"/>
          <w:szCs w:val="24"/>
          <w:lang w:val="en-US"/>
        </w:rPr>
        <w:t xml:space="preserve"> beneficiaries</w:t>
      </w:r>
      <w:proofErr w:type="gramStart"/>
      <w:r w:rsidR="004669DC" w:rsidRPr="00B41064">
        <w:rPr>
          <w:rFonts w:ascii="Times New Roman" w:hAnsi="Times New Roman" w:cs="Times New Roman"/>
          <w:color w:val="000000" w:themeColor="text1"/>
          <w:sz w:val="24"/>
          <w:szCs w:val="24"/>
          <w:lang w:val="en-US"/>
        </w:rPr>
        <w:t>,43.2</w:t>
      </w:r>
      <w:proofErr w:type="gramEnd"/>
      <w:r w:rsidR="004669DC" w:rsidRPr="00B41064">
        <w:rPr>
          <w:rFonts w:ascii="Times New Roman" w:hAnsi="Times New Roman" w:cs="Times New Roman"/>
          <w:color w:val="000000" w:themeColor="text1"/>
          <w:sz w:val="24"/>
          <w:szCs w:val="24"/>
          <w:lang w:val="en-US"/>
        </w:rPr>
        <w:t xml:space="preserve"> they are receiving the veterinary services in order to take care their cows. 21% of </w:t>
      </w:r>
      <w:r w:rsidR="00550263" w:rsidRPr="00B41064">
        <w:rPr>
          <w:rFonts w:ascii="Times New Roman" w:hAnsi="Times New Roman" w:cs="Times New Roman"/>
          <w:color w:val="000000" w:themeColor="text1"/>
          <w:sz w:val="24"/>
          <w:szCs w:val="24"/>
          <w:lang w:val="en-US"/>
        </w:rPr>
        <w:t>respondents responded</w:t>
      </w:r>
      <w:r w:rsidR="004669DC" w:rsidRPr="00B41064">
        <w:rPr>
          <w:rFonts w:ascii="Times New Roman" w:hAnsi="Times New Roman" w:cs="Times New Roman"/>
          <w:color w:val="000000" w:themeColor="text1"/>
          <w:sz w:val="24"/>
          <w:szCs w:val="24"/>
          <w:lang w:val="en-US"/>
        </w:rPr>
        <w:t xml:space="preserve"> that have been given the </w:t>
      </w:r>
      <w:r w:rsidR="00301022" w:rsidRPr="00B41064">
        <w:rPr>
          <w:rFonts w:ascii="Times New Roman" w:hAnsi="Times New Roman" w:cs="Times New Roman"/>
          <w:color w:val="000000" w:themeColor="text1"/>
          <w:sz w:val="24"/>
          <w:szCs w:val="24"/>
          <w:lang w:val="en-US"/>
        </w:rPr>
        <w:t>trainings</w:t>
      </w:r>
      <w:r w:rsidR="00550263" w:rsidRPr="00B41064">
        <w:rPr>
          <w:rFonts w:ascii="Times New Roman" w:hAnsi="Times New Roman" w:cs="Times New Roman"/>
          <w:color w:val="000000" w:themeColor="text1"/>
          <w:sz w:val="24"/>
          <w:szCs w:val="24"/>
          <w:lang w:val="en-US"/>
        </w:rPr>
        <w:t xml:space="preserve"> of </w:t>
      </w:r>
      <w:proofErr w:type="spellStart"/>
      <w:r w:rsidR="00550263" w:rsidRPr="00B41064">
        <w:rPr>
          <w:rFonts w:ascii="Times New Roman" w:hAnsi="Times New Roman" w:cs="Times New Roman"/>
          <w:color w:val="000000" w:themeColor="text1"/>
          <w:sz w:val="24"/>
          <w:szCs w:val="24"/>
          <w:lang w:val="en-US"/>
        </w:rPr>
        <w:t>G</w:t>
      </w:r>
      <w:r w:rsidR="004669DC" w:rsidRPr="00B41064">
        <w:rPr>
          <w:rFonts w:ascii="Times New Roman" w:hAnsi="Times New Roman" w:cs="Times New Roman"/>
          <w:color w:val="000000" w:themeColor="text1"/>
          <w:sz w:val="24"/>
          <w:szCs w:val="24"/>
          <w:lang w:val="en-US"/>
        </w:rPr>
        <w:t>irinka</w:t>
      </w:r>
      <w:proofErr w:type="spellEnd"/>
      <w:r w:rsidR="004669DC" w:rsidRPr="00B41064">
        <w:rPr>
          <w:rFonts w:ascii="Times New Roman" w:hAnsi="Times New Roman" w:cs="Times New Roman"/>
          <w:color w:val="000000" w:themeColor="text1"/>
          <w:sz w:val="24"/>
          <w:szCs w:val="24"/>
          <w:lang w:val="en-US"/>
        </w:rPr>
        <w:t xml:space="preserve"> beneficiaries of maintaining the cows given in a good conditions. The respondents of 2.5% shown that know the activity of passing on first heifer calf to neighbo</w:t>
      </w:r>
      <w:r w:rsidR="00E00FDF" w:rsidRPr="00B41064">
        <w:rPr>
          <w:rFonts w:ascii="Times New Roman" w:hAnsi="Times New Roman" w:cs="Times New Roman"/>
          <w:color w:val="000000" w:themeColor="text1"/>
          <w:sz w:val="24"/>
          <w:szCs w:val="24"/>
          <w:lang w:val="en-US"/>
        </w:rPr>
        <w:t xml:space="preserve">r for continuing to expand the </w:t>
      </w:r>
      <w:proofErr w:type="spellStart"/>
      <w:r w:rsidR="00E00FDF" w:rsidRPr="00B41064">
        <w:rPr>
          <w:rFonts w:ascii="Times New Roman" w:hAnsi="Times New Roman" w:cs="Times New Roman"/>
          <w:color w:val="000000" w:themeColor="text1"/>
          <w:sz w:val="24"/>
          <w:szCs w:val="24"/>
          <w:lang w:val="en-US"/>
        </w:rPr>
        <w:t>G</w:t>
      </w:r>
      <w:r w:rsidR="004669DC" w:rsidRPr="00B41064">
        <w:rPr>
          <w:rFonts w:ascii="Times New Roman" w:hAnsi="Times New Roman" w:cs="Times New Roman"/>
          <w:color w:val="000000" w:themeColor="text1"/>
          <w:sz w:val="24"/>
          <w:szCs w:val="24"/>
          <w:lang w:val="en-US"/>
        </w:rPr>
        <w:t>irinka</w:t>
      </w:r>
      <w:proofErr w:type="spellEnd"/>
      <w:r w:rsidR="004669DC" w:rsidRPr="00B41064">
        <w:rPr>
          <w:rFonts w:ascii="Times New Roman" w:hAnsi="Times New Roman" w:cs="Times New Roman"/>
          <w:color w:val="000000" w:themeColor="text1"/>
          <w:sz w:val="24"/>
          <w:szCs w:val="24"/>
          <w:lang w:val="en-US"/>
        </w:rPr>
        <w:t xml:space="preserve"> program  in poor families</w:t>
      </w:r>
    </w:p>
    <w:p w:rsidR="000E7423" w:rsidRPr="00B41064" w:rsidRDefault="000E7423" w:rsidP="00B41064">
      <w:pPr>
        <w:pStyle w:val="comp"/>
        <w:spacing w:line="360" w:lineRule="auto"/>
        <w:rPr>
          <w:rFonts w:eastAsia="SimSun"/>
          <w:color w:val="000000" w:themeColor="text1"/>
        </w:rPr>
      </w:pPr>
    </w:p>
    <w:p w:rsidR="000E7423" w:rsidRPr="00B41064" w:rsidRDefault="000E7423" w:rsidP="00B41064">
      <w:pPr>
        <w:pStyle w:val="comp"/>
        <w:spacing w:line="360" w:lineRule="auto"/>
        <w:rPr>
          <w:rFonts w:eastAsia="SimSun"/>
          <w:color w:val="000000" w:themeColor="text1"/>
        </w:rPr>
      </w:pPr>
    </w:p>
    <w:p w:rsidR="000E7423" w:rsidRPr="00B41064" w:rsidRDefault="000E7423" w:rsidP="00B41064">
      <w:pPr>
        <w:pStyle w:val="comp"/>
        <w:spacing w:line="360" w:lineRule="auto"/>
        <w:rPr>
          <w:rFonts w:eastAsia="SimSun"/>
          <w:color w:val="000000" w:themeColor="text1"/>
        </w:rPr>
      </w:pPr>
    </w:p>
    <w:p w:rsidR="000E7423" w:rsidRPr="00B41064" w:rsidRDefault="000E7423" w:rsidP="00B41064">
      <w:pPr>
        <w:pStyle w:val="comp"/>
        <w:spacing w:line="360" w:lineRule="auto"/>
        <w:rPr>
          <w:rFonts w:eastAsia="SimSun"/>
          <w:color w:val="000000" w:themeColor="text1"/>
        </w:rPr>
      </w:pPr>
    </w:p>
    <w:p w:rsidR="00A546B1" w:rsidRPr="00B41064" w:rsidRDefault="00BD2762" w:rsidP="00B41064">
      <w:pPr>
        <w:pStyle w:val="Heading2"/>
        <w:spacing w:line="360" w:lineRule="auto"/>
        <w:rPr>
          <w:rFonts w:eastAsia="SimSun"/>
          <w:color w:val="000000" w:themeColor="text1"/>
          <w:sz w:val="24"/>
          <w:szCs w:val="24"/>
        </w:rPr>
      </w:pPr>
      <w:bookmarkStart w:id="187" w:name="_Toc84925167"/>
      <w:r w:rsidRPr="00B41064">
        <w:rPr>
          <w:rFonts w:eastAsia="SimSun"/>
          <w:color w:val="000000" w:themeColor="text1"/>
          <w:sz w:val="24"/>
          <w:szCs w:val="24"/>
        </w:rPr>
        <w:lastRenderedPageBreak/>
        <w:t>4.3</w:t>
      </w:r>
      <w:r w:rsidR="00657534" w:rsidRPr="00B41064">
        <w:rPr>
          <w:rFonts w:eastAsia="SimSun"/>
          <w:color w:val="000000" w:themeColor="text1"/>
          <w:sz w:val="24"/>
          <w:szCs w:val="24"/>
        </w:rPr>
        <w:t>. CONTRIBUTION OF GIRINKA PROGRAM TO THE SOCIO-ECONOMIC DEVELOPMENT OF ITS BENEFICIARIES</w:t>
      </w:r>
      <w:bookmarkEnd w:id="187"/>
    </w:p>
    <w:p w:rsidR="00A546B1" w:rsidRPr="00B41064" w:rsidRDefault="00F74C63" w:rsidP="00B41064">
      <w:pPr>
        <w:pStyle w:val="Caption"/>
        <w:spacing w:line="360" w:lineRule="auto"/>
        <w:rPr>
          <w:rFonts w:ascii="Times New Roman" w:eastAsia="Times New Roman" w:hAnsi="Times New Roman" w:cs="Times New Roman"/>
          <w:b w:val="0"/>
          <w:color w:val="000000" w:themeColor="text1"/>
          <w:sz w:val="24"/>
          <w:szCs w:val="24"/>
          <w:lang w:val="en-US"/>
        </w:rPr>
      </w:pPr>
      <w:bookmarkStart w:id="188" w:name="_Toc81797107"/>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6</w:t>
      </w:r>
      <w:r w:rsidR="00907C18" w:rsidRPr="00B41064">
        <w:rPr>
          <w:rFonts w:ascii="Times New Roman" w:hAnsi="Times New Roman" w:cs="Times New Roman"/>
          <w:color w:val="000000" w:themeColor="text1"/>
          <w:sz w:val="24"/>
          <w:szCs w:val="24"/>
        </w:rPr>
        <w:fldChar w:fldCharType="end"/>
      </w:r>
      <w:r w:rsidR="00C57EAF" w:rsidRPr="00B41064">
        <w:rPr>
          <w:rFonts w:ascii="Times New Roman" w:hAnsi="Times New Roman" w:cs="Times New Roman"/>
          <w:color w:val="000000" w:themeColor="text1"/>
          <w:sz w:val="24"/>
          <w:szCs w:val="24"/>
        </w:rPr>
        <w:t xml:space="preserve">: </w:t>
      </w:r>
      <w:r w:rsidRPr="00B41064">
        <w:rPr>
          <w:rFonts w:ascii="Times New Roman" w:hAnsi="Times New Roman" w:cs="Times New Roman"/>
          <w:color w:val="000000" w:themeColor="text1"/>
          <w:sz w:val="24"/>
          <w:szCs w:val="24"/>
        </w:rPr>
        <w:t>Quantity of milk produced per day</w:t>
      </w:r>
      <w:bookmarkEnd w:id="188"/>
    </w:p>
    <w:tbl>
      <w:tblPr>
        <w:tblW w:w="90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2353"/>
        <w:gridCol w:w="1290"/>
        <w:gridCol w:w="1035"/>
        <w:gridCol w:w="1890"/>
        <w:gridCol w:w="1740"/>
      </w:tblGrid>
      <w:tr w:rsidR="00A546B1" w:rsidRPr="00B41064" w:rsidTr="00545097">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Quantity of milk produced per day by cow</w:t>
            </w:r>
          </w:p>
        </w:tc>
        <w:tc>
          <w:tcPr>
            <w:tcW w:w="1290"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03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89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17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545097">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235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Under 5 </w:t>
            </w:r>
            <w:r w:rsidR="00006402" w:rsidRPr="00B41064">
              <w:rPr>
                <w:rFonts w:ascii="Times New Roman" w:hAnsi="Times New Roman" w:cs="Times New Roman"/>
                <w:color w:val="000000" w:themeColor="text1"/>
                <w:sz w:val="24"/>
                <w:szCs w:val="24"/>
              </w:rPr>
              <w:t>litres</w:t>
            </w:r>
          </w:p>
        </w:tc>
        <w:tc>
          <w:tcPr>
            <w:tcW w:w="1290"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41</w:t>
            </w:r>
          </w:p>
        </w:tc>
        <w:tc>
          <w:tcPr>
            <w:tcW w:w="103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c>
          <w:tcPr>
            <w:tcW w:w="189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c>
          <w:tcPr>
            <w:tcW w:w="174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50.6</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5-10 </w:t>
            </w:r>
            <w:r w:rsidR="00006402" w:rsidRPr="00B41064">
              <w:rPr>
                <w:rFonts w:ascii="Times New Roman" w:hAnsi="Times New Roman" w:cs="Times New Roman"/>
                <w:color w:val="000000" w:themeColor="text1"/>
                <w:sz w:val="24"/>
                <w:szCs w:val="24"/>
              </w:rPr>
              <w:t>litres</w:t>
            </w:r>
          </w:p>
        </w:tc>
        <w:tc>
          <w:tcPr>
            <w:tcW w:w="129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03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14.8</w:t>
            </w:r>
          </w:p>
        </w:tc>
        <w:tc>
          <w:tcPr>
            <w:tcW w:w="189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14.8</w:t>
            </w:r>
          </w:p>
        </w:tc>
        <w:tc>
          <w:tcPr>
            <w:tcW w:w="17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65.4</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10-15 </w:t>
            </w:r>
            <w:r w:rsidR="00006402" w:rsidRPr="00B41064">
              <w:rPr>
                <w:rFonts w:ascii="Times New Roman" w:hAnsi="Times New Roman" w:cs="Times New Roman"/>
                <w:color w:val="000000" w:themeColor="text1"/>
                <w:sz w:val="24"/>
                <w:szCs w:val="24"/>
              </w:rPr>
              <w:t>litres</w:t>
            </w:r>
          </w:p>
        </w:tc>
        <w:tc>
          <w:tcPr>
            <w:tcW w:w="129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w:t>
            </w:r>
          </w:p>
        </w:tc>
        <w:tc>
          <w:tcPr>
            <w:tcW w:w="103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c>
          <w:tcPr>
            <w:tcW w:w="189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c>
          <w:tcPr>
            <w:tcW w:w="17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69.1</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15-20 </w:t>
            </w:r>
            <w:r w:rsidR="00006402" w:rsidRPr="00B41064">
              <w:rPr>
                <w:rFonts w:ascii="Times New Roman" w:hAnsi="Times New Roman" w:cs="Times New Roman"/>
                <w:color w:val="000000" w:themeColor="text1"/>
                <w:sz w:val="24"/>
                <w:szCs w:val="24"/>
              </w:rPr>
              <w:t>litres</w:t>
            </w:r>
          </w:p>
        </w:tc>
        <w:tc>
          <w:tcPr>
            <w:tcW w:w="129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w:t>
            </w:r>
          </w:p>
        </w:tc>
        <w:tc>
          <w:tcPr>
            <w:tcW w:w="103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189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17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71.6</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No production</w:t>
            </w:r>
          </w:p>
        </w:tc>
        <w:tc>
          <w:tcPr>
            <w:tcW w:w="129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23</w:t>
            </w:r>
          </w:p>
        </w:tc>
        <w:tc>
          <w:tcPr>
            <w:tcW w:w="103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28.4</w:t>
            </w:r>
          </w:p>
        </w:tc>
        <w:tc>
          <w:tcPr>
            <w:tcW w:w="189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28.4</w:t>
            </w:r>
          </w:p>
        </w:tc>
        <w:tc>
          <w:tcPr>
            <w:tcW w:w="174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545097">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235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29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03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89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74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r>
    </w:tbl>
    <w:p w:rsidR="00337E17" w:rsidRPr="00B41064" w:rsidRDefault="00337E1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A546B1" w:rsidRPr="00B41064" w:rsidRDefault="005D226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8F5D09" w:rsidRPr="00B41064">
        <w:rPr>
          <w:rFonts w:ascii="Times New Roman" w:hAnsi="Times New Roman" w:cs="Times New Roman"/>
          <w:b/>
          <w:color w:val="000000" w:themeColor="text1"/>
          <w:sz w:val="24"/>
          <w:szCs w:val="24"/>
          <w:lang w:val="en-US"/>
        </w:rPr>
        <w:t xml:space="preserve"> July 2021</w:t>
      </w:r>
    </w:p>
    <w:p w:rsidR="00A546B1" w:rsidRPr="00B41064" w:rsidRDefault="00426B84"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table 6</w:t>
      </w:r>
      <w:r w:rsidR="009A0959" w:rsidRPr="00B41064">
        <w:rPr>
          <w:rFonts w:ascii="Times New Roman" w:eastAsia="Times New Roman" w:hAnsi="Times New Roman" w:cs="Times New Roman"/>
          <w:color w:val="000000" w:themeColor="text1"/>
          <w:sz w:val="24"/>
          <w:szCs w:val="24"/>
          <w:lang w:val="en-US"/>
        </w:rPr>
        <w:t>shows the</w:t>
      </w:r>
      <w:r w:rsidR="004669DC" w:rsidRPr="00B41064">
        <w:rPr>
          <w:rFonts w:ascii="Times New Roman" w:eastAsia="Times New Roman" w:hAnsi="Times New Roman" w:cs="Times New Roman"/>
          <w:color w:val="000000" w:themeColor="text1"/>
          <w:sz w:val="24"/>
          <w:szCs w:val="24"/>
          <w:lang w:val="en-US"/>
        </w:rPr>
        <w:t xml:space="preserve"> production of milk of cow responded by </w:t>
      </w:r>
      <w:r w:rsidR="00337E17" w:rsidRPr="00B41064">
        <w:rPr>
          <w:rFonts w:ascii="Times New Roman" w:eastAsia="Times New Roman" w:hAnsi="Times New Roman" w:cs="Times New Roman"/>
          <w:color w:val="000000" w:themeColor="text1"/>
          <w:sz w:val="24"/>
          <w:szCs w:val="24"/>
          <w:lang w:val="en-US"/>
        </w:rPr>
        <w:t>respondents’</w:t>
      </w:r>
      <w:r w:rsidR="004669DC" w:rsidRPr="00B41064">
        <w:rPr>
          <w:rFonts w:ascii="Times New Roman" w:eastAsia="Times New Roman" w:hAnsi="Times New Roman" w:cs="Times New Roman"/>
          <w:color w:val="000000" w:themeColor="text1"/>
          <w:sz w:val="24"/>
          <w:szCs w:val="24"/>
          <w:lang w:val="en-US"/>
        </w:rPr>
        <w:t xml:space="preserve"> .But (50.6</w:t>
      </w:r>
      <w:r w:rsidR="002F538F" w:rsidRPr="00B41064">
        <w:rPr>
          <w:rFonts w:ascii="Times New Roman" w:eastAsia="Times New Roman" w:hAnsi="Times New Roman" w:cs="Times New Roman"/>
          <w:color w:val="000000" w:themeColor="text1"/>
          <w:sz w:val="24"/>
          <w:szCs w:val="24"/>
          <w:lang w:val="en-US"/>
        </w:rPr>
        <w:t>%) of</w:t>
      </w:r>
      <w:r w:rsidR="004669DC" w:rsidRPr="00B41064">
        <w:rPr>
          <w:rFonts w:ascii="Times New Roman" w:eastAsia="Times New Roman" w:hAnsi="Times New Roman" w:cs="Times New Roman"/>
          <w:color w:val="000000" w:themeColor="text1"/>
          <w:sz w:val="24"/>
          <w:szCs w:val="24"/>
          <w:lang w:val="en-US"/>
        </w:rPr>
        <w:t xml:space="preserve"> respondents get </w:t>
      </w:r>
      <w:r w:rsidR="00E37DD6" w:rsidRPr="00B41064">
        <w:rPr>
          <w:rFonts w:ascii="Times New Roman" w:eastAsia="Times New Roman" w:hAnsi="Times New Roman" w:cs="Times New Roman"/>
          <w:color w:val="000000" w:themeColor="text1"/>
          <w:sz w:val="24"/>
          <w:szCs w:val="24"/>
          <w:lang w:val="en-US"/>
        </w:rPr>
        <w:t>less than</w:t>
      </w:r>
      <w:r w:rsidR="004669DC" w:rsidRPr="00B41064">
        <w:rPr>
          <w:rFonts w:ascii="Times New Roman" w:eastAsia="Times New Roman" w:hAnsi="Times New Roman" w:cs="Times New Roman"/>
          <w:color w:val="000000" w:themeColor="text1"/>
          <w:sz w:val="24"/>
          <w:szCs w:val="24"/>
          <w:lang w:val="en-US"/>
        </w:rPr>
        <w:t xml:space="preserve"> 5 liters of milk because of diverse reasons.</w:t>
      </w:r>
    </w:p>
    <w:p w:rsidR="00151B30"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The main reason </w:t>
      </w:r>
      <w:r w:rsidR="009A0959" w:rsidRPr="00B41064">
        <w:rPr>
          <w:rFonts w:ascii="Times New Roman" w:eastAsia="Times New Roman" w:hAnsi="Times New Roman" w:cs="Times New Roman"/>
          <w:color w:val="000000" w:themeColor="text1"/>
          <w:sz w:val="24"/>
          <w:szCs w:val="24"/>
          <w:lang w:val="en-US"/>
        </w:rPr>
        <w:t>for not</w:t>
      </w:r>
      <w:r w:rsidRPr="00B41064">
        <w:rPr>
          <w:rFonts w:ascii="Times New Roman" w:eastAsia="Times New Roman" w:hAnsi="Times New Roman" w:cs="Times New Roman"/>
          <w:color w:val="000000" w:themeColor="text1"/>
          <w:sz w:val="24"/>
          <w:szCs w:val="24"/>
          <w:lang w:val="en-US"/>
        </w:rPr>
        <w:t xml:space="preserve"> producing much milk is climate conditions of </w:t>
      </w:r>
      <w:proofErr w:type="spellStart"/>
      <w:r w:rsidRPr="00B41064">
        <w:rPr>
          <w:rFonts w:ascii="Times New Roman" w:eastAsia="Times New Roman" w:hAnsi="Times New Roman" w:cs="Times New Roman"/>
          <w:color w:val="000000" w:themeColor="text1"/>
          <w:sz w:val="24"/>
          <w:szCs w:val="24"/>
          <w:lang w:val="en-US"/>
        </w:rPr>
        <w:t>Rangiro</w:t>
      </w:r>
      <w:r w:rsidR="009A0959" w:rsidRPr="00B41064">
        <w:rPr>
          <w:rFonts w:ascii="Times New Roman" w:eastAsia="Times New Roman" w:hAnsi="Times New Roman" w:cs="Times New Roman"/>
          <w:color w:val="000000" w:themeColor="text1"/>
          <w:sz w:val="24"/>
          <w:szCs w:val="24"/>
          <w:lang w:val="en-US"/>
        </w:rPr>
        <w:t>Sector</w:t>
      </w:r>
      <w:proofErr w:type="spellEnd"/>
      <w:r w:rsidR="009A0959" w:rsidRPr="00B41064">
        <w:rPr>
          <w:rFonts w:ascii="Times New Roman" w:eastAsia="Times New Roman" w:hAnsi="Times New Roman" w:cs="Times New Roman"/>
          <w:color w:val="000000" w:themeColor="text1"/>
          <w:sz w:val="24"/>
          <w:szCs w:val="24"/>
          <w:lang w:val="en-US"/>
        </w:rPr>
        <w:t>. This</w:t>
      </w:r>
      <w:r w:rsidRPr="00B41064">
        <w:rPr>
          <w:rFonts w:ascii="Times New Roman" w:eastAsia="Times New Roman" w:hAnsi="Times New Roman" w:cs="Times New Roman"/>
          <w:color w:val="000000" w:themeColor="text1"/>
          <w:sz w:val="24"/>
          <w:szCs w:val="24"/>
          <w:lang w:val="en-US"/>
        </w:rPr>
        <w:t xml:space="preserve"> is the cold weather .The cows </w:t>
      </w:r>
      <w:r w:rsidR="009A0959" w:rsidRPr="00B41064">
        <w:rPr>
          <w:rFonts w:ascii="Times New Roman" w:eastAsia="Times New Roman" w:hAnsi="Times New Roman" w:cs="Times New Roman"/>
          <w:color w:val="000000" w:themeColor="text1"/>
          <w:sz w:val="24"/>
          <w:szCs w:val="24"/>
          <w:lang w:val="en-US"/>
        </w:rPr>
        <w:t>of hot</w:t>
      </w:r>
      <w:r w:rsidRPr="00B41064">
        <w:rPr>
          <w:rFonts w:ascii="Times New Roman" w:eastAsia="Times New Roman" w:hAnsi="Times New Roman" w:cs="Times New Roman"/>
          <w:color w:val="000000" w:themeColor="text1"/>
          <w:sz w:val="24"/>
          <w:szCs w:val="24"/>
          <w:lang w:val="en-US"/>
        </w:rPr>
        <w:t xml:space="preserve"> air area give much milk than cold </w:t>
      </w:r>
      <w:r w:rsidR="009A0959" w:rsidRPr="00B41064">
        <w:rPr>
          <w:rFonts w:ascii="Times New Roman" w:eastAsia="Times New Roman" w:hAnsi="Times New Roman" w:cs="Times New Roman"/>
          <w:color w:val="000000" w:themeColor="text1"/>
          <w:sz w:val="24"/>
          <w:szCs w:val="24"/>
          <w:lang w:val="en-US"/>
        </w:rPr>
        <w:t>weather. Other</w:t>
      </w:r>
      <w:r w:rsidRPr="00B41064">
        <w:rPr>
          <w:rFonts w:ascii="Times New Roman" w:eastAsia="Times New Roman" w:hAnsi="Times New Roman" w:cs="Times New Roman"/>
          <w:color w:val="000000" w:themeColor="text1"/>
          <w:sz w:val="24"/>
          <w:szCs w:val="24"/>
          <w:lang w:val="en-US"/>
        </w:rPr>
        <w:t xml:space="preserve"> reasons for the low production is that cows that have given birth do not get required nutrients </w:t>
      </w:r>
      <w:r w:rsidR="00B30EAA" w:rsidRPr="00B41064">
        <w:rPr>
          <w:rFonts w:ascii="Times New Roman" w:eastAsia="Times New Roman" w:hAnsi="Times New Roman" w:cs="Times New Roman"/>
          <w:color w:val="000000" w:themeColor="text1"/>
          <w:sz w:val="24"/>
          <w:szCs w:val="24"/>
          <w:lang w:val="en-US"/>
        </w:rPr>
        <w:t>for milking, the</w:t>
      </w:r>
      <w:r w:rsidRPr="00B41064">
        <w:rPr>
          <w:rFonts w:ascii="Times New Roman" w:eastAsia="Times New Roman" w:hAnsi="Times New Roman" w:cs="Times New Roman"/>
          <w:color w:val="000000" w:themeColor="text1"/>
          <w:sz w:val="24"/>
          <w:szCs w:val="24"/>
          <w:lang w:val="en-US"/>
        </w:rPr>
        <w:t xml:space="preserve"> livestock breeders in the area also tend to breed </w:t>
      </w:r>
      <w:r w:rsidR="002F538F" w:rsidRPr="00B41064">
        <w:rPr>
          <w:rFonts w:ascii="Times New Roman" w:eastAsia="Times New Roman" w:hAnsi="Times New Roman" w:cs="Times New Roman"/>
          <w:color w:val="000000" w:themeColor="text1"/>
          <w:sz w:val="24"/>
          <w:szCs w:val="24"/>
          <w:lang w:val="en-US"/>
        </w:rPr>
        <w:t>bulls, which</w:t>
      </w:r>
      <w:r w:rsidRPr="00B41064">
        <w:rPr>
          <w:rFonts w:ascii="Times New Roman" w:eastAsia="Times New Roman" w:hAnsi="Times New Roman" w:cs="Times New Roman"/>
          <w:color w:val="000000" w:themeColor="text1"/>
          <w:sz w:val="24"/>
          <w:szCs w:val="24"/>
          <w:lang w:val="en-US"/>
        </w:rPr>
        <w:t xml:space="preserve"> are often cared than the milking cows. (28.4</w:t>
      </w:r>
      <w:r w:rsidR="00B30EAA" w:rsidRPr="00B41064">
        <w:rPr>
          <w:rFonts w:ascii="Times New Roman" w:eastAsia="Times New Roman" w:hAnsi="Times New Roman" w:cs="Times New Roman"/>
          <w:color w:val="000000" w:themeColor="text1"/>
          <w:sz w:val="24"/>
          <w:szCs w:val="24"/>
          <w:lang w:val="en-US"/>
        </w:rPr>
        <w:t>%) of</w:t>
      </w:r>
      <w:r w:rsidRPr="00B41064">
        <w:rPr>
          <w:rFonts w:ascii="Times New Roman" w:eastAsia="Times New Roman" w:hAnsi="Times New Roman" w:cs="Times New Roman"/>
          <w:color w:val="000000" w:themeColor="text1"/>
          <w:sz w:val="24"/>
          <w:szCs w:val="24"/>
          <w:lang w:val="en-US"/>
        </w:rPr>
        <w:t xml:space="preserve"> respondent responded that they did </w:t>
      </w:r>
      <w:r w:rsidR="002F538F" w:rsidRPr="00B41064">
        <w:rPr>
          <w:rFonts w:ascii="Times New Roman" w:eastAsia="Times New Roman" w:hAnsi="Times New Roman" w:cs="Times New Roman"/>
          <w:color w:val="000000" w:themeColor="text1"/>
          <w:sz w:val="24"/>
          <w:szCs w:val="24"/>
          <w:lang w:val="en-US"/>
        </w:rPr>
        <w:t>not</w:t>
      </w:r>
      <w:r w:rsidRPr="00B41064">
        <w:rPr>
          <w:rFonts w:ascii="Times New Roman" w:eastAsia="Times New Roman" w:hAnsi="Times New Roman" w:cs="Times New Roman"/>
          <w:color w:val="000000" w:themeColor="text1"/>
          <w:sz w:val="24"/>
          <w:szCs w:val="24"/>
          <w:lang w:val="en-US"/>
        </w:rPr>
        <w:t xml:space="preserve"> get milk because the cows are unproductive </w:t>
      </w:r>
      <w:r w:rsidR="00B30EAA" w:rsidRPr="00B41064">
        <w:rPr>
          <w:rFonts w:ascii="Times New Roman" w:eastAsia="Times New Roman" w:hAnsi="Times New Roman" w:cs="Times New Roman"/>
          <w:color w:val="000000" w:themeColor="text1"/>
          <w:sz w:val="24"/>
          <w:szCs w:val="24"/>
          <w:lang w:val="en-US"/>
        </w:rPr>
        <w:t>stage, are</w:t>
      </w:r>
      <w:r w:rsidRPr="00B41064">
        <w:rPr>
          <w:rFonts w:ascii="Times New Roman" w:eastAsia="Times New Roman" w:hAnsi="Times New Roman" w:cs="Times New Roman"/>
          <w:color w:val="000000" w:themeColor="text1"/>
          <w:sz w:val="24"/>
          <w:szCs w:val="24"/>
          <w:lang w:val="en-US"/>
        </w:rPr>
        <w:t xml:space="preserve"> not </w:t>
      </w:r>
      <w:r w:rsidR="00B30EAA" w:rsidRPr="00B41064">
        <w:rPr>
          <w:rFonts w:ascii="Times New Roman" w:eastAsia="Times New Roman" w:hAnsi="Times New Roman" w:cs="Times New Roman"/>
          <w:color w:val="000000" w:themeColor="text1"/>
          <w:sz w:val="24"/>
          <w:szCs w:val="24"/>
          <w:lang w:val="en-US"/>
        </w:rPr>
        <w:t xml:space="preserve">mated. </w:t>
      </w:r>
      <w:r w:rsidRPr="00B41064">
        <w:rPr>
          <w:rFonts w:ascii="Times New Roman" w:eastAsia="Times New Roman" w:hAnsi="Times New Roman" w:cs="Times New Roman"/>
          <w:color w:val="000000" w:themeColor="text1"/>
          <w:sz w:val="24"/>
          <w:szCs w:val="24"/>
          <w:lang w:val="en-US"/>
        </w:rPr>
        <w:t>(14.8%</w:t>
      </w:r>
      <w:r w:rsidR="00B30EAA" w:rsidRPr="00B41064">
        <w:rPr>
          <w:rFonts w:ascii="Times New Roman" w:eastAsia="Times New Roman" w:hAnsi="Times New Roman" w:cs="Times New Roman"/>
          <w:color w:val="000000" w:themeColor="text1"/>
          <w:sz w:val="24"/>
          <w:szCs w:val="24"/>
          <w:lang w:val="en-US"/>
        </w:rPr>
        <w:t>) of</w:t>
      </w:r>
      <w:r w:rsidRPr="00B41064">
        <w:rPr>
          <w:rFonts w:ascii="Times New Roman" w:eastAsia="Times New Roman" w:hAnsi="Times New Roman" w:cs="Times New Roman"/>
          <w:color w:val="000000" w:themeColor="text1"/>
          <w:sz w:val="24"/>
          <w:szCs w:val="24"/>
          <w:lang w:val="en-US"/>
        </w:rPr>
        <w:t xml:space="preserve"> respondents milked 5-10 </w:t>
      </w:r>
      <w:r w:rsidR="00B30EAA" w:rsidRPr="00B41064">
        <w:rPr>
          <w:rFonts w:ascii="Times New Roman" w:eastAsia="Times New Roman" w:hAnsi="Times New Roman" w:cs="Times New Roman"/>
          <w:color w:val="000000" w:themeColor="text1"/>
          <w:sz w:val="24"/>
          <w:szCs w:val="24"/>
          <w:lang w:val="en-US"/>
        </w:rPr>
        <w:t>liters, (</w:t>
      </w:r>
      <w:r w:rsidRPr="00B41064">
        <w:rPr>
          <w:rFonts w:ascii="Times New Roman" w:eastAsia="Times New Roman" w:hAnsi="Times New Roman" w:cs="Times New Roman"/>
          <w:color w:val="000000" w:themeColor="text1"/>
          <w:sz w:val="24"/>
          <w:szCs w:val="24"/>
          <w:lang w:val="en-US"/>
        </w:rPr>
        <w:t>3.7</w:t>
      </w:r>
      <w:r w:rsidR="00B30EAA" w:rsidRPr="00B41064">
        <w:rPr>
          <w:rFonts w:ascii="Times New Roman" w:eastAsia="Times New Roman" w:hAnsi="Times New Roman" w:cs="Times New Roman"/>
          <w:color w:val="000000" w:themeColor="text1"/>
          <w:sz w:val="24"/>
          <w:szCs w:val="24"/>
          <w:lang w:val="en-US"/>
        </w:rPr>
        <w:t>%) milked</w:t>
      </w:r>
      <w:r w:rsidRPr="00B41064">
        <w:rPr>
          <w:rFonts w:ascii="Times New Roman" w:eastAsia="Times New Roman" w:hAnsi="Times New Roman" w:cs="Times New Roman"/>
          <w:color w:val="000000" w:themeColor="text1"/>
          <w:sz w:val="24"/>
          <w:szCs w:val="24"/>
          <w:lang w:val="en-US"/>
        </w:rPr>
        <w:t xml:space="preserve"> 10-15liters and (2.5%) receive 15-20liters per day.</w:t>
      </w:r>
    </w:p>
    <w:p w:rsidR="000E7423" w:rsidRPr="00B41064" w:rsidRDefault="000E7423" w:rsidP="00B41064">
      <w:pPr>
        <w:pStyle w:val="Caption"/>
        <w:spacing w:line="360" w:lineRule="auto"/>
        <w:rPr>
          <w:rFonts w:ascii="Times New Roman" w:hAnsi="Times New Roman" w:cs="Times New Roman"/>
          <w:color w:val="000000" w:themeColor="text1"/>
          <w:sz w:val="24"/>
          <w:szCs w:val="24"/>
        </w:rPr>
      </w:pPr>
      <w:bookmarkStart w:id="189" w:name="_Toc81797108"/>
    </w:p>
    <w:p w:rsidR="000E7423" w:rsidRPr="00B41064" w:rsidRDefault="000E7423" w:rsidP="00B41064">
      <w:pPr>
        <w:pStyle w:val="Caption"/>
        <w:spacing w:line="360" w:lineRule="auto"/>
        <w:rPr>
          <w:rFonts w:ascii="Times New Roman" w:hAnsi="Times New Roman" w:cs="Times New Roman"/>
          <w:color w:val="000000" w:themeColor="text1"/>
          <w:sz w:val="24"/>
          <w:szCs w:val="24"/>
        </w:rPr>
      </w:pPr>
    </w:p>
    <w:p w:rsidR="00A546B1" w:rsidRPr="00B41064" w:rsidRDefault="00F74C63" w:rsidP="00B41064">
      <w:pPr>
        <w:pStyle w:val="Caption"/>
        <w:spacing w:line="360" w:lineRule="auto"/>
        <w:rPr>
          <w:rFonts w:ascii="Times New Roman" w:hAnsi="Times New Roman" w:cs="Times New Roman"/>
          <w:b w:val="0"/>
          <w:color w:val="000000" w:themeColor="text1"/>
          <w:sz w:val="24"/>
          <w:szCs w:val="24"/>
          <w:lang w:val="en-US"/>
        </w:rPr>
      </w:pPr>
      <w:r w:rsidRPr="00B41064">
        <w:rPr>
          <w:rFonts w:ascii="Times New Roman" w:hAnsi="Times New Roman" w:cs="Times New Roman"/>
          <w:color w:val="000000" w:themeColor="text1"/>
          <w:sz w:val="24"/>
          <w:szCs w:val="24"/>
        </w:rPr>
        <w:lastRenderedPageBreak/>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7</w:t>
      </w:r>
      <w:r w:rsidR="00907C18" w:rsidRPr="00B41064">
        <w:rPr>
          <w:rFonts w:ascii="Times New Roman" w:hAnsi="Times New Roman" w:cs="Times New Roman"/>
          <w:color w:val="000000" w:themeColor="text1"/>
          <w:sz w:val="24"/>
          <w:szCs w:val="24"/>
        </w:rPr>
        <w:fldChar w:fldCharType="end"/>
      </w:r>
      <w:bookmarkEnd w:id="189"/>
      <w:r w:rsidR="00A51BCB" w:rsidRPr="00B41064">
        <w:rPr>
          <w:rFonts w:ascii="Times New Roman" w:hAnsi="Times New Roman" w:cs="Times New Roman"/>
          <w:color w:val="000000" w:themeColor="text1"/>
          <w:sz w:val="24"/>
          <w:szCs w:val="24"/>
        </w:rPr>
        <w:t>: Daily</w:t>
      </w:r>
      <w:r w:rsidR="00E37DD6" w:rsidRPr="00B41064">
        <w:rPr>
          <w:rFonts w:ascii="Times New Roman" w:hAnsi="Times New Roman" w:cs="Times New Roman"/>
          <w:color w:val="000000" w:themeColor="text1"/>
          <w:sz w:val="24"/>
          <w:szCs w:val="24"/>
        </w:rPr>
        <w:t xml:space="preserve"> consummation of milk</w:t>
      </w:r>
    </w:p>
    <w:tbl>
      <w:tblPr>
        <w:tblW w:w="74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738"/>
        <w:gridCol w:w="1142"/>
        <w:gridCol w:w="998"/>
        <w:gridCol w:w="1367"/>
        <w:gridCol w:w="1440"/>
      </w:tblGrid>
      <w:tr w:rsidR="00A546B1" w:rsidRPr="00B41064" w:rsidTr="00545097">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738"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Consumption</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367"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14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545097">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738"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Under 1 </w:t>
            </w:r>
            <w:proofErr w:type="spellStart"/>
            <w:r w:rsidRPr="00B41064">
              <w:rPr>
                <w:rFonts w:ascii="Times New Roman" w:hAnsi="Times New Roman" w:cs="Times New Roman"/>
                <w:color w:val="000000" w:themeColor="text1"/>
                <w:sz w:val="24"/>
                <w:szCs w:val="24"/>
              </w:rPr>
              <w:t>liter</w:t>
            </w:r>
            <w:proofErr w:type="spellEnd"/>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16</w:t>
            </w:r>
          </w:p>
        </w:tc>
        <w:tc>
          <w:tcPr>
            <w:tcW w:w="998"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19.8</w:t>
            </w:r>
          </w:p>
        </w:tc>
        <w:tc>
          <w:tcPr>
            <w:tcW w:w="1367"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19.8</w:t>
            </w:r>
          </w:p>
        </w:tc>
        <w:tc>
          <w:tcPr>
            <w:tcW w:w="144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19.8</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73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1-2 </w:t>
            </w:r>
            <w:proofErr w:type="spellStart"/>
            <w:r w:rsidRPr="00B41064">
              <w:rPr>
                <w:rFonts w:ascii="Times New Roman" w:hAnsi="Times New Roman" w:cs="Times New Roman"/>
                <w:color w:val="000000" w:themeColor="text1"/>
                <w:sz w:val="24"/>
                <w:szCs w:val="24"/>
              </w:rPr>
              <w:t>liters</w:t>
            </w:r>
            <w:proofErr w:type="spellEnd"/>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16</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19.8</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19.8</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39.5</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73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2 </w:t>
            </w:r>
            <w:proofErr w:type="spellStart"/>
            <w:r w:rsidRPr="00B41064">
              <w:rPr>
                <w:rFonts w:ascii="Times New Roman" w:hAnsi="Times New Roman" w:cs="Times New Roman"/>
                <w:color w:val="000000" w:themeColor="text1"/>
                <w:sz w:val="24"/>
                <w:szCs w:val="24"/>
              </w:rPr>
              <w:t>liters</w:t>
            </w:r>
            <w:proofErr w:type="spellEnd"/>
            <w:r w:rsidRPr="00B41064">
              <w:rPr>
                <w:rFonts w:ascii="Times New Roman" w:hAnsi="Times New Roman" w:cs="Times New Roman"/>
                <w:color w:val="000000" w:themeColor="text1"/>
                <w:sz w:val="24"/>
                <w:szCs w:val="24"/>
              </w:rPr>
              <w:t xml:space="preserve"> and above</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24</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29.6</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29.6</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69.1</w:t>
            </w:r>
          </w:p>
        </w:tc>
      </w:tr>
      <w:tr w:rsidR="00A546B1" w:rsidRPr="00B41064" w:rsidTr="00545097">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73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No consumption</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30.9</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30.9</w:t>
            </w:r>
          </w:p>
        </w:tc>
        <w:tc>
          <w:tcPr>
            <w:tcW w:w="144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545097">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738"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367"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44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r>
    </w:tbl>
    <w:p w:rsidR="00151B30" w:rsidRPr="00B41064" w:rsidRDefault="00151B30"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Source of data: Primary </w:t>
      </w:r>
      <w:proofErr w:type="gramStart"/>
      <w:r w:rsidRPr="00B41064">
        <w:rPr>
          <w:rFonts w:ascii="Times New Roman" w:hAnsi="Times New Roman" w:cs="Times New Roman"/>
          <w:b/>
          <w:color w:val="000000" w:themeColor="text1"/>
          <w:sz w:val="24"/>
          <w:szCs w:val="24"/>
          <w:lang w:val="en-US"/>
        </w:rPr>
        <w:t>data</w:t>
      </w:r>
      <w:r w:rsidR="00AA6D12" w:rsidRPr="00B41064">
        <w:rPr>
          <w:rFonts w:ascii="Times New Roman" w:hAnsi="Times New Roman" w:cs="Times New Roman"/>
          <w:b/>
          <w:color w:val="000000" w:themeColor="text1"/>
          <w:sz w:val="24"/>
          <w:szCs w:val="24"/>
          <w:lang w:val="en-US"/>
        </w:rPr>
        <w:t xml:space="preserve"> ,July</w:t>
      </w:r>
      <w:proofErr w:type="gramEnd"/>
      <w:r w:rsidR="00AA6D12" w:rsidRPr="00B41064">
        <w:rPr>
          <w:rFonts w:ascii="Times New Roman" w:hAnsi="Times New Roman" w:cs="Times New Roman"/>
          <w:b/>
          <w:color w:val="000000" w:themeColor="text1"/>
          <w:sz w:val="24"/>
          <w:szCs w:val="24"/>
          <w:lang w:val="en-US"/>
        </w:rPr>
        <w:t>, 2021</w:t>
      </w:r>
    </w:p>
    <w:p w:rsidR="00A546B1" w:rsidRPr="00B41064" w:rsidRDefault="00426B84"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table 7</w:t>
      </w:r>
      <w:r w:rsidR="004669DC" w:rsidRPr="00B41064">
        <w:rPr>
          <w:rFonts w:ascii="Times New Roman" w:eastAsia="Times New Roman" w:hAnsi="Times New Roman" w:cs="Times New Roman"/>
          <w:color w:val="000000" w:themeColor="text1"/>
          <w:sz w:val="24"/>
          <w:szCs w:val="24"/>
          <w:lang w:val="en-US"/>
        </w:rPr>
        <w:t xml:space="preserve"> shows quantity of milk consumed by </w:t>
      </w:r>
      <w:r w:rsidR="003E6C74" w:rsidRPr="00B41064">
        <w:rPr>
          <w:rFonts w:ascii="Times New Roman" w:eastAsia="Times New Roman" w:hAnsi="Times New Roman" w:cs="Times New Roman"/>
          <w:color w:val="000000" w:themeColor="text1"/>
          <w:sz w:val="24"/>
          <w:szCs w:val="24"/>
          <w:lang w:val="en-US"/>
        </w:rPr>
        <w:t xml:space="preserve">respondents. </w:t>
      </w:r>
      <w:r w:rsidR="004669DC" w:rsidRPr="00B41064">
        <w:rPr>
          <w:rFonts w:ascii="Times New Roman" w:eastAsia="Times New Roman" w:hAnsi="Times New Roman" w:cs="Times New Roman"/>
          <w:color w:val="000000" w:themeColor="text1"/>
          <w:sz w:val="24"/>
          <w:szCs w:val="24"/>
          <w:lang w:val="en-US"/>
        </w:rPr>
        <w:t xml:space="preserve">19.8% of respondents consume under 1 liter ,19.8% consume 1-2liters 29.6 % of respondents consume 2 liters and above.30.9% don’t consume the milk because the cows have get birth but no </w:t>
      </w:r>
      <w:r w:rsidR="003E6C74" w:rsidRPr="00B41064">
        <w:rPr>
          <w:rFonts w:ascii="Times New Roman" w:eastAsia="Times New Roman" w:hAnsi="Times New Roman" w:cs="Times New Roman"/>
          <w:color w:val="000000" w:themeColor="text1"/>
          <w:sz w:val="24"/>
          <w:szCs w:val="24"/>
          <w:lang w:val="en-US"/>
        </w:rPr>
        <w:t>milk, or</w:t>
      </w:r>
      <w:r w:rsidR="004669DC" w:rsidRPr="00B41064">
        <w:rPr>
          <w:rFonts w:ascii="Times New Roman" w:eastAsia="Times New Roman" w:hAnsi="Times New Roman" w:cs="Times New Roman"/>
          <w:color w:val="000000" w:themeColor="text1"/>
          <w:sz w:val="24"/>
          <w:szCs w:val="24"/>
          <w:lang w:val="en-US"/>
        </w:rPr>
        <w:t xml:space="preserve"> it is unproductive stage. </w:t>
      </w:r>
    </w:p>
    <w:p w:rsidR="00A546B1" w:rsidRPr="00B41064" w:rsidRDefault="00F74C63" w:rsidP="00B41064">
      <w:pPr>
        <w:pStyle w:val="Caption"/>
        <w:spacing w:line="360" w:lineRule="auto"/>
        <w:rPr>
          <w:rFonts w:ascii="Times New Roman" w:eastAsia="SimSun" w:hAnsi="Times New Roman" w:cs="Times New Roman"/>
          <w:b w:val="0"/>
          <w:bCs w:val="0"/>
          <w:color w:val="000000" w:themeColor="text1"/>
          <w:sz w:val="24"/>
          <w:szCs w:val="24"/>
          <w:lang w:val="en-US"/>
        </w:rPr>
      </w:pPr>
      <w:bookmarkStart w:id="190" w:name="_Toc81797109"/>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8</w:t>
      </w:r>
      <w:r w:rsidR="00907C18" w:rsidRPr="00B41064">
        <w:rPr>
          <w:rFonts w:ascii="Times New Roman" w:hAnsi="Times New Roman" w:cs="Times New Roman"/>
          <w:color w:val="000000" w:themeColor="text1"/>
          <w:sz w:val="24"/>
          <w:szCs w:val="24"/>
        </w:rPr>
        <w:fldChar w:fldCharType="end"/>
      </w:r>
      <w:r w:rsidR="00E37DD6" w:rsidRPr="00B41064">
        <w:rPr>
          <w:rFonts w:ascii="Times New Roman" w:hAnsi="Times New Roman" w:cs="Times New Roman"/>
          <w:color w:val="000000" w:themeColor="text1"/>
          <w:sz w:val="24"/>
          <w:szCs w:val="24"/>
        </w:rPr>
        <w:t>: The</w:t>
      </w:r>
      <w:r w:rsidRPr="00B41064">
        <w:rPr>
          <w:rFonts w:ascii="Times New Roman" w:hAnsi="Times New Roman" w:cs="Times New Roman"/>
          <w:color w:val="000000" w:themeColor="text1"/>
          <w:sz w:val="24"/>
          <w:szCs w:val="24"/>
        </w:rPr>
        <w:t xml:space="preserve"> price of milk per </w:t>
      </w:r>
      <w:bookmarkEnd w:id="190"/>
      <w:r w:rsidR="00E37DD6" w:rsidRPr="00B41064">
        <w:rPr>
          <w:rFonts w:ascii="Times New Roman" w:hAnsi="Times New Roman" w:cs="Times New Roman"/>
          <w:color w:val="000000" w:themeColor="text1"/>
          <w:sz w:val="24"/>
          <w:szCs w:val="24"/>
        </w:rPr>
        <w:t>litre</w:t>
      </w:r>
    </w:p>
    <w:tbl>
      <w:tblPr>
        <w:tblW w:w="830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1423"/>
        <w:gridCol w:w="1680"/>
        <w:gridCol w:w="900"/>
        <w:gridCol w:w="1485"/>
        <w:gridCol w:w="2100"/>
      </w:tblGrid>
      <w:tr w:rsidR="00A546B1" w:rsidRPr="00B41064" w:rsidTr="006460D3">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42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Price of milk per liter</w:t>
            </w:r>
          </w:p>
        </w:tc>
        <w:tc>
          <w:tcPr>
            <w:tcW w:w="1680"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0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48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210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6460D3">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42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200-250</w:t>
            </w:r>
          </w:p>
        </w:tc>
        <w:tc>
          <w:tcPr>
            <w:tcW w:w="1680"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55</w:t>
            </w:r>
          </w:p>
        </w:tc>
        <w:tc>
          <w:tcPr>
            <w:tcW w:w="90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67.9</w:t>
            </w:r>
          </w:p>
        </w:tc>
        <w:tc>
          <w:tcPr>
            <w:tcW w:w="148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67.9</w:t>
            </w:r>
          </w:p>
        </w:tc>
        <w:tc>
          <w:tcPr>
            <w:tcW w:w="210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67.9</w:t>
            </w:r>
          </w:p>
        </w:tc>
      </w:tr>
      <w:tr w:rsidR="00A546B1" w:rsidRPr="00B41064" w:rsidTr="006460D3">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42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250-300</w:t>
            </w:r>
          </w:p>
        </w:tc>
        <w:tc>
          <w:tcPr>
            <w:tcW w:w="168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25</w:t>
            </w:r>
          </w:p>
        </w:tc>
        <w:tc>
          <w:tcPr>
            <w:tcW w:w="90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30.9</w:t>
            </w:r>
          </w:p>
        </w:tc>
        <w:tc>
          <w:tcPr>
            <w:tcW w:w="148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30.9</w:t>
            </w:r>
          </w:p>
        </w:tc>
        <w:tc>
          <w:tcPr>
            <w:tcW w:w="210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98.8</w:t>
            </w:r>
          </w:p>
        </w:tc>
      </w:tr>
      <w:tr w:rsidR="00A546B1" w:rsidRPr="00B41064" w:rsidTr="006460D3">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42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300-400</w:t>
            </w:r>
          </w:p>
        </w:tc>
        <w:tc>
          <w:tcPr>
            <w:tcW w:w="168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1</w:t>
            </w:r>
          </w:p>
        </w:tc>
        <w:tc>
          <w:tcPr>
            <w:tcW w:w="90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1.2</w:t>
            </w:r>
          </w:p>
        </w:tc>
        <w:tc>
          <w:tcPr>
            <w:tcW w:w="148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1.2</w:t>
            </w:r>
          </w:p>
        </w:tc>
        <w:tc>
          <w:tcPr>
            <w:tcW w:w="210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A546B1" w:rsidRPr="00B41064" w:rsidTr="006460D3">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1423"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680"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0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48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210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r>
    </w:tbl>
    <w:p w:rsidR="006460D3" w:rsidRPr="00B41064" w:rsidRDefault="006460D3" w:rsidP="00B41064">
      <w:pPr>
        <w:pStyle w:val="NoSpacing"/>
        <w:tabs>
          <w:tab w:val="left" w:pos="6045"/>
        </w:tabs>
        <w:spacing w:line="360" w:lineRule="auto"/>
        <w:jc w:val="both"/>
        <w:rPr>
          <w:rFonts w:ascii="Times New Roman" w:eastAsia="SimSun" w:hAnsi="Times New Roman" w:cs="Times New Roman"/>
          <w:b/>
          <w:bCs/>
          <w:color w:val="000000" w:themeColor="text1"/>
          <w:sz w:val="24"/>
          <w:szCs w:val="24"/>
          <w:lang w:val="en-US"/>
        </w:rPr>
      </w:pPr>
      <w:r w:rsidRPr="00B41064">
        <w:rPr>
          <w:rFonts w:ascii="Times New Roman" w:eastAsia="SimSun" w:hAnsi="Times New Roman" w:cs="Times New Roman"/>
          <w:b/>
          <w:bCs/>
          <w:color w:val="000000" w:themeColor="text1"/>
          <w:sz w:val="24"/>
          <w:szCs w:val="24"/>
          <w:lang w:val="en-US"/>
        </w:rPr>
        <w:t>Source of information: Primary data</w:t>
      </w:r>
      <w:r w:rsidR="00224F56" w:rsidRPr="00B41064">
        <w:rPr>
          <w:rFonts w:ascii="Times New Roman" w:eastAsia="SimSun" w:hAnsi="Times New Roman" w:cs="Times New Roman"/>
          <w:b/>
          <w:bCs/>
          <w:color w:val="000000" w:themeColor="text1"/>
          <w:sz w:val="24"/>
          <w:szCs w:val="24"/>
          <w:lang w:val="en-US"/>
        </w:rPr>
        <w:t xml:space="preserve"> July 2021</w:t>
      </w:r>
    </w:p>
    <w:p w:rsidR="00A546B1" w:rsidRPr="00B41064" w:rsidRDefault="00A546B1" w:rsidP="00B41064">
      <w:pPr>
        <w:spacing w:line="360" w:lineRule="auto"/>
        <w:jc w:val="both"/>
        <w:rPr>
          <w:rFonts w:ascii="Times New Roman" w:eastAsia="Times New Roman" w:hAnsi="Times New Roman" w:cs="Times New Roman"/>
          <w:color w:val="000000" w:themeColor="text1"/>
          <w:sz w:val="24"/>
          <w:szCs w:val="24"/>
        </w:rPr>
      </w:pPr>
    </w:p>
    <w:p w:rsidR="00A546B1" w:rsidRPr="00B41064" w:rsidRDefault="00933452"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lastRenderedPageBreak/>
        <w:t>This table 8</w:t>
      </w:r>
      <w:r w:rsidR="004669DC" w:rsidRPr="00B41064">
        <w:rPr>
          <w:rFonts w:ascii="Times New Roman" w:eastAsia="SimSun" w:hAnsi="Times New Roman" w:cs="Times New Roman"/>
          <w:bCs/>
          <w:color w:val="000000" w:themeColor="text1"/>
          <w:sz w:val="24"/>
          <w:szCs w:val="24"/>
          <w:lang w:val="en-US"/>
        </w:rPr>
        <w:t xml:space="preserve"> shows the price of milk answered by respondent. This study shows that the price of milk in </w:t>
      </w:r>
      <w:proofErr w:type="spellStart"/>
      <w:r w:rsidR="004669DC" w:rsidRPr="00B41064">
        <w:rPr>
          <w:rFonts w:ascii="Times New Roman" w:eastAsia="SimSun" w:hAnsi="Times New Roman" w:cs="Times New Roman"/>
          <w:bCs/>
          <w:color w:val="000000" w:themeColor="text1"/>
          <w:sz w:val="24"/>
          <w:szCs w:val="24"/>
          <w:lang w:val="en-US"/>
        </w:rPr>
        <w:t>Rangiro</w:t>
      </w:r>
      <w:proofErr w:type="spellEnd"/>
      <w:r w:rsidR="004669DC" w:rsidRPr="00B41064">
        <w:rPr>
          <w:rFonts w:ascii="Times New Roman" w:eastAsia="SimSun" w:hAnsi="Times New Roman" w:cs="Times New Roman"/>
          <w:bCs/>
          <w:color w:val="000000" w:themeColor="text1"/>
          <w:sz w:val="24"/>
          <w:szCs w:val="24"/>
          <w:lang w:val="en-US"/>
        </w:rPr>
        <w:t xml:space="preserve"> Sector is so low depending on how the milk is inappropriate handled, there also are few consumers of milk in location although milk is scarce.55% respondents said that the price of one liter of milk is between 200-250 </w:t>
      </w:r>
      <w:proofErr w:type="spellStart"/>
      <w:r w:rsidR="004669DC" w:rsidRPr="00B41064">
        <w:rPr>
          <w:rFonts w:ascii="Times New Roman" w:eastAsia="SimSun" w:hAnsi="Times New Roman" w:cs="Times New Roman"/>
          <w:bCs/>
          <w:color w:val="000000" w:themeColor="text1"/>
          <w:sz w:val="24"/>
          <w:szCs w:val="24"/>
          <w:lang w:val="en-US"/>
        </w:rPr>
        <w:t>rwf</w:t>
      </w:r>
      <w:proofErr w:type="spellEnd"/>
      <w:r w:rsidR="004669DC" w:rsidRPr="00B41064">
        <w:rPr>
          <w:rFonts w:ascii="Times New Roman" w:eastAsia="SimSun" w:hAnsi="Times New Roman" w:cs="Times New Roman"/>
          <w:bCs/>
          <w:color w:val="000000" w:themeColor="text1"/>
          <w:sz w:val="24"/>
          <w:szCs w:val="24"/>
          <w:lang w:val="en-US"/>
        </w:rPr>
        <w:t xml:space="preserve"> while 30.9% of respondents said that the price of one liter of milk is between 250-300 while 1.2</w:t>
      </w:r>
      <w:r w:rsidR="003E6C74" w:rsidRPr="00B41064">
        <w:rPr>
          <w:rFonts w:ascii="Times New Roman" w:eastAsia="SimSun" w:hAnsi="Times New Roman" w:cs="Times New Roman"/>
          <w:bCs/>
          <w:color w:val="000000" w:themeColor="text1"/>
          <w:sz w:val="24"/>
          <w:szCs w:val="24"/>
          <w:lang w:val="en-US"/>
        </w:rPr>
        <w:t>% of</w:t>
      </w:r>
      <w:r w:rsidR="004669DC" w:rsidRPr="00B41064">
        <w:rPr>
          <w:rFonts w:ascii="Times New Roman" w:eastAsia="SimSun" w:hAnsi="Times New Roman" w:cs="Times New Roman"/>
          <w:bCs/>
          <w:color w:val="000000" w:themeColor="text1"/>
          <w:sz w:val="24"/>
          <w:szCs w:val="24"/>
          <w:lang w:val="en-US"/>
        </w:rPr>
        <w:t xml:space="preserve"> respondent</w:t>
      </w:r>
      <w:r w:rsidR="001060E1" w:rsidRPr="00B41064">
        <w:rPr>
          <w:rFonts w:ascii="Times New Roman" w:eastAsia="SimSun" w:hAnsi="Times New Roman" w:cs="Times New Roman"/>
          <w:bCs/>
          <w:color w:val="000000" w:themeColor="text1"/>
          <w:sz w:val="24"/>
          <w:szCs w:val="24"/>
          <w:lang w:val="en-US"/>
        </w:rPr>
        <w:t xml:space="preserve">s said that is between 300-400 </w:t>
      </w:r>
      <w:proofErr w:type="spellStart"/>
      <w:r w:rsidR="004669DC" w:rsidRPr="00B41064">
        <w:rPr>
          <w:rFonts w:ascii="Times New Roman" w:eastAsia="SimSun" w:hAnsi="Times New Roman" w:cs="Times New Roman"/>
          <w:bCs/>
          <w:color w:val="000000" w:themeColor="text1"/>
          <w:sz w:val="24"/>
          <w:szCs w:val="24"/>
          <w:lang w:val="en-US"/>
        </w:rPr>
        <w:t>f</w:t>
      </w:r>
      <w:r w:rsidR="001060E1" w:rsidRPr="00B41064">
        <w:rPr>
          <w:rFonts w:ascii="Times New Roman" w:eastAsia="SimSun" w:hAnsi="Times New Roman" w:cs="Times New Roman"/>
          <w:bCs/>
          <w:color w:val="000000" w:themeColor="text1"/>
          <w:sz w:val="24"/>
          <w:szCs w:val="24"/>
          <w:lang w:val="en-US"/>
        </w:rPr>
        <w:t>r</w:t>
      </w:r>
      <w:r w:rsidR="004669DC" w:rsidRPr="00B41064">
        <w:rPr>
          <w:rFonts w:ascii="Times New Roman" w:eastAsia="SimSun" w:hAnsi="Times New Roman" w:cs="Times New Roman"/>
          <w:bCs/>
          <w:color w:val="000000" w:themeColor="text1"/>
          <w:sz w:val="24"/>
          <w:szCs w:val="24"/>
          <w:lang w:val="en-US"/>
        </w:rPr>
        <w:t>w</w:t>
      </w:r>
      <w:proofErr w:type="spellEnd"/>
      <w:r w:rsidR="004669DC" w:rsidRPr="00B41064">
        <w:rPr>
          <w:rFonts w:ascii="Times New Roman" w:eastAsia="SimSun" w:hAnsi="Times New Roman" w:cs="Times New Roman"/>
          <w:bCs/>
          <w:color w:val="000000" w:themeColor="text1"/>
          <w:sz w:val="24"/>
          <w:szCs w:val="24"/>
          <w:lang w:val="en-US"/>
        </w:rPr>
        <w:t xml:space="preserve">. </w:t>
      </w:r>
    </w:p>
    <w:p w:rsidR="00A546B1" w:rsidRPr="00B41064" w:rsidRDefault="00F74C63" w:rsidP="00B41064">
      <w:pPr>
        <w:pStyle w:val="Caption"/>
        <w:spacing w:line="360" w:lineRule="auto"/>
        <w:rPr>
          <w:rFonts w:ascii="Times New Roman" w:eastAsia="SimSun" w:hAnsi="Times New Roman" w:cs="Times New Roman"/>
          <w:b w:val="0"/>
          <w:bCs w:val="0"/>
          <w:color w:val="000000" w:themeColor="text1"/>
          <w:sz w:val="24"/>
          <w:szCs w:val="24"/>
          <w:lang w:val="en-US"/>
        </w:rPr>
      </w:pPr>
      <w:bookmarkStart w:id="191" w:name="_Toc81797110"/>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9</w:t>
      </w:r>
      <w:r w:rsidR="00907C18" w:rsidRPr="00B41064">
        <w:rPr>
          <w:rFonts w:ascii="Times New Roman" w:hAnsi="Times New Roman" w:cs="Times New Roman"/>
          <w:color w:val="000000" w:themeColor="text1"/>
          <w:sz w:val="24"/>
          <w:szCs w:val="24"/>
        </w:rPr>
        <w:fldChar w:fldCharType="end"/>
      </w:r>
      <w:r w:rsidR="00D0274B" w:rsidRPr="00B41064">
        <w:rPr>
          <w:rFonts w:ascii="Times New Roman" w:hAnsi="Times New Roman" w:cs="Times New Roman"/>
          <w:color w:val="000000" w:themeColor="text1"/>
          <w:sz w:val="24"/>
          <w:szCs w:val="24"/>
        </w:rPr>
        <w:t xml:space="preserve"> :  M</w:t>
      </w:r>
      <w:r w:rsidRPr="00B41064">
        <w:rPr>
          <w:rFonts w:ascii="Times New Roman" w:hAnsi="Times New Roman" w:cs="Times New Roman"/>
          <w:color w:val="000000" w:themeColor="text1"/>
          <w:sz w:val="24"/>
          <w:szCs w:val="24"/>
        </w:rPr>
        <w:t xml:space="preserve">alnutrition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91"/>
    </w:p>
    <w:tbl>
      <w:tblPr>
        <w:tblStyle w:val="TableGrid"/>
        <w:tblW w:w="0" w:type="auto"/>
        <w:tblLook w:val="0000"/>
      </w:tblPr>
      <w:tblGrid>
        <w:gridCol w:w="1492"/>
        <w:gridCol w:w="1737"/>
        <w:gridCol w:w="1391"/>
        <w:gridCol w:w="1737"/>
        <w:gridCol w:w="1392"/>
      </w:tblGrid>
      <w:tr w:rsidR="00F74C63" w:rsidRPr="00B41064" w:rsidTr="00350899">
        <w:trPr>
          <w:trHeight w:val="512"/>
        </w:trPr>
        <w:tc>
          <w:tcPr>
            <w:tcW w:w="4620" w:type="dxa"/>
            <w:gridSpan w:val="3"/>
          </w:tcPr>
          <w:p w:rsidR="001D3829" w:rsidRPr="00B41064" w:rsidRDefault="006460D3" w:rsidP="00B41064">
            <w:pPr>
              <w:pStyle w:val="NoSpacing"/>
              <w:tabs>
                <w:tab w:val="left" w:pos="6045"/>
              </w:tabs>
              <w:spacing w:line="360" w:lineRule="auto"/>
              <w:ind w:left="108"/>
              <w:jc w:val="both"/>
              <w:rPr>
                <w:rFonts w:ascii="Times New Roman" w:eastAsia="SimSun" w:hAnsi="Times New Roman" w:cs="Times New Roman"/>
                <w:b/>
                <w:bCs/>
                <w:color w:val="000000" w:themeColor="text1"/>
                <w:sz w:val="24"/>
                <w:szCs w:val="24"/>
                <w:lang w:val="en-US"/>
              </w:rPr>
            </w:pPr>
            <w:r w:rsidRPr="00B41064">
              <w:rPr>
                <w:rFonts w:ascii="Times New Roman" w:eastAsia="SimSun" w:hAnsi="Times New Roman" w:cs="Times New Roman"/>
                <w:b/>
                <w:bCs/>
                <w:color w:val="000000" w:themeColor="text1"/>
                <w:sz w:val="24"/>
                <w:szCs w:val="24"/>
                <w:lang w:val="en-US"/>
              </w:rPr>
              <w:t>Malnutrition</w:t>
            </w:r>
            <w:r w:rsidR="001D3829" w:rsidRPr="00B41064">
              <w:rPr>
                <w:rFonts w:ascii="Times New Roman" w:eastAsia="SimSun" w:hAnsi="Times New Roman" w:cs="Times New Roman"/>
                <w:b/>
                <w:bCs/>
                <w:color w:val="000000" w:themeColor="text1"/>
                <w:sz w:val="24"/>
                <w:szCs w:val="24"/>
                <w:lang w:val="en-US"/>
              </w:rPr>
              <w:t xml:space="preserve"> before </w:t>
            </w:r>
            <w:proofErr w:type="spellStart"/>
            <w:r w:rsidR="001D3829" w:rsidRPr="00B41064">
              <w:rPr>
                <w:rFonts w:ascii="Times New Roman" w:eastAsia="SimSun" w:hAnsi="Times New Roman" w:cs="Times New Roman"/>
                <w:b/>
                <w:bCs/>
                <w:color w:val="000000" w:themeColor="text1"/>
                <w:sz w:val="24"/>
                <w:szCs w:val="24"/>
                <w:lang w:val="en-US"/>
              </w:rPr>
              <w:t>Girinka</w:t>
            </w:r>
            <w:proofErr w:type="spellEnd"/>
            <w:r w:rsidR="001D3829" w:rsidRPr="00B41064">
              <w:rPr>
                <w:rFonts w:ascii="Times New Roman" w:eastAsia="SimSun" w:hAnsi="Times New Roman" w:cs="Times New Roman"/>
                <w:b/>
                <w:bCs/>
                <w:color w:val="000000" w:themeColor="text1"/>
                <w:sz w:val="24"/>
                <w:szCs w:val="24"/>
                <w:lang w:val="en-US"/>
              </w:rPr>
              <w:t xml:space="preserve"> program</w:t>
            </w:r>
          </w:p>
        </w:tc>
        <w:tc>
          <w:tcPr>
            <w:tcW w:w="3129" w:type="dxa"/>
            <w:gridSpan w:val="2"/>
          </w:tcPr>
          <w:p w:rsidR="001D3829" w:rsidRPr="00B41064" w:rsidRDefault="001D3829" w:rsidP="00B41064">
            <w:pPr>
              <w:pStyle w:val="NoSpacing"/>
              <w:tabs>
                <w:tab w:val="left" w:pos="6045"/>
              </w:tabs>
              <w:spacing w:line="360" w:lineRule="auto"/>
              <w:ind w:left="108"/>
              <w:jc w:val="both"/>
              <w:rPr>
                <w:rFonts w:ascii="Times New Roman" w:eastAsia="SimSun" w:hAnsi="Times New Roman" w:cs="Times New Roman"/>
                <w:b/>
                <w:bCs/>
                <w:color w:val="000000" w:themeColor="text1"/>
                <w:sz w:val="24"/>
                <w:szCs w:val="24"/>
                <w:lang w:val="en-US"/>
              </w:rPr>
            </w:pPr>
            <w:r w:rsidRPr="00B41064">
              <w:rPr>
                <w:rFonts w:ascii="Times New Roman" w:eastAsia="SimSun" w:hAnsi="Times New Roman" w:cs="Times New Roman"/>
                <w:b/>
                <w:bCs/>
                <w:color w:val="000000" w:themeColor="text1"/>
                <w:sz w:val="24"/>
                <w:szCs w:val="24"/>
                <w:lang w:val="en-US"/>
              </w:rPr>
              <w:t xml:space="preserve">Malnutrition after </w:t>
            </w:r>
            <w:proofErr w:type="spellStart"/>
            <w:r w:rsidRPr="00B41064">
              <w:rPr>
                <w:rFonts w:ascii="Times New Roman" w:eastAsia="SimSun" w:hAnsi="Times New Roman" w:cs="Times New Roman"/>
                <w:b/>
                <w:bCs/>
                <w:color w:val="000000" w:themeColor="text1"/>
                <w:sz w:val="24"/>
                <w:szCs w:val="24"/>
                <w:lang w:val="en-US"/>
              </w:rPr>
              <w:t>Girinka</w:t>
            </w:r>
            <w:proofErr w:type="spellEnd"/>
            <w:r w:rsidRPr="00B41064">
              <w:rPr>
                <w:rFonts w:ascii="Times New Roman" w:eastAsia="SimSun" w:hAnsi="Times New Roman" w:cs="Times New Roman"/>
                <w:b/>
                <w:bCs/>
                <w:color w:val="000000" w:themeColor="text1"/>
                <w:sz w:val="24"/>
                <w:szCs w:val="24"/>
                <w:lang w:val="en-US"/>
              </w:rPr>
              <w:t xml:space="preserve"> program</w:t>
            </w:r>
          </w:p>
        </w:tc>
      </w:tr>
      <w:tr w:rsidR="00F74C63" w:rsidRPr="00B41064" w:rsidTr="00350899">
        <w:tblPrEx>
          <w:tblLook w:val="04A0"/>
        </w:tblPrEx>
        <w:tc>
          <w:tcPr>
            <w:tcW w:w="1492" w:type="dxa"/>
          </w:tcPr>
          <w:p w:rsidR="00350899" w:rsidRPr="00B41064" w:rsidRDefault="00D40667"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 xml:space="preserve">Response </w:t>
            </w:r>
          </w:p>
        </w:tc>
        <w:tc>
          <w:tcPr>
            <w:tcW w:w="1737" w:type="dxa"/>
          </w:tcPr>
          <w:p w:rsidR="00350899" w:rsidRPr="00B41064" w:rsidRDefault="00D40667"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Frequency</w:t>
            </w:r>
          </w:p>
        </w:tc>
        <w:tc>
          <w:tcPr>
            <w:tcW w:w="1391" w:type="dxa"/>
          </w:tcPr>
          <w:p w:rsidR="00350899" w:rsidRPr="00B41064" w:rsidRDefault="00D40667"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Percent</w:t>
            </w:r>
          </w:p>
        </w:tc>
        <w:tc>
          <w:tcPr>
            <w:tcW w:w="1737" w:type="dxa"/>
          </w:tcPr>
          <w:p w:rsidR="00350899" w:rsidRPr="00B41064" w:rsidRDefault="00D40667"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Frequency</w:t>
            </w:r>
          </w:p>
        </w:tc>
        <w:tc>
          <w:tcPr>
            <w:tcW w:w="1392" w:type="dxa"/>
          </w:tcPr>
          <w:p w:rsidR="00350899" w:rsidRPr="00B41064" w:rsidRDefault="00D40667"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Percentage</w:t>
            </w:r>
          </w:p>
        </w:tc>
      </w:tr>
      <w:tr w:rsidR="00F74C63" w:rsidRPr="00B41064" w:rsidTr="00350899">
        <w:tblPrEx>
          <w:tblLook w:val="04A0"/>
        </w:tblPrEx>
        <w:tc>
          <w:tcPr>
            <w:tcW w:w="1492"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No</w:t>
            </w:r>
          </w:p>
        </w:tc>
        <w:tc>
          <w:tcPr>
            <w:tcW w:w="1737" w:type="dxa"/>
          </w:tcPr>
          <w:p w:rsidR="00350899" w:rsidRPr="00B41064" w:rsidRDefault="001B1851"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26</w:t>
            </w:r>
          </w:p>
        </w:tc>
        <w:tc>
          <w:tcPr>
            <w:tcW w:w="1391"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hAnsi="Times New Roman" w:cs="Times New Roman"/>
                <w:color w:val="000000" w:themeColor="text1"/>
                <w:sz w:val="24"/>
                <w:szCs w:val="24"/>
                <w:lang w:val="en-US"/>
              </w:rPr>
              <w:t>32.1</w:t>
            </w:r>
          </w:p>
        </w:tc>
        <w:tc>
          <w:tcPr>
            <w:tcW w:w="1737" w:type="dxa"/>
          </w:tcPr>
          <w:p w:rsidR="00350899" w:rsidRPr="00B41064" w:rsidRDefault="001B1851"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81</w:t>
            </w:r>
          </w:p>
        </w:tc>
        <w:tc>
          <w:tcPr>
            <w:tcW w:w="1392" w:type="dxa"/>
          </w:tcPr>
          <w:p w:rsidR="00350899" w:rsidRPr="00B41064" w:rsidRDefault="001B1851"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100</w:t>
            </w:r>
          </w:p>
        </w:tc>
      </w:tr>
      <w:tr w:rsidR="00F74C63" w:rsidRPr="00B41064" w:rsidTr="00350899">
        <w:tblPrEx>
          <w:tblLook w:val="04A0"/>
        </w:tblPrEx>
        <w:tc>
          <w:tcPr>
            <w:tcW w:w="1492"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Yes</w:t>
            </w:r>
          </w:p>
        </w:tc>
        <w:tc>
          <w:tcPr>
            <w:tcW w:w="1737"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55</w:t>
            </w:r>
          </w:p>
        </w:tc>
        <w:tc>
          <w:tcPr>
            <w:tcW w:w="1391"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hAnsi="Times New Roman" w:cs="Times New Roman"/>
                <w:color w:val="000000" w:themeColor="text1"/>
                <w:sz w:val="24"/>
                <w:szCs w:val="24"/>
                <w:lang w:val="en-US"/>
              </w:rPr>
              <w:t>67.9</w:t>
            </w:r>
          </w:p>
        </w:tc>
        <w:tc>
          <w:tcPr>
            <w:tcW w:w="1737" w:type="dxa"/>
          </w:tcPr>
          <w:p w:rsidR="00350899" w:rsidRPr="00B41064" w:rsidRDefault="001B1851"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0</w:t>
            </w:r>
          </w:p>
        </w:tc>
        <w:tc>
          <w:tcPr>
            <w:tcW w:w="1392" w:type="dxa"/>
          </w:tcPr>
          <w:p w:rsidR="00350899" w:rsidRPr="00B41064" w:rsidRDefault="001B1851"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0</w:t>
            </w:r>
          </w:p>
        </w:tc>
      </w:tr>
      <w:tr w:rsidR="00F74C63" w:rsidRPr="00B41064" w:rsidTr="00350899">
        <w:tblPrEx>
          <w:tblLook w:val="04A0"/>
        </w:tblPrEx>
        <w:tc>
          <w:tcPr>
            <w:tcW w:w="1492" w:type="dxa"/>
          </w:tcPr>
          <w:p w:rsidR="00350899" w:rsidRPr="00B41064" w:rsidRDefault="006460D3"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To</w:t>
            </w:r>
            <w:r w:rsidR="00350899" w:rsidRPr="00B41064">
              <w:rPr>
                <w:rFonts w:ascii="Times New Roman" w:eastAsia="SimSun" w:hAnsi="Times New Roman" w:cs="Times New Roman"/>
                <w:bCs/>
                <w:color w:val="000000" w:themeColor="text1"/>
                <w:sz w:val="24"/>
                <w:szCs w:val="24"/>
                <w:lang w:val="en-US"/>
              </w:rPr>
              <w:t>tal</w:t>
            </w:r>
          </w:p>
        </w:tc>
        <w:tc>
          <w:tcPr>
            <w:tcW w:w="1737"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81</w:t>
            </w:r>
          </w:p>
        </w:tc>
        <w:tc>
          <w:tcPr>
            <w:tcW w:w="1391"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hAnsi="Times New Roman" w:cs="Times New Roman"/>
                <w:color w:val="000000" w:themeColor="text1"/>
                <w:sz w:val="24"/>
                <w:szCs w:val="24"/>
              </w:rPr>
              <w:t>100.0</w:t>
            </w:r>
          </w:p>
        </w:tc>
        <w:tc>
          <w:tcPr>
            <w:tcW w:w="1737"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81</w:t>
            </w:r>
          </w:p>
        </w:tc>
        <w:tc>
          <w:tcPr>
            <w:tcW w:w="1392" w:type="dxa"/>
          </w:tcPr>
          <w:p w:rsidR="00350899" w:rsidRPr="00B41064" w:rsidRDefault="00350899" w:rsidP="00B41064">
            <w:pPr>
              <w:pStyle w:val="NoSpacing"/>
              <w:tabs>
                <w:tab w:val="left" w:pos="6045"/>
              </w:tabs>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SimSun" w:hAnsi="Times New Roman" w:cs="Times New Roman"/>
                <w:bCs/>
                <w:color w:val="000000" w:themeColor="text1"/>
                <w:sz w:val="24"/>
                <w:szCs w:val="24"/>
                <w:lang w:val="en-US"/>
              </w:rPr>
              <w:t>100.0</w:t>
            </w:r>
          </w:p>
        </w:tc>
      </w:tr>
    </w:tbl>
    <w:p w:rsidR="00337E17" w:rsidRPr="00B41064" w:rsidRDefault="00337E1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0127C8" w:rsidRPr="00B41064" w:rsidRDefault="00350899"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5F276B" w:rsidRPr="00B41064">
        <w:rPr>
          <w:rFonts w:ascii="Times New Roman" w:hAnsi="Times New Roman" w:cs="Times New Roman"/>
          <w:b/>
          <w:color w:val="000000" w:themeColor="text1"/>
          <w:sz w:val="24"/>
          <w:szCs w:val="24"/>
          <w:lang w:val="en-US"/>
        </w:rPr>
        <w:t xml:space="preserve"> July</w:t>
      </w:r>
      <w:proofErr w:type="gramStart"/>
      <w:r w:rsidR="005F276B" w:rsidRPr="00B41064">
        <w:rPr>
          <w:rFonts w:ascii="Times New Roman" w:hAnsi="Times New Roman" w:cs="Times New Roman"/>
          <w:b/>
          <w:color w:val="000000" w:themeColor="text1"/>
          <w:sz w:val="24"/>
          <w:szCs w:val="24"/>
          <w:lang w:val="en-US"/>
        </w:rPr>
        <w:t>,2021</w:t>
      </w:r>
      <w:proofErr w:type="gramEnd"/>
    </w:p>
    <w:p w:rsidR="00A546B1" w:rsidRPr="00B41064" w:rsidRDefault="000C3479"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This table 9</w:t>
      </w:r>
      <w:r w:rsidR="00AD1D41" w:rsidRPr="00B41064">
        <w:rPr>
          <w:rFonts w:ascii="Times New Roman" w:eastAsia="Times New Roman" w:hAnsi="Times New Roman" w:cs="Times New Roman"/>
          <w:color w:val="000000" w:themeColor="text1"/>
          <w:sz w:val="24"/>
          <w:szCs w:val="24"/>
          <w:lang w:val="en-US"/>
        </w:rPr>
        <w:t xml:space="preserve"> s</w:t>
      </w:r>
      <w:r w:rsidR="00350899" w:rsidRPr="00B41064">
        <w:rPr>
          <w:rFonts w:ascii="Times New Roman" w:eastAsia="Times New Roman" w:hAnsi="Times New Roman" w:cs="Times New Roman"/>
          <w:color w:val="000000" w:themeColor="text1"/>
          <w:sz w:val="24"/>
          <w:szCs w:val="24"/>
          <w:lang w:val="en-US"/>
        </w:rPr>
        <w:t>hows</w:t>
      </w:r>
      <w:r w:rsidR="004669DC" w:rsidRPr="00B41064">
        <w:rPr>
          <w:rFonts w:ascii="Times New Roman" w:eastAsia="Times New Roman" w:hAnsi="Times New Roman" w:cs="Times New Roman"/>
          <w:color w:val="000000" w:themeColor="text1"/>
          <w:sz w:val="24"/>
          <w:szCs w:val="24"/>
          <w:lang w:val="en-US"/>
        </w:rPr>
        <w:t xml:space="preserve"> the number of respondents faced with malnutrition before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has been la</w:t>
      </w:r>
      <w:r w:rsidR="00451C0D" w:rsidRPr="00B41064">
        <w:rPr>
          <w:rFonts w:ascii="Times New Roman" w:eastAsia="Times New Roman" w:hAnsi="Times New Roman" w:cs="Times New Roman"/>
          <w:color w:val="000000" w:themeColor="text1"/>
          <w:sz w:val="24"/>
          <w:szCs w:val="24"/>
          <w:lang w:val="en-US"/>
        </w:rPr>
        <w:t xml:space="preserve">unched in </w:t>
      </w:r>
      <w:proofErr w:type="spellStart"/>
      <w:r w:rsidR="00451C0D" w:rsidRPr="00B41064">
        <w:rPr>
          <w:rFonts w:ascii="Times New Roman" w:eastAsia="Times New Roman" w:hAnsi="Times New Roman" w:cs="Times New Roman"/>
          <w:color w:val="000000" w:themeColor="text1"/>
          <w:sz w:val="24"/>
          <w:szCs w:val="24"/>
          <w:lang w:val="en-US"/>
        </w:rPr>
        <w:t>Rangiro</w:t>
      </w:r>
      <w:proofErr w:type="spellEnd"/>
      <w:r w:rsidR="00451C0D" w:rsidRPr="00B41064">
        <w:rPr>
          <w:rFonts w:ascii="Times New Roman" w:eastAsia="Times New Roman" w:hAnsi="Times New Roman" w:cs="Times New Roman"/>
          <w:color w:val="000000" w:themeColor="text1"/>
          <w:sz w:val="24"/>
          <w:szCs w:val="24"/>
          <w:lang w:val="en-US"/>
        </w:rPr>
        <w:t xml:space="preserve"> Sector. Those </w:t>
      </w:r>
      <w:r w:rsidR="004669DC" w:rsidRPr="00B41064">
        <w:rPr>
          <w:rFonts w:ascii="Times New Roman" w:eastAsia="Times New Roman" w:hAnsi="Times New Roman" w:cs="Times New Roman"/>
          <w:color w:val="000000" w:themeColor="text1"/>
          <w:sz w:val="24"/>
          <w:szCs w:val="24"/>
          <w:lang w:val="en-US"/>
        </w:rPr>
        <w:t xml:space="preserve">who </w:t>
      </w:r>
      <w:r w:rsidR="00451C0D" w:rsidRPr="00B41064">
        <w:rPr>
          <w:rFonts w:ascii="Times New Roman" w:eastAsia="Times New Roman" w:hAnsi="Times New Roman" w:cs="Times New Roman"/>
          <w:color w:val="000000" w:themeColor="text1"/>
          <w:sz w:val="24"/>
          <w:szCs w:val="24"/>
          <w:lang w:val="en-US"/>
        </w:rPr>
        <w:t>responded that</w:t>
      </w:r>
      <w:r w:rsidR="004669DC" w:rsidRPr="00B41064">
        <w:rPr>
          <w:rFonts w:ascii="Times New Roman" w:eastAsia="Times New Roman" w:hAnsi="Times New Roman" w:cs="Times New Roman"/>
          <w:color w:val="000000" w:themeColor="text1"/>
          <w:sz w:val="24"/>
          <w:szCs w:val="24"/>
          <w:lang w:val="en-US"/>
        </w:rPr>
        <w:t xml:space="preserve"> there was no malnutrition in their </w:t>
      </w:r>
      <w:r w:rsidR="00451C0D" w:rsidRPr="00B41064">
        <w:rPr>
          <w:rFonts w:ascii="Times New Roman" w:eastAsia="Times New Roman" w:hAnsi="Times New Roman" w:cs="Times New Roman"/>
          <w:color w:val="000000" w:themeColor="text1"/>
          <w:sz w:val="24"/>
          <w:szCs w:val="24"/>
          <w:lang w:val="en-US"/>
        </w:rPr>
        <w:t xml:space="preserve">household </w:t>
      </w:r>
      <w:r w:rsidR="00432710" w:rsidRPr="00B41064">
        <w:rPr>
          <w:rFonts w:ascii="Times New Roman" w:eastAsia="Times New Roman" w:hAnsi="Times New Roman" w:cs="Times New Roman"/>
          <w:color w:val="000000" w:themeColor="text1"/>
          <w:sz w:val="24"/>
          <w:szCs w:val="24"/>
          <w:lang w:val="en-US"/>
        </w:rPr>
        <w:t>equal to</w:t>
      </w:r>
      <w:r w:rsidR="001B1851" w:rsidRPr="00B41064">
        <w:rPr>
          <w:rFonts w:ascii="Times New Roman" w:eastAsia="Times New Roman" w:hAnsi="Times New Roman" w:cs="Times New Roman"/>
          <w:color w:val="000000" w:themeColor="text1"/>
          <w:sz w:val="24"/>
          <w:szCs w:val="24"/>
          <w:lang w:val="en-US"/>
        </w:rPr>
        <w:t xml:space="preserve"> 32.1%</w:t>
      </w:r>
      <w:r w:rsidR="00451C0D" w:rsidRPr="00B41064">
        <w:rPr>
          <w:rFonts w:ascii="Times New Roman" w:eastAsia="Times New Roman" w:hAnsi="Times New Roman" w:cs="Times New Roman"/>
          <w:color w:val="000000" w:themeColor="text1"/>
          <w:sz w:val="24"/>
          <w:szCs w:val="24"/>
          <w:lang w:val="en-US"/>
        </w:rPr>
        <w:t xml:space="preserve"> while</w:t>
      </w:r>
      <w:r w:rsidR="001B1851" w:rsidRPr="00B41064">
        <w:rPr>
          <w:rFonts w:ascii="Times New Roman" w:eastAsia="Times New Roman" w:hAnsi="Times New Roman" w:cs="Times New Roman"/>
          <w:color w:val="000000" w:themeColor="text1"/>
          <w:sz w:val="24"/>
          <w:szCs w:val="24"/>
          <w:lang w:val="en-US"/>
        </w:rPr>
        <w:t xml:space="preserve"> 67.9</w:t>
      </w:r>
      <w:r w:rsidR="004669DC" w:rsidRPr="00B41064">
        <w:rPr>
          <w:rFonts w:ascii="Times New Roman" w:eastAsia="Times New Roman" w:hAnsi="Times New Roman" w:cs="Times New Roman"/>
          <w:color w:val="000000" w:themeColor="text1"/>
          <w:sz w:val="24"/>
          <w:szCs w:val="24"/>
          <w:lang w:val="en-US"/>
        </w:rPr>
        <w:t xml:space="preserve">% </w:t>
      </w:r>
      <w:r w:rsidR="00432710" w:rsidRPr="00B41064">
        <w:rPr>
          <w:rFonts w:ascii="Times New Roman" w:eastAsia="Times New Roman" w:hAnsi="Times New Roman" w:cs="Times New Roman"/>
          <w:color w:val="000000" w:themeColor="text1"/>
          <w:sz w:val="24"/>
          <w:szCs w:val="24"/>
          <w:lang w:val="en-US"/>
        </w:rPr>
        <w:t>said</w:t>
      </w:r>
      <w:r w:rsidR="00451C0D" w:rsidRPr="00B41064">
        <w:rPr>
          <w:rFonts w:ascii="Times New Roman" w:eastAsia="Times New Roman" w:hAnsi="Times New Roman" w:cs="Times New Roman"/>
          <w:color w:val="000000" w:themeColor="text1"/>
          <w:sz w:val="24"/>
          <w:szCs w:val="24"/>
          <w:lang w:val="en-US"/>
        </w:rPr>
        <w:t xml:space="preserve"> that</w:t>
      </w:r>
      <w:r w:rsidR="004669DC" w:rsidRPr="00B41064">
        <w:rPr>
          <w:rFonts w:ascii="Times New Roman" w:eastAsia="Times New Roman" w:hAnsi="Times New Roman" w:cs="Times New Roman"/>
          <w:color w:val="000000" w:themeColor="text1"/>
          <w:sz w:val="24"/>
          <w:szCs w:val="24"/>
          <w:lang w:val="en-US"/>
        </w:rPr>
        <w:t xml:space="preserve"> there </w:t>
      </w:r>
      <w:r w:rsidR="00451C0D" w:rsidRPr="00B41064">
        <w:rPr>
          <w:rFonts w:ascii="Times New Roman" w:eastAsia="Times New Roman" w:hAnsi="Times New Roman" w:cs="Times New Roman"/>
          <w:color w:val="000000" w:themeColor="text1"/>
          <w:sz w:val="24"/>
          <w:szCs w:val="24"/>
          <w:lang w:val="en-US"/>
        </w:rPr>
        <w:t>were malnutrition cases. The</w:t>
      </w:r>
      <w:r w:rsidR="004669DC" w:rsidRPr="00B41064">
        <w:rPr>
          <w:rFonts w:ascii="Times New Roman" w:eastAsia="Times New Roman" w:hAnsi="Times New Roman" w:cs="Times New Roman"/>
          <w:color w:val="000000" w:themeColor="text1"/>
          <w:sz w:val="24"/>
          <w:szCs w:val="24"/>
          <w:lang w:val="en-US"/>
        </w:rPr>
        <w:t xml:space="preserve"> main reason for the large percentage of households living with malnutrition was that at that time there was no milk, the perception was that at that time people did not know to give up a balanced diet and the cultivated land was unproductive</w:t>
      </w:r>
      <w:r w:rsidR="00350899" w:rsidRPr="00B41064">
        <w:rPr>
          <w:rFonts w:ascii="Times New Roman" w:eastAsia="Times New Roman" w:hAnsi="Times New Roman" w:cs="Times New Roman"/>
          <w:color w:val="000000" w:themeColor="text1"/>
          <w:sz w:val="24"/>
          <w:szCs w:val="24"/>
          <w:lang w:val="en-US"/>
        </w:rPr>
        <w:t xml:space="preserve"> .The study is also showing that the households living with malnutrition after initiating </w:t>
      </w:r>
      <w:proofErr w:type="spellStart"/>
      <w:r w:rsidR="00350899" w:rsidRPr="00B41064">
        <w:rPr>
          <w:rFonts w:ascii="Times New Roman" w:eastAsia="Times New Roman" w:hAnsi="Times New Roman" w:cs="Times New Roman"/>
          <w:color w:val="000000" w:themeColor="text1"/>
          <w:sz w:val="24"/>
          <w:szCs w:val="24"/>
          <w:lang w:val="en-US"/>
        </w:rPr>
        <w:t>Giri</w:t>
      </w:r>
      <w:r w:rsidR="001B1851" w:rsidRPr="00B41064">
        <w:rPr>
          <w:rFonts w:ascii="Times New Roman" w:eastAsia="Times New Roman" w:hAnsi="Times New Roman" w:cs="Times New Roman"/>
          <w:color w:val="000000" w:themeColor="text1"/>
          <w:sz w:val="24"/>
          <w:szCs w:val="24"/>
          <w:lang w:val="en-US"/>
        </w:rPr>
        <w:t>nka</w:t>
      </w:r>
      <w:proofErr w:type="spellEnd"/>
      <w:r w:rsidR="001B1851" w:rsidRPr="00B41064">
        <w:rPr>
          <w:rFonts w:ascii="Times New Roman" w:eastAsia="Times New Roman" w:hAnsi="Times New Roman" w:cs="Times New Roman"/>
          <w:color w:val="000000" w:themeColor="text1"/>
          <w:sz w:val="24"/>
          <w:szCs w:val="24"/>
          <w:lang w:val="en-US"/>
        </w:rPr>
        <w:t xml:space="preserve"> program has decreased from 67.9% to 0%.</w:t>
      </w:r>
      <w:r w:rsidR="004669DC" w:rsidRPr="00B41064">
        <w:rPr>
          <w:rFonts w:ascii="Times New Roman" w:eastAsia="Times New Roman" w:hAnsi="Times New Roman" w:cs="Times New Roman"/>
          <w:color w:val="000000" w:themeColor="text1"/>
          <w:sz w:val="24"/>
          <w:szCs w:val="24"/>
          <w:lang w:val="en-US"/>
        </w:rPr>
        <w:t xml:space="preserve">.This study shown that there was large percentage of households living with malnutrition </w:t>
      </w:r>
      <w:r w:rsidR="00451C0D" w:rsidRPr="00B41064">
        <w:rPr>
          <w:rFonts w:ascii="Times New Roman" w:eastAsia="Times New Roman" w:hAnsi="Times New Roman" w:cs="Times New Roman"/>
          <w:color w:val="000000" w:themeColor="text1"/>
          <w:sz w:val="24"/>
          <w:szCs w:val="24"/>
          <w:lang w:val="en-US"/>
        </w:rPr>
        <w:t>but now</w:t>
      </w:r>
      <w:r w:rsidR="004669DC" w:rsidRPr="00B41064">
        <w:rPr>
          <w:rFonts w:ascii="Times New Roman" w:eastAsia="Times New Roman" w:hAnsi="Times New Roman" w:cs="Times New Roman"/>
          <w:color w:val="000000" w:themeColor="text1"/>
          <w:sz w:val="24"/>
          <w:szCs w:val="24"/>
          <w:lang w:val="en-US"/>
        </w:rPr>
        <w:t xml:space="preserve"> malnutrition has been </w:t>
      </w:r>
      <w:r w:rsidR="00451C0D" w:rsidRPr="00B41064">
        <w:rPr>
          <w:rFonts w:ascii="Times New Roman" w:eastAsia="Times New Roman" w:hAnsi="Times New Roman" w:cs="Times New Roman"/>
          <w:color w:val="000000" w:themeColor="text1"/>
          <w:sz w:val="24"/>
          <w:szCs w:val="24"/>
          <w:lang w:val="en-US"/>
        </w:rPr>
        <w:t>recovered where</w:t>
      </w:r>
      <w:r w:rsidR="004669DC" w:rsidRPr="00B41064">
        <w:rPr>
          <w:rFonts w:ascii="Times New Roman" w:eastAsia="Times New Roman" w:hAnsi="Times New Roman" w:cs="Times New Roman"/>
          <w:color w:val="000000" w:themeColor="text1"/>
          <w:sz w:val="24"/>
          <w:szCs w:val="24"/>
          <w:lang w:val="en-US"/>
        </w:rPr>
        <w:t xml:space="preserve"> 100% of respondents said that there is no </w:t>
      </w:r>
      <w:r w:rsidR="00451C0D" w:rsidRPr="00B41064">
        <w:rPr>
          <w:rFonts w:ascii="Times New Roman" w:eastAsia="Times New Roman" w:hAnsi="Times New Roman" w:cs="Times New Roman"/>
          <w:color w:val="000000" w:themeColor="text1"/>
          <w:sz w:val="24"/>
          <w:szCs w:val="24"/>
          <w:lang w:val="en-US"/>
        </w:rPr>
        <w:t>malnutrition in</w:t>
      </w:r>
      <w:r w:rsidR="004669DC" w:rsidRPr="00B41064">
        <w:rPr>
          <w:rFonts w:ascii="Times New Roman" w:eastAsia="Times New Roman" w:hAnsi="Times New Roman" w:cs="Times New Roman"/>
          <w:color w:val="000000" w:themeColor="text1"/>
          <w:sz w:val="24"/>
          <w:szCs w:val="24"/>
          <w:lang w:val="en-US"/>
        </w:rPr>
        <w:t xml:space="preserve"> their households.</w:t>
      </w:r>
    </w:p>
    <w:p w:rsidR="00A546B1" w:rsidRPr="00B41064" w:rsidRDefault="00F74C63" w:rsidP="00B41064">
      <w:pPr>
        <w:pStyle w:val="Caption"/>
        <w:spacing w:line="360" w:lineRule="auto"/>
        <w:rPr>
          <w:rFonts w:ascii="Times New Roman" w:eastAsia="Times New Roman" w:hAnsi="Times New Roman" w:cs="Times New Roman"/>
          <w:b w:val="0"/>
          <w:color w:val="000000" w:themeColor="text1"/>
          <w:sz w:val="24"/>
          <w:szCs w:val="24"/>
          <w:lang w:val="en-US"/>
        </w:rPr>
      </w:pPr>
      <w:bookmarkStart w:id="192" w:name="_Toc81797111"/>
      <w:r w:rsidRPr="00B41064">
        <w:rPr>
          <w:rFonts w:ascii="Times New Roman" w:hAnsi="Times New Roman" w:cs="Times New Roman"/>
          <w:color w:val="000000" w:themeColor="text1"/>
          <w:sz w:val="24"/>
          <w:szCs w:val="24"/>
        </w:rPr>
        <w:t>Table</w:t>
      </w:r>
      <w:proofErr w:type="gramStart"/>
      <w:r w:rsidR="00630AE5" w:rsidRPr="00B41064">
        <w:rPr>
          <w:rFonts w:ascii="Times New Roman" w:hAnsi="Times New Roman" w:cs="Times New Roman"/>
          <w:color w:val="000000" w:themeColor="text1"/>
          <w:sz w:val="24"/>
          <w:szCs w:val="24"/>
        </w:rPr>
        <w:t>:</w:t>
      </w:r>
      <w:proofErr w:type="gramEnd"/>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10</w:t>
      </w:r>
      <w:r w:rsidR="00907C18" w:rsidRPr="00B41064">
        <w:rPr>
          <w:rFonts w:ascii="Times New Roman" w:hAnsi="Times New Roman" w:cs="Times New Roman"/>
          <w:color w:val="000000" w:themeColor="text1"/>
          <w:sz w:val="24"/>
          <w:szCs w:val="24"/>
        </w:rPr>
        <w:fldChar w:fldCharType="end"/>
      </w:r>
      <w:r w:rsidRPr="00B41064">
        <w:rPr>
          <w:rFonts w:ascii="Times New Roman" w:hAnsi="Times New Roman" w:cs="Times New Roman"/>
          <w:color w:val="000000" w:themeColor="text1"/>
          <w:sz w:val="24"/>
          <w:szCs w:val="24"/>
        </w:rPr>
        <w:t>Organic manure</w:t>
      </w:r>
      <w:bookmarkEnd w:id="192"/>
    </w:p>
    <w:tbl>
      <w:tblPr>
        <w:tblW w:w="6387"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720"/>
        <w:gridCol w:w="990"/>
        <w:gridCol w:w="872"/>
        <w:gridCol w:w="998"/>
        <w:gridCol w:w="1367"/>
        <w:gridCol w:w="1440"/>
      </w:tblGrid>
      <w:tr w:rsidR="00A546B1" w:rsidRPr="00B41064" w:rsidTr="006460D3">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A546B1" w:rsidP="00B41064">
            <w:pPr>
              <w:spacing w:line="360" w:lineRule="auto"/>
              <w:jc w:val="both"/>
              <w:rPr>
                <w:rFonts w:ascii="Times New Roman" w:hAnsi="Times New Roman" w:cs="Times New Roman"/>
                <w:color w:val="000000" w:themeColor="text1"/>
                <w:sz w:val="24"/>
                <w:szCs w:val="24"/>
              </w:rPr>
            </w:pPr>
          </w:p>
        </w:tc>
        <w:tc>
          <w:tcPr>
            <w:tcW w:w="99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6460D3"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response</w:t>
            </w:r>
          </w:p>
        </w:tc>
        <w:tc>
          <w:tcPr>
            <w:tcW w:w="87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367"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14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A546B1" w:rsidRPr="00B41064" w:rsidTr="006460D3">
        <w:trPr>
          <w:cantSplit/>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99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Yes</w:t>
            </w:r>
          </w:p>
        </w:tc>
        <w:tc>
          <w:tcPr>
            <w:tcW w:w="87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367"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4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center"/>
          </w:tcPr>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bl>
    <w:p w:rsidR="006460D3" w:rsidRPr="00B41064" w:rsidRDefault="006460D3"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630AE5" w:rsidRPr="00B41064">
        <w:rPr>
          <w:rFonts w:ascii="Times New Roman" w:hAnsi="Times New Roman" w:cs="Times New Roman"/>
          <w:b/>
          <w:color w:val="000000" w:themeColor="text1"/>
          <w:sz w:val="24"/>
          <w:szCs w:val="24"/>
          <w:lang w:val="en-US"/>
        </w:rPr>
        <w:t xml:space="preserve"> July 2021</w:t>
      </w:r>
    </w:p>
    <w:p w:rsidR="00A546B1" w:rsidRPr="00B41064" w:rsidRDefault="00451C0D"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lastRenderedPageBreak/>
        <w:t xml:space="preserve">This table </w:t>
      </w:r>
      <w:r w:rsidR="00585219" w:rsidRPr="00B41064">
        <w:rPr>
          <w:rFonts w:ascii="Times New Roman" w:eastAsia="Times New Roman" w:hAnsi="Times New Roman" w:cs="Times New Roman"/>
          <w:color w:val="000000" w:themeColor="text1"/>
          <w:sz w:val="24"/>
          <w:szCs w:val="24"/>
          <w:lang w:val="en-US"/>
        </w:rPr>
        <w:t>10</w:t>
      </w:r>
      <w:r w:rsidR="00941CC9" w:rsidRPr="00B41064">
        <w:rPr>
          <w:rFonts w:ascii="Times New Roman" w:eastAsia="Times New Roman" w:hAnsi="Times New Roman" w:cs="Times New Roman"/>
          <w:color w:val="000000" w:themeColor="text1"/>
          <w:sz w:val="24"/>
          <w:szCs w:val="24"/>
          <w:lang w:val="en-US"/>
        </w:rPr>
        <w:t xml:space="preserve"> shows the number of respondents who</w:t>
      </w:r>
      <w:r w:rsidR="004669DC" w:rsidRPr="00B41064">
        <w:rPr>
          <w:rFonts w:ascii="Times New Roman" w:eastAsia="Times New Roman" w:hAnsi="Times New Roman" w:cs="Times New Roman"/>
          <w:color w:val="000000" w:themeColor="text1"/>
          <w:sz w:val="24"/>
          <w:szCs w:val="24"/>
          <w:lang w:val="en-US"/>
        </w:rPr>
        <w:t xml:space="preserve"> use organic </w:t>
      </w:r>
      <w:r w:rsidR="00432710" w:rsidRPr="00B41064">
        <w:rPr>
          <w:rFonts w:ascii="Times New Roman" w:eastAsia="Times New Roman" w:hAnsi="Times New Roman" w:cs="Times New Roman"/>
          <w:color w:val="000000" w:themeColor="text1"/>
          <w:sz w:val="24"/>
          <w:szCs w:val="24"/>
          <w:lang w:val="en-US"/>
        </w:rPr>
        <w:t xml:space="preserve">manure. </w:t>
      </w:r>
      <w:r w:rsidR="004669DC" w:rsidRPr="00B41064">
        <w:rPr>
          <w:rFonts w:ascii="Times New Roman" w:eastAsia="Times New Roman" w:hAnsi="Times New Roman" w:cs="Times New Roman"/>
          <w:color w:val="000000" w:themeColor="text1"/>
          <w:sz w:val="24"/>
          <w:szCs w:val="24"/>
          <w:lang w:val="en-US"/>
        </w:rPr>
        <w:t xml:space="preserve">100% of respondents said </w:t>
      </w:r>
      <w:r w:rsidR="00432710" w:rsidRPr="00B41064">
        <w:rPr>
          <w:rFonts w:ascii="Times New Roman" w:eastAsia="Times New Roman" w:hAnsi="Times New Roman" w:cs="Times New Roman"/>
          <w:color w:val="000000" w:themeColor="text1"/>
          <w:sz w:val="24"/>
          <w:szCs w:val="24"/>
          <w:lang w:val="en-US"/>
        </w:rPr>
        <w:t>yes</w:t>
      </w:r>
      <w:r w:rsidR="004669DC" w:rsidRPr="00B41064">
        <w:rPr>
          <w:rFonts w:ascii="Times New Roman" w:eastAsia="Times New Roman" w:hAnsi="Times New Roman" w:cs="Times New Roman"/>
          <w:color w:val="000000" w:themeColor="text1"/>
          <w:sz w:val="24"/>
          <w:szCs w:val="24"/>
          <w:lang w:val="en-US"/>
        </w:rPr>
        <w:t xml:space="preserve"> to mean they are using organic manure to fertilize </w:t>
      </w:r>
      <w:r w:rsidR="00941CC9" w:rsidRPr="00B41064">
        <w:rPr>
          <w:rFonts w:ascii="Times New Roman" w:eastAsia="Times New Roman" w:hAnsi="Times New Roman" w:cs="Times New Roman"/>
          <w:color w:val="000000" w:themeColor="text1"/>
          <w:sz w:val="24"/>
          <w:szCs w:val="24"/>
          <w:lang w:val="en-US"/>
        </w:rPr>
        <w:t>their</w:t>
      </w:r>
      <w:r w:rsidR="004669DC" w:rsidRPr="00B41064">
        <w:rPr>
          <w:rFonts w:ascii="Times New Roman" w:eastAsia="Times New Roman" w:hAnsi="Times New Roman" w:cs="Times New Roman"/>
          <w:color w:val="000000" w:themeColor="text1"/>
          <w:sz w:val="24"/>
          <w:szCs w:val="24"/>
          <w:lang w:val="en-US"/>
        </w:rPr>
        <w:t xml:space="preserve"> cultivated lands in order to increase the agricultural productivity.</w:t>
      </w:r>
    </w:p>
    <w:p w:rsidR="00A546B1" w:rsidRPr="00B41064" w:rsidRDefault="009338FE" w:rsidP="00B41064">
      <w:pPr>
        <w:pStyle w:val="Caption"/>
        <w:spacing w:line="360" w:lineRule="auto"/>
        <w:rPr>
          <w:rFonts w:ascii="Times New Roman" w:hAnsi="Times New Roman" w:cs="Times New Roman"/>
          <w:b w:val="0"/>
          <w:color w:val="000000" w:themeColor="text1"/>
          <w:sz w:val="24"/>
          <w:szCs w:val="24"/>
        </w:rPr>
      </w:pPr>
      <w:bookmarkStart w:id="193" w:name="_Toc81797112"/>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11</w:t>
      </w:r>
      <w:r w:rsidR="00907C18" w:rsidRPr="00B41064">
        <w:rPr>
          <w:rFonts w:ascii="Times New Roman" w:hAnsi="Times New Roman" w:cs="Times New Roman"/>
          <w:color w:val="000000" w:themeColor="text1"/>
          <w:sz w:val="24"/>
          <w:szCs w:val="24"/>
        </w:rPr>
        <w:fldChar w:fldCharType="end"/>
      </w:r>
      <w:r w:rsidR="00790BF7" w:rsidRPr="00B41064">
        <w:rPr>
          <w:rFonts w:ascii="Times New Roman" w:hAnsi="Times New Roman" w:cs="Times New Roman"/>
          <w:color w:val="000000" w:themeColor="text1"/>
          <w:sz w:val="24"/>
          <w:szCs w:val="24"/>
        </w:rPr>
        <w:t xml:space="preserve">: </w:t>
      </w:r>
      <w:r w:rsidRPr="00B41064">
        <w:rPr>
          <w:rFonts w:ascii="Times New Roman" w:hAnsi="Times New Roman" w:cs="Times New Roman"/>
          <w:color w:val="000000" w:themeColor="text1"/>
          <w:sz w:val="24"/>
          <w:szCs w:val="24"/>
        </w:rPr>
        <w:t xml:space="preserve">Organic manure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93"/>
    </w:p>
    <w:tbl>
      <w:tblPr>
        <w:tblStyle w:val="TableGrid"/>
        <w:tblW w:w="0" w:type="auto"/>
        <w:tblLook w:val="0000"/>
      </w:tblPr>
      <w:tblGrid>
        <w:gridCol w:w="1540"/>
        <w:gridCol w:w="1540"/>
        <w:gridCol w:w="1540"/>
        <w:gridCol w:w="1541"/>
        <w:gridCol w:w="1541"/>
      </w:tblGrid>
      <w:tr w:rsidR="00AA3A36" w:rsidRPr="00B41064" w:rsidTr="00AA3A36">
        <w:trPr>
          <w:trHeight w:val="435"/>
        </w:trPr>
        <w:tc>
          <w:tcPr>
            <w:tcW w:w="4620" w:type="dxa"/>
            <w:gridSpan w:val="3"/>
          </w:tcPr>
          <w:p w:rsidR="00AA3A36" w:rsidRPr="00B41064" w:rsidRDefault="008C122C" w:rsidP="00B41064">
            <w:pPr>
              <w:spacing w:line="240" w:lineRule="auto"/>
              <w:ind w:left="108"/>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Organic</w:t>
            </w:r>
            <w:r w:rsidR="00AA3A36" w:rsidRPr="00B41064">
              <w:rPr>
                <w:rFonts w:ascii="Times New Roman" w:hAnsi="Times New Roman" w:cs="Times New Roman"/>
                <w:b/>
                <w:color w:val="000000" w:themeColor="text1"/>
                <w:sz w:val="24"/>
                <w:szCs w:val="24"/>
              </w:rPr>
              <w:t xml:space="preserve"> manure before</w:t>
            </w:r>
          </w:p>
        </w:tc>
        <w:tc>
          <w:tcPr>
            <w:tcW w:w="3082" w:type="dxa"/>
            <w:gridSpan w:val="2"/>
          </w:tcPr>
          <w:p w:rsidR="00AA3A36" w:rsidRPr="00B41064" w:rsidRDefault="00AA3A36" w:rsidP="00B41064">
            <w:pPr>
              <w:spacing w:line="240" w:lineRule="auto"/>
              <w:ind w:left="108"/>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Organic manure after</w:t>
            </w:r>
          </w:p>
        </w:tc>
      </w:tr>
      <w:tr w:rsidR="00AA3A36" w:rsidRPr="00B41064" w:rsidTr="00AA3A36">
        <w:tblPrEx>
          <w:tblLook w:val="04A0"/>
        </w:tblPrEx>
        <w:tc>
          <w:tcPr>
            <w:tcW w:w="1540" w:type="dxa"/>
          </w:tcPr>
          <w:p w:rsidR="00AA3A36" w:rsidRPr="00B41064" w:rsidRDefault="00AA3A36" w:rsidP="00B41064">
            <w:pPr>
              <w:spacing w:line="24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Quantity of organic </w:t>
            </w:r>
            <w:proofErr w:type="spellStart"/>
            <w:r w:rsidRPr="00B41064">
              <w:rPr>
                <w:rFonts w:ascii="Times New Roman" w:hAnsi="Times New Roman" w:cs="Times New Roman"/>
                <w:b/>
                <w:color w:val="000000" w:themeColor="text1"/>
                <w:sz w:val="24"/>
                <w:szCs w:val="24"/>
              </w:rPr>
              <w:t>munure</w:t>
            </w:r>
            <w:proofErr w:type="spellEnd"/>
            <w:r w:rsidRPr="00B41064">
              <w:rPr>
                <w:rFonts w:ascii="Times New Roman" w:hAnsi="Times New Roman" w:cs="Times New Roman"/>
                <w:b/>
                <w:color w:val="000000" w:themeColor="text1"/>
                <w:sz w:val="24"/>
                <w:szCs w:val="24"/>
              </w:rPr>
              <w:t xml:space="preserve">  in Kg</w:t>
            </w:r>
          </w:p>
        </w:tc>
        <w:tc>
          <w:tcPr>
            <w:tcW w:w="1540" w:type="dxa"/>
          </w:tcPr>
          <w:p w:rsidR="00AA3A36" w:rsidRPr="00B41064" w:rsidRDefault="00AA3A36" w:rsidP="00B41064">
            <w:pPr>
              <w:spacing w:line="24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Frequency</w:t>
            </w:r>
          </w:p>
        </w:tc>
        <w:tc>
          <w:tcPr>
            <w:tcW w:w="1540" w:type="dxa"/>
          </w:tcPr>
          <w:p w:rsidR="00AA3A36" w:rsidRPr="00B41064" w:rsidRDefault="00AA3A36" w:rsidP="00B41064">
            <w:pPr>
              <w:spacing w:line="24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Percentage</w:t>
            </w:r>
          </w:p>
        </w:tc>
        <w:tc>
          <w:tcPr>
            <w:tcW w:w="1541" w:type="dxa"/>
          </w:tcPr>
          <w:p w:rsidR="00AA3A36" w:rsidRPr="00B41064" w:rsidRDefault="00AA3A36" w:rsidP="00B41064">
            <w:pPr>
              <w:spacing w:line="24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Frequency</w:t>
            </w:r>
          </w:p>
        </w:tc>
        <w:tc>
          <w:tcPr>
            <w:tcW w:w="1541" w:type="dxa"/>
          </w:tcPr>
          <w:p w:rsidR="00AA3A36" w:rsidRPr="00B41064" w:rsidRDefault="00AA3A36" w:rsidP="00B41064">
            <w:pPr>
              <w:spacing w:line="24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Percentage</w:t>
            </w:r>
          </w:p>
        </w:tc>
      </w:tr>
      <w:tr w:rsidR="0042096C" w:rsidRPr="00B41064" w:rsidTr="00545097">
        <w:tblPrEx>
          <w:tblLook w:val="04A0"/>
        </w:tblPrEx>
        <w:tc>
          <w:tcPr>
            <w:tcW w:w="1540" w:type="dxa"/>
          </w:tcPr>
          <w:p w:rsidR="0042096C" w:rsidRPr="00B41064" w:rsidRDefault="0042096C" w:rsidP="00B41064">
            <w:pPr>
              <w:spacing w:line="24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rPr>
              <w:t>Under 300</w:t>
            </w:r>
            <w:r w:rsidRPr="00B41064">
              <w:rPr>
                <w:rFonts w:ascii="Times New Roman" w:hAnsi="Times New Roman" w:cs="Times New Roman"/>
                <w:color w:val="000000" w:themeColor="text1"/>
                <w:sz w:val="24"/>
                <w:szCs w:val="24"/>
                <w:lang w:val="en-US"/>
              </w:rPr>
              <w:t>0</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76</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93.8</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r>
      <w:tr w:rsidR="0042096C" w:rsidRPr="00B41064" w:rsidTr="00545097">
        <w:tblPrEx>
          <w:tblLook w:val="04A0"/>
        </w:tblPrEx>
        <w:tc>
          <w:tcPr>
            <w:tcW w:w="1540" w:type="dxa"/>
          </w:tcPr>
          <w:p w:rsidR="0042096C" w:rsidRPr="00B41064" w:rsidRDefault="0042096C" w:rsidP="00B41064">
            <w:pPr>
              <w:spacing w:line="24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rPr>
              <w:t>300</w:t>
            </w:r>
            <w:r w:rsidRPr="00B41064">
              <w:rPr>
                <w:rFonts w:ascii="Times New Roman" w:hAnsi="Times New Roman" w:cs="Times New Roman"/>
                <w:color w:val="000000" w:themeColor="text1"/>
                <w:sz w:val="24"/>
                <w:szCs w:val="24"/>
                <w:lang w:val="en-US"/>
              </w:rPr>
              <w:t>0</w:t>
            </w:r>
            <w:r w:rsidRPr="00B41064">
              <w:rPr>
                <w:rFonts w:ascii="Times New Roman" w:hAnsi="Times New Roman" w:cs="Times New Roman"/>
                <w:color w:val="000000" w:themeColor="text1"/>
                <w:sz w:val="24"/>
                <w:szCs w:val="24"/>
              </w:rPr>
              <w:t>-600</w:t>
            </w:r>
            <w:r w:rsidRPr="00B41064">
              <w:rPr>
                <w:rFonts w:ascii="Times New Roman" w:hAnsi="Times New Roman" w:cs="Times New Roman"/>
                <w:color w:val="000000" w:themeColor="text1"/>
                <w:sz w:val="24"/>
                <w:szCs w:val="24"/>
                <w:lang w:val="en-US"/>
              </w:rPr>
              <w:t>0</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6.2</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25.9</w:t>
            </w:r>
          </w:p>
        </w:tc>
      </w:tr>
      <w:tr w:rsidR="0042096C" w:rsidRPr="00B41064" w:rsidTr="00545097">
        <w:tblPrEx>
          <w:tblLook w:val="04A0"/>
        </w:tblPrEx>
        <w:tc>
          <w:tcPr>
            <w:tcW w:w="1540" w:type="dxa"/>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6000-9000</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35</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43.2</w:t>
            </w:r>
          </w:p>
        </w:tc>
      </w:tr>
      <w:tr w:rsidR="0042096C" w:rsidRPr="00B41064" w:rsidTr="00545097">
        <w:tblPrEx>
          <w:tblLook w:val="04A0"/>
        </w:tblPrEx>
        <w:tc>
          <w:tcPr>
            <w:tcW w:w="1540" w:type="dxa"/>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900</w:t>
            </w:r>
            <w:r w:rsidRPr="00B41064">
              <w:rPr>
                <w:rFonts w:ascii="Times New Roman" w:hAnsi="Times New Roman" w:cs="Times New Roman"/>
                <w:color w:val="000000" w:themeColor="text1"/>
                <w:sz w:val="24"/>
                <w:szCs w:val="24"/>
                <w:lang w:val="en-US"/>
              </w:rPr>
              <w:t>0</w:t>
            </w:r>
            <w:r w:rsidRPr="00B41064">
              <w:rPr>
                <w:rFonts w:ascii="Times New Roman" w:hAnsi="Times New Roman" w:cs="Times New Roman"/>
                <w:color w:val="000000" w:themeColor="text1"/>
                <w:sz w:val="24"/>
                <w:szCs w:val="24"/>
              </w:rPr>
              <w:t xml:space="preserve"> and above</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22</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27.2</w:t>
            </w:r>
          </w:p>
        </w:tc>
      </w:tr>
      <w:tr w:rsidR="0042096C" w:rsidRPr="00B41064" w:rsidTr="00545097">
        <w:tblPrEx>
          <w:tblLook w:val="04A0"/>
        </w:tblPrEx>
        <w:tc>
          <w:tcPr>
            <w:tcW w:w="1540" w:type="dxa"/>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540"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541" w:type="dxa"/>
            <w:vAlign w:val="center"/>
          </w:tcPr>
          <w:p w:rsidR="0042096C" w:rsidRPr="00B41064" w:rsidRDefault="0042096C"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bl>
    <w:p w:rsidR="0042096C" w:rsidRPr="00B41064" w:rsidRDefault="0042096C"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42096C" w:rsidRPr="00B41064" w:rsidRDefault="0042096C"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Source of data: Primary </w:t>
      </w:r>
      <w:proofErr w:type="spellStart"/>
      <w:r w:rsidRPr="00B41064">
        <w:rPr>
          <w:rFonts w:ascii="Times New Roman" w:hAnsi="Times New Roman" w:cs="Times New Roman"/>
          <w:b/>
          <w:color w:val="000000" w:themeColor="text1"/>
          <w:sz w:val="24"/>
          <w:szCs w:val="24"/>
          <w:lang w:val="en-US"/>
        </w:rPr>
        <w:t>data</w:t>
      </w:r>
      <w:proofErr w:type="gramStart"/>
      <w:r w:rsidR="00B6241B" w:rsidRPr="00B41064">
        <w:rPr>
          <w:rFonts w:ascii="Times New Roman" w:hAnsi="Times New Roman" w:cs="Times New Roman"/>
          <w:b/>
          <w:color w:val="000000" w:themeColor="text1"/>
          <w:sz w:val="24"/>
          <w:szCs w:val="24"/>
          <w:lang w:val="en-US"/>
        </w:rPr>
        <w:t>,July</w:t>
      </w:r>
      <w:proofErr w:type="spellEnd"/>
      <w:proofErr w:type="gramEnd"/>
      <w:r w:rsidR="00B6241B" w:rsidRPr="00B41064">
        <w:rPr>
          <w:rFonts w:ascii="Times New Roman" w:hAnsi="Times New Roman" w:cs="Times New Roman"/>
          <w:b/>
          <w:color w:val="000000" w:themeColor="text1"/>
          <w:sz w:val="24"/>
          <w:szCs w:val="24"/>
          <w:lang w:val="en-US"/>
        </w:rPr>
        <w:t xml:space="preserve"> ,2021</w:t>
      </w:r>
    </w:p>
    <w:p w:rsidR="00AA3A36" w:rsidRPr="00B41064" w:rsidRDefault="00AA3A36" w:rsidP="00B41064">
      <w:pPr>
        <w:spacing w:line="360" w:lineRule="auto"/>
        <w:jc w:val="both"/>
        <w:rPr>
          <w:rFonts w:ascii="Times New Roman" w:eastAsia="Times New Roman" w:hAnsi="Times New Roman" w:cs="Times New Roman"/>
          <w:color w:val="000000" w:themeColor="text1"/>
          <w:sz w:val="24"/>
          <w:szCs w:val="24"/>
          <w:lang w:val="en-US"/>
        </w:rPr>
      </w:pPr>
    </w:p>
    <w:p w:rsidR="00A546B1" w:rsidRPr="00B41064" w:rsidRDefault="000849C8" w:rsidP="00B41064">
      <w:pPr>
        <w:spacing w:line="360" w:lineRule="auto"/>
        <w:jc w:val="both"/>
        <w:rPr>
          <w:rFonts w:ascii="Times New Roman" w:eastAsia="SimSun" w:hAnsi="Times New Roman" w:cs="Times New Roman"/>
          <w:bCs/>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table11</w:t>
      </w:r>
      <w:r w:rsidR="004669DC" w:rsidRPr="00B41064">
        <w:rPr>
          <w:rFonts w:ascii="Times New Roman" w:eastAsia="Times New Roman" w:hAnsi="Times New Roman" w:cs="Times New Roman"/>
          <w:color w:val="000000" w:themeColor="text1"/>
          <w:sz w:val="24"/>
          <w:szCs w:val="24"/>
          <w:lang w:val="en-US"/>
        </w:rPr>
        <w:t xml:space="preserve">shows the quantity of organic </w:t>
      </w:r>
      <w:r w:rsidR="00A05017" w:rsidRPr="00B41064">
        <w:rPr>
          <w:rFonts w:ascii="Times New Roman" w:eastAsia="Times New Roman" w:hAnsi="Times New Roman" w:cs="Times New Roman"/>
          <w:color w:val="000000" w:themeColor="text1"/>
          <w:sz w:val="24"/>
          <w:szCs w:val="24"/>
          <w:lang w:val="en-US"/>
        </w:rPr>
        <w:t>manure used</w:t>
      </w:r>
      <w:r w:rsidR="004669DC" w:rsidRPr="00B41064">
        <w:rPr>
          <w:rFonts w:ascii="Times New Roman" w:eastAsia="Times New Roman" w:hAnsi="Times New Roman" w:cs="Times New Roman"/>
          <w:color w:val="000000" w:themeColor="text1"/>
          <w:sz w:val="24"/>
          <w:szCs w:val="24"/>
          <w:lang w:val="en-US"/>
        </w:rPr>
        <w:t xml:space="preserve"> by respondents before</w:t>
      </w:r>
      <w:r w:rsidR="0042096C" w:rsidRPr="00B41064">
        <w:rPr>
          <w:rFonts w:ascii="Times New Roman" w:eastAsia="Times New Roman" w:hAnsi="Times New Roman" w:cs="Times New Roman"/>
          <w:color w:val="000000" w:themeColor="text1"/>
          <w:sz w:val="24"/>
          <w:szCs w:val="24"/>
          <w:lang w:val="en-US"/>
        </w:rPr>
        <w:t xml:space="preserve"> and </w:t>
      </w:r>
      <w:proofErr w:type="spellStart"/>
      <w:r w:rsidR="0042096C" w:rsidRPr="00B41064">
        <w:rPr>
          <w:rFonts w:ascii="Times New Roman" w:eastAsia="Times New Roman" w:hAnsi="Times New Roman" w:cs="Times New Roman"/>
          <w:color w:val="000000" w:themeColor="text1"/>
          <w:sz w:val="24"/>
          <w:szCs w:val="24"/>
          <w:lang w:val="en-US"/>
        </w:rPr>
        <w:t>after</w:t>
      </w:r>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76% before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had used under 3000 kilograms of organic manure .This is the largest number </w:t>
      </w:r>
      <w:r w:rsidR="00A05017" w:rsidRPr="00B41064">
        <w:rPr>
          <w:rFonts w:ascii="Times New Roman" w:eastAsia="Times New Roman" w:hAnsi="Times New Roman" w:cs="Times New Roman"/>
          <w:color w:val="000000" w:themeColor="text1"/>
          <w:sz w:val="24"/>
          <w:szCs w:val="24"/>
          <w:lang w:val="en-US"/>
        </w:rPr>
        <w:t>of respondents that</w:t>
      </w:r>
      <w:r w:rsidR="004669DC" w:rsidRPr="00B41064">
        <w:rPr>
          <w:rFonts w:ascii="Times New Roman" w:eastAsia="Times New Roman" w:hAnsi="Times New Roman" w:cs="Times New Roman"/>
          <w:color w:val="000000" w:themeColor="text1"/>
          <w:sz w:val="24"/>
          <w:szCs w:val="24"/>
          <w:lang w:val="en-US"/>
        </w:rPr>
        <w:t xml:space="preserve"> used small quantity of organic manure from their small livestock like goats and pigs and other demanded from their neighbors. The 5% of respondents said that used from 3000 to 6000 kilograms of organic manure. This study showed that before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the farmers used small quantity of organic manure because they could </w:t>
      </w:r>
      <w:r w:rsidR="00A05017" w:rsidRPr="00B41064">
        <w:rPr>
          <w:rFonts w:ascii="Times New Roman" w:eastAsia="Times New Roman" w:hAnsi="Times New Roman" w:cs="Times New Roman"/>
          <w:color w:val="000000" w:themeColor="text1"/>
          <w:sz w:val="24"/>
          <w:szCs w:val="24"/>
          <w:lang w:val="en-US"/>
        </w:rPr>
        <w:t>not find</w:t>
      </w:r>
      <w:r w:rsidR="004669DC" w:rsidRPr="00B41064">
        <w:rPr>
          <w:rFonts w:ascii="Times New Roman" w:eastAsia="Times New Roman" w:hAnsi="Times New Roman" w:cs="Times New Roman"/>
          <w:color w:val="000000" w:themeColor="text1"/>
          <w:sz w:val="24"/>
          <w:szCs w:val="24"/>
          <w:lang w:val="en-US"/>
        </w:rPr>
        <w:t xml:space="preserve"> where to get </w:t>
      </w:r>
      <w:proofErr w:type="spellStart"/>
      <w:r w:rsidR="004669DC" w:rsidRPr="00B41064">
        <w:rPr>
          <w:rFonts w:ascii="Times New Roman" w:eastAsia="Times New Roman" w:hAnsi="Times New Roman" w:cs="Times New Roman"/>
          <w:color w:val="000000" w:themeColor="text1"/>
          <w:sz w:val="24"/>
          <w:szCs w:val="24"/>
          <w:lang w:val="en-US"/>
        </w:rPr>
        <w:t>it.</w:t>
      </w:r>
      <w:r w:rsidR="004669DC" w:rsidRPr="00B41064">
        <w:rPr>
          <w:rFonts w:ascii="Times New Roman" w:eastAsia="SimSun" w:hAnsi="Times New Roman" w:cs="Times New Roman"/>
          <w:bCs/>
          <w:color w:val="000000" w:themeColor="text1"/>
          <w:sz w:val="24"/>
          <w:szCs w:val="24"/>
          <w:lang w:val="en-US"/>
        </w:rPr>
        <w:t>The</w:t>
      </w:r>
      <w:proofErr w:type="spellEnd"/>
      <w:r w:rsidR="004669DC" w:rsidRPr="00B41064">
        <w:rPr>
          <w:rFonts w:ascii="Times New Roman" w:eastAsia="SimSun" w:hAnsi="Times New Roman" w:cs="Times New Roman"/>
          <w:bCs/>
          <w:color w:val="000000" w:themeColor="text1"/>
          <w:sz w:val="24"/>
          <w:szCs w:val="24"/>
          <w:lang w:val="en-US"/>
        </w:rPr>
        <w:t xml:space="preserve"> number of farmers used organic manure in their arable land has </w:t>
      </w:r>
      <w:r w:rsidR="00A05017" w:rsidRPr="00B41064">
        <w:rPr>
          <w:rFonts w:ascii="Times New Roman" w:eastAsia="SimSun" w:hAnsi="Times New Roman" w:cs="Times New Roman"/>
          <w:bCs/>
          <w:color w:val="000000" w:themeColor="text1"/>
          <w:sz w:val="24"/>
          <w:szCs w:val="24"/>
          <w:lang w:val="en-US"/>
        </w:rPr>
        <w:t>increased and</w:t>
      </w:r>
      <w:r w:rsidR="004669DC" w:rsidRPr="00B41064">
        <w:rPr>
          <w:rFonts w:ascii="Times New Roman" w:eastAsia="SimSun" w:hAnsi="Times New Roman" w:cs="Times New Roman"/>
          <w:bCs/>
          <w:color w:val="000000" w:themeColor="text1"/>
          <w:sz w:val="24"/>
          <w:szCs w:val="24"/>
          <w:lang w:val="en-US"/>
        </w:rPr>
        <w:t xml:space="preserve"> the quantity used also has increased where 3.7% used under 3000 kilograms while 25.9 % of respondents use 3000 to 6000 kilograms</w:t>
      </w:r>
      <w:r w:rsidR="00A05017" w:rsidRPr="00B41064">
        <w:rPr>
          <w:rFonts w:ascii="Times New Roman" w:eastAsia="SimSun" w:hAnsi="Times New Roman" w:cs="Times New Roman"/>
          <w:bCs/>
          <w:color w:val="000000" w:themeColor="text1"/>
          <w:sz w:val="24"/>
          <w:szCs w:val="24"/>
          <w:lang w:val="en-US"/>
        </w:rPr>
        <w:t>, 43.2</w:t>
      </w:r>
      <w:r w:rsidR="004669DC" w:rsidRPr="00B41064">
        <w:rPr>
          <w:rFonts w:ascii="Times New Roman" w:eastAsia="SimSun" w:hAnsi="Times New Roman" w:cs="Times New Roman"/>
          <w:bCs/>
          <w:color w:val="000000" w:themeColor="text1"/>
          <w:sz w:val="24"/>
          <w:szCs w:val="24"/>
          <w:lang w:val="en-US"/>
        </w:rPr>
        <w:t xml:space="preserve">% of respondents use 6000-9000 and 27.2% use 9000 kilograms and </w:t>
      </w:r>
      <w:r w:rsidR="00A05017" w:rsidRPr="00B41064">
        <w:rPr>
          <w:rFonts w:ascii="Times New Roman" w:eastAsia="SimSun" w:hAnsi="Times New Roman" w:cs="Times New Roman"/>
          <w:bCs/>
          <w:color w:val="000000" w:themeColor="text1"/>
          <w:sz w:val="24"/>
          <w:szCs w:val="24"/>
          <w:lang w:val="en-US"/>
        </w:rPr>
        <w:t>above. This</w:t>
      </w:r>
      <w:r w:rsidR="004669DC" w:rsidRPr="00B41064">
        <w:rPr>
          <w:rFonts w:ascii="Times New Roman" w:eastAsia="SimSun" w:hAnsi="Times New Roman" w:cs="Times New Roman"/>
          <w:bCs/>
          <w:color w:val="000000" w:themeColor="text1"/>
          <w:sz w:val="24"/>
          <w:szCs w:val="24"/>
          <w:lang w:val="en-US"/>
        </w:rPr>
        <w:t xml:space="preserve"> study shows that there is any improvement in using organic manure after </w:t>
      </w:r>
      <w:proofErr w:type="spellStart"/>
      <w:r w:rsidR="004669DC" w:rsidRPr="00B41064">
        <w:rPr>
          <w:rFonts w:ascii="Times New Roman" w:eastAsia="SimSun" w:hAnsi="Times New Roman" w:cs="Times New Roman"/>
          <w:bCs/>
          <w:color w:val="000000" w:themeColor="text1"/>
          <w:sz w:val="24"/>
          <w:szCs w:val="24"/>
          <w:lang w:val="en-US"/>
        </w:rPr>
        <w:t>Girinka</w:t>
      </w:r>
      <w:proofErr w:type="spellEnd"/>
      <w:r w:rsidR="004669DC" w:rsidRPr="00B41064">
        <w:rPr>
          <w:rFonts w:ascii="Times New Roman" w:eastAsia="SimSun" w:hAnsi="Times New Roman" w:cs="Times New Roman"/>
          <w:bCs/>
          <w:color w:val="000000" w:themeColor="text1"/>
          <w:sz w:val="24"/>
          <w:szCs w:val="24"/>
          <w:lang w:val="en-US"/>
        </w:rPr>
        <w:t xml:space="preserve"> program.</w:t>
      </w:r>
    </w:p>
    <w:p w:rsidR="00B41064" w:rsidRPr="00B41064" w:rsidRDefault="00B41064" w:rsidP="00B41064">
      <w:pPr>
        <w:spacing w:line="360" w:lineRule="auto"/>
        <w:jc w:val="both"/>
        <w:rPr>
          <w:rFonts w:ascii="Times New Roman" w:eastAsia="Times New Roman" w:hAnsi="Times New Roman" w:cs="Times New Roman"/>
          <w:color w:val="000000" w:themeColor="text1"/>
          <w:sz w:val="24"/>
          <w:szCs w:val="24"/>
          <w:lang w:val="en-US"/>
        </w:rPr>
      </w:pPr>
    </w:p>
    <w:p w:rsidR="00616674" w:rsidRPr="00B41064" w:rsidRDefault="008C6EF2" w:rsidP="00B41064">
      <w:pPr>
        <w:pStyle w:val="Caption"/>
        <w:spacing w:line="360" w:lineRule="auto"/>
        <w:rPr>
          <w:rFonts w:ascii="Times New Roman" w:hAnsi="Times New Roman" w:cs="Times New Roman"/>
          <w:color w:val="000000" w:themeColor="text1"/>
          <w:sz w:val="24"/>
          <w:szCs w:val="24"/>
        </w:rPr>
      </w:pPr>
      <w:bookmarkStart w:id="194" w:name="_Toc81797113"/>
      <w:r w:rsidRPr="00B41064">
        <w:rPr>
          <w:rFonts w:ascii="Times New Roman" w:hAnsi="Times New Roman" w:cs="Times New Roman"/>
          <w:color w:val="000000" w:themeColor="text1"/>
          <w:sz w:val="24"/>
          <w:szCs w:val="24"/>
        </w:rPr>
        <w:lastRenderedPageBreak/>
        <w:t>Table</w:t>
      </w:r>
      <w:r w:rsidR="00907C18" w:rsidRPr="00B41064">
        <w:rPr>
          <w:rFonts w:ascii="Times New Roman" w:hAnsi="Times New Roman" w:cs="Times New Roman"/>
          <w:color w:val="000000" w:themeColor="text1"/>
          <w:sz w:val="24"/>
          <w:szCs w:val="24"/>
        </w:rPr>
        <w:fldChar w:fldCharType="begin"/>
      </w:r>
      <w:r w:rsidR="009338FE"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12</w:t>
      </w:r>
      <w:r w:rsidR="00907C18" w:rsidRPr="00B41064">
        <w:rPr>
          <w:rFonts w:ascii="Times New Roman" w:hAnsi="Times New Roman" w:cs="Times New Roman"/>
          <w:color w:val="000000" w:themeColor="text1"/>
          <w:sz w:val="24"/>
          <w:szCs w:val="24"/>
        </w:rPr>
        <w:fldChar w:fldCharType="end"/>
      </w:r>
      <w:r w:rsidRPr="00B41064">
        <w:rPr>
          <w:rFonts w:ascii="Times New Roman" w:hAnsi="Times New Roman" w:cs="Times New Roman"/>
          <w:color w:val="000000" w:themeColor="text1"/>
          <w:sz w:val="24"/>
          <w:szCs w:val="24"/>
        </w:rPr>
        <w:t xml:space="preserve"> :  H</w:t>
      </w:r>
      <w:r w:rsidR="009338FE" w:rsidRPr="00B41064">
        <w:rPr>
          <w:rFonts w:ascii="Times New Roman" w:hAnsi="Times New Roman" w:cs="Times New Roman"/>
          <w:color w:val="000000" w:themeColor="text1"/>
          <w:sz w:val="24"/>
          <w:szCs w:val="24"/>
        </w:rPr>
        <w:t xml:space="preserve">aving food per day including breakfast before and After </w:t>
      </w:r>
      <w:proofErr w:type="spellStart"/>
      <w:r w:rsidR="009338FE" w:rsidRPr="00B41064">
        <w:rPr>
          <w:rFonts w:ascii="Times New Roman" w:hAnsi="Times New Roman" w:cs="Times New Roman"/>
          <w:color w:val="000000" w:themeColor="text1"/>
          <w:sz w:val="24"/>
          <w:szCs w:val="24"/>
        </w:rPr>
        <w:t>Girinka</w:t>
      </w:r>
      <w:proofErr w:type="spellEnd"/>
      <w:r w:rsidR="009338FE" w:rsidRPr="00B41064">
        <w:rPr>
          <w:rFonts w:ascii="Times New Roman" w:hAnsi="Times New Roman" w:cs="Times New Roman"/>
          <w:color w:val="000000" w:themeColor="text1"/>
          <w:sz w:val="24"/>
          <w:szCs w:val="24"/>
        </w:rPr>
        <w:t xml:space="preserve"> Program</w:t>
      </w:r>
      <w:bookmarkEnd w:id="194"/>
    </w:p>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The following table showed how often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take meals per day including breakfast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r w:rsidR="00CB5657" w:rsidRPr="00B41064">
        <w:rPr>
          <w:rFonts w:ascii="Times New Roman" w:hAnsi="Times New Roman" w:cs="Times New Roman"/>
          <w:color w:val="000000" w:themeColor="text1"/>
          <w:sz w:val="24"/>
          <w:szCs w:val="24"/>
        </w:rPr>
        <w:t xml:space="preserve"> in </w:t>
      </w:r>
      <w:proofErr w:type="spellStart"/>
      <w:r w:rsidR="00CB5657" w:rsidRPr="00B41064">
        <w:rPr>
          <w:rFonts w:ascii="Times New Roman" w:hAnsi="Times New Roman" w:cs="Times New Roman"/>
          <w:color w:val="000000" w:themeColor="text1"/>
          <w:sz w:val="24"/>
          <w:szCs w:val="24"/>
        </w:rPr>
        <w:t>Rangiro</w:t>
      </w:r>
      <w:proofErr w:type="spellEnd"/>
      <w:r w:rsidR="00CB5657" w:rsidRPr="00B41064">
        <w:rPr>
          <w:rFonts w:ascii="Times New Roman" w:hAnsi="Times New Roman" w:cs="Times New Roman"/>
          <w:color w:val="000000" w:themeColor="text1"/>
          <w:sz w:val="24"/>
          <w:szCs w:val="24"/>
        </w:rPr>
        <w:t xml:space="preserve"> Sector</w:t>
      </w:r>
    </w:p>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p>
    <w:tbl>
      <w:tblPr>
        <w:tblStyle w:val="TableGrid"/>
        <w:tblW w:w="0" w:type="auto"/>
        <w:tblLook w:val="0000"/>
      </w:tblPr>
      <w:tblGrid>
        <w:gridCol w:w="1908"/>
        <w:gridCol w:w="1350"/>
        <w:gridCol w:w="1440"/>
        <w:gridCol w:w="1710"/>
        <w:gridCol w:w="1890"/>
      </w:tblGrid>
      <w:tr w:rsidR="00616674" w:rsidRPr="00B41064" w:rsidTr="00616674">
        <w:trPr>
          <w:trHeight w:val="480"/>
        </w:trPr>
        <w:tc>
          <w:tcPr>
            <w:tcW w:w="4698" w:type="dxa"/>
            <w:gridSpan w:val="3"/>
          </w:tcPr>
          <w:p w:rsidR="00616674" w:rsidRPr="00B41064" w:rsidRDefault="00616674" w:rsidP="00B41064">
            <w:pPr>
              <w:pStyle w:val="NoSpacing"/>
              <w:tabs>
                <w:tab w:val="left" w:pos="6045"/>
              </w:tabs>
              <w:spacing w:line="360" w:lineRule="auto"/>
              <w:ind w:left="108"/>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Before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p>
        </w:tc>
        <w:tc>
          <w:tcPr>
            <w:tcW w:w="3600" w:type="dxa"/>
            <w:gridSpan w:val="2"/>
          </w:tcPr>
          <w:p w:rsidR="00616674" w:rsidRPr="00B41064" w:rsidRDefault="00616674" w:rsidP="00B41064">
            <w:pPr>
              <w:pStyle w:val="NoSpacing"/>
              <w:tabs>
                <w:tab w:val="left" w:pos="6045"/>
              </w:tabs>
              <w:spacing w:line="360" w:lineRule="auto"/>
              <w:ind w:left="108"/>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After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p>
        </w:tc>
      </w:tr>
      <w:tr w:rsidR="00616674" w:rsidRPr="00B41064" w:rsidTr="00616674">
        <w:tblPrEx>
          <w:tblLook w:val="04A0"/>
        </w:tblPrEx>
        <w:tc>
          <w:tcPr>
            <w:tcW w:w="1908"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proofErr w:type="spellStart"/>
            <w:r w:rsidRPr="00B41064">
              <w:rPr>
                <w:rFonts w:ascii="Times New Roman" w:hAnsi="Times New Roman" w:cs="Times New Roman"/>
                <w:color w:val="000000" w:themeColor="text1"/>
                <w:sz w:val="24"/>
                <w:szCs w:val="24"/>
              </w:rPr>
              <w:t>Numberof</w:t>
            </w:r>
            <w:proofErr w:type="spellEnd"/>
            <w:r w:rsidRPr="00B41064">
              <w:rPr>
                <w:rFonts w:ascii="Times New Roman" w:hAnsi="Times New Roman" w:cs="Times New Roman"/>
                <w:color w:val="000000" w:themeColor="text1"/>
                <w:sz w:val="24"/>
                <w:szCs w:val="24"/>
              </w:rPr>
              <w:t xml:space="preserve"> Times</w:t>
            </w:r>
            <w:r w:rsidR="00EB70E4" w:rsidRPr="00B41064">
              <w:rPr>
                <w:rFonts w:ascii="Times New Roman" w:hAnsi="Times New Roman" w:cs="Times New Roman"/>
                <w:color w:val="000000" w:themeColor="text1"/>
                <w:sz w:val="24"/>
                <w:szCs w:val="24"/>
              </w:rPr>
              <w:t xml:space="preserve"> of  having food</w:t>
            </w:r>
          </w:p>
        </w:tc>
        <w:tc>
          <w:tcPr>
            <w:tcW w:w="1350"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440"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percentage</w:t>
            </w:r>
          </w:p>
        </w:tc>
        <w:tc>
          <w:tcPr>
            <w:tcW w:w="1710"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890"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Percentage</w:t>
            </w:r>
          </w:p>
        </w:tc>
      </w:tr>
      <w:tr w:rsidR="00616674" w:rsidRPr="00B41064" w:rsidTr="00616674">
        <w:tblPrEx>
          <w:tblLook w:val="04A0"/>
        </w:tblPrEx>
        <w:tc>
          <w:tcPr>
            <w:tcW w:w="1908"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One a day</w:t>
            </w:r>
          </w:p>
        </w:tc>
        <w:tc>
          <w:tcPr>
            <w:tcW w:w="135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72</w:t>
            </w:r>
          </w:p>
        </w:tc>
        <w:tc>
          <w:tcPr>
            <w:tcW w:w="144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88.9</w:t>
            </w:r>
          </w:p>
        </w:tc>
        <w:tc>
          <w:tcPr>
            <w:tcW w:w="171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w:t>
            </w:r>
          </w:p>
        </w:tc>
        <w:tc>
          <w:tcPr>
            <w:tcW w:w="189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w:t>
            </w:r>
          </w:p>
        </w:tc>
      </w:tr>
      <w:tr w:rsidR="00616674" w:rsidRPr="00B41064" w:rsidTr="00616674">
        <w:tblPrEx>
          <w:tblLook w:val="04A0"/>
        </w:tblPrEx>
        <w:tc>
          <w:tcPr>
            <w:tcW w:w="1908"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Twice</w:t>
            </w:r>
          </w:p>
        </w:tc>
        <w:tc>
          <w:tcPr>
            <w:tcW w:w="135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w:t>
            </w:r>
          </w:p>
        </w:tc>
        <w:tc>
          <w:tcPr>
            <w:tcW w:w="144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11.1</w:t>
            </w:r>
          </w:p>
        </w:tc>
        <w:tc>
          <w:tcPr>
            <w:tcW w:w="171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61</w:t>
            </w:r>
          </w:p>
        </w:tc>
        <w:tc>
          <w:tcPr>
            <w:tcW w:w="189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75.3</w:t>
            </w:r>
          </w:p>
        </w:tc>
      </w:tr>
      <w:tr w:rsidR="00616674" w:rsidRPr="00B41064" w:rsidTr="00616674">
        <w:tblPrEx>
          <w:tblLook w:val="04A0"/>
        </w:tblPrEx>
        <w:tc>
          <w:tcPr>
            <w:tcW w:w="1908" w:type="dxa"/>
          </w:tcPr>
          <w:p w:rsidR="00616674" w:rsidRPr="00B41064" w:rsidRDefault="00616674"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Three</w:t>
            </w:r>
            <w:r w:rsidR="00935FB7" w:rsidRPr="00B41064">
              <w:rPr>
                <w:rFonts w:ascii="Times New Roman" w:hAnsi="Times New Roman" w:cs="Times New Roman"/>
                <w:color w:val="000000" w:themeColor="text1"/>
                <w:sz w:val="24"/>
                <w:szCs w:val="24"/>
              </w:rPr>
              <w:t xml:space="preserve"> times</w:t>
            </w:r>
          </w:p>
        </w:tc>
        <w:tc>
          <w:tcPr>
            <w:tcW w:w="135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44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71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w:t>
            </w:r>
          </w:p>
        </w:tc>
        <w:tc>
          <w:tcPr>
            <w:tcW w:w="189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w:t>
            </w:r>
          </w:p>
        </w:tc>
      </w:tr>
      <w:tr w:rsidR="00616674" w:rsidRPr="00B41064" w:rsidTr="00616674">
        <w:tblPrEx>
          <w:tblLook w:val="04A0"/>
        </w:tblPrEx>
        <w:tc>
          <w:tcPr>
            <w:tcW w:w="1908"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35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440" w:type="dxa"/>
          </w:tcPr>
          <w:p w:rsidR="00616674" w:rsidRPr="00B41064" w:rsidRDefault="00C234C3"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w:t>
            </w:r>
          </w:p>
        </w:tc>
        <w:tc>
          <w:tcPr>
            <w:tcW w:w="171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890" w:type="dxa"/>
          </w:tcPr>
          <w:p w:rsidR="00616674" w:rsidRPr="00B41064" w:rsidRDefault="00014406"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w:t>
            </w:r>
          </w:p>
        </w:tc>
      </w:tr>
    </w:tbl>
    <w:p w:rsidR="00337E17" w:rsidRPr="00B41064" w:rsidRDefault="00337E17" w:rsidP="00B41064">
      <w:pPr>
        <w:spacing w:line="360" w:lineRule="auto"/>
        <w:jc w:val="both"/>
        <w:rPr>
          <w:rFonts w:ascii="Times New Roman" w:hAnsi="Times New Roman" w:cs="Times New Roman"/>
          <w:b/>
          <w:color w:val="000000" w:themeColor="text1"/>
          <w:sz w:val="24"/>
          <w:szCs w:val="24"/>
          <w:lang w:val="en-US"/>
        </w:rPr>
      </w:pPr>
    </w:p>
    <w:p w:rsidR="000F2B6B" w:rsidRPr="00B41064" w:rsidRDefault="001966E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790BF7" w:rsidRPr="00B41064">
        <w:rPr>
          <w:rFonts w:ascii="Times New Roman" w:hAnsi="Times New Roman" w:cs="Times New Roman"/>
          <w:b/>
          <w:color w:val="000000" w:themeColor="text1"/>
          <w:sz w:val="24"/>
          <w:szCs w:val="24"/>
          <w:lang w:val="en-US"/>
        </w:rPr>
        <w:t xml:space="preserve"> July, 2021</w:t>
      </w:r>
    </w:p>
    <w:p w:rsidR="00616674" w:rsidRPr="00B41064" w:rsidRDefault="00FE460C" w:rsidP="00B41064">
      <w:pPr>
        <w:pStyle w:val="NoSpacing"/>
        <w:tabs>
          <w:tab w:val="left" w:pos="6045"/>
        </w:tabs>
        <w:spacing w:line="360" w:lineRule="auto"/>
        <w:jc w:val="both"/>
        <w:rPr>
          <w:rFonts w:ascii="Times New Roman" w:eastAsia="SimSun" w:hAnsi="Times New Roman" w:cs="Times New Roman"/>
          <w:b/>
          <w:bCs/>
          <w:color w:val="000000" w:themeColor="text1"/>
          <w:sz w:val="24"/>
          <w:szCs w:val="24"/>
          <w:lang w:val="en-US"/>
        </w:rPr>
      </w:pPr>
      <w:r w:rsidRPr="00B41064">
        <w:rPr>
          <w:rFonts w:ascii="Times New Roman" w:hAnsi="Times New Roman" w:cs="Times New Roman"/>
          <w:color w:val="000000" w:themeColor="text1"/>
          <w:sz w:val="24"/>
          <w:szCs w:val="24"/>
        </w:rPr>
        <w:t>Table 12</w:t>
      </w:r>
      <w:r w:rsidR="00616674" w:rsidRPr="00B41064">
        <w:rPr>
          <w:rFonts w:ascii="Times New Roman" w:hAnsi="Times New Roman" w:cs="Times New Roman"/>
          <w:color w:val="000000" w:themeColor="text1"/>
          <w:sz w:val="24"/>
          <w:szCs w:val="24"/>
        </w:rPr>
        <w:t xml:space="preserve"> showed that respondents who ate once a </w:t>
      </w:r>
      <w:r w:rsidR="000F2B6B" w:rsidRPr="00B41064">
        <w:rPr>
          <w:rFonts w:ascii="Times New Roman" w:hAnsi="Times New Roman" w:cs="Times New Roman"/>
          <w:color w:val="000000" w:themeColor="text1"/>
          <w:sz w:val="24"/>
          <w:szCs w:val="24"/>
        </w:rPr>
        <w:t>day decreased remarkably from 88.9% of the respondents to 3.7</w:t>
      </w:r>
      <w:r w:rsidR="00616674" w:rsidRPr="00B41064">
        <w:rPr>
          <w:rFonts w:ascii="Times New Roman" w:hAnsi="Times New Roman" w:cs="Times New Roman"/>
          <w:color w:val="000000" w:themeColor="text1"/>
          <w:sz w:val="24"/>
          <w:szCs w:val="24"/>
        </w:rPr>
        <w:t>% of the respondents. Respondents who a</w:t>
      </w:r>
      <w:r w:rsidR="00432710" w:rsidRPr="00B41064">
        <w:rPr>
          <w:rFonts w:ascii="Times New Roman" w:hAnsi="Times New Roman" w:cs="Times New Roman"/>
          <w:color w:val="000000" w:themeColor="text1"/>
          <w:sz w:val="24"/>
          <w:szCs w:val="24"/>
        </w:rPr>
        <w:t>te two times</w:t>
      </w:r>
      <w:r w:rsidR="000F2B6B" w:rsidRPr="00B41064">
        <w:rPr>
          <w:rFonts w:ascii="Times New Roman" w:hAnsi="Times New Roman" w:cs="Times New Roman"/>
          <w:color w:val="000000" w:themeColor="text1"/>
          <w:sz w:val="24"/>
          <w:szCs w:val="24"/>
        </w:rPr>
        <w:t xml:space="preserve"> a day increased from 11.1</w:t>
      </w:r>
      <w:r w:rsidR="00616674" w:rsidRPr="00B41064">
        <w:rPr>
          <w:rFonts w:ascii="Times New Roman" w:hAnsi="Times New Roman" w:cs="Times New Roman"/>
          <w:color w:val="000000" w:themeColor="text1"/>
          <w:sz w:val="24"/>
          <w:szCs w:val="24"/>
        </w:rPr>
        <w:t xml:space="preserve">% of the respondents </w:t>
      </w:r>
      <w:r w:rsidR="000F2B6B" w:rsidRPr="00B41064">
        <w:rPr>
          <w:rFonts w:ascii="Times New Roman" w:hAnsi="Times New Roman" w:cs="Times New Roman"/>
          <w:color w:val="000000" w:themeColor="text1"/>
          <w:sz w:val="24"/>
          <w:szCs w:val="24"/>
        </w:rPr>
        <w:t xml:space="preserve">before </w:t>
      </w:r>
      <w:proofErr w:type="spellStart"/>
      <w:r w:rsidR="000F2B6B" w:rsidRPr="00B41064">
        <w:rPr>
          <w:rFonts w:ascii="Times New Roman" w:hAnsi="Times New Roman" w:cs="Times New Roman"/>
          <w:color w:val="000000" w:themeColor="text1"/>
          <w:sz w:val="24"/>
          <w:szCs w:val="24"/>
        </w:rPr>
        <w:t>Girinka</w:t>
      </w:r>
      <w:proofErr w:type="spellEnd"/>
      <w:r w:rsidR="000F2B6B" w:rsidRPr="00B41064">
        <w:rPr>
          <w:rFonts w:ascii="Times New Roman" w:hAnsi="Times New Roman" w:cs="Times New Roman"/>
          <w:color w:val="000000" w:themeColor="text1"/>
          <w:sz w:val="24"/>
          <w:szCs w:val="24"/>
        </w:rPr>
        <w:t xml:space="preserve"> Programme to 75.3</w:t>
      </w:r>
      <w:r w:rsidR="00616674" w:rsidRPr="00B41064">
        <w:rPr>
          <w:rFonts w:ascii="Times New Roman" w:hAnsi="Times New Roman" w:cs="Times New Roman"/>
          <w:color w:val="000000" w:themeColor="text1"/>
          <w:sz w:val="24"/>
          <w:szCs w:val="24"/>
        </w:rPr>
        <w:t>% of the respondents after. There were no respondents who ate three times a day</w:t>
      </w:r>
      <w:r w:rsidR="000F2B6B" w:rsidRPr="00B41064">
        <w:rPr>
          <w:rFonts w:ascii="Times New Roman" w:hAnsi="Times New Roman" w:cs="Times New Roman"/>
          <w:color w:val="000000" w:themeColor="text1"/>
          <w:sz w:val="24"/>
          <w:szCs w:val="24"/>
        </w:rPr>
        <w:t xml:space="preserve"> before </w:t>
      </w:r>
      <w:proofErr w:type="spellStart"/>
      <w:r w:rsidR="000F2B6B" w:rsidRPr="00B41064">
        <w:rPr>
          <w:rFonts w:ascii="Times New Roman" w:hAnsi="Times New Roman" w:cs="Times New Roman"/>
          <w:color w:val="000000" w:themeColor="text1"/>
          <w:sz w:val="24"/>
          <w:szCs w:val="24"/>
        </w:rPr>
        <w:t>Girinka</w:t>
      </w:r>
      <w:proofErr w:type="spellEnd"/>
      <w:r w:rsidR="000F2B6B" w:rsidRPr="00B41064">
        <w:rPr>
          <w:rFonts w:ascii="Times New Roman" w:hAnsi="Times New Roman" w:cs="Times New Roman"/>
          <w:color w:val="000000" w:themeColor="text1"/>
          <w:sz w:val="24"/>
          <w:szCs w:val="24"/>
        </w:rPr>
        <w:t xml:space="preserve"> Programme to 21</w:t>
      </w:r>
      <w:r w:rsidR="00616674" w:rsidRPr="00B41064">
        <w:rPr>
          <w:rFonts w:ascii="Times New Roman" w:hAnsi="Times New Roman" w:cs="Times New Roman"/>
          <w:color w:val="000000" w:themeColor="text1"/>
          <w:sz w:val="24"/>
          <w:szCs w:val="24"/>
        </w:rPr>
        <w:t xml:space="preserve">% of the respondents. Respondents improved their frequency of meals due to milk from </w:t>
      </w:r>
      <w:proofErr w:type="spellStart"/>
      <w:r w:rsidR="00616674" w:rsidRPr="00B41064">
        <w:rPr>
          <w:rFonts w:ascii="Times New Roman" w:hAnsi="Times New Roman" w:cs="Times New Roman"/>
          <w:color w:val="000000" w:themeColor="text1"/>
          <w:sz w:val="24"/>
          <w:szCs w:val="24"/>
        </w:rPr>
        <w:t>Girinka</w:t>
      </w:r>
      <w:proofErr w:type="spellEnd"/>
      <w:r w:rsidR="00616674" w:rsidRPr="00B41064">
        <w:rPr>
          <w:rFonts w:ascii="Times New Roman" w:hAnsi="Times New Roman" w:cs="Times New Roman"/>
          <w:color w:val="000000" w:themeColor="text1"/>
          <w:sz w:val="24"/>
          <w:szCs w:val="24"/>
        </w:rPr>
        <w:t xml:space="preserve"> Program’s Cows</w:t>
      </w:r>
      <w:r w:rsidR="00935FB7" w:rsidRPr="00B41064">
        <w:rPr>
          <w:rFonts w:ascii="Times New Roman" w:hAnsi="Times New Roman" w:cs="Times New Roman"/>
          <w:color w:val="000000" w:themeColor="text1"/>
          <w:sz w:val="24"/>
          <w:szCs w:val="24"/>
        </w:rPr>
        <w:t xml:space="preserve"> and animal </w:t>
      </w:r>
      <w:r w:rsidR="00FD1A54" w:rsidRPr="00B41064">
        <w:rPr>
          <w:rFonts w:ascii="Times New Roman" w:hAnsi="Times New Roman" w:cs="Times New Roman"/>
          <w:color w:val="000000" w:themeColor="text1"/>
          <w:sz w:val="24"/>
          <w:szCs w:val="24"/>
        </w:rPr>
        <w:t>manure has</w:t>
      </w:r>
      <w:r w:rsidR="00935FB7" w:rsidRPr="00B41064">
        <w:rPr>
          <w:rFonts w:ascii="Times New Roman" w:hAnsi="Times New Roman" w:cs="Times New Roman"/>
          <w:color w:val="000000" w:themeColor="text1"/>
          <w:sz w:val="24"/>
          <w:szCs w:val="24"/>
        </w:rPr>
        <w:t xml:space="preserve"> the land </w:t>
      </w:r>
      <w:r w:rsidR="00FD1A54" w:rsidRPr="00B41064">
        <w:rPr>
          <w:rFonts w:ascii="Times New Roman" w:hAnsi="Times New Roman" w:cs="Times New Roman"/>
          <w:color w:val="000000" w:themeColor="text1"/>
          <w:sz w:val="24"/>
          <w:szCs w:val="24"/>
        </w:rPr>
        <w:t>fertile, agricultural</w:t>
      </w:r>
      <w:r w:rsidR="00935FB7" w:rsidRPr="00B41064">
        <w:rPr>
          <w:rFonts w:ascii="Times New Roman" w:hAnsi="Times New Roman" w:cs="Times New Roman"/>
          <w:color w:val="000000" w:themeColor="text1"/>
          <w:sz w:val="24"/>
          <w:szCs w:val="24"/>
        </w:rPr>
        <w:t xml:space="preserve"> productivity have risen significantly and </w:t>
      </w:r>
      <w:r w:rsidR="00C71994" w:rsidRPr="00B41064">
        <w:rPr>
          <w:rFonts w:ascii="Times New Roman" w:hAnsi="Times New Roman" w:cs="Times New Roman"/>
          <w:color w:val="000000" w:themeColor="text1"/>
          <w:sz w:val="24"/>
          <w:szCs w:val="24"/>
        </w:rPr>
        <w:t>beneficiaries are accessing to food.</w:t>
      </w:r>
    </w:p>
    <w:p w:rsidR="006460D3" w:rsidRPr="00B41064" w:rsidRDefault="009338FE" w:rsidP="00B41064">
      <w:pPr>
        <w:pStyle w:val="Caption"/>
        <w:spacing w:line="360" w:lineRule="auto"/>
        <w:rPr>
          <w:rFonts w:ascii="Times New Roman" w:hAnsi="Times New Roman" w:cs="Times New Roman"/>
          <w:b w:val="0"/>
          <w:color w:val="000000" w:themeColor="text1"/>
          <w:sz w:val="24"/>
          <w:szCs w:val="24"/>
        </w:rPr>
      </w:pPr>
      <w:bookmarkStart w:id="195" w:name="_Toc81797114"/>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13</w:t>
      </w:r>
      <w:r w:rsidR="00907C18" w:rsidRPr="00B41064">
        <w:rPr>
          <w:rFonts w:ascii="Times New Roman" w:hAnsi="Times New Roman" w:cs="Times New Roman"/>
          <w:color w:val="000000" w:themeColor="text1"/>
          <w:sz w:val="24"/>
          <w:szCs w:val="24"/>
        </w:rPr>
        <w:fldChar w:fldCharType="end"/>
      </w:r>
      <w:r w:rsidR="008C6EF2" w:rsidRPr="00B41064">
        <w:rPr>
          <w:rFonts w:ascii="Times New Roman" w:hAnsi="Times New Roman" w:cs="Times New Roman"/>
          <w:color w:val="000000" w:themeColor="text1"/>
          <w:sz w:val="24"/>
          <w:szCs w:val="24"/>
        </w:rPr>
        <w:t>: T</w:t>
      </w:r>
      <w:r w:rsidR="00D100C8" w:rsidRPr="00B41064">
        <w:rPr>
          <w:rFonts w:ascii="Times New Roman" w:hAnsi="Times New Roman" w:cs="Times New Roman"/>
          <w:color w:val="000000" w:themeColor="text1"/>
          <w:sz w:val="24"/>
          <w:szCs w:val="24"/>
        </w:rPr>
        <w:t>he</w:t>
      </w:r>
      <w:r w:rsidRPr="00B41064">
        <w:rPr>
          <w:rFonts w:ascii="Times New Roman" w:hAnsi="Times New Roman" w:cs="Times New Roman"/>
          <w:color w:val="000000" w:themeColor="text1"/>
          <w:sz w:val="24"/>
          <w:szCs w:val="24"/>
        </w:rPr>
        <w:t xml:space="preserve"> qualities of house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95"/>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618"/>
        <w:gridCol w:w="1142"/>
        <w:gridCol w:w="998"/>
        <w:gridCol w:w="1462"/>
        <w:gridCol w:w="1620"/>
      </w:tblGrid>
      <w:tr w:rsidR="00F74C63" w:rsidRPr="00B41064" w:rsidTr="00572AD3">
        <w:trPr>
          <w:trHeight w:val="450"/>
        </w:trPr>
        <w:tc>
          <w:tcPr>
            <w:tcW w:w="4478" w:type="dxa"/>
            <w:gridSpan w:val="4"/>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Before </w:t>
            </w:r>
            <w:proofErr w:type="spellStart"/>
            <w:r w:rsidRPr="00B41064">
              <w:rPr>
                <w:rFonts w:ascii="Times New Roman" w:hAnsi="Times New Roman" w:cs="Times New Roman"/>
                <w:color w:val="000000" w:themeColor="text1"/>
                <w:sz w:val="24"/>
                <w:szCs w:val="24"/>
              </w:rPr>
              <w:t>Girinka</w:t>
            </w:r>
            <w:proofErr w:type="spellEnd"/>
          </w:p>
        </w:tc>
        <w:tc>
          <w:tcPr>
            <w:tcW w:w="3082" w:type="dxa"/>
            <w:gridSpan w:val="2"/>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After </w:t>
            </w:r>
            <w:proofErr w:type="spellStart"/>
            <w:r w:rsidRPr="00B41064">
              <w:rPr>
                <w:rFonts w:ascii="Times New Roman" w:hAnsi="Times New Roman" w:cs="Times New Roman"/>
                <w:color w:val="000000" w:themeColor="text1"/>
                <w:sz w:val="24"/>
                <w:szCs w:val="24"/>
              </w:rPr>
              <w:t>Girinka</w:t>
            </w:r>
            <w:proofErr w:type="spellEnd"/>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p>
        </w:tc>
        <w:tc>
          <w:tcPr>
            <w:tcW w:w="1618"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Qualities</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vAlign w:val="bottom"/>
          </w:tcPr>
          <w:p w:rsidR="0042096C" w:rsidRPr="00B41064" w:rsidRDefault="0042096C"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462" w:type="dxa"/>
            <w:tcBorders>
              <w:top w:val="single" w:sz="4" w:space="0" w:color="auto"/>
              <w:left w:val="single" w:sz="4" w:space="0" w:color="auto"/>
              <w:bottom w:val="single" w:sz="4" w:space="0" w:color="auto"/>
              <w:right w:val="single" w:sz="4" w:space="0" w:color="auto"/>
            </w:tcBorders>
            <w:shd w:val="clear" w:color="auto" w:fill="auto"/>
          </w:tcPr>
          <w:p w:rsidR="0042096C"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42096C"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618"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grasses</w:t>
            </w:r>
          </w:p>
        </w:tc>
        <w:tc>
          <w:tcPr>
            <w:tcW w:w="1142" w:type="dxa"/>
            <w:tcBorders>
              <w:top w:val="single" w:sz="16" w:space="0" w:color="000000"/>
              <w:left w:val="single" w:sz="16" w:space="0" w:color="000000"/>
              <w:bottom w:val="single" w:sz="4" w:space="0" w:color="auto"/>
              <w:right w:val="single" w:sz="8" w:space="0" w:color="000000"/>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w:t>
            </w:r>
          </w:p>
        </w:tc>
        <w:tc>
          <w:tcPr>
            <w:tcW w:w="998" w:type="dxa"/>
            <w:tcBorders>
              <w:top w:val="single" w:sz="16" w:space="0" w:color="000000"/>
              <w:left w:val="single" w:sz="8" w:space="0" w:color="000000"/>
              <w:bottom w:val="single" w:sz="4" w:space="0" w:color="auto"/>
              <w:right w:val="single" w:sz="4" w:space="0" w:color="auto"/>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p>
        </w:tc>
        <w:tc>
          <w:tcPr>
            <w:tcW w:w="161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clay sheet</w:t>
            </w:r>
          </w:p>
        </w:tc>
        <w:tc>
          <w:tcPr>
            <w:tcW w:w="1142" w:type="dxa"/>
            <w:tcBorders>
              <w:top w:val="single" w:sz="4" w:space="0" w:color="auto"/>
              <w:left w:val="single" w:sz="16" w:space="0" w:color="000000"/>
              <w:bottom w:val="single" w:sz="4" w:space="0" w:color="auto"/>
              <w:right w:val="single" w:sz="8" w:space="0" w:color="000000"/>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30</w:t>
            </w:r>
          </w:p>
        </w:tc>
        <w:tc>
          <w:tcPr>
            <w:tcW w:w="998" w:type="dxa"/>
            <w:tcBorders>
              <w:top w:val="single" w:sz="4" w:space="0" w:color="auto"/>
              <w:left w:val="single" w:sz="8" w:space="0" w:color="000000"/>
              <w:bottom w:val="single" w:sz="4" w:space="0" w:color="auto"/>
              <w:right w:val="single" w:sz="4" w:space="0" w:color="auto"/>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37.0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p>
        </w:tc>
        <w:tc>
          <w:tcPr>
            <w:tcW w:w="161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iron sheets</w:t>
            </w:r>
          </w:p>
        </w:tc>
        <w:tc>
          <w:tcPr>
            <w:tcW w:w="1142" w:type="dxa"/>
            <w:tcBorders>
              <w:top w:val="single" w:sz="4" w:space="0" w:color="auto"/>
              <w:left w:val="single" w:sz="16" w:space="0" w:color="000000"/>
              <w:bottom w:val="single" w:sz="4" w:space="0" w:color="auto"/>
              <w:right w:val="single" w:sz="8" w:space="0" w:color="000000"/>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34</w:t>
            </w:r>
          </w:p>
        </w:tc>
        <w:tc>
          <w:tcPr>
            <w:tcW w:w="998" w:type="dxa"/>
            <w:tcBorders>
              <w:top w:val="single" w:sz="4" w:space="0" w:color="auto"/>
              <w:left w:val="single" w:sz="8" w:space="0" w:color="000000"/>
              <w:bottom w:val="single" w:sz="4" w:space="0" w:color="auto"/>
              <w:right w:val="single" w:sz="4" w:space="0" w:color="auto"/>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42.0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65.4</w:t>
            </w:r>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p>
        </w:tc>
        <w:tc>
          <w:tcPr>
            <w:tcW w:w="1618"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cement</w:t>
            </w:r>
          </w:p>
        </w:tc>
        <w:tc>
          <w:tcPr>
            <w:tcW w:w="1142" w:type="dxa"/>
            <w:tcBorders>
              <w:top w:val="single" w:sz="4" w:space="0" w:color="auto"/>
              <w:left w:val="single" w:sz="16" w:space="0" w:color="000000"/>
              <w:bottom w:val="single" w:sz="4" w:space="0" w:color="auto"/>
              <w:right w:val="single" w:sz="8" w:space="0" w:color="000000"/>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998" w:type="dxa"/>
            <w:tcBorders>
              <w:top w:val="single" w:sz="4" w:space="0" w:color="auto"/>
              <w:left w:val="single" w:sz="8" w:space="0" w:color="000000"/>
              <w:bottom w:val="single" w:sz="4" w:space="0" w:color="auto"/>
              <w:right w:val="single" w:sz="4" w:space="0" w:color="auto"/>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21.0</w:t>
            </w:r>
          </w:p>
        </w:tc>
      </w:tr>
      <w:tr w:rsidR="00F74C63"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p>
        </w:tc>
        <w:tc>
          <w:tcPr>
            <w:tcW w:w="1618"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4" w:space="0" w:color="auto"/>
              <w:left w:val="single" w:sz="8"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72AD3" w:rsidRPr="00B41064" w:rsidRDefault="00572AD3" w:rsidP="00B41064">
            <w:pPr>
              <w:spacing w:after="0"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bl>
    <w:p w:rsidR="00572AD3" w:rsidRPr="00B41064" w:rsidRDefault="0042096C"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br w:type="textWrapping" w:clear="all"/>
      </w:r>
    </w:p>
    <w:p w:rsidR="00A546B1" w:rsidRPr="00B41064" w:rsidRDefault="004669DC"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lastRenderedPageBreak/>
        <w:t xml:space="preserve">This table </w:t>
      </w:r>
      <w:r w:rsidR="00F83262" w:rsidRPr="00B41064">
        <w:rPr>
          <w:rFonts w:ascii="Times New Roman" w:eastAsia="SimSun" w:hAnsi="Times New Roman" w:cs="Times New Roman"/>
          <w:color w:val="000000" w:themeColor="text1"/>
          <w:sz w:val="24"/>
          <w:szCs w:val="24"/>
          <w:lang w:val="en-US"/>
        </w:rPr>
        <w:t>13</w:t>
      </w:r>
      <w:r w:rsidRPr="00B41064">
        <w:rPr>
          <w:rFonts w:ascii="Times New Roman" w:eastAsia="SimSun" w:hAnsi="Times New Roman" w:cs="Times New Roman"/>
          <w:color w:val="000000" w:themeColor="text1"/>
          <w:sz w:val="24"/>
          <w:szCs w:val="24"/>
          <w:lang w:val="en-US"/>
        </w:rPr>
        <w:t xml:space="preserve">shows the quality of the houses of respondents before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is </w:t>
      </w:r>
      <w:r w:rsidR="006460D3" w:rsidRPr="00B41064">
        <w:rPr>
          <w:rFonts w:ascii="Times New Roman" w:eastAsia="SimSun" w:hAnsi="Times New Roman" w:cs="Times New Roman"/>
          <w:color w:val="000000" w:themeColor="text1"/>
          <w:sz w:val="24"/>
          <w:szCs w:val="24"/>
          <w:lang w:val="en-US"/>
        </w:rPr>
        <w:t xml:space="preserve">initiated </w:t>
      </w:r>
      <w:proofErr w:type="spellStart"/>
      <w:r w:rsidR="006460D3" w:rsidRPr="00B41064">
        <w:rPr>
          <w:rFonts w:ascii="Times New Roman" w:eastAsia="SimSun" w:hAnsi="Times New Roman" w:cs="Times New Roman"/>
          <w:color w:val="000000" w:themeColor="text1"/>
          <w:sz w:val="24"/>
          <w:szCs w:val="24"/>
          <w:lang w:val="en-US"/>
        </w:rPr>
        <w:t>in</w:t>
      </w:r>
      <w:r w:rsidRPr="00B41064">
        <w:rPr>
          <w:rFonts w:ascii="Times New Roman" w:eastAsia="SimSun" w:hAnsi="Times New Roman" w:cs="Times New Roman"/>
          <w:color w:val="000000" w:themeColor="text1"/>
          <w:sz w:val="24"/>
          <w:szCs w:val="24"/>
          <w:lang w:val="en-US"/>
        </w:rPr>
        <w:t>Rangiro</w:t>
      </w:r>
      <w:proofErr w:type="spellEnd"/>
      <w:r w:rsidRPr="00B41064">
        <w:rPr>
          <w:rFonts w:ascii="Times New Roman" w:eastAsia="SimSun" w:hAnsi="Times New Roman" w:cs="Times New Roman"/>
          <w:color w:val="000000" w:themeColor="text1"/>
          <w:sz w:val="24"/>
          <w:szCs w:val="24"/>
          <w:lang w:val="en-US"/>
        </w:rPr>
        <w:t xml:space="preserve"> Sector. 21% use the grasses to construct their </w:t>
      </w:r>
      <w:r w:rsidR="006460D3" w:rsidRPr="00B41064">
        <w:rPr>
          <w:rFonts w:ascii="Times New Roman" w:eastAsia="SimSun" w:hAnsi="Times New Roman" w:cs="Times New Roman"/>
          <w:color w:val="000000" w:themeColor="text1"/>
          <w:sz w:val="24"/>
          <w:szCs w:val="24"/>
          <w:lang w:val="en-US"/>
        </w:rPr>
        <w:t>houses, 37</w:t>
      </w:r>
      <w:r w:rsidRPr="00B41064">
        <w:rPr>
          <w:rFonts w:ascii="Times New Roman" w:eastAsia="SimSun" w:hAnsi="Times New Roman" w:cs="Times New Roman"/>
          <w:color w:val="000000" w:themeColor="text1"/>
          <w:sz w:val="24"/>
          <w:szCs w:val="24"/>
          <w:lang w:val="en-US"/>
        </w:rPr>
        <w:t>% of respondents used the clay sheets while 42% used iron sheets to construct their houses.</w:t>
      </w:r>
    </w:p>
    <w:p w:rsidR="00572AD3" w:rsidRPr="00B41064" w:rsidRDefault="00572AD3"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This study  showed me that any improvement in the construction depend on the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program 1.2 % of the respondents said that their  houses are  constructed with glasses while 12.3% of respondents  said their houses are constructed  with clay sheets ,65.4% with iron sheets and 21% their houses are constructed with cement. Comparison between the quality of houses of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beneficiaries before and after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program is that there is a big improvement related to materials using to construct their houses.</w:t>
      </w:r>
    </w:p>
    <w:p w:rsidR="00B30EAA" w:rsidRPr="00B41064" w:rsidRDefault="00643EFA" w:rsidP="00B41064">
      <w:pPr>
        <w:pStyle w:val="Caption"/>
        <w:spacing w:line="360" w:lineRule="auto"/>
        <w:rPr>
          <w:rFonts w:ascii="Times New Roman" w:hAnsi="Times New Roman" w:cs="Times New Roman"/>
          <w:b w:val="0"/>
          <w:bCs w:val="0"/>
          <w:color w:val="000000" w:themeColor="text1"/>
          <w:sz w:val="24"/>
          <w:szCs w:val="24"/>
          <w:lang w:val="en-US"/>
        </w:rPr>
      </w:pPr>
      <w:bookmarkStart w:id="196" w:name="_Toc81798583"/>
      <w:r w:rsidRPr="00B41064">
        <w:rPr>
          <w:rFonts w:ascii="Times New Roman" w:hAnsi="Times New Roman" w:cs="Times New Roman"/>
          <w:color w:val="000000" w:themeColor="text1"/>
          <w:sz w:val="24"/>
          <w:szCs w:val="24"/>
        </w:rPr>
        <w:t xml:space="preserve">Figure </w:t>
      </w:r>
      <w:r w:rsidR="00140A6B" w:rsidRPr="00B41064">
        <w:rPr>
          <w:rFonts w:ascii="Times New Roman" w:hAnsi="Times New Roman" w:cs="Times New Roman"/>
          <w:color w:val="000000" w:themeColor="text1"/>
          <w:sz w:val="24"/>
          <w:szCs w:val="24"/>
        </w:rPr>
        <w:t>3</w:t>
      </w:r>
      <w:r w:rsidR="00D100C8" w:rsidRPr="00B41064">
        <w:rPr>
          <w:rFonts w:ascii="Times New Roman" w:hAnsi="Times New Roman" w:cs="Times New Roman"/>
          <w:color w:val="000000" w:themeColor="text1"/>
          <w:sz w:val="24"/>
          <w:szCs w:val="24"/>
        </w:rPr>
        <w:t>:</w:t>
      </w:r>
      <w:r w:rsidR="00916D87" w:rsidRPr="00B41064">
        <w:rPr>
          <w:rFonts w:ascii="Times New Roman" w:hAnsi="Times New Roman" w:cs="Times New Roman"/>
          <w:color w:val="000000" w:themeColor="text1"/>
          <w:sz w:val="24"/>
          <w:szCs w:val="24"/>
        </w:rPr>
        <w:t xml:space="preserve"> T</w:t>
      </w:r>
      <w:r w:rsidRPr="00B41064">
        <w:rPr>
          <w:rFonts w:ascii="Times New Roman" w:hAnsi="Times New Roman" w:cs="Times New Roman"/>
          <w:color w:val="000000" w:themeColor="text1"/>
          <w:sz w:val="24"/>
          <w:szCs w:val="24"/>
        </w:rPr>
        <w:t xml:space="preserve">he qualities of houses of 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before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w:t>
      </w:r>
      <w:bookmarkEnd w:id="196"/>
    </w:p>
    <w:p w:rsidR="005F0133"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noProof/>
          <w:color w:val="000000" w:themeColor="text1"/>
          <w:sz w:val="24"/>
          <w:szCs w:val="24"/>
          <w:lang w:val="en-US"/>
        </w:rPr>
        <w:drawing>
          <wp:inline distT="0" distB="0" distL="114300" distR="114300">
            <wp:extent cx="4382135" cy="3508375"/>
            <wp:effectExtent l="0" t="0" r="18415" b="15875"/>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pic:cNvPicPr>
                  </pic:nvPicPr>
                  <pic:blipFill>
                    <a:blip r:embed="rId26"/>
                    <a:stretch>
                      <a:fillRect/>
                    </a:stretch>
                  </pic:blipFill>
                  <pic:spPr>
                    <a:xfrm>
                      <a:off x="0" y="0"/>
                      <a:ext cx="4382135" cy="3508375"/>
                    </a:xfrm>
                    <a:prstGeom prst="rect">
                      <a:avLst/>
                    </a:prstGeom>
                    <a:noFill/>
                    <a:ln>
                      <a:noFill/>
                    </a:ln>
                  </pic:spPr>
                </pic:pic>
              </a:graphicData>
            </a:graphic>
          </wp:inline>
        </w:drawing>
      </w:r>
    </w:p>
    <w:p w:rsidR="005F0133" w:rsidRPr="00B41064" w:rsidRDefault="00643EFA" w:rsidP="00B41064">
      <w:pPr>
        <w:pStyle w:val="Caption"/>
        <w:spacing w:line="360" w:lineRule="auto"/>
        <w:rPr>
          <w:rFonts w:ascii="Times New Roman" w:hAnsi="Times New Roman" w:cs="Times New Roman"/>
          <w:color w:val="000000" w:themeColor="text1"/>
          <w:sz w:val="24"/>
          <w:szCs w:val="24"/>
          <w:lang w:val="en-US"/>
        </w:rPr>
      </w:pPr>
      <w:bookmarkStart w:id="197" w:name="_Toc81798584"/>
      <w:r w:rsidRPr="00B41064">
        <w:rPr>
          <w:rFonts w:ascii="Times New Roman" w:hAnsi="Times New Roman" w:cs="Times New Roman"/>
          <w:color w:val="000000" w:themeColor="text1"/>
          <w:sz w:val="24"/>
          <w:szCs w:val="24"/>
        </w:rPr>
        <w:t xml:space="preserve">Figure </w:t>
      </w:r>
      <w:r w:rsidR="00140A6B" w:rsidRPr="00B41064">
        <w:rPr>
          <w:rFonts w:ascii="Times New Roman" w:hAnsi="Times New Roman" w:cs="Times New Roman"/>
          <w:color w:val="000000" w:themeColor="text1"/>
          <w:sz w:val="24"/>
          <w:szCs w:val="24"/>
        </w:rPr>
        <w:t>4</w:t>
      </w:r>
      <w:r w:rsidR="001C14D6" w:rsidRPr="00B41064">
        <w:rPr>
          <w:rFonts w:ascii="Times New Roman" w:hAnsi="Times New Roman" w:cs="Times New Roman"/>
          <w:color w:val="000000" w:themeColor="text1"/>
          <w:sz w:val="24"/>
          <w:szCs w:val="24"/>
        </w:rPr>
        <w:t>:</w:t>
      </w:r>
      <w:r w:rsidR="00D100C8" w:rsidRPr="00B41064">
        <w:rPr>
          <w:rFonts w:ascii="Times New Roman" w:hAnsi="Times New Roman" w:cs="Times New Roman"/>
          <w:color w:val="000000" w:themeColor="text1"/>
          <w:sz w:val="24"/>
          <w:szCs w:val="24"/>
        </w:rPr>
        <w:t xml:space="preserve"> T</w:t>
      </w:r>
      <w:r w:rsidRPr="00B41064">
        <w:rPr>
          <w:rFonts w:ascii="Times New Roman" w:hAnsi="Times New Roman" w:cs="Times New Roman"/>
          <w:color w:val="000000" w:themeColor="text1"/>
          <w:sz w:val="24"/>
          <w:szCs w:val="24"/>
        </w:rPr>
        <w:t>he qu</w:t>
      </w:r>
      <w:r w:rsidR="001C14D6" w:rsidRPr="00B41064">
        <w:rPr>
          <w:rFonts w:ascii="Times New Roman" w:hAnsi="Times New Roman" w:cs="Times New Roman"/>
          <w:color w:val="000000" w:themeColor="text1"/>
          <w:sz w:val="24"/>
          <w:szCs w:val="24"/>
        </w:rPr>
        <w:t>alities of houses of the respondents</w:t>
      </w:r>
      <w:r w:rsidRPr="00B41064">
        <w:rPr>
          <w:rFonts w:ascii="Times New Roman" w:hAnsi="Times New Roman" w:cs="Times New Roman"/>
          <w:color w:val="000000" w:themeColor="text1"/>
          <w:sz w:val="24"/>
          <w:szCs w:val="24"/>
        </w:rPr>
        <w:t xml:space="preserve">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97"/>
    </w:p>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noProof/>
          <w:color w:val="000000" w:themeColor="text1"/>
          <w:sz w:val="24"/>
          <w:szCs w:val="24"/>
          <w:lang w:val="en-US"/>
        </w:rPr>
        <w:lastRenderedPageBreak/>
        <w:drawing>
          <wp:inline distT="0" distB="0" distL="114300" distR="114300">
            <wp:extent cx="3410585" cy="2730500"/>
            <wp:effectExtent l="0" t="0" r="18415" b="1270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pic:cNvPicPr>
                      <a:picLocks noChangeAspect="1"/>
                    </pic:cNvPicPr>
                  </pic:nvPicPr>
                  <pic:blipFill>
                    <a:blip r:embed="rId27"/>
                    <a:stretch>
                      <a:fillRect/>
                    </a:stretch>
                  </pic:blipFill>
                  <pic:spPr>
                    <a:xfrm>
                      <a:off x="0" y="0"/>
                      <a:ext cx="3410585" cy="2730500"/>
                    </a:xfrm>
                    <a:prstGeom prst="rect">
                      <a:avLst/>
                    </a:prstGeom>
                    <a:noFill/>
                    <a:ln>
                      <a:noFill/>
                    </a:ln>
                  </pic:spPr>
                </pic:pic>
              </a:graphicData>
            </a:graphic>
          </wp:inline>
        </w:drawing>
      </w:r>
    </w:p>
    <w:p w:rsidR="004568A7" w:rsidRPr="00B41064" w:rsidRDefault="009338FE" w:rsidP="00B41064">
      <w:pPr>
        <w:pStyle w:val="Caption"/>
        <w:spacing w:line="360" w:lineRule="auto"/>
        <w:rPr>
          <w:rFonts w:ascii="Times New Roman" w:hAnsi="Times New Roman" w:cs="Times New Roman"/>
          <w:b w:val="0"/>
          <w:color w:val="000000" w:themeColor="text1"/>
          <w:sz w:val="24"/>
          <w:szCs w:val="24"/>
          <w:lang w:val="en-US"/>
        </w:rPr>
      </w:pPr>
      <w:bookmarkStart w:id="198" w:name="_Toc81797115"/>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14</w:t>
      </w:r>
      <w:r w:rsidR="00907C18" w:rsidRPr="00B41064">
        <w:rPr>
          <w:rFonts w:ascii="Times New Roman" w:hAnsi="Times New Roman" w:cs="Times New Roman"/>
          <w:color w:val="000000" w:themeColor="text1"/>
          <w:sz w:val="24"/>
          <w:szCs w:val="24"/>
        </w:rPr>
        <w:fldChar w:fldCharType="end"/>
      </w:r>
      <w:r w:rsidR="001C14D6" w:rsidRPr="00B41064">
        <w:rPr>
          <w:rFonts w:ascii="Times New Roman" w:hAnsi="Times New Roman" w:cs="Times New Roman"/>
          <w:color w:val="000000" w:themeColor="text1"/>
          <w:sz w:val="24"/>
          <w:szCs w:val="24"/>
        </w:rPr>
        <w:t xml:space="preserve"> : </w:t>
      </w:r>
      <w:r w:rsidRPr="00B41064">
        <w:rPr>
          <w:rFonts w:ascii="Times New Roman" w:hAnsi="Times New Roman" w:cs="Times New Roman"/>
          <w:color w:val="000000" w:themeColor="text1"/>
          <w:sz w:val="24"/>
          <w:szCs w:val="24"/>
        </w:rPr>
        <w:t xml:space="preserve">Monthly income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without saving</w:t>
      </w:r>
      <w:bookmarkEnd w:id="198"/>
    </w:p>
    <w:tbl>
      <w:tblPr>
        <w:tblpPr w:leftFromText="180" w:rightFromText="180" w:vertAnchor="text" w:horzAnchor="margin" w:tblpY="4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0"/>
        <w:gridCol w:w="1350"/>
        <w:gridCol w:w="1365"/>
        <w:gridCol w:w="998"/>
        <w:gridCol w:w="7"/>
        <w:gridCol w:w="1360"/>
        <w:gridCol w:w="1440"/>
      </w:tblGrid>
      <w:tr w:rsidR="004568A7" w:rsidRPr="00B41064" w:rsidTr="00545097">
        <w:trPr>
          <w:trHeight w:val="420"/>
        </w:trPr>
        <w:tc>
          <w:tcPr>
            <w:tcW w:w="4440" w:type="dxa"/>
            <w:gridSpan w:val="5"/>
          </w:tcPr>
          <w:p w:rsidR="004568A7" w:rsidRPr="00B41064" w:rsidRDefault="004568A7"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Before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p>
        </w:tc>
        <w:tc>
          <w:tcPr>
            <w:tcW w:w="2800" w:type="dxa"/>
            <w:gridSpan w:val="2"/>
          </w:tcPr>
          <w:p w:rsidR="004568A7" w:rsidRPr="00B41064" w:rsidRDefault="004568A7"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After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p>
        </w:tc>
        <w:tc>
          <w:tcPr>
            <w:tcW w:w="135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Income</w:t>
            </w:r>
          </w:p>
        </w:tc>
        <w:tc>
          <w:tcPr>
            <w:tcW w:w="1365"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367" w:type="dxa"/>
            <w:gridSpan w:val="2"/>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4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val="restart"/>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w:t>
            </w:r>
          </w:p>
        </w:tc>
        <w:tc>
          <w:tcPr>
            <w:tcW w:w="1350"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0-10 000</w:t>
            </w:r>
          </w:p>
        </w:tc>
        <w:tc>
          <w:tcPr>
            <w:tcW w:w="1365"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76</w:t>
            </w:r>
          </w:p>
        </w:tc>
        <w:tc>
          <w:tcPr>
            <w:tcW w:w="998"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93.8</w:t>
            </w:r>
          </w:p>
        </w:tc>
        <w:tc>
          <w:tcPr>
            <w:tcW w:w="1367" w:type="dxa"/>
            <w:gridSpan w:val="2"/>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44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10 000-20,000</w:t>
            </w:r>
          </w:p>
        </w:tc>
        <w:tc>
          <w:tcPr>
            <w:tcW w:w="136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w:t>
            </w:r>
          </w:p>
        </w:tc>
        <w:tc>
          <w:tcPr>
            <w:tcW w:w="1367" w:type="dxa"/>
            <w:gridSpan w:val="2"/>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45</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55.6</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20,000-40, 000</w:t>
            </w:r>
          </w:p>
        </w:tc>
        <w:tc>
          <w:tcPr>
            <w:tcW w:w="136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367" w:type="dxa"/>
            <w:gridSpan w:val="2"/>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34</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42.0</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40, 000-60, 000</w:t>
            </w:r>
          </w:p>
        </w:tc>
        <w:tc>
          <w:tcPr>
            <w:tcW w:w="1365"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367" w:type="dxa"/>
            <w:gridSpan w:val="2"/>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r>
      <w:tr w:rsidR="004568A7" w:rsidRPr="00B41064" w:rsidTr="005375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rPr>
        <w:tc>
          <w:tcPr>
            <w:tcW w:w="720" w:type="dxa"/>
            <w:vMerge/>
            <w:tcBorders>
              <w:top w:val="single" w:sz="16" w:space="0" w:color="000000"/>
              <w:left w:val="single" w:sz="16" w:space="0" w:color="000000"/>
              <w:bottom w:val="single" w:sz="16" w:space="0" w:color="000000"/>
              <w:right w:val="single" w:sz="4" w:space="0" w:color="auto"/>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p>
        </w:tc>
        <w:tc>
          <w:tcPr>
            <w:tcW w:w="1350"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365"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w:t>
            </w:r>
          </w:p>
        </w:tc>
        <w:tc>
          <w:tcPr>
            <w:tcW w:w="1367" w:type="dxa"/>
            <w:gridSpan w:val="2"/>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44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center"/>
          </w:tcPr>
          <w:p w:rsidR="004568A7" w:rsidRPr="00B41064" w:rsidRDefault="004568A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bl>
    <w:p w:rsidR="004568A7" w:rsidRPr="00B41064" w:rsidRDefault="004568A7" w:rsidP="00B41064">
      <w:pPr>
        <w:spacing w:line="360" w:lineRule="auto"/>
        <w:jc w:val="both"/>
        <w:rPr>
          <w:rFonts w:ascii="Times New Roman" w:hAnsi="Times New Roman" w:cs="Times New Roman"/>
          <w:b/>
          <w:color w:val="000000" w:themeColor="text1"/>
          <w:sz w:val="24"/>
          <w:szCs w:val="24"/>
          <w:lang w:val="en-US"/>
        </w:rPr>
      </w:pPr>
    </w:p>
    <w:p w:rsidR="004568A7" w:rsidRPr="00B41064" w:rsidRDefault="004568A7" w:rsidP="00B41064">
      <w:pPr>
        <w:spacing w:line="360" w:lineRule="auto"/>
        <w:jc w:val="both"/>
        <w:rPr>
          <w:rFonts w:ascii="Times New Roman" w:hAnsi="Times New Roman" w:cs="Times New Roman"/>
          <w:b/>
          <w:color w:val="000000" w:themeColor="text1"/>
          <w:sz w:val="24"/>
          <w:szCs w:val="24"/>
          <w:lang w:val="en-US"/>
        </w:rPr>
      </w:pPr>
    </w:p>
    <w:p w:rsidR="004568A7" w:rsidRPr="00B41064" w:rsidRDefault="004568A7" w:rsidP="00B41064">
      <w:pPr>
        <w:spacing w:line="360" w:lineRule="auto"/>
        <w:jc w:val="both"/>
        <w:rPr>
          <w:rFonts w:ascii="Times New Roman" w:hAnsi="Times New Roman" w:cs="Times New Roman"/>
          <w:b/>
          <w:color w:val="000000" w:themeColor="text1"/>
          <w:sz w:val="24"/>
          <w:szCs w:val="24"/>
          <w:lang w:val="en-US"/>
        </w:rPr>
      </w:pPr>
    </w:p>
    <w:p w:rsidR="004568A7" w:rsidRPr="00B41064" w:rsidRDefault="004568A7" w:rsidP="00B41064">
      <w:pPr>
        <w:spacing w:line="360" w:lineRule="auto"/>
        <w:jc w:val="both"/>
        <w:rPr>
          <w:rFonts w:ascii="Times New Roman" w:hAnsi="Times New Roman" w:cs="Times New Roman"/>
          <w:b/>
          <w:color w:val="000000" w:themeColor="text1"/>
          <w:sz w:val="24"/>
          <w:szCs w:val="24"/>
          <w:lang w:val="en-US"/>
        </w:rPr>
      </w:pPr>
    </w:p>
    <w:p w:rsidR="004568A7" w:rsidRPr="00B41064" w:rsidRDefault="004568A7" w:rsidP="00B41064">
      <w:pPr>
        <w:spacing w:line="360" w:lineRule="auto"/>
        <w:jc w:val="both"/>
        <w:rPr>
          <w:rFonts w:ascii="Times New Roman" w:hAnsi="Times New Roman" w:cs="Times New Roman"/>
          <w:color w:val="000000" w:themeColor="text1"/>
          <w:sz w:val="24"/>
          <w:szCs w:val="24"/>
          <w:lang w:val="en-US"/>
        </w:rPr>
      </w:pPr>
    </w:p>
    <w:p w:rsidR="00A546B1" w:rsidRPr="00B41064" w:rsidRDefault="00A546B1" w:rsidP="00B41064">
      <w:pPr>
        <w:spacing w:line="360" w:lineRule="auto"/>
        <w:jc w:val="both"/>
        <w:rPr>
          <w:rFonts w:ascii="Times New Roman" w:eastAsia="Times New Roman" w:hAnsi="Times New Roman" w:cs="Times New Roman"/>
          <w:color w:val="000000" w:themeColor="text1"/>
          <w:sz w:val="24"/>
          <w:szCs w:val="24"/>
        </w:rPr>
      </w:pPr>
    </w:p>
    <w:p w:rsidR="004568A7" w:rsidRPr="00B41064" w:rsidRDefault="004568A7" w:rsidP="00B41064">
      <w:pPr>
        <w:spacing w:line="360" w:lineRule="auto"/>
        <w:jc w:val="both"/>
        <w:rPr>
          <w:rFonts w:ascii="Times New Roman" w:eastAsia="Times New Roman" w:hAnsi="Times New Roman" w:cs="Times New Roman"/>
          <w:color w:val="000000" w:themeColor="text1"/>
          <w:sz w:val="24"/>
          <w:szCs w:val="24"/>
          <w:lang w:val="en-US"/>
        </w:rPr>
      </w:pPr>
    </w:p>
    <w:p w:rsidR="004568A7" w:rsidRPr="00B41064" w:rsidRDefault="004568A7" w:rsidP="00B41064">
      <w:pPr>
        <w:spacing w:line="360" w:lineRule="auto"/>
        <w:jc w:val="both"/>
        <w:rPr>
          <w:rFonts w:ascii="Times New Roman" w:eastAsia="Times New Roman" w:hAnsi="Times New Roman" w:cs="Times New Roman"/>
          <w:color w:val="000000" w:themeColor="text1"/>
          <w:sz w:val="24"/>
          <w:szCs w:val="24"/>
          <w:lang w:val="en-US"/>
        </w:rPr>
      </w:pPr>
    </w:p>
    <w:p w:rsidR="006F72C5" w:rsidRPr="00B41064" w:rsidRDefault="006F72C5" w:rsidP="00B41064">
      <w:pPr>
        <w:spacing w:line="360" w:lineRule="auto"/>
        <w:jc w:val="both"/>
        <w:rPr>
          <w:rFonts w:ascii="Times New Roman" w:eastAsia="Times New Roman" w:hAnsi="Times New Roman" w:cs="Times New Roman"/>
          <w:b/>
          <w:color w:val="000000" w:themeColor="text1"/>
          <w:sz w:val="24"/>
          <w:szCs w:val="24"/>
          <w:lang w:val="en-US"/>
        </w:rPr>
      </w:pPr>
    </w:p>
    <w:p w:rsidR="006F72C5" w:rsidRPr="00B41064" w:rsidRDefault="006F72C5" w:rsidP="00B41064">
      <w:pPr>
        <w:spacing w:line="360" w:lineRule="auto"/>
        <w:jc w:val="both"/>
        <w:rPr>
          <w:rFonts w:ascii="Times New Roman" w:eastAsia="Times New Roman" w:hAnsi="Times New Roman" w:cs="Times New Roman"/>
          <w:b/>
          <w:color w:val="000000" w:themeColor="text1"/>
          <w:sz w:val="24"/>
          <w:szCs w:val="24"/>
          <w:lang w:val="en-US"/>
        </w:rPr>
      </w:pPr>
    </w:p>
    <w:p w:rsidR="006F72C5" w:rsidRPr="00B41064" w:rsidRDefault="006F72C5" w:rsidP="00B41064">
      <w:pPr>
        <w:spacing w:line="360" w:lineRule="auto"/>
        <w:jc w:val="both"/>
        <w:rPr>
          <w:rFonts w:ascii="Times New Roman" w:eastAsia="Times New Roman" w:hAnsi="Times New Roman" w:cs="Times New Roman"/>
          <w:b/>
          <w:color w:val="000000" w:themeColor="text1"/>
          <w:sz w:val="24"/>
          <w:szCs w:val="24"/>
          <w:lang w:val="en-US"/>
        </w:rPr>
      </w:pPr>
    </w:p>
    <w:p w:rsidR="004568A7" w:rsidRPr="00B41064" w:rsidRDefault="004568A7" w:rsidP="00B41064">
      <w:pPr>
        <w:spacing w:line="360" w:lineRule="auto"/>
        <w:jc w:val="both"/>
        <w:rPr>
          <w:rFonts w:ascii="Times New Roman" w:hAnsi="Times New Roman" w:cs="Times New Roman"/>
          <w:b/>
          <w:color w:val="000000" w:themeColor="text1"/>
          <w:sz w:val="24"/>
          <w:szCs w:val="24"/>
          <w:lang w:val="en-US"/>
        </w:rPr>
      </w:pPr>
      <w:r w:rsidRPr="00B41064">
        <w:rPr>
          <w:rFonts w:ascii="Times New Roman" w:eastAsia="Times New Roman" w:hAnsi="Times New Roman" w:cs="Times New Roman"/>
          <w:b/>
          <w:color w:val="000000" w:themeColor="text1"/>
          <w:sz w:val="24"/>
          <w:szCs w:val="24"/>
          <w:lang w:val="en-US"/>
        </w:rPr>
        <w:t>Source of data: Primary data</w:t>
      </w:r>
      <w:r w:rsidR="00E639DE" w:rsidRPr="00B41064">
        <w:rPr>
          <w:rFonts w:ascii="Times New Roman" w:eastAsia="Times New Roman" w:hAnsi="Times New Roman" w:cs="Times New Roman"/>
          <w:b/>
          <w:color w:val="000000" w:themeColor="text1"/>
          <w:sz w:val="24"/>
          <w:szCs w:val="24"/>
          <w:lang w:val="en-US"/>
        </w:rPr>
        <w:t xml:space="preserve"> July, 2021</w:t>
      </w:r>
    </w:p>
    <w:p w:rsidR="00DC617D" w:rsidRPr="00B41064" w:rsidRDefault="00DC617D" w:rsidP="00B41064">
      <w:pPr>
        <w:spacing w:line="360" w:lineRule="auto"/>
        <w:jc w:val="both"/>
        <w:rPr>
          <w:rFonts w:ascii="Times New Roman" w:eastAsia="Times New Roman" w:hAnsi="Times New Roman" w:cs="Times New Roman"/>
          <w:color w:val="000000" w:themeColor="text1"/>
          <w:sz w:val="24"/>
          <w:szCs w:val="24"/>
          <w:lang w:val="en-US"/>
        </w:rPr>
      </w:pPr>
      <w:proofErr w:type="gramStart"/>
      <w:r w:rsidRPr="00B41064">
        <w:rPr>
          <w:rFonts w:ascii="Times New Roman" w:eastAsia="Times New Roman" w:hAnsi="Times New Roman" w:cs="Times New Roman"/>
          <w:color w:val="000000" w:themeColor="text1"/>
          <w:sz w:val="24"/>
          <w:szCs w:val="24"/>
          <w:lang w:val="en-US"/>
        </w:rPr>
        <w:t>The table</w:t>
      </w:r>
      <w:r w:rsidR="00D70B02" w:rsidRPr="00B41064">
        <w:rPr>
          <w:rFonts w:ascii="Times New Roman" w:eastAsia="Times New Roman" w:hAnsi="Times New Roman" w:cs="Times New Roman"/>
          <w:color w:val="000000" w:themeColor="text1"/>
          <w:sz w:val="24"/>
          <w:szCs w:val="24"/>
          <w:lang w:val="en-US"/>
        </w:rPr>
        <w:t>14</w:t>
      </w:r>
      <w:r w:rsidR="00082418" w:rsidRPr="00B41064">
        <w:rPr>
          <w:rFonts w:ascii="Times New Roman" w:eastAsia="Times New Roman" w:hAnsi="Times New Roman" w:cs="Times New Roman"/>
          <w:color w:val="000000" w:themeColor="text1"/>
          <w:sz w:val="24"/>
          <w:szCs w:val="24"/>
          <w:lang w:val="en-US"/>
        </w:rPr>
        <w:t>shows the</w:t>
      </w:r>
      <w:r w:rsidR="004568A7" w:rsidRPr="00B41064">
        <w:rPr>
          <w:rFonts w:ascii="Times New Roman" w:eastAsia="Times New Roman" w:hAnsi="Times New Roman" w:cs="Times New Roman"/>
          <w:color w:val="000000" w:themeColor="text1"/>
          <w:sz w:val="24"/>
          <w:szCs w:val="24"/>
          <w:lang w:val="en-US"/>
        </w:rPr>
        <w:t xml:space="preserve"> income</w:t>
      </w:r>
      <w:r w:rsidR="004669DC" w:rsidRPr="00B41064">
        <w:rPr>
          <w:rFonts w:ascii="Times New Roman" w:eastAsia="Times New Roman" w:hAnsi="Times New Roman" w:cs="Times New Roman"/>
          <w:color w:val="000000" w:themeColor="text1"/>
          <w:sz w:val="24"/>
          <w:szCs w:val="24"/>
          <w:lang w:val="en-US"/>
        </w:rPr>
        <w:t xml:space="preserve"> of the respondents before </w:t>
      </w:r>
      <w:proofErr w:type="spellStart"/>
      <w:r w:rsidR="004669DC" w:rsidRPr="00B41064">
        <w:rPr>
          <w:rFonts w:ascii="Times New Roman" w:eastAsia="Times New Roman" w:hAnsi="Times New Roman" w:cs="Times New Roman"/>
          <w:color w:val="000000" w:themeColor="text1"/>
          <w:sz w:val="24"/>
          <w:szCs w:val="24"/>
          <w:lang w:val="en-US"/>
        </w:rPr>
        <w:t>Girinkaprogarm</w:t>
      </w:r>
      <w:proofErr w:type="spellEnd"/>
      <w:r w:rsidR="004669DC" w:rsidRPr="00B41064">
        <w:rPr>
          <w:rFonts w:ascii="Times New Roman" w:eastAsia="Times New Roman" w:hAnsi="Times New Roman" w:cs="Times New Roman"/>
          <w:color w:val="000000" w:themeColor="text1"/>
          <w:sz w:val="24"/>
          <w:szCs w:val="24"/>
          <w:lang w:val="en-US"/>
        </w:rPr>
        <w:t>.</w:t>
      </w:r>
      <w:proofErr w:type="gramEnd"/>
      <w:r w:rsidR="004669DC" w:rsidRPr="00B41064">
        <w:rPr>
          <w:rFonts w:ascii="Times New Roman" w:eastAsia="Times New Roman" w:hAnsi="Times New Roman" w:cs="Times New Roman"/>
          <w:color w:val="000000" w:themeColor="text1"/>
          <w:sz w:val="24"/>
          <w:szCs w:val="24"/>
          <w:lang w:val="en-US"/>
        </w:rPr>
        <w:t xml:space="preserve"> </w:t>
      </w:r>
    </w:p>
    <w:p w:rsidR="004568A7"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The 93.8% of respondents earned 0-</w:t>
      </w:r>
      <w:r w:rsidR="008D2F82" w:rsidRPr="00B41064">
        <w:rPr>
          <w:rFonts w:ascii="Times New Roman" w:eastAsia="Times New Roman" w:hAnsi="Times New Roman" w:cs="Times New Roman"/>
          <w:color w:val="000000" w:themeColor="text1"/>
          <w:sz w:val="24"/>
          <w:szCs w:val="24"/>
          <w:lang w:val="en-US"/>
        </w:rPr>
        <w:t>10000rwf, 4.9</w:t>
      </w:r>
      <w:r w:rsidRPr="00B41064">
        <w:rPr>
          <w:rFonts w:ascii="Times New Roman" w:eastAsia="Times New Roman" w:hAnsi="Times New Roman" w:cs="Times New Roman"/>
          <w:color w:val="000000" w:themeColor="text1"/>
          <w:sz w:val="24"/>
          <w:szCs w:val="24"/>
          <w:lang w:val="en-US"/>
        </w:rPr>
        <w:t>% earned 10000-20000rwf while 2.2</w:t>
      </w:r>
      <w:r w:rsidR="008D2F82" w:rsidRPr="00B41064">
        <w:rPr>
          <w:rFonts w:ascii="Times New Roman" w:eastAsia="Times New Roman" w:hAnsi="Times New Roman" w:cs="Times New Roman"/>
          <w:color w:val="000000" w:themeColor="text1"/>
          <w:sz w:val="24"/>
          <w:szCs w:val="24"/>
          <w:lang w:val="en-US"/>
        </w:rPr>
        <w:t>% earned</w:t>
      </w:r>
      <w:r w:rsidRPr="00B41064">
        <w:rPr>
          <w:rFonts w:ascii="Times New Roman" w:eastAsia="Times New Roman" w:hAnsi="Times New Roman" w:cs="Times New Roman"/>
          <w:color w:val="000000" w:themeColor="text1"/>
          <w:sz w:val="24"/>
          <w:szCs w:val="24"/>
          <w:lang w:val="en-US"/>
        </w:rPr>
        <w:t xml:space="preserve"> 1.2%. The highest percentage of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beneficiaries before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said that they </w:t>
      </w:r>
      <w:r w:rsidRPr="00B41064">
        <w:rPr>
          <w:rFonts w:ascii="Times New Roman" w:eastAsia="Times New Roman" w:hAnsi="Times New Roman" w:cs="Times New Roman"/>
          <w:color w:val="000000" w:themeColor="text1"/>
          <w:sz w:val="24"/>
          <w:szCs w:val="24"/>
          <w:lang w:val="en-US"/>
        </w:rPr>
        <w:lastRenderedPageBreak/>
        <w:t>earned between 0-</w:t>
      </w:r>
      <w:r w:rsidR="008D2F82" w:rsidRPr="00B41064">
        <w:rPr>
          <w:rFonts w:ascii="Times New Roman" w:eastAsia="Times New Roman" w:hAnsi="Times New Roman" w:cs="Times New Roman"/>
          <w:color w:val="000000" w:themeColor="text1"/>
          <w:sz w:val="24"/>
          <w:szCs w:val="24"/>
          <w:lang w:val="en-US"/>
        </w:rPr>
        <w:t>10000rwf</w:t>
      </w:r>
      <w:r w:rsidR="00DC617D" w:rsidRPr="00B41064">
        <w:rPr>
          <w:rFonts w:ascii="Times New Roman" w:eastAsia="Times New Roman" w:hAnsi="Times New Roman" w:cs="Times New Roman"/>
          <w:color w:val="000000" w:themeColor="text1"/>
          <w:sz w:val="24"/>
          <w:szCs w:val="24"/>
          <w:lang w:val="en-US"/>
        </w:rPr>
        <w:t xml:space="preserve"> before </w:t>
      </w:r>
      <w:proofErr w:type="spellStart"/>
      <w:r w:rsidR="00DC617D" w:rsidRPr="00B41064">
        <w:rPr>
          <w:rFonts w:ascii="Times New Roman" w:eastAsia="Times New Roman" w:hAnsi="Times New Roman" w:cs="Times New Roman"/>
          <w:color w:val="000000" w:themeColor="text1"/>
          <w:sz w:val="24"/>
          <w:szCs w:val="24"/>
          <w:lang w:val="en-US"/>
        </w:rPr>
        <w:t>Girinka</w:t>
      </w:r>
      <w:proofErr w:type="spellEnd"/>
      <w:r w:rsidR="00DC617D" w:rsidRPr="00B41064">
        <w:rPr>
          <w:rFonts w:ascii="Times New Roman" w:eastAsia="Times New Roman" w:hAnsi="Times New Roman" w:cs="Times New Roman"/>
          <w:color w:val="000000" w:themeColor="text1"/>
          <w:sz w:val="24"/>
          <w:szCs w:val="24"/>
          <w:lang w:val="en-US"/>
        </w:rPr>
        <w:t xml:space="preserve"> Program</w:t>
      </w:r>
      <w:r w:rsidR="008D2F82" w:rsidRPr="00B41064">
        <w:rPr>
          <w:rFonts w:ascii="Times New Roman" w:eastAsia="Times New Roman" w:hAnsi="Times New Roman" w:cs="Times New Roman"/>
          <w:color w:val="000000" w:themeColor="text1"/>
          <w:sz w:val="24"/>
          <w:szCs w:val="24"/>
          <w:lang w:val="en-US"/>
        </w:rPr>
        <w:t xml:space="preserve">. </w:t>
      </w:r>
      <w:r w:rsidRPr="00B41064">
        <w:rPr>
          <w:rFonts w:ascii="Times New Roman" w:eastAsia="Times New Roman" w:hAnsi="Times New Roman" w:cs="Times New Roman"/>
          <w:color w:val="000000" w:themeColor="text1"/>
          <w:sz w:val="24"/>
          <w:szCs w:val="24"/>
          <w:lang w:val="en-US"/>
        </w:rPr>
        <w:t xml:space="preserve">This study shows that before the introduction of </w:t>
      </w:r>
      <w:proofErr w:type="spellStart"/>
      <w:r w:rsidRPr="00B41064">
        <w:rPr>
          <w:rFonts w:ascii="Times New Roman" w:eastAsia="Times New Roman" w:hAnsi="Times New Roman" w:cs="Times New Roman"/>
          <w:color w:val="000000" w:themeColor="text1"/>
          <w:sz w:val="24"/>
          <w:szCs w:val="24"/>
          <w:lang w:val="en-US"/>
        </w:rPr>
        <w:t>girinka</w:t>
      </w:r>
      <w:r w:rsidR="008D2F82" w:rsidRPr="00B41064">
        <w:rPr>
          <w:rFonts w:ascii="Times New Roman" w:eastAsia="Times New Roman" w:hAnsi="Times New Roman" w:cs="Times New Roman"/>
          <w:color w:val="000000" w:themeColor="text1"/>
          <w:sz w:val="24"/>
          <w:szCs w:val="24"/>
          <w:lang w:val="en-US"/>
        </w:rPr>
        <w:t>program</w:t>
      </w:r>
      <w:proofErr w:type="spellEnd"/>
      <w:r w:rsidR="008D2F82" w:rsidRPr="00B41064">
        <w:rPr>
          <w:rFonts w:ascii="Times New Roman" w:eastAsia="Times New Roman" w:hAnsi="Times New Roman" w:cs="Times New Roman"/>
          <w:color w:val="000000" w:themeColor="text1"/>
          <w:sz w:val="24"/>
          <w:szCs w:val="24"/>
          <w:lang w:val="en-US"/>
        </w:rPr>
        <w:t>, the</w:t>
      </w:r>
      <w:r w:rsidR="004568A7" w:rsidRPr="00B41064">
        <w:rPr>
          <w:rFonts w:ascii="Times New Roman" w:eastAsia="Times New Roman" w:hAnsi="Times New Roman" w:cs="Times New Roman"/>
          <w:color w:val="000000" w:themeColor="text1"/>
          <w:sz w:val="24"/>
          <w:szCs w:val="24"/>
          <w:lang w:val="en-US"/>
        </w:rPr>
        <w:t xml:space="preserve"> income</w:t>
      </w:r>
      <w:r w:rsidRPr="00B41064">
        <w:rPr>
          <w:rFonts w:ascii="Times New Roman" w:eastAsia="Times New Roman" w:hAnsi="Times New Roman" w:cs="Times New Roman"/>
          <w:color w:val="000000" w:themeColor="text1"/>
          <w:sz w:val="24"/>
          <w:szCs w:val="24"/>
          <w:lang w:val="en-US"/>
        </w:rPr>
        <w:t xml:space="preserve"> of the respondents per month which are also the </w:t>
      </w:r>
      <w:proofErr w:type="spellStart"/>
      <w:r w:rsidRPr="00B41064">
        <w:rPr>
          <w:rFonts w:ascii="Times New Roman" w:eastAsia="Times New Roman" w:hAnsi="Times New Roman" w:cs="Times New Roman"/>
          <w:color w:val="000000" w:themeColor="text1"/>
          <w:sz w:val="24"/>
          <w:szCs w:val="24"/>
          <w:lang w:val="en-US"/>
        </w:rPr>
        <w:t>Girinka</w:t>
      </w:r>
      <w:proofErr w:type="spellEnd"/>
      <w:r w:rsidRPr="00B41064">
        <w:rPr>
          <w:rFonts w:ascii="Times New Roman" w:eastAsia="Times New Roman" w:hAnsi="Times New Roman" w:cs="Times New Roman"/>
          <w:color w:val="000000" w:themeColor="text1"/>
          <w:sz w:val="24"/>
          <w:szCs w:val="24"/>
          <w:lang w:val="en-US"/>
        </w:rPr>
        <w:t xml:space="preserve"> beneficiaries was very low.</w:t>
      </w:r>
    </w:p>
    <w:p w:rsidR="00A546B1" w:rsidRPr="00B41064" w:rsidRDefault="004669DC"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 xml:space="preserve">The respondents equal to 1.2% earn 0-10000rwf per </w:t>
      </w:r>
      <w:r w:rsidR="008D2F82" w:rsidRPr="00B41064">
        <w:rPr>
          <w:rFonts w:ascii="Times New Roman" w:eastAsia="Times New Roman" w:hAnsi="Times New Roman" w:cs="Times New Roman"/>
          <w:color w:val="000000" w:themeColor="text1"/>
          <w:sz w:val="24"/>
          <w:szCs w:val="24"/>
          <w:lang w:val="en-US"/>
        </w:rPr>
        <w:t>month, 55.6</w:t>
      </w:r>
      <w:r w:rsidRPr="00B41064">
        <w:rPr>
          <w:rFonts w:ascii="Times New Roman" w:eastAsia="Times New Roman" w:hAnsi="Times New Roman" w:cs="Times New Roman"/>
          <w:color w:val="000000" w:themeColor="text1"/>
          <w:sz w:val="24"/>
          <w:szCs w:val="24"/>
          <w:lang w:val="en-US"/>
        </w:rPr>
        <w:t xml:space="preserve">% of respondents earn 10000-20000rwf per </w:t>
      </w:r>
      <w:r w:rsidR="008D2F82" w:rsidRPr="00B41064">
        <w:rPr>
          <w:rFonts w:ascii="Times New Roman" w:eastAsia="Times New Roman" w:hAnsi="Times New Roman" w:cs="Times New Roman"/>
          <w:color w:val="000000" w:themeColor="text1"/>
          <w:sz w:val="24"/>
          <w:szCs w:val="24"/>
          <w:lang w:val="en-US"/>
        </w:rPr>
        <w:t>month, and 42.0</w:t>
      </w:r>
      <w:r w:rsidRPr="00B41064">
        <w:rPr>
          <w:rFonts w:ascii="Times New Roman" w:eastAsia="Times New Roman" w:hAnsi="Times New Roman" w:cs="Times New Roman"/>
          <w:color w:val="000000" w:themeColor="text1"/>
          <w:sz w:val="24"/>
          <w:szCs w:val="24"/>
          <w:lang w:val="en-US"/>
        </w:rPr>
        <w:t xml:space="preserve">% of respondents earn 20000-40000rwf per </w:t>
      </w:r>
      <w:r w:rsidR="008D2F82" w:rsidRPr="00B41064">
        <w:rPr>
          <w:rFonts w:ascii="Times New Roman" w:eastAsia="Times New Roman" w:hAnsi="Times New Roman" w:cs="Times New Roman"/>
          <w:color w:val="000000" w:themeColor="text1"/>
          <w:sz w:val="24"/>
          <w:szCs w:val="24"/>
          <w:lang w:val="en-US"/>
        </w:rPr>
        <w:t>month. The</w:t>
      </w:r>
      <w:r w:rsidRPr="00B41064">
        <w:rPr>
          <w:rFonts w:ascii="Times New Roman" w:eastAsia="Times New Roman" w:hAnsi="Times New Roman" w:cs="Times New Roman"/>
          <w:color w:val="000000" w:themeColor="text1"/>
          <w:sz w:val="24"/>
          <w:szCs w:val="24"/>
          <w:lang w:val="en-US"/>
        </w:rPr>
        <w:t xml:space="preserve"> study shows that the</w:t>
      </w:r>
      <w:r w:rsidR="004568A7" w:rsidRPr="00B41064">
        <w:rPr>
          <w:rFonts w:ascii="Times New Roman" w:eastAsia="Times New Roman" w:hAnsi="Times New Roman" w:cs="Times New Roman"/>
          <w:color w:val="000000" w:themeColor="text1"/>
          <w:sz w:val="24"/>
          <w:szCs w:val="24"/>
          <w:lang w:val="en-US"/>
        </w:rPr>
        <w:t>re is an increase in the income</w:t>
      </w:r>
      <w:r w:rsidRPr="00B41064">
        <w:rPr>
          <w:rFonts w:ascii="Times New Roman" w:eastAsia="Times New Roman" w:hAnsi="Times New Roman" w:cs="Times New Roman"/>
          <w:color w:val="000000" w:themeColor="text1"/>
          <w:sz w:val="24"/>
          <w:szCs w:val="24"/>
          <w:lang w:val="en-US"/>
        </w:rPr>
        <w:t xml:space="preserve"> of the beneficiaries of one cow per family per month due to income from the sale of </w:t>
      </w:r>
      <w:r w:rsidR="008D2F82" w:rsidRPr="00B41064">
        <w:rPr>
          <w:rFonts w:ascii="Times New Roman" w:eastAsia="Times New Roman" w:hAnsi="Times New Roman" w:cs="Times New Roman"/>
          <w:color w:val="000000" w:themeColor="text1"/>
          <w:sz w:val="24"/>
          <w:szCs w:val="24"/>
          <w:lang w:val="en-US"/>
        </w:rPr>
        <w:t>milk, agricultural</w:t>
      </w:r>
      <w:r w:rsidRPr="00B41064">
        <w:rPr>
          <w:rFonts w:ascii="Times New Roman" w:eastAsia="Times New Roman" w:hAnsi="Times New Roman" w:cs="Times New Roman"/>
          <w:color w:val="000000" w:themeColor="text1"/>
          <w:sz w:val="24"/>
          <w:szCs w:val="24"/>
          <w:lang w:val="en-US"/>
        </w:rPr>
        <w:t xml:space="preserve"> income from the use of animal manure.</w:t>
      </w:r>
      <w:r w:rsidRPr="00B41064">
        <w:rPr>
          <w:rFonts w:ascii="Times New Roman" w:eastAsia="SimSun" w:hAnsi="Times New Roman" w:cs="Times New Roman"/>
          <w:color w:val="000000" w:themeColor="text1"/>
          <w:sz w:val="24"/>
          <w:szCs w:val="24"/>
        </w:rPr>
        <w:t>Beneficiaries graduating from poverty and starting small businesses</w:t>
      </w:r>
    </w:p>
    <w:p w:rsidR="00A546B1" w:rsidRPr="00B41064" w:rsidRDefault="009338FE" w:rsidP="00B41064">
      <w:pPr>
        <w:pStyle w:val="Caption"/>
        <w:spacing w:line="360" w:lineRule="auto"/>
        <w:rPr>
          <w:rFonts w:ascii="Times New Roman" w:hAnsi="Times New Roman" w:cs="Times New Roman"/>
          <w:b w:val="0"/>
          <w:color w:val="000000" w:themeColor="text1"/>
          <w:sz w:val="24"/>
          <w:szCs w:val="24"/>
        </w:rPr>
      </w:pPr>
      <w:bookmarkStart w:id="199" w:name="_Toc81797116"/>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15</w:t>
      </w:r>
      <w:r w:rsidR="00907C18" w:rsidRPr="00B41064">
        <w:rPr>
          <w:rFonts w:ascii="Times New Roman" w:hAnsi="Times New Roman" w:cs="Times New Roman"/>
          <w:color w:val="000000" w:themeColor="text1"/>
          <w:sz w:val="24"/>
          <w:szCs w:val="24"/>
        </w:rPr>
        <w:fldChar w:fldCharType="end"/>
      </w:r>
      <w:r w:rsidR="00910BC1" w:rsidRPr="00B41064">
        <w:rPr>
          <w:rFonts w:ascii="Times New Roman" w:hAnsi="Times New Roman" w:cs="Times New Roman"/>
          <w:color w:val="000000" w:themeColor="text1"/>
          <w:sz w:val="24"/>
          <w:szCs w:val="24"/>
        </w:rPr>
        <w:t xml:space="preserve">: </w:t>
      </w:r>
      <w:r w:rsidRPr="00B41064">
        <w:rPr>
          <w:rFonts w:ascii="Times New Roman" w:hAnsi="Times New Roman" w:cs="Times New Roman"/>
          <w:color w:val="000000" w:themeColor="text1"/>
          <w:sz w:val="24"/>
          <w:szCs w:val="24"/>
        </w:rPr>
        <w:t xml:space="preserve">Monthly saving before and after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19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3"/>
        <w:gridCol w:w="1142"/>
        <w:gridCol w:w="1785"/>
        <w:gridCol w:w="1620"/>
        <w:gridCol w:w="1980"/>
      </w:tblGrid>
      <w:tr w:rsidR="00F74C63" w:rsidRPr="00B41064" w:rsidTr="00383AE4">
        <w:trPr>
          <w:trHeight w:val="540"/>
        </w:trPr>
        <w:tc>
          <w:tcPr>
            <w:tcW w:w="4410" w:type="dxa"/>
            <w:gridSpan w:val="3"/>
          </w:tcPr>
          <w:p w:rsidR="00383AE4" w:rsidRPr="00B41064" w:rsidRDefault="00383AE4" w:rsidP="00B41064">
            <w:pPr>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Before </w:t>
            </w:r>
            <w:proofErr w:type="spellStart"/>
            <w:r w:rsidRPr="00B41064">
              <w:rPr>
                <w:rFonts w:ascii="Times New Roman" w:hAnsi="Times New Roman" w:cs="Times New Roman"/>
                <w:b/>
                <w:color w:val="000000" w:themeColor="text1"/>
                <w:sz w:val="24"/>
                <w:szCs w:val="24"/>
                <w:lang w:val="en-US"/>
              </w:rPr>
              <w:t>Girinka</w:t>
            </w:r>
            <w:proofErr w:type="spellEnd"/>
          </w:p>
        </w:tc>
        <w:tc>
          <w:tcPr>
            <w:tcW w:w="3600" w:type="dxa"/>
            <w:gridSpan w:val="2"/>
          </w:tcPr>
          <w:p w:rsidR="00383AE4" w:rsidRPr="00B41064" w:rsidRDefault="00383AE4" w:rsidP="00B41064">
            <w:pPr>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After </w:t>
            </w:r>
            <w:proofErr w:type="spellStart"/>
            <w:r w:rsidRPr="00B41064">
              <w:rPr>
                <w:rFonts w:ascii="Times New Roman" w:hAnsi="Times New Roman" w:cs="Times New Roman"/>
                <w:b/>
                <w:color w:val="000000" w:themeColor="text1"/>
                <w:sz w:val="24"/>
                <w:szCs w:val="24"/>
                <w:lang w:val="en-US"/>
              </w:rPr>
              <w:t>Girinka</w:t>
            </w:r>
            <w:proofErr w:type="spellEnd"/>
          </w:p>
        </w:tc>
      </w:tr>
      <w:tr w:rsidR="00F74C63" w:rsidRPr="00B41064" w:rsidTr="00383AE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rHeight w:val="857"/>
          <w:tblHeader/>
        </w:trPr>
        <w:tc>
          <w:tcPr>
            <w:tcW w:w="1483"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Saving</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785"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Percentage</w:t>
            </w:r>
          </w:p>
        </w:tc>
        <w:tc>
          <w:tcPr>
            <w:tcW w:w="162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98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Percentage</w:t>
            </w:r>
          </w:p>
        </w:tc>
      </w:tr>
      <w:tr w:rsidR="00F74C63" w:rsidRPr="00B41064" w:rsidTr="00383AE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1483"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0-5 000</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74</w:t>
            </w:r>
          </w:p>
        </w:tc>
        <w:tc>
          <w:tcPr>
            <w:tcW w:w="1785"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91.4</w:t>
            </w:r>
          </w:p>
        </w:tc>
        <w:tc>
          <w:tcPr>
            <w:tcW w:w="162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w:t>
            </w:r>
          </w:p>
        </w:tc>
        <w:tc>
          <w:tcPr>
            <w:tcW w:w="198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8.6</w:t>
            </w:r>
          </w:p>
        </w:tc>
      </w:tr>
      <w:tr w:rsidR="00F74C63" w:rsidRPr="00B41064" w:rsidTr="00383AE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148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5 000-10 000</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w:t>
            </w:r>
          </w:p>
        </w:tc>
        <w:tc>
          <w:tcPr>
            <w:tcW w:w="178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7.4</w:t>
            </w:r>
          </w:p>
        </w:tc>
        <w:tc>
          <w:tcPr>
            <w:tcW w:w="162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68</w:t>
            </w:r>
          </w:p>
        </w:tc>
        <w:tc>
          <w:tcPr>
            <w:tcW w:w="198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84.0</w:t>
            </w:r>
          </w:p>
        </w:tc>
      </w:tr>
      <w:tr w:rsidR="00F74C63" w:rsidRPr="00B41064" w:rsidTr="00383AE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148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10 000-15 000</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78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c>
          <w:tcPr>
            <w:tcW w:w="162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w:t>
            </w:r>
          </w:p>
        </w:tc>
        <w:tc>
          <w:tcPr>
            <w:tcW w:w="198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6.2</w:t>
            </w:r>
          </w:p>
        </w:tc>
      </w:tr>
      <w:tr w:rsidR="00F74C63" w:rsidRPr="00B41064" w:rsidTr="00383AE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blHeader/>
        </w:trPr>
        <w:tc>
          <w:tcPr>
            <w:tcW w:w="1483"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15000-20000</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0A3C1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785"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0A3C17"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w:t>
            </w:r>
          </w:p>
        </w:tc>
        <w:tc>
          <w:tcPr>
            <w:tcW w:w="162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w:t>
            </w:r>
          </w:p>
        </w:tc>
        <w:tc>
          <w:tcPr>
            <w:tcW w:w="198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w:t>
            </w:r>
          </w:p>
        </w:tc>
      </w:tr>
      <w:tr w:rsidR="00F74C63" w:rsidRPr="00B41064" w:rsidTr="0054509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30" w:type="dxa"/>
            <w:right w:w="30" w:type="dxa"/>
          </w:tblCellMar>
          <w:tblLook w:val="04A0"/>
        </w:tblPrEx>
        <w:trPr>
          <w:cantSplit/>
        </w:trPr>
        <w:tc>
          <w:tcPr>
            <w:tcW w:w="1483"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785"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62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98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center"/>
          </w:tcPr>
          <w:p w:rsidR="00383AE4" w:rsidRPr="00B41064" w:rsidRDefault="00383AE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bl>
    <w:p w:rsidR="006B3203" w:rsidRPr="00B41064" w:rsidRDefault="006B3203"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0A3C17" w:rsidRPr="00B41064" w:rsidRDefault="000A3C1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6B3203" w:rsidRPr="00B41064">
        <w:rPr>
          <w:rFonts w:ascii="Times New Roman" w:hAnsi="Times New Roman" w:cs="Times New Roman"/>
          <w:b/>
          <w:color w:val="000000" w:themeColor="text1"/>
          <w:sz w:val="24"/>
          <w:szCs w:val="24"/>
          <w:lang w:val="en-US"/>
        </w:rPr>
        <w:t xml:space="preserve"> July</w:t>
      </w:r>
      <w:r w:rsidR="00710D05" w:rsidRPr="00B41064">
        <w:rPr>
          <w:rFonts w:ascii="Times New Roman" w:hAnsi="Times New Roman" w:cs="Times New Roman"/>
          <w:b/>
          <w:color w:val="000000" w:themeColor="text1"/>
          <w:sz w:val="24"/>
          <w:szCs w:val="24"/>
          <w:lang w:val="en-US"/>
        </w:rPr>
        <w:t>, 2021</w:t>
      </w:r>
    </w:p>
    <w:p w:rsidR="000A3C17" w:rsidRPr="00B41064" w:rsidRDefault="000A3C17"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4337AD" w:rsidRPr="00B41064" w:rsidRDefault="00D70B02"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This table 15</w:t>
      </w:r>
      <w:r w:rsidR="004669DC" w:rsidRPr="00B41064">
        <w:rPr>
          <w:rFonts w:ascii="Times New Roman" w:eastAsia="Times New Roman" w:hAnsi="Times New Roman" w:cs="Times New Roman"/>
          <w:color w:val="000000" w:themeColor="text1"/>
          <w:sz w:val="24"/>
          <w:szCs w:val="24"/>
          <w:lang w:val="en-US"/>
        </w:rPr>
        <w:t xml:space="preserve"> shows how respondents responded to savings. The largest number of respondents equal to 91.4</w:t>
      </w:r>
      <w:r w:rsidR="00B30EAA" w:rsidRPr="00B41064">
        <w:rPr>
          <w:rFonts w:ascii="Times New Roman" w:eastAsia="Times New Roman" w:hAnsi="Times New Roman" w:cs="Times New Roman"/>
          <w:color w:val="000000" w:themeColor="text1"/>
          <w:sz w:val="24"/>
          <w:szCs w:val="24"/>
          <w:lang w:val="en-US"/>
        </w:rPr>
        <w:t xml:space="preserve">% </w:t>
      </w:r>
      <w:proofErr w:type="spellStart"/>
      <w:r w:rsidR="00B30EAA" w:rsidRPr="00B41064">
        <w:rPr>
          <w:rFonts w:ascii="Times New Roman" w:eastAsia="Times New Roman" w:hAnsi="Times New Roman" w:cs="Times New Roman"/>
          <w:color w:val="000000" w:themeColor="text1"/>
          <w:sz w:val="24"/>
          <w:szCs w:val="24"/>
          <w:lang w:val="en-US"/>
        </w:rPr>
        <w:t>saidthat</w:t>
      </w:r>
      <w:proofErr w:type="spellEnd"/>
      <w:r w:rsidR="00B30EAA" w:rsidRPr="00B41064">
        <w:rPr>
          <w:rFonts w:ascii="Times New Roman" w:eastAsia="Times New Roman" w:hAnsi="Times New Roman" w:cs="Times New Roman"/>
          <w:color w:val="000000" w:themeColor="text1"/>
          <w:sz w:val="24"/>
          <w:szCs w:val="24"/>
          <w:lang w:val="en-US"/>
        </w:rPr>
        <w:t xml:space="preserve"> they</w:t>
      </w:r>
      <w:r w:rsidR="004669DC" w:rsidRPr="00B41064">
        <w:rPr>
          <w:rFonts w:ascii="Times New Roman" w:eastAsia="Times New Roman" w:hAnsi="Times New Roman" w:cs="Times New Roman"/>
          <w:color w:val="000000" w:themeColor="text1"/>
          <w:sz w:val="24"/>
          <w:szCs w:val="24"/>
          <w:lang w:val="en-US"/>
        </w:rPr>
        <w:t xml:space="preserve"> saved from 0 to </w:t>
      </w:r>
      <w:r w:rsidR="00B30EAA" w:rsidRPr="00B41064">
        <w:rPr>
          <w:rFonts w:ascii="Times New Roman" w:eastAsia="Times New Roman" w:hAnsi="Times New Roman" w:cs="Times New Roman"/>
          <w:color w:val="000000" w:themeColor="text1"/>
          <w:sz w:val="24"/>
          <w:szCs w:val="24"/>
          <w:lang w:val="en-US"/>
        </w:rPr>
        <w:t>5000rwf, 7.4</w:t>
      </w:r>
      <w:r w:rsidR="004669DC" w:rsidRPr="00B41064">
        <w:rPr>
          <w:rFonts w:ascii="Times New Roman" w:eastAsia="Times New Roman" w:hAnsi="Times New Roman" w:cs="Times New Roman"/>
          <w:color w:val="000000" w:themeColor="text1"/>
          <w:sz w:val="24"/>
          <w:szCs w:val="24"/>
          <w:lang w:val="en-US"/>
        </w:rPr>
        <w:t xml:space="preserve">% of respondents saved from5000 to 10000rwf while 1.2% of respondents saved from10000 to 15000rwf. This study showed that a large number of respondents saved no more than 5000 </w:t>
      </w:r>
      <w:proofErr w:type="spellStart"/>
      <w:r w:rsidR="004669DC" w:rsidRPr="00B41064">
        <w:rPr>
          <w:rFonts w:ascii="Times New Roman" w:eastAsia="Times New Roman" w:hAnsi="Times New Roman" w:cs="Times New Roman"/>
          <w:color w:val="000000" w:themeColor="text1"/>
          <w:sz w:val="24"/>
          <w:szCs w:val="24"/>
          <w:lang w:val="en-US"/>
        </w:rPr>
        <w:t>rwf</w:t>
      </w:r>
      <w:proofErr w:type="spellEnd"/>
      <w:r w:rsidR="004669DC" w:rsidRPr="00B41064">
        <w:rPr>
          <w:rFonts w:ascii="Times New Roman" w:eastAsia="Times New Roman" w:hAnsi="Times New Roman" w:cs="Times New Roman"/>
          <w:color w:val="000000" w:themeColor="text1"/>
          <w:sz w:val="24"/>
          <w:szCs w:val="24"/>
          <w:lang w:val="en-US"/>
        </w:rPr>
        <w:t xml:space="preserve"> before the </w:t>
      </w:r>
      <w:r w:rsidR="00B30EAA" w:rsidRPr="00B41064">
        <w:rPr>
          <w:rFonts w:ascii="Times New Roman" w:eastAsia="Times New Roman" w:hAnsi="Times New Roman" w:cs="Times New Roman"/>
          <w:color w:val="000000" w:themeColor="text1"/>
          <w:sz w:val="24"/>
          <w:szCs w:val="24"/>
          <w:lang w:val="en-US"/>
        </w:rPr>
        <w:t>implementation</w:t>
      </w:r>
      <w:r w:rsidR="004669DC" w:rsidRPr="00B41064">
        <w:rPr>
          <w:rFonts w:ascii="Times New Roman" w:eastAsia="Times New Roman" w:hAnsi="Times New Roman" w:cs="Times New Roman"/>
          <w:color w:val="000000" w:themeColor="text1"/>
          <w:sz w:val="24"/>
          <w:szCs w:val="24"/>
          <w:lang w:val="en-US"/>
        </w:rPr>
        <w:t xml:space="preserve"> of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in </w:t>
      </w:r>
      <w:proofErr w:type="spellStart"/>
      <w:r w:rsidR="004669DC" w:rsidRPr="00B41064">
        <w:rPr>
          <w:rFonts w:ascii="Times New Roman" w:eastAsia="Times New Roman" w:hAnsi="Times New Roman" w:cs="Times New Roman"/>
          <w:color w:val="000000" w:themeColor="text1"/>
          <w:sz w:val="24"/>
          <w:szCs w:val="24"/>
          <w:lang w:val="en-US"/>
        </w:rPr>
        <w:t>Rangiro</w:t>
      </w:r>
      <w:proofErr w:type="spellEnd"/>
      <w:r w:rsidR="004669DC" w:rsidRPr="00B41064">
        <w:rPr>
          <w:rFonts w:ascii="Times New Roman" w:eastAsia="Times New Roman" w:hAnsi="Times New Roman" w:cs="Times New Roman"/>
          <w:color w:val="000000" w:themeColor="text1"/>
          <w:sz w:val="24"/>
          <w:szCs w:val="24"/>
          <w:lang w:val="en-US"/>
        </w:rPr>
        <w:t xml:space="preserve"> Sector.</w:t>
      </w:r>
      <w:r w:rsidR="000A3C17" w:rsidRPr="00B41064">
        <w:rPr>
          <w:rFonts w:ascii="Times New Roman" w:eastAsia="Times New Roman" w:hAnsi="Times New Roman" w:cs="Times New Roman"/>
          <w:color w:val="000000" w:themeColor="text1"/>
          <w:sz w:val="24"/>
          <w:szCs w:val="24"/>
          <w:lang w:val="en-US"/>
        </w:rPr>
        <w:t xml:space="preserve"> The study shows that the number of beneficiaries that save  from 0 to 5000 </w:t>
      </w:r>
      <w:proofErr w:type="spellStart"/>
      <w:r w:rsidR="000A3C17" w:rsidRPr="00B41064">
        <w:rPr>
          <w:rFonts w:ascii="Times New Roman" w:eastAsia="Times New Roman" w:hAnsi="Times New Roman" w:cs="Times New Roman"/>
          <w:color w:val="000000" w:themeColor="text1"/>
          <w:sz w:val="24"/>
          <w:szCs w:val="24"/>
          <w:lang w:val="en-US"/>
        </w:rPr>
        <w:t>rwf</w:t>
      </w:r>
      <w:proofErr w:type="spellEnd"/>
      <w:r w:rsidR="000A3C17" w:rsidRPr="00B41064">
        <w:rPr>
          <w:rFonts w:ascii="Times New Roman" w:eastAsia="Times New Roman" w:hAnsi="Times New Roman" w:cs="Times New Roman"/>
          <w:color w:val="000000" w:themeColor="text1"/>
          <w:sz w:val="24"/>
          <w:szCs w:val="24"/>
          <w:lang w:val="en-US"/>
        </w:rPr>
        <w:t xml:space="preserve"> has decreased from 91.4% to 8.6% while those who saved from 5000 to 10000 has increased from 7.4% to 84% and those who saved from10000 to 15000rwf has remained the same. The study shows that the increase in savings </w:t>
      </w:r>
      <w:r w:rsidR="000A3C17" w:rsidRPr="00B41064">
        <w:rPr>
          <w:rFonts w:ascii="Times New Roman" w:eastAsia="Times New Roman" w:hAnsi="Times New Roman" w:cs="Times New Roman"/>
          <w:color w:val="000000" w:themeColor="text1"/>
          <w:sz w:val="24"/>
          <w:szCs w:val="24"/>
          <w:lang w:val="en-US"/>
        </w:rPr>
        <w:lastRenderedPageBreak/>
        <w:t xml:space="preserve">benefits was due to the income from cows received from the </w:t>
      </w:r>
      <w:proofErr w:type="spellStart"/>
      <w:r w:rsidR="000A3C17" w:rsidRPr="00B41064">
        <w:rPr>
          <w:rFonts w:ascii="Times New Roman" w:eastAsia="Times New Roman" w:hAnsi="Times New Roman" w:cs="Times New Roman"/>
          <w:color w:val="000000" w:themeColor="text1"/>
          <w:sz w:val="24"/>
          <w:szCs w:val="24"/>
          <w:lang w:val="en-US"/>
        </w:rPr>
        <w:t>Girinka</w:t>
      </w:r>
      <w:proofErr w:type="spellEnd"/>
      <w:r w:rsidR="000A3C17" w:rsidRPr="00B41064">
        <w:rPr>
          <w:rFonts w:ascii="Times New Roman" w:eastAsia="Times New Roman" w:hAnsi="Times New Roman" w:cs="Times New Roman"/>
          <w:color w:val="000000" w:themeColor="text1"/>
          <w:sz w:val="24"/>
          <w:szCs w:val="24"/>
          <w:lang w:val="en-US"/>
        </w:rPr>
        <w:t xml:space="preserve"> program including those derived from the sale of milk, agriculture and other assets derived from the </w:t>
      </w:r>
      <w:proofErr w:type="spellStart"/>
      <w:r w:rsidR="000A3C17" w:rsidRPr="00B41064">
        <w:rPr>
          <w:rFonts w:ascii="Times New Roman" w:eastAsia="Times New Roman" w:hAnsi="Times New Roman" w:cs="Times New Roman"/>
          <w:color w:val="000000" w:themeColor="text1"/>
          <w:sz w:val="24"/>
          <w:szCs w:val="24"/>
          <w:lang w:val="en-US"/>
        </w:rPr>
        <w:t>Girinka</w:t>
      </w:r>
      <w:proofErr w:type="spellEnd"/>
      <w:r w:rsidR="000A3C17" w:rsidRPr="00B41064">
        <w:rPr>
          <w:rFonts w:ascii="Times New Roman" w:eastAsia="Times New Roman" w:hAnsi="Times New Roman" w:cs="Times New Roman"/>
          <w:color w:val="000000" w:themeColor="text1"/>
          <w:sz w:val="24"/>
          <w:szCs w:val="24"/>
          <w:lang w:val="en-US"/>
        </w:rPr>
        <w:t xml:space="preserve"> program like selling the bulls</w:t>
      </w:r>
    </w:p>
    <w:p w:rsidR="00C73D94" w:rsidRPr="00B41064" w:rsidRDefault="00643EFA" w:rsidP="00B41064">
      <w:pPr>
        <w:pStyle w:val="Caption"/>
        <w:spacing w:line="360" w:lineRule="auto"/>
        <w:rPr>
          <w:rFonts w:ascii="Times New Roman" w:eastAsia="Times New Roman" w:hAnsi="Times New Roman" w:cs="Times New Roman"/>
          <w:b w:val="0"/>
          <w:color w:val="000000" w:themeColor="text1"/>
          <w:sz w:val="24"/>
          <w:szCs w:val="24"/>
          <w:lang w:val="en-US"/>
        </w:rPr>
      </w:pPr>
      <w:bookmarkStart w:id="200" w:name="_Toc81798585"/>
      <w:r w:rsidRPr="00B41064">
        <w:rPr>
          <w:rFonts w:ascii="Times New Roman" w:hAnsi="Times New Roman" w:cs="Times New Roman"/>
          <w:color w:val="000000" w:themeColor="text1"/>
          <w:sz w:val="24"/>
          <w:szCs w:val="24"/>
        </w:rPr>
        <w:t xml:space="preserve">Figure </w:t>
      </w:r>
      <w:r w:rsidR="00140A6B" w:rsidRPr="00B41064">
        <w:rPr>
          <w:rFonts w:ascii="Times New Roman" w:hAnsi="Times New Roman" w:cs="Times New Roman"/>
          <w:color w:val="000000" w:themeColor="text1"/>
          <w:sz w:val="24"/>
          <w:szCs w:val="24"/>
        </w:rPr>
        <w:t>5</w:t>
      </w:r>
      <w:r w:rsidR="00E639DE" w:rsidRPr="00B41064">
        <w:rPr>
          <w:rFonts w:ascii="Times New Roman" w:hAnsi="Times New Roman" w:cs="Times New Roman"/>
          <w:color w:val="000000" w:themeColor="text1"/>
          <w:sz w:val="24"/>
          <w:szCs w:val="24"/>
        </w:rPr>
        <w:t>:</w:t>
      </w:r>
      <w:r w:rsidR="00185690" w:rsidRPr="00B41064">
        <w:rPr>
          <w:rFonts w:ascii="Times New Roman" w:hAnsi="Times New Roman" w:cs="Times New Roman"/>
          <w:color w:val="000000" w:themeColor="text1"/>
          <w:sz w:val="24"/>
          <w:szCs w:val="24"/>
        </w:rPr>
        <w:t xml:space="preserve"> M</w:t>
      </w:r>
      <w:r w:rsidRPr="00B41064">
        <w:rPr>
          <w:rFonts w:ascii="Times New Roman" w:hAnsi="Times New Roman" w:cs="Times New Roman"/>
          <w:color w:val="000000" w:themeColor="text1"/>
          <w:sz w:val="24"/>
          <w:szCs w:val="24"/>
        </w:rPr>
        <w:t xml:space="preserve">onthly saving before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w:t>
      </w:r>
      <w:bookmarkEnd w:id="200"/>
      <w:r w:rsidR="00185690" w:rsidRPr="00B41064">
        <w:rPr>
          <w:rFonts w:ascii="Times New Roman" w:hAnsi="Times New Roman" w:cs="Times New Roman"/>
          <w:color w:val="000000" w:themeColor="text1"/>
          <w:sz w:val="24"/>
          <w:szCs w:val="24"/>
        </w:rPr>
        <w:t xml:space="preserve"> by respondents</w:t>
      </w:r>
    </w:p>
    <w:p w:rsidR="00643EFA"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noProof/>
          <w:color w:val="000000" w:themeColor="text1"/>
          <w:sz w:val="24"/>
          <w:szCs w:val="24"/>
          <w:lang w:val="en-US"/>
        </w:rPr>
        <w:drawing>
          <wp:inline distT="0" distB="0" distL="114300" distR="114300">
            <wp:extent cx="4257675" cy="3409315"/>
            <wp:effectExtent l="0" t="0" r="9525" b="635"/>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pic:cNvPicPr>
                  </pic:nvPicPr>
                  <pic:blipFill>
                    <a:blip r:embed="rId28"/>
                    <a:stretch>
                      <a:fillRect/>
                    </a:stretch>
                  </pic:blipFill>
                  <pic:spPr>
                    <a:xfrm>
                      <a:off x="0" y="0"/>
                      <a:ext cx="4257675" cy="3409315"/>
                    </a:xfrm>
                    <a:prstGeom prst="rect">
                      <a:avLst/>
                    </a:prstGeom>
                    <a:noFill/>
                    <a:ln>
                      <a:noFill/>
                    </a:ln>
                  </pic:spPr>
                </pic:pic>
              </a:graphicData>
            </a:graphic>
          </wp:inline>
        </w:drawing>
      </w:r>
    </w:p>
    <w:p w:rsidR="00643EFA" w:rsidRPr="00B41064" w:rsidRDefault="00643EFA" w:rsidP="00B41064">
      <w:pPr>
        <w:spacing w:line="360" w:lineRule="auto"/>
        <w:jc w:val="both"/>
        <w:rPr>
          <w:rFonts w:ascii="Times New Roman" w:hAnsi="Times New Roman" w:cs="Times New Roman"/>
          <w:b/>
          <w:color w:val="000000" w:themeColor="text1"/>
          <w:sz w:val="24"/>
          <w:szCs w:val="24"/>
        </w:rPr>
      </w:pPr>
      <w:bookmarkStart w:id="201" w:name="_Toc81798586"/>
      <w:r w:rsidRPr="00B41064">
        <w:rPr>
          <w:rFonts w:ascii="Times New Roman" w:hAnsi="Times New Roman" w:cs="Times New Roman"/>
          <w:b/>
          <w:color w:val="000000" w:themeColor="text1"/>
          <w:sz w:val="24"/>
          <w:szCs w:val="24"/>
        </w:rPr>
        <w:t xml:space="preserve">Figure </w:t>
      </w:r>
      <w:bookmarkEnd w:id="201"/>
      <w:r w:rsidR="00140A6B" w:rsidRPr="00B41064">
        <w:rPr>
          <w:rFonts w:ascii="Times New Roman" w:hAnsi="Times New Roman" w:cs="Times New Roman"/>
          <w:b/>
          <w:color w:val="000000" w:themeColor="text1"/>
          <w:sz w:val="24"/>
          <w:szCs w:val="24"/>
        </w:rPr>
        <w:t>6</w:t>
      </w:r>
      <w:r w:rsidR="007A7C02" w:rsidRPr="00B41064">
        <w:rPr>
          <w:rFonts w:ascii="Times New Roman" w:hAnsi="Times New Roman" w:cs="Times New Roman"/>
          <w:b/>
          <w:color w:val="000000" w:themeColor="text1"/>
          <w:sz w:val="24"/>
          <w:szCs w:val="24"/>
        </w:rPr>
        <w:t xml:space="preserve">: </w:t>
      </w:r>
      <w:r w:rsidR="006B3203" w:rsidRPr="00B41064">
        <w:rPr>
          <w:rFonts w:ascii="Times New Roman" w:hAnsi="Times New Roman" w:cs="Times New Roman"/>
          <w:b/>
          <w:color w:val="000000" w:themeColor="text1"/>
          <w:sz w:val="24"/>
          <w:szCs w:val="24"/>
        </w:rPr>
        <w:t>Monthly</w:t>
      </w:r>
      <w:r w:rsidR="007660AA" w:rsidRPr="00B41064">
        <w:rPr>
          <w:rFonts w:ascii="Times New Roman" w:hAnsi="Times New Roman" w:cs="Times New Roman"/>
          <w:b/>
          <w:color w:val="000000" w:themeColor="text1"/>
          <w:sz w:val="24"/>
          <w:szCs w:val="24"/>
        </w:rPr>
        <w:t xml:space="preserve"> saving after </w:t>
      </w:r>
      <w:proofErr w:type="spellStart"/>
      <w:r w:rsidR="007660AA" w:rsidRPr="00B41064">
        <w:rPr>
          <w:rFonts w:ascii="Times New Roman" w:hAnsi="Times New Roman" w:cs="Times New Roman"/>
          <w:b/>
          <w:color w:val="000000" w:themeColor="text1"/>
          <w:sz w:val="24"/>
          <w:szCs w:val="24"/>
        </w:rPr>
        <w:t>G</w:t>
      </w:r>
      <w:r w:rsidR="007D2FD8" w:rsidRPr="00B41064">
        <w:rPr>
          <w:rFonts w:ascii="Times New Roman" w:hAnsi="Times New Roman" w:cs="Times New Roman"/>
          <w:b/>
          <w:color w:val="000000" w:themeColor="text1"/>
          <w:sz w:val="24"/>
          <w:szCs w:val="24"/>
        </w:rPr>
        <w:t>irinka</w:t>
      </w:r>
      <w:proofErr w:type="spellEnd"/>
      <w:r w:rsidR="007D2FD8" w:rsidRPr="00B41064">
        <w:rPr>
          <w:rFonts w:ascii="Times New Roman" w:hAnsi="Times New Roman" w:cs="Times New Roman"/>
          <w:b/>
          <w:color w:val="000000" w:themeColor="text1"/>
          <w:sz w:val="24"/>
          <w:szCs w:val="24"/>
        </w:rPr>
        <w:t xml:space="preserve"> program by respondents</w:t>
      </w:r>
    </w:p>
    <w:p w:rsidR="00205384" w:rsidRPr="00B41064" w:rsidRDefault="007D2FD8" w:rsidP="00B41064">
      <w:pPr>
        <w:spacing w:line="360" w:lineRule="auto"/>
        <w:rPr>
          <w:rFonts w:ascii="Times New Roman" w:hAnsi="Times New Roman" w:cs="Times New Roman"/>
          <w:b/>
          <w:bCs/>
          <w:color w:val="000000" w:themeColor="text1"/>
          <w:sz w:val="24"/>
          <w:szCs w:val="24"/>
          <w:lang w:val="en-US"/>
        </w:rPr>
      </w:pPr>
      <w:r w:rsidRPr="00B41064">
        <w:rPr>
          <w:rFonts w:ascii="Times New Roman" w:hAnsi="Times New Roman" w:cs="Times New Roman"/>
          <w:noProof/>
          <w:color w:val="000000" w:themeColor="text1"/>
          <w:sz w:val="24"/>
          <w:szCs w:val="24"/>
          <w:lang w:val="en-US"/>
        </w:rPr>
        <w:drawing>
          <wp:anchor distT="0" distB="0" distL="114300" distR="114300" simplePos="0" relativeHeight="251659264" behindDoc="0" locked="0" layoutInCell="1" allowOverlap="1">
            <wp:simplePos x="0" y="0"/>
            <wp:positionH relativeFrom="column">
              <wp:posOffset>1295400</wp:posOffset>
            </wp:positionH>
            <wp:positionV relativeFrom="paragraph">
              <wp:posOffset>593090</wp:posOffset>
            </wp:positionV>
            <wp:extent cx="3048000" cy="2438400"/>
            <wp:effectExtent l="0" t="0" r="0" b="0"/>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pic:cNvPicPr>
                  </pic:nvPicPr>
                  <pic:blipFill>
                    <a:blip r:embed="rId29"/>
                    <a:stretch>
                      <a:fillRect/>
                    </a:stretch>
                  </pic:blipFill>
                  <pic:spPr>
                    <a:xfrm>
                      <a:off x="0" y="0"/>
                      <a:ext cx="3048000" cy="2438400"/>
                    </a:xfrm>
                    <a:prstGeom prst="rect">
                      <a:avLst/>
                    </a:prstGeom>
                    <a:noFill/>
                    <a:ln>
                      <a:noFill/>
                    </a:ln>
                  </pic:spPr>
                </pic:pic>
              </a:graphicData>
            </a:graphic>
          </wp:anchor>
        </w:drawing>
      </w:r>
    </w:p>
    <w:p w:rsidR="00205384" w:rsidRPr="00B41064" w:rsidRDefault="00205384" w:rsidP="00B41064">
      <w:pPr>
        <w:spacing w:line="360" w:lineRule="auto"/>
        <w:rPr>
          <w:rFonts w:ascii="Times New Roman" w:hAnsi="Times New Roman" w:cs="Times New Roman"/>
          <w:b/>
          <w:bCs/>
          <w:color w:val="000000" w:themeColor="text1"/>
          <w:sz w:val="24"/>
          <w:szCs w:val="24"/>
          <w:lang w:val="en-US"/>
        </w:rPr>
      </w:pPr>
    </w:p>
    <w:p w:rsidR="00205384" w:rsidRPr="00B41064" w:rsidRDefault="00205384" w:rsidP="00B41064">
      <w:pPr>
        <w:spacing w:line="360" w:lineRule="auto"/>
        <w:rPr>
          <w:rFonts w:ascii="Times New Roman" w:hAnsi="Times New Roman" w:cs="Times New Roman"/>
          <w:b/>
          <w:bCs/>
          <w:color w:val="000000" w:themeColor="text1"/>
          <w:sz w:val="24"/>
          <w:szCs w:val="24"/>
          <w:lang w:val="en-US"/>
        </w:rPr>
      </w:pPr>
    </w:p>
    <w:p w:rsidR="00205384" w:rsidRPr="00B41064" w:rsidRDefault="00205384" w:rsidP="00B41064">
      <w:pPr>
        <w:spacing w:line="360" w:lineRule="auto"/>
        <w:rPr>
          <w:rFonts w:ascii="Times New Roman" w:hAnsi="Times New Roman" w:cs="Times New Roman"/>
          <w:b/>
          <w:bCs/>
          <w:color w:val="000000" w:themeColor="text1"/>
          <w:sz w:val="24"/>
          <w:szCs w:val="24"/>
          <w:lang w:val="en-US"/>
        </w:rPr>
      </w:pPr>
    </w:p>
    <w:p w:rsidR="009E568C" w:rsidRPr="00B41064" w:rsidRDefault="009E568C" w:rsidP="00B41064">
      <w:pPr>
        <w:spacing w:line="360" w:lineRule="auto"/>
        <w:jc w:val="both"/>
        <w:rPr>
          <w:rFonts w:ascii="Times New Roman" w:hAnsi="Times New Roman" w:cs="Times New Roman"/>
          <w:b/>
          <w:bCs/>
          <w:color w:val="000000" w:themeColor="text1"/>
          <w:sz w:val="24"/>
          <w:szCs w:val="24"/>
          <w:lang w:val="en-US"/>
        </w:rPr>
      </w:pPr>
    </w:p>
    <w:p w:rsidR="00DD0DA4" w:rsidRPr="00B41064" w:rsidRDefault="00DD0DA4" w:rsidP="00B41064">
      <w:pPr>
        <w:spacing w:line="360" w:lineRule="auto"/>
        <w:jc w:val="both"/>
        <w:rPr>
          <w:rFonts w:ascii="Times New Roman" w:hAnsi="Times New Roman" w:cs="Times New Roman"/>
          <w:b/>
          <w:bCs/>
          <w:color w:val="000000" w:themeColor="text1"/>
          <w:sz w:val="24"/>
          <w:szCs w:val="24"/>
          <w:lang w:val="en-US"/>
        </w:rPr>
      </w:pPr>
    </w:p>
    <w:p w:rsidR="00DD0DA4" w:rsidRPr="00B41064" w:rsidRDefault="00DD0DA4" w:rsidP="00B41064">
      <w:pPr>
        <w:spacing w:line="360" w:lineRule="auto"/>
        <w:jc w:val="both"/>
        <w:rPr>
          <w:rFonts w:ascii="Times New Roman" w:hAnsi="Times New Roman" w:cs="Times New Roman"/>
          <w:b/>
          <w:bCs/>
          <w:color w:val="000000" w:themeColor="text1"/>
          <w:sz w:val="24"/>
          <w:szCs w:val="24"/>
          <w:lang w:val="en-US"/>
        </w:rPr>
      </w:pPr>
    </w:p>
    <w:p w:rsidR="00DD0DA4" w:rsidRPr="00B41064" w:rsidRDefault="00DD0DA4" w:rsidP="00B41064">
      <w:pPr>
        <w:spacing w:line="360" w:lineRule="auto"/>
        <w:jc w:val="both"/>
        <w:rPr>
          <w:rFonts w:ascii="Times New Roman" w:hAnsi="Times New Roman" w:cs="Times New Roman"/>
          <w:b/>
          <w:bCs/>
          <w:color w:val="000000" w:themeColor="text1"/>
          <w:sz w:val="24"/>
          <w:szCs w:val="24"/>
          <w:lang w:val="en-US"/>
        </w:rPr>
      </w:pPr>
    </w:p>
    <w:p w:rsidR="00DD0DA4" w:rsidRPr="00B41064" w:rsidRDefault="00DD0DA4" w:rsidP="00B41064">
      <w:pPr>
        <w:spacing w:line="360" w:lineRule="auto"/>
        <w:jc w:val="both"/>
        <w:rPr>
          <w:rFonts w:ascii="Times New Roman" w:hAnsi="Times New Roman" w:cs="Times New Roman"/>
          <w:b/>
          <w:bCs/>
          <w:color w:val="000000" w:themeColor="text1"/>
          <w:sz w:val="24"/>
          <w:szCs w:val="24"/>
          <w:lang w:val="en-US"/>
        </w:rPr>
      </w:pPr>
    </w:p>
    <w:p w:rsidR="00A546B1" w:rsidRPr="00B41064" w:rsidRDefault="009338FE" w:rsidP="00B41064">
      <w:pPr>
        <w:pStyle w:val="Caption"/>
        <w:spacing w:line="360" w:lineRule="auto"/>
        <w:rPr>
          <w:rFonts w:ascii="Times New Roman" w:hAnsi="Times New Roman" w:cs="Times New Roman"/>
          <w:b w:val="0"/>
          <w:bCs w:val="0"/>
          <w:color w:val="000000" w:themeColor="text1"/>
          <w:sz w:val="24"/>
          <w:szCs w:val="24"/>
          <w:lang w:val="en-US"/>
        </w:rPr>
      </w:pPr>
      <w:bookmarkStart w:id="202" w:name="_Toc81797117"/>
      <w:r w:rsidRPr="00B41064">
        <w:rPr>
          <w:rFonts w:ascii="Times New Roman" w:hAnsi="Times New Roman" w:cs="Times New Roman"/>
          <w:color w:val="000000" w:themeColor="text1"/>
          <w:sz w:val="24"/>
          <w:szCs w:val="24"/>
        </w:rPr>
        <w:lastRenderedPageBreak/>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16</w:t>
      </w:r>
      <w:r w:rsidR="00907C18" w:rsidRPr="00B41064">
        <w:rPr>
          <w:rFonts w:ascii="Times New Roman" w:hAnsi="Times New Roman" w:cs="Times New Roman"/>
          <w:color w:val="000000" w:themeColor="text1"/>
          <w:sz w:val="24"/>
          <w:szCs w:val="24"/>
        </w:rPr>
        <w:fldChar w:fldCharType="end"/>
      </w:r>
      <w:r w:rsidR="00710D05" w:rsidRPr="00B41064">
        <w:rPr>
          <w:rFonts w:ascii="Times New Roman" w:hAnsi="Times New Roman" w:cs="Times New Roman"/>
          <w:color w:val="000000" w:themeColor="text1"/>
          <w:sz w:val="24"/>
          <w:szCs w:val="24"/>
        </w:rPr>
        <w:t>:</w:t>
      </w:r>
      <w:r w:rsidR="009E1778" w:rsidRPr="00B41064">
        <w:rPr>
          <w:rFonts w:ascii="Times New Roman" w:hAnsi="Times New Roman" w:cs="Times New Roman"/>
          <w:color w:val="000000" w:themeColor="text1"/>
          <w:sz w:val="24"/>
          <w:szCs w:val="24"/>
        </w:rPr>
        <w:t xml:space="preserve"> Contribution of </w:t>
      </w:r>
      <w:proofErr w:type="spellStart"/>
      <w:r w:rsidR="009E1778" w:rsidRPr="00B41064">
        <w:rPr>
          <w:rFonts w:ascii="Times New Roman" w:hAnsi="Times New Roman" w:cs="Times New Roman"/>
          <w:color w:val="000000" w:themeColor="text1"/>
          <w:sz w:val="24"/>
          <w:szCs w:val="24"/>
        </w:rPr>
        <w:t>Girinka</w:t>
      </w:r>
      <w:proofErr w:type="spellEnd"/>
      <w:r w:rsidR="009E1778" w:rsidRPr="00B41064">
        <w:rPr>
          <w:rFonts w:ascii="Times New Roman" w:hAnsi="Times New Roman" w:cs="Times New Roman"/>
          <w:color w:val="000000" w:themeColor="text1"/>
          <w:sz w:val="24"/>
          <w:szCs w:val="24"/>
        </w:rPr>
        <w:t xml:space="preserve"> program on </w:t>
      </w:r>
      <w:r w:rsidRPr="00B41064">
        <w:rPr>
          <w:rFonts w:ascii="Times New Roman" w:hAnsi="Times New Roman" w:cs="Times New Roman"/>
          <w:color w:val="000000" w:themeColor="text1"/>
          <w:sz w:val="24"/>
          <w:szCs w:val="24"/>
        </w:rPr>
        <w:t>Social cohesion among respondents</w:t>
      </w:r>
      <w:bookmarkEnd w:id="202"/>
    </w:p>
    <w:tbl>
      <w:tblPr>
        <w:tblW w:w="88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2970"/>
        <w:gridCol w:w="1350"/>
        <w:gridCol w:w="1080"/>
        <w:gridCol w:w="1620"/>
        <w:gridCol w:w="1800"/>
      </w:tblGrid>
      <w:tr w:rsidR="000A3C17" w:rsidRPr="00B41064" w:rsidTr="00D11CC1">
        <w:trPr>
          <w:cantSplit/>
          <w:tblHeader/>
        </w:trPr>
        <w:tc>
          <w:tcPr>
            <w:tcW w:w="2970"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Social cohesion</w:t>
            </w:r>
          </w:p>
        </w:tc>
        <w:tc>
          <w:tcPr>
            <w:tcW w:w="1350"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108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620"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180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0A3C17" w:rsidRPr="00B41064" w:rsidTr="00D11CC1">
        <w:trPr>
          <w:cantSplit/>
          <w:tblHeader/>
        </w:trPr>
        <w:tc>
          <w:tcPr>
            <w:tcW w:w="2970"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Long lasting bonds are created between the giver and the recipient</w:t>
            </w:r>
          </w:p>
        </w:tc>
        <w:tc>
          <w:tcPr>
            <w:tcW w:w="1350"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31</w:t>
            </w:r>
          </w:p>
        </w:tc>
        <w:tc>
          <w:tcPr>
            <w:tcW w:w="108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38.3</w:t>
            </w:r>
          </w:p>
        </w:tc>
        <w:tc>
          <w:tcPr>
            <w:tcW w:w="1620"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38.3</w:t>
            </w:r>
          </w:p>
        </w:tc>
        <w:tc>
          <w:tcPr>
            <w:tcW w:w="180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38.3</w:t>
            </w:r>
          </w:p>
        </w:tc>
      </w:tr>
      <w:tr w:rsidR="000A3C17" w:rsidRPr="00B41064" w:rsidTr="00D11CC1">
        <w:trPr>
          <w:cantSplit/>
          <w:tblHeader/>
        </w:trPr>
        <w:tc>
          <w:tcPr>
            <w:tcW w:w="297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Enabling of the promotion of unity and peace in </w:t>
            </w:r>
            <w:proofErr w:type="spellStart"/>
            <w:r w:rsidRPr="00B41064">
              <w:rPr>
                <w:rFonts w:ascii="Times New Roman" w:hAnsi="Times New Roman" w:cs="Times New Roman"/>
                <w:color w:val="000000" w:themeColor="text1"/>
                <w:sz w:val="24"/>
                <w:szCs w:val="24"/>
              </w:rPr>
              <w:t>rwandan</w:t>
            </w:r>
            <w:proofErr w:type="spellEnd"/>
            <w:r w:rsidRPr="00B41064">
              <w:rPr>
                <w:rFonts w:ascii="Times New Roman" w:hAnsi="Times New Roman" w:cs="Times New Roman"/>
                <w:color w:val="000000" w:themeColor="text1"/>
                <w:sz w:val="24"/>
                <w:szCs w:val="24"/>
              </w:rPr>
              <w:t xml:space="preserve"> society</w:t>
            </w:r>
          </w:p>
        </w:tc>
        <w:tc>
          <w:tcPr>
            <w:tcW w:w="135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40</w:t>
            </w:r>
          </w:p>
        </w:tc>
        <w:tc>
          <w:tcPr>
            <w:tcW w:w="108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49.4</w:t>
            </w:r>
          </w:p>
        </w:tc>
        <w:tc>
          <w:tcPr>
            <w:tcW w:w="162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49.4</w:t>
            </w:r>
          </w:p>
        </w:tc>
        <w:tc>
          <w:tcPr>
            <w:tcW w:w="180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87.7</w:t>
            </w:r>
          </w:p>
        </w:tc>
      </w:tr>
      <w:tr w:rsidR="000A3C17" w:rsidRPr="00B41064" w:rsidTr="00D11CC1">
        <w:trPr>
          <w:cantSplit/>
          <w:tblHeader/>
        </w:trPr>
        <w:tc>
          <w:tcPr>
            <w:tcW w:w="2970"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Reinforcing the preservation of culture and </w:t>
            </w:r>
            <w:proofErr w:type="spellStart"/>
            <w:r w:rsidRPr="00B41064">
              <w:rPr>
                <w:rFonts w:ascii="Times New Roman" w:hAnsi="Times New Roman" w:cs="Times New Roman"/>
                <w:color w:val="000000" w:themeColor="text1"/>
                <w:sz w:val="24"/>
                <w:szCs w:val="24"/>
              </w:rPr>
              <w:t>longheld</w:t>
            </w:r>
            <w:proofErr w:type="spellEnd"/>
            <w:r w:rsidRPr="00B41064">
              <w:rPr>
                <w:rFonts w:ascii="Times New Roman" w:hAnsi="Times New Roman" w:cs="Times New Roman"/>
                <w:color w:val="000000" w:themeColor="text1"/>
                <w:sz w:val="24"/>
                <w:szCs w:val="24"/>
              </w:rPr>
              <w:t xml:space="preserve"> values peculiar to </w:t>
            </w:r>
            <w:proofErr w:type="spellStart"/>
            <w:r w:rsidRPr="00B41064">
              <w:rPr>
                <w:rFonts w:ascii="Times New Roman" w:hAnsi="Times New Roman" w:cs="Times New Roman"/>
                <w:color w:val="000000" w:themeColor="text1"/>
                <w:sz w:val="24"/>
                <w:szCs w:val="24"/>
              </w:rPr>
              <w:t>rwandan</w:t>
            </w:r>
            <w:proofErr w:type="spellEnd"/>
            <w:r w:rsidRPr="00B41064">
              <w:rPr>
                <w:rFonts w:ascii="Times New Roman" w:hAnsi="Times New Roman" w:cs="Times New Roman"/>
                <w:color w:val="000000" w:themeColor="text1"/>
                <w:sz w:val="24"/>
                <w:szCs w:val="24"/>
              </w:rPr>
              <w:t xml:space="preserve"> tradition</w:t>
            </w:r>
          </w:p>
        </w:tc>
        <w:tc>
          <w:tcPr>
            <w:tcW w:w="1350"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w:t>
            </w:r>
          </w:p>
        </w:tc>
        <w:tc>
          <w:tcPr>
            <w:tcW w:w="108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c>
          <w:tcPr>
            <w:tcW w:w="1620"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12.3</w:t>
            </w:r>
          </w:p>
        </w:tc>
        <w:tc>
          <w:tcPr>
            <w:tcW w:w="180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0A3C17" w:rsidRPr="00B41064" w:rsidTr="00D11CC1">
        <w:trPr>
          <w:cantSplit/>
        </w:trPr>
        <w:tc>
          <w:tcPr>
            <w:tcW w:w="2970"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350"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108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620"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0A3C17" w:rsidRPr="00B41064" w:rsidRDefault="000A3C17" w:rsidP="00B41064">
            <w:pPr>
              <w:spacing w:line="24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80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0A3C17" w:rsidRPr="00B41064" w:rsidRDefault="000A3C17" w:rsidP="00B41064">
            <w:pPr>
              <w:spacing w:line="240" w:lineRule="auto"/>
              <w:jc w:val="both"/>
              <w:rPr>
                <w:rFonts w:ascii="Times New Roman" w:hAnsi="Times New Roman" w:cs="Times New Roman"/>
                <w:color w:val="000000" w:themeColor="text1"/>
                <w:sz w:val="24"/>
                <w:szCs w:val="24"/>
              </w:rPr>
            </w:pPr>
          </w:p>
        </w:tc>
      </w:tr>
    </w:tbl>
    <w:p w:rsidR="00F444ED" w:rsidRPr="00B41064" w:rsidRDefault="00F444E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A546B1" w:rsidRPr="00B41064" w:rsidRDefault="00D11CC1"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 xml:space="preserve">Source of data: Primary </w:t>
      </w:r>
      <w:proofErr w:type="gramStart"/>
      <w:r w:rsidRPr="00B41064">
        <w:rPr>
          <w:rFonts w:ascii="Times New Roman" w:hAnsi="Times New Roman" w:cs="Times New Roman"/>
          <w:b/>
          <w:color w:val="000000" w:themeColor="text1"/>
          <w:sz w:val="24"/>
          <w:szCs w:val="24"/>
          <w:lang w:val="en-US"/>
        </w:rPr>
        <w:t>data</w:t>
      </w:r>
      <w:r w:rsidR="00B767D2" w:rsidRPr="00B41064">
        <w:rPr>
          <w:rFonts w:ascii="Times New Roman" w:hAnsi="Times New Roman" w:cs="Times New Roman"/>
          <w:b/>
          <w:color w:val="000000" w:themeColor="text1"/>
          <w:sz w:val="24"/>
          <w:szCs w:val="24"/>
          <w:lang w:val="en-US"/>
        </w:rPr>
        <w:t xml:space="preserve"> ,July</w:t>
      </w:r>
      <w:proofErr w:type="gramEnd"/>
      <w:r w:rsidR="00B767D2" w:rsidRPr="00B41064">
        <w:rPr>
          <w:rFonts w:ascii="Times New Roman" w:hAnsi="Times New Roman" w:cs="Times New Roman"/>
          <w:b/>
          <w:color w:val="000000" w:themeColor="text1"/>
          <w:sz w:val="24"/>
          <w:szCs w:val="24"/>
          <w:lang w:val="en-US"/>
        </w:rPr>
        <w:t xml:space="preserve"> 2021</w:t>
      </w:r>
    </w:p>
    <w:p w:rsidR="00CA54E0" w:rsidRPr="00B41064" w:rsidRDefault="009E568C" w:rsidP="00B41064">
      <w:pPr>
        <w:spacing w:line="360" w:lineRule="auto"/>
        <w:jc w:val="both"/>
        <w:rPr>
          <w:rFonts w:ascii="Times New Roman" w:hAnsi="Times New Roman" w:cs="Times New Roman"/>
          <w:bCs/>
          <w:color w:val="000000" w:themeColor="text1"/>
          <w:sz w:val="24"/>
          <w:szCs w:val="24"/>
          <w:lang w:val="en-US"/>
        </w:rPr>
      </w:pPr>
      <w:r w:rsidRPr="00B41064">
        <w:rPr>
          <w:rFonts w:ascii="Times New Roman" w:hAnsi="Times New Roman" w:cs="Times New Roman"/>
          <w:bCs/>
          <w:color w:val="000000" w:themeColor="text1"/>
          <w:sz w:val="24"/>
          <w:szCs w:val="24"/>
          <w:lang w:val="en-US"/>
        </w:rPr>
        <w:t>This table 16</w:t>
      </w:r>
      <w:r w:rsidR="004669DC" w:rsidRPr="00B41064">
        <w:rPr>
          <w:rFonts w:ascii="Times New Roman" w:hAnsi="Times New Roman" w:cs="Times New Roman"/>
          <w:bCs/>
          <w:color w:val="000000" w:themeColor="text1"/>
          <w:sz w:val="24"/>
          <w:szCs w:val="24"/>
          <w:lang w:val="en-US"/>
        </w:rPr>
        <w:t xml:space="preserve"> shows  how social cohesion  had  a positive impact by respondents  where  the majority of respondents  said that  the </w:t>
      </w:r>
      <w:proofErr w:type="spellStart"/>
      <w:r w:rsidR="004669DC" w:rsidRPr="00B41064">
        <w:rPr>
          <w:rFonts w:ascii="Times New Roman" w:hAnsi="Times New Roman" w:cs="Times New Roman"/>
          <w:bCs/>
          <w:color w:val="000000" w:themeColor="text1"/>
          <w:sz w:val="24"/>
          <w:szCs w:val="24"/>
          <w:lang w:val="en-US"/>
        </w:rPr>
        <w:t>Girinka</w:t>
      </w:r>
      <w:proofErr w:type="spellEnd"/>
      <w:r w:rsidR="004669DC" w:rsidRPr="00B41064">
        <w:rPr>
          <w:rFonts w:ascii="Times New Roman" w:hAnsi="Times New Roman" w:cs="Times New Roman"/>
          <w:bCs/>
          <w:color w:val="000000" w:themeColor="text1"/>
          <w:sz w:val="24"/>
          <w:szCs w:val="24"/>
          <w:lang w:val="en-US"/>
        </w:rPr>
        <w:t xml:space="preserve"> program enabled the promotion of unity and peace in Rwandan society(49.4%),38.3% 0f respondents  said that the program created long lasting bonds between giver and the recipient and 12.3 % of respondents  said that the </w:t>
      </w:r>
      <w:proofErr w:type="spellStart"/>
      <w:r w:rsidR="004669DC" w:rsidRPr="00B41064">
        <w:rPr>
          <w:rFonts w:ascii="Times New Roman" w:hAnsi="Times New Roman" w:cs="Times New Roman"/>
          <w:bCs/>
          <w:color w:val="000000" w:themeColor="text1"/>
          <w:sz w:val="24"/>
          <w:szCs w:val="24"/>
          <w:lang w:val="en-US"/>
        </w:rPr>
        <w:t>girinka</w:t>
      </w:r>
      <w:proofErr w:type="spellEnd"/>
      <w:r w:rsidR="004669DC" w:rsidRPr="00B41064">
        <w:rPr>
          <w:rFonts w:ascii="Times New Roman" w:hAnsi="Times New Roman" w:cs="Times New Roman"/>
          <w:bCs/>
          <w:color w:val="000000" w:themeColor="text1"/>
          <w:sz w:val="24"/>
          <w:szCs w:val="24"/>
          <w:lang w:val="en-US"/>
        </w:rPr>
        <w:t xml:space="preserve"> program reinforced  the preservation of culture and long held values peculiar to Rwandan tradition</w:t>
      </w:r>
    </w:p>
    <w:p w:rsidR="00A546B1" w:rsidRPr="00B41064" w:rsidRDefault="00643EFA" w:rsidP="00B41064">
      <w:pPr>
        <w:pStyle w:val="Caption"/>
        <w:spacing w:line="360" w:lineRule="auto"/>
        <w:rPr>
          <w:rFonts w:ascii="Times New Roman" w:hAnsi="Times New Roman" w:cs="Times New Roman"/>
          <w:b w:val="0"/>
          <w:color w:val="000000" w:themeColor="text1"/>
          <w:sz w:val="24"/>
          <w:szCs w:val="24"/>
          <w:lang w:val="en-US"/>
        </w:rPr>
      </w:pPr>
      <w:bookmarkStart w:id="203" w:name="_Toc81798587"/>
      <w:r w:rsidRPr="00B41064">
        <w:rPr>
          <w:rFonts w:ascii="Times New Roman" w:hAnsi="Times New Roman" w:cs="Times New Roman"/>
          <w:color w:val="000000" w:themeColor="text1"/>
          <w:sz w:val="24"/>
          <w:szCs w:val="24"/>
        </w:rPr>
        <w:t xml:space="preserve">Figure </w:t>
      </w:r>
      <w:r w:rsidR="004F3B31" w:rsidRPr="00B41064">
        <w:rPr>
          <w:rFonts w:ascii="Times New Roman" w:hAnsi="Times New Roman" w:cs="Times New Roman"/>
          <w:color w:val="000000" w:themeColor="text1"/>
          <w:sz w:val="24"/>
          <w:szCs w:val="24"/>
        </w:rPr>
        <w:t>7</w:t>
      </w:r>
      <w:r w:rsidR="00710D05" w:rsidRPr="00B41064">
        <w:rPr>
          <w:rFonts w:ascii="Times New Roman" w:hAnsi="Times New Roman" w:cs="Times New Roman"/>
          <w:color w:val="000000" w:themeColor="text1"/>
          <w:sz w:val="24"/>
          <w:szCs w:val="24"/>
        </w:rPr>
        <w:t>:</w:t>
      </w:r>
      <w:r w:rsidR="008539CD" w:rsidRPr="00B41064">
        <w:rPr>
          <w:rFonts w:ascii="Times New Roman" w:hAnsi="Times New Roman" w:cs="Times New Roman"/>
          <w:color w:val="000000" w:themeColor="text1"/>
          <w:sz w:val="24"/>
          <w:szCs w:val="24"/>
        </w:rPr>
        <w:t xml:space="preserve"> Contribution of </w:t>
      </w:r>
      <w:proofErr w:type="spellStart"/>
      <w:r w:rsidR="008539CD" w:rsidRPr="00B41064">
        <w:rPr>
          <w:rFonts w:ascii="Times New Roman" w:hAnsi="Times New Roman" w:cs="Times New Roman"/>
          <w:color w:val="000000" w:themeColor="text1"/>
          <w:sz w:val="24"/>
          <w:szCs w:val="24"/>
        </w:rPr>
        <w:t>Girinka</w:t>
      </w:r>
      <w:proofErr w:type="spellEnd"/>
      <w:r w:rsidR="008539CD" w:rsidRPr="00B41064">
        <w:rPr>
          <w:rFonts w:ascii="Times New Roman" w:hAnsi="Times New Roman" w:cs="Times New Roman"/>
          <w:color w:val="000000" w:themeColor="text1"/>
          <w:sz w:val="24"/>
          <w:szCs w:val="24"/>
        </w:rPr>
        <w:t xml:space="preserve"> program on Social cohesion among respondents</w:t>
      </w:r>
      <w:bookmarkEnd w:id="203"/>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noProof/>
          <w:color w:val="000000" w:themeColor="text1"/>
          <w:sz w:val="24"/>
          <w:szCs w:val="24"/>
          <w:lang w:val="en-US"/>
        </w:rPr>
        <w:drawing>
          <wp:inline distT="0" distB="0" distL="114300" distR="114300">
            <wp:extent cx="4552950" cy="2752725"/>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30"/>
                    <a:stretch>
                      <a:fillRect/>
                    </a:stretch>
                  </pic:blipFill>
                  <pic:spPr>
                    <a:xfrm>
                      <a:off x="0" y="0"/>
                      <a:ext cx="4552950" cy="2752725"/>
                    </a:xfrm>
                    <a:prstGeom prst="rect">
                      <a:avLst/>
                    </a:prstGeom>
                    <a:noFill/>
                    <a:ln>
                      <a:noFill/>
                    </a:ln>
                  </pic:spPr>
                </pic:pic>
              </a:graphicData>
            </a:graphic>
          </wp:inline>
        </w:drawing>
      </w:r>
    </w:p>
    <w:p w:rsidR="00B767D2" w:rsidRPr="00B41064" w:rsidRDefault="008165EE"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lastRenderedPageBreak/>
        <w:t>The figure 6</w:t>
      </w:r>
      <w:r w:rsidR="004669DC" w:rsidRPr="00B41064">
        <w:rPr>
          <w:rFonts w:ascii="Times New Roman" w:hAnsi="Times New Roman" w:cs="Times New Roman"/>
          <w:color w:val="000000" w:themeColor="text1"/>
          <w:sz w:val="24"/>
          <w:szCs w:val="24"/>
          <w:lang w:val="en-US"/>
        </w:rPr>
        <w:t xml:space="preserve"> shows how the </w:t>
      </w:r>
      <w:proofErr w:type="spellStart"/>
      <w:r w:rsidR="004669DC" w:rsidRPr="00B41064">
        <w:rPr>
          <w:rFonts w:ascii="Times New Roman" w:hAnsi="Times New Roman" w:cs="Times New Roman"/>
          <w:color w:val="000000" w:themeColor="text1"/>
          <w:sz w:val="24"/>
          <w:szCs w:val="24"/>
          <w:lang w:val="en-US"/>
        </w:rPr>
        <w:t>Girinka</w:t>
      </w:r>
      <w:proofErr w:type="spellEnd"/>
      <w:r w:rsidR="004669DC" w:rsidRPr="00B41064">
        <w:rPr>
          <w:rFonts w:ascii="Times New Roman" w:hAnsi="Times New Roman" w:cs="Times New Roman"/>
          <w:color w:val="000000" w:themeColor="text1"/>
          <w:sz w:val="24"/>
          <w:szCs w:val="24"/>
          <w:lang w:val="en-US"/>
        </w:rPr>
        <w:t xml:space="preserve"> program has a positive impact on social cohesion accordingly to the </w:t>
      </w:r>
      <w:r w:rsidR="00700A99" w:rsidRPr="00B41064">
        <w:rPr>
          <w:rFonts w:ascii="Times New Roman" w:hAnsi="Times New Roman" w:cs="Times New Roman"/>
          <w:color w:val="000000" w:themeColor="text1"/>
          <w:sz w:val="24"/>
          <w:szCs w:val="24"/>
          <w:lang w:val="en-US"/>
        </w:rPr>
        <w:t xml:space="preserve">respondents. </w:t>
      </w:r>
      <w:r w:rsidR="004669DC" w:rsidRPr="00B41064">
        <w:rPr>
          <w:rFonts w:ascii="Times New Roman" w:hAnsi="Times New Roman" w:cs="Times New Roman"/>
          <w:color w:val="000000" w:themeColor="text1"/>
          <w:sz w:val="24"/>
          <w:szCs w:val="24"/>
          <w:lang w:val="en-US"/>
        </w:rPr>
        <w:t xml:space="preserve">As matter of fact these who pass on a calf the next designed beneficiary are deemed to be bound in a lifelong friendship. </w:t>
      </w:r>
    </w:p>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In Rwanda like also in </w:t>
      </w:r>
      <w:proofErr w:type="spellStart"/>
      <w:r w:rsidRPr="00B41064">
        <w:rPr>
          <w:rFonts w:ascii="Times New Roman" w:hAnsi="Times New Roman" w:cs="Times New Roman"/>
          <w:color w:val="000000" w:themeColor="text1"/>
          <w:sz w:val="24"/>
          <w:szCs w:val="24"/>
          <w:lang w:val="en-US"/>
        </w:rPr>
        <w:t>Rangiro</w:t>
      </w:r>
      <w:r w:rsidR="00700A99" w:rsidRPr="00B41064">
        <w:rPr>
          <w:rFonts w:ascii="Times New Roman" w:hAnsi="Times New Roman" w:cs="Times New Roman"/>
          <w:color w:val="000000" w:themeColor="text1"/>
          <w:sz w:val="24"/>
          <w:szCs w:val="24"/>
          <w:lang w:val="en-US"/>
        </w:rPr>
        <w:t>Sector</w:t>
      </w:r>
      <w:proofErr w:type="spellEnd"/>
      <w:r w:rsidR="00700A99" w:rsidRPr="00B41064">
        <w:rPr>
          <w:rFonts w:ascii="Times New Roman" w:hAnsi="Times New Roman" w:cs="Times New Roman"/>
          <w:color w:val="000000" w:themeColor="text1"/>
          <w:sz w:val="24"/>
          <w:szCs w:val="24"/>
          <w:lang w:val="en-US"/>
        </w:rPr>
        <w:t>, the</w:t>
      </w:r>
      <w:r w:rsidRPr="00B41064">
        <w:rPr>
          <w:rFonts w:ascii="Times New Roman" w:hAnsi="Times New Roman" w:cs="Times New Roman"/>
          <w:color w:val="000000" w:themeColor="text1"/>
          <w:sz w:val="24"/>
          <w:szCs w:val="24"/>
          <w:lang w:val="en-US"/>
        </w:rPr>
        <w:t xml:space="preserve"> gifting of a cow creates a special relationship between the giver and</w:t>
      </w:r>
      <w:r w:rsidR="00537520" w:rsidRPr="00B41064">
        <w:rPr>
          <w:rFonts w:ascii="Times New Roman" w:hAnsi="Times New Roman" w:cs="Times New Roman"/>
          <w:color w:val="000000" w:themeColor="text1"/>
          <w:sz w:val="24"/>
          <w:szCs w:val="24"/>
          <w:lang w:val="en-US"/>
        </w:rPr>
        <w:t xml:space="preserve"> the recipient. </w:t>
      </w:r>
    </w:p>
    <w:p w:rsidR="00A546B1" w:rsidRPr="00B41064" w:rsidRDefault="00700A99"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For centuries</w:t>
      </w:r>
      <w:r w:rsidR="004669DC" w:rsidRPr="00B41064">
        <w:rPr>
          <w:rFonts w:ascii="Times New Roman" w:hAnsi="Times New Roman" w:cs="Times New Roman"/>
          <w:color w:val="000000" w:themeColor="text1"/>
          <w:sz w:val="24"/>
          <w:szCs w:val="24"/>
          <w:lang w:val="en-US"/>
        </w:rPr>
        <w:t xml:space="preserve"> the cow has been considered as a symbol of prosperity and was the currency of most socioeconomic transactions before colonization.</w:t>
      </w:r>
    </w:p>
    <w:p w:rsidR="00D16D1A" w:rsidRPr="00B41064" w:rsidRDefault="005C613E" w:rsidP="00B41064">
      <w:pPr>
        <w:pStyle w:val="Heading2"/>
        <w:spacing w:line="360" w:lineRule="auto"/>
        <w:rPr>
          <w:color w:val="000000" w:themeColor="text1"/>
          <w:sz w:val="24"/>
          <w:szCs w:val="24"/>
        </w:rPr>
      </w:pPr>
      <w:bookmarkStart w:id="204" w:name="_Toc84925168"/>
      <w:r w:rsidRPr="00B41064">
        <w:rPr>
          <w:color w:val="000000" w:themeColor="text1"/>
          <w:sz w:val="24"/>
          <w:szCs w:val="24"/>
        </w:rPr>
        <w:t>4.4. TO HIGHLIGHT THE CHALLENGES FACED BY GIRINKA PROGRAM IN RANGIRO SECTOR</w:t>
      </w:r>
      <w:bookmarkEnd w:id="204"/>
    </w:p>
    <w:p w:rsidR="00A546B1" w:rsidRPr="00B41064" w:rsidRDefault="009338FE" w:rsidP="00B41064">
      <w:pPr>
        <w:pStyle w:val="Caption"/>
        <w:spacing w:line="360" w:lineRule="auto"/>
        <w:rPr>
          <w:rFonts w:ascii="Times New Roman" w:hAnsi="Times New Roman" w:cs="Times New Roman"/>
          <w:b w:val="0"/>
          <w:bCs w:val="0"/>
          <w:color w:val="000000" w:themeColor="text1"/>
          <w:sz w:val="24"/>
          <w:szCs w:val="24"/>
        </w:rPr>
      </w:pPr>
      <w:bookmarkStart w:id="205" w:name="_Toc81797118"/>
      <w:r w:rsidRPr="00B41064">
        <w:rPr>
          <w:rFonts w:ascii="Times New Roman" w:hAnsi="Times New Roman" w:cs="Times New Roman"/>
          <w:color w:val="000000" w:themeColor="text1"/>
          <w:sz w:val="24"/>
          <w:szCs w:val="24"/>
        </w:rPr>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17</w:t>
      </w:r>
      <w:r w:rsidR="00907C18" w:rsidRPr="00B41064">
        <w:rPr>
          <w:rFonts w:ascii="Times New Roman" w:hAnsi="Times New Roman" w:cs="Times New Roman"/>
          <w:color w:val="000000" w:themeColor="text1"/>
          <w:sz w:val="24"/>
          <w:szCs w:val="24"/>
        </w:rPr>
        <w:fldChar w:fldCharType="end"/>
      </w:r>
      <w:r w:rsidR="00710D05" w:rsidRPr="00B41064">
        <w:rPr>
          <w:rFonts w:ascii="Times New Roman" w:hAnsi="Times New Roman" w:cs="Times New Roman"/>
          <w:color w:val="000000" w:themeColor="text1"/>
          <w:sz w:val="24"/>
          <w:szCs w:val="24"/>
        </w:rPr>
        <w:t>:</w:t>
      </w:r>
      <w:r w:rsidR="00D16D1A" w:rsidRPr="00B41064">
        <w:rPr>
          <w:rFonts w:ascii="Times New Roman" w:hAnsi="Times New Roman" w:cs="Times New Roman"/>
          <w:color w:val="000000" w:themeColor="text1"/>
          <w:sz w:val="24"/>
          <w:szCs w:val="24"/>
        </w:rPr>
        <w:t xml:space="preserve"> Main challenges of </w:t>
      </w:r>
      <w:proofErr w:type="spellStart"/>
      <w:r w:rsidR="00D16D1A" w:rsidRPr="00B41064">
        <w:rPr>
          <w:rFonts w:ascii="Times New Roman" w:hAnsi="Times New Roman" w:cs="Times New Roman"/>
          <w:color w:val="000000" w:themeColor="text1"/>
          <w:sz w:val="24"/>
          <w:szCs w:val="24"/>
        </w:rPr>
        <w:t>Girinka</w:t>
      </w:r>
      <w:proofErr w:type="spellEnd"/>
      <w:r w:rsidR="00D16D1A" w:rsidRPr="00B41064">
        <w:rPr>
          <w:rFonts w:ascii="Times New Roman" w:hAnsi="Times New Roman" w:cs="Times New Roman"/>
          <w:color w:val="000000" w:themeColor="text1"/>
          <w:sz w:val="24"/>
          <w:szCs w:val="24"/>
        </w:rPr>
        <w:t xml:space="preserve"> program in </w:t>
      </w:r>
      <w:proofErr w:type="spellStart"/>
      <w:r w:rsidR="00D16D1A" w:rsidRPr="00B41064">
        <w:rPr>
          <w:rFonts w:ascii="Times New Roman" w:hAnsi="Times New Roman" w:cs="Times New Roman"/>
          <w:color w:val="000000" w:themeColor="text1"/>
          <w:sz w:val="24"/>
          <w:szCs w:val="24"/>
        </w:rPr>
        <w:t>Rangiro</w:t>
      </w:r>
      <w:proofErr w:type="spellEnd"/>
      <w:r w:rsidR="00D16D1A" w:rsidRPr="00B41064">
        <w:rPr>
          <w:rFonts w:ascii="Times New Roman" w:hAnsi="Times New Roman" w:cs="Times New Roman"/>
          <w:color w:val="000000" w:themeColor="text1"/>
          <w:sz w:val="24"/>
          <w:szCs w:val="24"/>
        </w:rPr>
        <w:t xml:space="preserve"> Sector</w:t>
      </w:r>
      <w:bookmarkEnd w:id="205"/>
    </w:p>
    <w:tbl>
      <w:tblPr>
        <w:tblW w:w="734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tblPr>
      <w:tblGrid>
        <w:gridCol w:w="2401"/>
        <w:gridCol w:w="1142"/>
        <w:gridCol w:w="998"/>
        <w:gridCol w:w="1367"/>
        <w:gridCol w:w="1440"/>
      </w:tblGrid>
      <w:tr w:rsidR="00FA599B" w:rsidRPr="00B41064" w:rsidTr="00FA599B">
        <w:trPr>
          <w:cantSplit/>
          <w:tblHeader/>
        </w:trPr>
        <w:tc>
          <w:tcPr>
            <w:tcW w:w="2401" w:type="dxa"/>
            <w:tcBorders>
              <w:top w:val="single" w:sz="16" w:space="0" w:color="000000"/>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106D15"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Main challenges</w:t>
            </w:r>
          </w:p>
        </w:tc>
        <w:tc>
          <w:tcPr>
            <w:tcW w:w="1142" w:type="dxa"/>
            <w:tcBorders>
              <w:top w:val="single" w:sz="16" w:space="0" w:color="000000"/>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Frequency</w:t>
            </w:r>
          </w:p>
        </w:tc>
        <w:tc>
          <w:tcPr>
            <w:tcW w:w="998"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Percent</w:t>
            </w:r>
          </w:p>
        </w:tc>
        <w:tc>
          <w:tcPr>
            <w:tcW w:w="1367" w:type="dxa"/>
            <w:tcBorders>
              <w:top w:val="single" w:sz="16" w:space="0" w:color="000000"/>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bottom"/>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Valid Percent</w:t>
            </w:r>
          </w:p>
        </w:tc>
        <w:tc>
          <w:tcPr>
            <w:tcW w:w="1440" w:type="dxa"/>
            <w:tcBorders>
              <w:top w:val="single" w:sz="16" w:space="0" w:color="000000"/>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vAlign w:val="bottom"/>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Cumulative Percent</w:t>
            </w:r>
          </w:p>
        </w:tc>
      </w:tr>
      <w:tr w:rsidR="00FA599B" w:rsidRPr="00B41064" w:rsidTr="00FA599B">
        <w:trPr>
          <w:cantSplit/>
          <w:tblHeader/>
        </w:trPr>
        <w:tc>
          <w:tcPr>
            <w:tcW w:w="2401" w:type="dxa"/>
            <w:tcBorders>
              <w:top w:val="single" w:sz="16" w:space="0" w:color="000000"/>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Some cows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are stolen</w:t>
            </w:r>
          </w:p>
        </w:tc>
        <w:tc>
          <w:tcPr>
            <w:tcW w:w="1142" w:type="dxa"/>
            <w:tcBorders>
              <w:top w:val="single" w:sz="16" w:space="0" w:color="000000"/>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w:t>
            </w:r>
          </w:p>
        </w:tc>
        <w:tc>
          <w:tcPr>
            <w:tcW w:w="998"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w:t>
            </w:r>
          </w:p>
        </w:tc>
        <w:tc>
          <w:tcPr>
            <w:tcW w:w="1367" w:type="dxa"/>
            <w:tcBorders>
              <w:top w:val="single" w:sz="16" w:space="0" w:color="000000"/>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w:t>
            </w:r>
          </w:p>
        </w:tc>
        <w:tc>
          <w:tcPr>
            <w:tcW w:w="1440" w:type="dxa"/>
            <w:tcBorders>
              <w:top w:val="single" w:sz="16" w:space="0" w:color="000000"/>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4.9</w:t>
            </w:r>
          </w:p>
        </w:tc>
      </w:tr>
      <w:tr w:rsidR="00FA599B" w:rsidRPr="00B41064" w:rsidTr="00FA599B">
        <w:trPr>
          <w:cantSplit/>
          <w:tblHeader/>
        </w:trPr>
        <w:tc>
          <w:tcPr>
            <w:tcW w:w="2401"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Veterinary’s services are not provided properly</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9.9</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9.9</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14.8</w:t>
            </w:r>
          </w:p>
        </w:tc>
      </w:tr>
      <w:tr w:rsidR="00FA599B" w:rsidRPr="00B41064" w:rsidTr="00FA599B">
        <w:trPr>
          <w:cantSplit/>
          <w:tblHeader/>
        </w:trPr>
        <w:tc>
          <w:tcPr>
            <w:tcW w:w="2401"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Small grassland for animal husbandry</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31</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38.3</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38.3</w:t>
            </w:r>
          </w:p>
        </w:tc>
        <w:tc>
          <w:tcPr>
            <w:tcW w:w="1440" w:type="dxa"/>
            <w:tcBorders>
              <w:top w:val="single" w:sz="4" w:space="0" w:color="auto"/>
              <w:left w:val="single" w:sz="8" w:space="0" w:color="000000"/>
              <w:bottom w:val="nil"/>
              <w:right w:val="single" w:sz="16"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53.1</w:t>
            </w:r>
          </w:p>
        </w:tc>
      </w:tr>
      <w:tr w:rsidR="00FA599B" w:rsidRPr="00B41064" w:rsidTr="00FA599B">
        <w:trPr>
          <w:cantSplit/>
          <w:tblHeader/>
        </w:trPr>
        <w:tc>
          <w:tcPr>
            <w:tcW w:w="2401" w:type="dxa"/>
            <w:tcBorders>
              <w:top w:val="single" w:sz="4" w:space="0" w:color="auto"/>
              <w:left w:val="single" w:sz="4" w:space="0" w:color="auto"/>
              <w:bottom w:val="single" w:sz="4" w:space="0" w:color="auto"/>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Infectious diseases attacking cows</w:t>
            </w:r>
          </w:p>
        </w:tc>
        <w:tc>
          <w:tcPr>
            <w:tcW w:w="1142" w:type="dxa"/>
            <w:tcBorders>
              <w:top w:val="single" w:sz="4" w:space="0" w:color="auto"/>
              <w:left w:val="single" w:sz="16"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38</w:t>
            </w:r>
          </w:p>
        </w:tc>
        <w:tc>
          <w:tcPr>
            <w:tcW w:w="998"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46.9</w:t>
            </w:r>
          </w:p>
        </w:tc>
        <w:tc>
          <w:tcPr>
            <w:tcW w:w="1367" w:type="dxa"/>
            <w:tcBorders>
              <w:top w:val="single" w:sz="4" w:space="0" w:color="auto"/>
              <w:left w:val="single" w:sz="8" w:space="0" w:color="000000"/>
              <w:bottom w:val="nil"/>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46.9</w:t>
            </w:r>
          </w:p>
        </w:tc>
        <w:tc>
          <w:tcPr>
            <w:tcW w:w="1440" w:type="dxa"/>
            <w:tcBorders>
              <w:top w:val="single" w:sz="4" w:space="0" w:color="auto"/>
              <w:left w:val="single" w:sz="8" w:space="0" w:color="000000"/>
              <w:bottom w:val="single" w:sz="4" w:space="0" w:color="auto"/>
              <w:right w:val="single" w:sz="16"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r>
      <w:tr w:rsidR="00FA599B" w:rsidRPr="00B41064" w:rsidTr="00FA599B">
        <w:trPr>
          <w:cantSplit/>
        </w:trPr>
        <w:tc>
          <w:tcPr>
            <w:tcW w:w="2401" w:type="dxa"/>
            <w:tcBorders>
              <w:top w:val="single" w:sz="4" w:space="0" w:color="auto"/>
              <w:left w:val="single" w:sz="4" w:space="0" w:color="auto"/>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Total</w:t>
            </w:r>
          </w:p>
        </w:tc>
        <w:tc>
          <w:tcPr>
            <w:tcW w:w="1142" w:type="dxa"/>
            <w:tcBorders>
              <w:top w:val="single" w:sz="4" w:space="0" w:color="auto"/>
              <w:left w:val="single" w:sz="16"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81</w:t>
            </w:r>
          </w:p>
        </w:tc>
        <w:tc>
          <w:tcPr>
            <w:tcW w:w="998"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367" w:type="dxa"/>
            <w:tcBorders>
              <w:top w:val="single" w:sz="4" w:space="0" w:color="auto"/>
              <w:left w:val="single" w:sz="8" w:space="0" w:color="000000"/>
              <w:bottom w:val="single" w:sz="16" w:space="0" w:color="000000"/>
              <w:right w:val="single" w:sz="8" w:space="0" w:color="000000"/>
              <w:tl2br w:val="nil"/>
              <w:tr2bl w:val="nil"/>
            </w:tcBorders>
            <w:shd w:val="clear" w:color="auto" w:fill="FFFFFF"/>
            <w:noWrap/>
            <w:tcMar>
              <w:top w:w="30" w:type="dxa"/>
              <w:left w:w="30" w:type="dxa"/>
              <w:bottom w:w="30" w:type="dxa"/>
              <w:right w:w="30" w:type="dxa"/>
            </w:tcMar>
            <w:vAlign w:val="cente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100.0</w:t>
            </w:r>
          </w:p>
        </w:tc>
        <w:tc>
          <w:tcPr>
            <w:tcW w:w="1440" w:type="dxa"/>
            <w:tcBorders>
              <w:top w:val="single" w:sz="4" w:space="0" w:color="auto"/>
              <w:left w:val="single" w:sz="8" w:space="0" w:color="000000"/>
              <w:bottom w:val="single" w:sz="16" w:space="0" w:color="000000"/>
              <w:right w:val="single" w:sz="16" w:space="0" w:color="000000"/>
              <w:tl2br w:val="nil"/>
              <w:tr2bl w:val="nil"/>
            </w:tcBorders>
            <w:shd w:val="clear" w:color="auto" w:fill="FFFFFF"/>
            <w:noWrap/>
            <w:tcMar>
              <w:top w:w="30" w:type="dxa"/>
              <w:left w:w="30" w:type="dxa"/>
              <w:bottom w:w="30" w:type="dxa"/>
              <w:right w:w="30" w:type="dxa"/>
            </w:tcMar>
          </w:tcPr>
          <w:p w:rsidR="00FA599B" w:rsidRPr="00B41064" w:rsidRDefault="00FA599B" w:rsidP="00B41064">
            <w:pPr>
              <w:spacing w:after="0" w:line="360" w:lineRule="auto"/>
              <w:jc w:val="both"/>
              <w:rPr>
                <w:rFonts w:ascii="Times New Roman" w:hAnsi="Times New Roman" w:cs="Times New Roman"/>
                <w:color w:val="000000" w:themeColor="text1"/>
                <w:sz w:val="24"/>
                <w:szCs w:val="24"/>
              </w:rPr>
            </w:pPr>
          </w:p>
        </w:tc>
      </w:tr>
    </w:tbl>
    <w:p w:rsidR="00F444ED" w:rsidRPr="00B41064" w:rsidRDefault="00F444E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p>
    <w:p w:rsidR="00A6193A" w:rsidRPr="00B41064" w:rsidRDefault="00A6193A"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3D33FA" w:rsidRPr="00B41064">
        <w:rPr>
          <w:rFonts w:ascii="Times New Roman" w:hAnsi="Times New Roman" w:cs="Times New Roman"/>
          <w:b/>
          <w:color w:val="000000" w:themeColor="text1"/>
          <w:sz w:val="24"/>
          <w:szCs w:val="24"/>
          <w:lang w:val="en-US"/>
        </w:rPr>
        <w:t xml:space="preserve"> July, 2021</w:t>
      </w:r>
    </w:p>
    <w:p w:rsidR="00A546B1" w:rsidRPr="00B41064" w:rsidRDefault="00700A99" w:rsidP="00B41064">
      <w:pPr>
        <w:spacing w:line="360" w:lineRule="auto"/>
        <w:jc w:val="both"/>
        <w:rPr>
          <w:rFonts w:ascii="Times New Roman" w:eastAsia="Times New Roman" w:hAnsi="Times New Roman" w:cs="Times New Roman"/>
          <w:color w:val="000000" w:themeColor="text1"/>
          <w:sz w:val="24"/>
          <w:szCs w:val="24"/>
          <w:lang w:val="en-US"/>
        </w:rPr>
      </w:pPr>
      <w:r w:rsidRPr="00B41064">
        <w:rPr>
          <w:rFonts w:ascii="Times New Roman" w:eastAsia="Times New Roman" w:hAnsi="Times New Roman" w:cs="Times New Roman"/>
          <w:color w:val="000000" w:themeColor="text1"/>
          <w:sz w:val="24"/>
          <w:szCs w:val="24"/>
          <w:lang w:val="en-US"/>
        </w:rPr>
        <w:t>This table</w:t>
      </w:r>
      <w:r w:rsidR="008E41B0" w:rsidRPr="00B41064">
        <w:rPr>
          <w:rFonts w:ascii="Times New Roman" w:eastAsia="Times New Roman" w:hAnsi="Times New Roman" w:cs="Times New Roman"/>
          <w:color w:val="000000" w:themeColor="text1"/>
          <w:sz w:val="24"/>
          <w:szCs w:val="24"/>
          <w:lang w:val="en-US"/>
        </w:rPr>
        <w:t xml:space="preserve">17 </w:t>
      </w:r>
      <w:r w:rsidR="004669DC" w:rsidRPr="00B41064">
        <w:rPr>
          <w:rFonts w:ascii="Times New Roman" w:eastAsia="Times New Roman" w:hAnsi="Times New Roman" w:cs="Times New Roman"/>
          <w:color w:val="000000" w:themeColor="text1"/>
          <w:sz w:val="24"/>
          <w:szCs w:val="24"/>
          <w:lang w:val="en-US"/>
        </w:rPr>
        <w:t xml:space="preserve">highlights the challenges identified in the research done in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beneficiaries .This study shows that the 46.9% of respondents that the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is highly affected  by infectious diseases, 38.3 of respondents have shown that they do not have to  cultivate livestock grass and find it a</w:t>
      </w:r>
      <w:r w:rsidR="00D855AB" w:rsidRPr="00B41064">
        <w:rPr>
          <w:rFonts w:ascii="Times New Roman" w:eastAsia="Times New Roman" w:hAnsi="Times New Roman" w:cs="Times New Roman"/>
          <w:color w:val="000000" w:themeColor="text1"/>
          <w:sz w:val="24"/>
          <w:szCs w:val="24"/>
          <w:lang w:val="en-US"/>
        </w:rPr>
        <w:t xml:space="preserve"> problem that hinders the good </w:t>
      </w:r>
      <w:proofErr w:type="spellStart"/>
      <w:r w:rsidR="00D855AB" w:rsidRPr="00B41064">
        <w:rPr>
          <w:rFonts w:ascii="Times New Roman" w:eastAsia="Times New Roman" w:hAnsi="Times New Roman" w:cs="Times New Roman"/>
          <w:color w:val="000000" w:themeColor="text1"/>
          <w:sz w:val="24"/>
          <w:szCs w:val="24"/>
          <w:lang w:val="en-US"/>
        </w:rPr>
        <w:t>G</w:t>
      </w:r>
      <w:r w:rsidR="004669DC" w:rsidRPr="00B41064">
        <w:rPr>
          <w:rFonts w:ascii="Times New Roman" w:eastAsia="Times New Roman" w:hAnsi="Times New Roman" w:cs="Times New Roman"/>
          <w:color w:val="000000" w:themeColor="text1"/>
          <w:sz w:val="24"/>
          <w:szCs w:val="24"/>
          <w:lang w:val="en-US"/>
        </w:rPr>
        <w:t>irinka</w:t>
      </w:r>
      <w:proofErr w:type="spellEnd"/>
      <w:r w:rsidR="004669DC" w:rsidRPr="00B41064">
        <w:rPr>
          <w:rFonts w:ascii="Times New Roman" w:eastAsia="Times New Roman" w:hAnsi="Times New Roman" w:cs="Times New Roman"/>
          <w:color w:val="000000" w:themeColor="text1"/>
          <w:sz w:val="24"/>
          <w:szCs w:val="24"/>
          <w:lang w:val="en-US"/>
        </w:rPr>
        <w:t xml:space="preserve"> program,9.9% of respondents said that the services of veterinarian are not provided properly and found to be </w:t>
      </w:r>
      <w:r w:rsidR="004669DC" w:rsidRPr="00B41064">
        <w:rPr>
          <w:rFonts w:ascii="Times New Roman" w:eastAsia="Times New Roman" w:hAnsi="Times New Roman" w:cs="Times New Roman"/>
          <w:color w:val="000000" w:themeColor="text1"/>
          <w:sz w:val="24"/>
          <w:szCs w:val="24"/>
          <w:lang w:val="en-US"/>
        </w:rPr>
        <w:lastRenderedPageBreak/>
        <w:t xml:space="preserve">detrimental to livestock in </w:t>
      </w:r>
      <w:proofErr w:type="spellStart"/>
      <w:r w:rsidR="004669DC" w:rsidRPr="00B41064">
        <w:rPr>
          <w:rFonts w:ascii="Times New Roman" w:eastAsia="Times New Roman" w:hAnsi="Times New Roman" w:cs="Times New Roman"/>
          <w:color w:val="000000" w:themeColor="text1"/>
          <w:sz w:val="24"/>
          <w:szCs w:val="24"/>
          <w:lang w:val="en-US"/>
        </w:rPr>
        <w:t>Rangiro</w:t>
      </w:r>
      <w:proofErr w:type="spellEnd"/>
      <w:r w:rsidR="004669DC" w:rsidRPr="00B41064">
        <w:rPr>
          <w:rFonts w:ascii="Times New Roman" w:eastAsia="Times New Roman" w:hAnsi="Times New Roman" w:cs="Times New Roman"/>
          <w:color w:val="000000" w:themeColor="text1"/>
          <w:sz w:val="24"/>
          <w:szCs w:val="24"/>
          <w:lang w:val="en-US"/>
        </w:rPr>
        <w:t xml:space="preserve"> Sector,4.9% of respondents said that their cows are stolen but it rarely </w:t>
      </w:r>
      <w:r w:rsidRPr="00B41064">
        <w:rPr>
          <w:rFonts w:ascii="Times New Roman" w:eastAsia="Times New Roman" w:hAnsi="Times New Roman" w:cs="Times New Roman"/>
          <w:color w:val="000000" w:themeColor="text1"/>
          <w:sz w:val="24"/>
          <w:szCs w:val="24"/>
          <w:lang w:val="en-US"/>
        </w:rPr>
        <w:t>happens. In</w:t>
      </w:r>
      <w:r w:rsidR="004669DC" w:rsidRPr="00B41064">
        <w:rPr>
          <w:rFonts w:ascii="Times New Roman" w:eastAsia="Times New Roman" w:hAnsi="Times New Roman" w:cs="Times New Roman"/>
          <w:color w:val="000000" w:themeColor="text1"/>
          <w:sz w:val="24"/>
          <w:szCs w:val="24"/>
          <w:lang w:val="en-US"/>
        </w:rPr>
        <w:t xml:space="preserve"> general the main challenges of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4669DC" w:rsidRPr="00B41064">
        <w:rPr>
          <w:rFonts w:ascii="Times New Roman" w:eastAsia="Times New Roman" w:hAnsi="Times New Roman" w:cs="Times New Roman"/>
          <w:color w:val="000000" w:themeColor="text1"/>
          <w:sz w:val="24"/>
          <w:szCs w:val="24"/>
          <w:lang w:val="en-US"/>
        </w:rPr>
        <w:t xml:space="preserve"> program in </w:t>
      </w:r>
      <w:proofErr w:type="spellStart"/>
      <w:r w:rsidR="004669DC" w:rsidRPr="00B41064">
        <w:rPr>
          <w:rFonts w:ascii="Times New Roman" w:eastAsia="Times New Roman" w:hAnsi="Times New Roman" w:cs="Times New Roman"/>
          <w:color w:val="000000" w:themeColor="text1"/>
          <w:sz w:val="24"/>
          <w:szCs w:val="24"/>
          <w:lang w:val="en-US"/>
        </w:rPr>
        <w:t>Rangiro</w:t>
      </w:r>
      <w:proofErr w:type="spellEnd"/>
      <w:r w:rsidR="004669DC" w:rsidRPr="00B41064">
        <w:rPr>
          <w:rFonts w:ascii="Times New Roman" w:eastAsia="Times New Roman" w:hAnsi="Times New Roman" w:cs="Times New Roman"/>
          <w:color w:val="000000" w:themeColor="text1"/>
          <w:sz w:val="24"/>
          <w:szCs w:val="24"/>
          <w:lang w:val="en-US"/>
        </w:rPr>
        <w:t xml:space="preserve"> Sector </w:t>
      </w:r>
      <w:r w:rsidR="00CA54E0" w:rsidRPr="00B41064">
        <w:rPr>
          <w:rFonts w:ascii="Times New Roman" w:eastAsia="Times New Roman" w:hAnsi="Times New Roman" w:cs="Times New Roman"/>
          <w:color w:val="000000" w:themeColor="text1"/>
          <w:sz w:val="24"/>
          <w:szCs w:val="24"/>
          <w:lang w:val="en-US"/>
        </w:rPr>
        <w:t>are: Infectious</w:t>
      </w:r>
      <w:r w:rsidR="00B41064" w:rsidRPr="00B41064">
        <w:rPr>
          <w:rFonts w:ascii="Times New Roman" w:eastAsia="Times New Roman" w:hAnsi="Times New Roman" w:cs="Times New Roman"/>
          <w:color w:val="000000" w:themeColor="text1"/>
          <w:sz w:val="24"/>
          <w:szCs w:val="24"/>
          <w:lang w:val="en-US"/>
        </w:rPr>
        <w:t xml:space="preserve"> </w:t>
      </w:r>
      <w:r w:rsidRPr="00B41064">
        <w:rPr>
          <w:rFonts w:ascii="Times New Roman" w:eastAsia="Times New Roman" w:hAnsi="Times New Roman" w:cs="Times New Roman"/>
          <w:color w:val="000000" w:themeColor="text1"/>
          <w:sz w:val="24"/>
          <w:szCs w:val="24"/>
          <w:lang w:val="en-US"/>
        </w:rPr>
        <w:t>diseases, small</w:t>
      </w:r>
      <w:r w:rsidR="004669DC" w:rsidRPr="00B41064">
        <w:rPr>
          <w:rFonts w:ascii="Times New Roman" w:eastAsia="Times New Roman" w:hAnsi="Times New Roman" w:cs="Times New Roman"/>
          <w:color w:val="000000" w:themeColor="text1"/>
          <w:sz w:val="24"/>
          <w:szCs w:val="24"/>
          <w:lang w:val="en-US"/>
        </w:rPr>
        <w:t xml:space="preserve"> grassland for animal </w:t>
      </w:r>
      <w:r w:rsidRPr="00B41064">
        <w:rPr>
          <w:rFonts w:ascii="Times New Roman" w:eastAsia="Times New Roman" w:hAnsi="Times New Roman" w:cs="Times New Roman"/>
          <w:color w:val="000000" w:themeColor="text1"/>
          <w:sz w:val="24"/>
          <w:szCs w:val="24"/>
          <w:lang w:val="en-US"/>
        </w:rPr>
        <w:t xml:space="preserve">husbandry, </w:t>
      </w:r>
      <w:r w:rsidR="00CA54E0" w:rsidRPr="00B41064">
        <w:rPr>
          <w:rFonts w:ascii="Times New Roman" w:eastAsia="Times New Roman" w:hAnsi="Times New Roman" w:cs="Times New Roman"/>
          <w:color w:val="000000" w:themeColor="text1"/>
          <w:sz w:val="24"/>
          <w:szCs w:val="24"/>
          <w:lang w:val="en-US"/>
        </w:rPr>
        <w:t xml:space="preserve">veterinary </w:t>
      </w:r>
      <w:r w:rsidR="00C9017B" w:rsidRPr="00B41064">
        <w:rPr>
          <w:rFonts w:ascii="Times New Roman" w:eastAsia="Times New Roman" w:hAnsi="Times New Roman" w:cs="Times New Roman"/>
          <w:color w:val="000000" w:themeColor="text1"/>
          <w:sz w:val="24"/>
          <w:szCs w:val="24"/>
          <w:lang w:val="en-US"/>
        </w:rPr>
        <w:t>services,</w:t>
      </w:r>
      <w:r w:rsidR="004669DC" w:rsidRPr="00B41064">
        <w:rPr>
          <w:rFonts w:ascii="Times New Roman" w:eastAsia="Times New Roman" w:hAnsi="Times New Roman" w:cs="Times New Roman"/>
          <w:color w:val="000000" w:themeColor="text1"/>
          <w:sz w:val="24"/>
          <w:szCs w:val="24"/>
          <w:lang w:val="en-US"/>
        </w:rPr>
        <w:t xml:space="preserve"> steeling the cows of </w:t>
      </w:r>
      <w:proofErr w:type="spellStart"/>
      <w:r w:rsidR="004669DC" w:rsidRPr="00B41064">
        <w:rPr>
          <w:rFonts w:ascii="Times New Roman" w:eastAsia="Times New Roman" w:hAnsi="Times New Roman" w:cs="Times New Roman"/>
          <w:color w:val="000000" w:themeColor="text1"/>
          <w:sz w:val="24"/>
          <w:szCs w:val="24"/>
          <w:lang w:val="en-US"/>
        </w:rPr>
        <w:t>Girinka</w:t>
      </w:r>
      <w:proofErr w:type="spellEnd"/>
      <w:r w:rsidR="00B41064" w:rsidRPr="00B41064">
        <w:rPr>
          <w:rFonts w:ascii="Times New Roman" w:eastAsia="Times New Roman" w:hAnsi="Times New Roman" w:cs="Times New Roman"/>
          <w:color w:val="000000" w:themeColor="text1"/>
          <w:sz w:val="24"/>
          <w:szCs w:val="24"/>
          <w:lang w:val="en-US"/>
        </w:rPr>
        <w:t xml:space="preserve"> </w:t>
      </w:r>
      <w:r w:rsidR="00C9017B" w:rsidRPr="00B41064">
        <w:rPr>
          <w:rFonts w:ascii="Times New Roman" w:eastAsia="Times New Roman" w:hAnsi="Times New Roman" w:cs="Times New Roman"/>
          <w:color w:val="000000" w:themeColor="text1"/>
          <w:sz w:val="24"/>
          <w:szCs w:val="24"/>
          <w:lang w:val="en-US"/>
        </w:rPr>
        <w:t>beneficiaries.</w:t>
      </w:r>
    </w:p>
    <w:p w:rsidR="00140A6B" w:rsidRPr="00B41064" w:rsidRDefault="00140A6B" w:rsidP="00B41064">
      <w:pPr>
        <w:spacing w:line="360" w:lineRule="auto"/>
        <w:jc w:val="both"/>
        <w:rPr>
          <w:rFonts w:ascii="Times New Roman" w:eastAsia="SimSun" w:hAnsi="Times New Roman" w:cs="Times New Roman"/>
          <w:b/>
          <w:bCs/>
          <w:color w:val="000000" w:themeColor="text1"/>
          <w:sz w:val="24"/>
          <w:szCs w:val="24"/>
          <w:lang w:val="en-US"/>
        </w:rPr>
      </w:pPr>
    </w:p>
    <w:p w:rsidR="00A546B1" w:rsidRPr="00B41064" w:rsidRDefault="00E47E9D" w:rsidP="00B41064">
      <w:pPr>
        <w:pStyle w:val="NoSpacing"/>
        <w:tabs>
          <w:tab w:val="left" w:pos="6045"/>
        </w:tabs>
        <w:spacing w:line="360" w:lineRule="auto"/>
        <w:jc w:val="both"/>
        <w:rPr>
          <w:rFonts w:ascii="Times New Roman" w:eastAsia="SimSun" w:hAnsi="Times New Roman" w:cs="Times New Roman"/>
          <w:b/>
          <w:bCs/>
          <w:color w:val="000000" w:themeColor="text1"/>
          <w:sz w:val="24"/>
          <w:szCs w:val="24"/>
          <w:lang w:val="en-US"/>
        </w:rPr>
      </w:pPr>
      <w:r w:rsidRPr="00B41064">
        <w:rPr>
          <w:rFonts w:ascii="Times New Roman" w:eastAsia="SimSun" w:hAnsi="Times New Roman" w:cs="Times New Roman"/>
          <w:b/>
          <w:bCs/>
          <w:color w:val="000000" w:themeColor="text1"/>
          <w:sz w:val="24"/>
          <w:szCs w:val="24"/>
          <w:lang w:val="en-US"/>
        </w:rPr>
        <w:t xml:space="preserve">Figure </w:t>
      </w:r>
      <w:r w:rsidR="004F3B31" w:rsidRPr="00B41064">
        <w:rPr>
          <w:rFonts w:ascii="Times New Roman" w:eastAsia="SimSun" w:hAnsi="Times New Roman" w:cs="Times New Roman"/>
          <w:b/>
          <w:bCs/>
          <w:color w:val="000000" w:themeColor="text1"/>
          <w:sz w:val="24"/>
          <w:szCs w:val="24"/>
          <w:lang w:val="en-US"/>
        </w:rPr>
        <w:t>8</w:t>
      </w:r>
      <w:r w:rsidR="00140A6B" w:rsidRPr="00B41064">
        <w:rPr>
          <w:rFonts w:ascii="Times New Roman" w:eastAsia="SimSun" w:hAnsi="Times New Roman" w:cs="Times New Roman"/>
          <w:b/>
          <w:bCs/>
          <w:color w:val="000000" w:themeColor="text1"/>
          <w:sz w:val="24"/>
          <w:szCs w:val="24"/>
          <w:lang w:val="en-US"/>
        </w:rPr>
        <w:t xml:space="preserve">: Main challenges of </w:t>
      </w:r>
      <w:proofErr w:type="spellStart"/>
      <w:r w:rsidR="00140A6B" w:rsidRPr="00B41064">
        <w:rPr>
          <w:rFonts w:ascii="Times New Roman" w:eastAsia="SimSun" w:hAnsi="Times New Roman" w:cs="Times New Roman"/>
          <w:b/>
          <w:bCs/>
          <w:color w:val="000000" w:themeColor="text1"/>
          <w:sz w:val="24"/>
          <w:szCs w:val="24"/>
          <w:lang w:val="en-US"/>
        </w:rPr>
        <w:t>Girinka</w:t>
      </w:r>
      <w:proofErr w:type="spellEnd"/>
      <w:r w:rsidR="00140A6B" w:rsidRPr="00B41064">
        <w:rPr>
          <w:rFonts w:ascii="Times New Roman" w:eastAsia="SimSun" w:hAnsi="Times New Roman" w:cs="Times New Roman"/>
          <w:b/>
          <w:bCs/>
          <w:color w:val="000000" w:themeColor="text1"/>
          <w:sz w:val="24"/>
          <w:szCs w:val="24"/>
          <w:lang w:val="en-US"/>
        </w:rPr>
        <w:t xml:space="preserve"> program in </w:t>
      </w:r>
      <w:proofErr w:type="spellStart"/>
      <w:r w:rsidR="00140A6B" w:rsidRPr="00B41064">
        <w:rPr>
          <w:rFonts w:ascii="Times New Roman" w:eastAsia="SimSun" w:hAnsi="Times New Roman" w:cs="Times New Roman"/>
          <w:b/>
          <w:bCs/>
          <w:color w:val="000000" w:themeColor="text1"/>
          <w:sz w:val="24"/>
          <w:szCs w:val="24"/>
          <w:lang w:val="en-US"/>
        </w:rPr>
        <w:t>Rangiro</w:t>
      </w:r>
      <w:proofErr w:type="spellEnd"/>
      <w:r w:rsidR="00140A6B" w:rsidRPr="00B41064">
        <w:rPr>
          <w:rFonts w:ascii="Times New Roman" w:eastAsia="SimSun" w:hAnsi="Times New Roman" w:cs="Times New Roman"/>
          <w:b/>
          <w:bCs/>
          <w:color w:val="000000" w:themeColor="text1"/>
          <w:sz w:val="24"/>
          <w:szCs w:val="24"/>
          <w:lang w:val="en-US"/>
        </w:rPr>
        <w:t xml:space="preserve"> Sector</w:t>
      </w:r>
    </w:p>
    <w:p w:rsidR="00A546B1" w:rsidRPr="00B41064" w:rsidRDefault="004669DC"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noProof/>
          <w:color w:val="000000" w:themeColor="text1"/>
          <w:sz w:val="24"/>
          <w:szCs w:val="24"/>
          <w:lang w:val="en-US"/>
        </w:rPr>
        <w:drawing>
          <wp:inline distT="0" distB="0" distL="114300" distR="114300">
            <wp:extent cx="5766592" cy="5343525"/>
            <wp:effectExtent l="19050" t="0" r="5558"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31"/>
                    <a:stretch>
                      <a:fillRect/>
                    </a:stretch>
                  </pic:blipFill>
                  <pic:spPr>
                    <a:xfrm>
                      <a:off x="0" y="0"/>
                      <a:ext cx="5766592" cy="5343525"/>
                    </a:xfrm>
                    <a:prstGeom prst="rect">
                      <a:avLst/>
                    </a:prstGeom>
                    <a:noFill/>
                    <a:ln>
                      <a:noFill/>
                    </a:ln>
                  </pic:spPr>
                </pic:pic>
              </a:graphicData>
            </a:graphic>
          </wp:inline>
        </w:drawing>
      </w:r>
    </w:p>
    <w:p w:rsidR="00DD0DA4" w:rsidRPr="00B41064" w:rsidRDefault="00DD0DA4" w:rsidP="00B41064">
      <w:pPr>
        <w:pStyle w:val="NoSpacing"/>
        <w:tabs>
          <w:tab w:val="left" w:pos="6045"/>
        </w:tabs>
        <w:spacing w:line="360" w:lineRule="auto"/>
        <w:jc w:val="both"/>
        <w:rPr>
          <w:rFonts w:ascii="Times New Roman" w:hAnsi="Times New Roman" w:cs="Times New Roman"/>
          <w:color w:val="000000" w:themeColor="text1"/>
          <w:sz w:val="24"/>
          <w:szCs w:val="24"/>
        </w:rPr>
      </w:pPr>
    </w:p>
    <w:p w:rsidR="00397B3F" w:rsidRPr="00B41064" w:rsidRDefault="00397B3F" w:rsidP="00B41064">
      <w:pPr>
        <w:pStyle w:val="NoSpacing"/>
        <w:tabs>
          <w:tab w:val="left" w:pos="6045"/>
        </w:tabs>
        <w:spacing w:line="360" w:lineRule="auto"/>
        <w:jc w:val="both"/>
        <w:rPr>
          <w:rFonts w:ascii="Times New Roman" w:hAnsi="Times New Roman" w:cs="Times New Roman"/>
          <w:color w:val="000000" w:themeColor="text1"/>
          <w:sz w:val="24"/>
          <w:szCs w:val="24"/>
        </w:rPr>
      </w:pPr>
    </w:p>
    <w:p w:rsidR="00994D7E" w:rsidRPr="00B41064" w:rsidRDefault="00994D7E" w:rsidP="00B41064">
      <w:pPr>
        <w:pStyle w:val="NoSpacing"/>
        <w:tabs>
          <w:tab w:val="left" w:pos="6045"/>
        </w:tabs>
        <w:spacing w:line="360" w:lineRule="auto"/>
        <w:jc w:val="both"/>
        <w:rPr>
          <w:rFonts w:ascii="Times New Roman" w:hAnsi="Times New Roman" w:cs="Times New Roman"/>
          <w:color w:val="000000" w:themeColor="text1"/>
          <w:sz w:val="24"/>
          <w:szCs w:val="24"/>
        </w:rPr>
      </w:pPr>
    </w:p>
    <w:p w:rsidR="00994D7E" w:rsidRPr="00B41064" w:rsidRDefault="00994D7E" w:rsidP="00B41064">
      <w:pPr>
        <w:pStyle w:val="NoSpacing"/>
        <w:tabs>
          <w:tab w:val="left" w:pos="6045"/>
        </w:tabs>
        <w:spacing w:line="360" w:lineRule="auto"/>
        <w:jc w:val="both"/>
        <w:rPr>
          <w:rFonts w:ascii="Times New Roman" w:hAnsi="Times New Roman" w:cs="Times New Roman"/>
          <w:color w:val="000000" w:themeColor="text1"/>
          <w:sz w:val="24"/>
          <w:szCs w:val="24"/>
        </w:rPr>
      </w:pPr>
    </w:p>
    <w:p w:rsidR="00994D7E" w:rsidRPr="00B41064" w:rsidRDefault="00994D7E" w:rsidP="00B41064">
      <w:pPr>
        <w:pStyle w:val="NoSpacing"/>
        <w:tabs>
          <w:tab w:val="left" w:pos="6045"/>
        </w:tabs>
        <w:spacing w:line="360" w:lineRule="auto"/>
        <w:jc w:val="both"/>
        <w:rPr>
          <w:rFonts w:ascii="Times New Roman" w:hAnsi="Times New Roman" w:cs="Times New Roman"/>
          <w:color w:val="000000" w:themeColor="text1"/>
          <w:sz w:val="24"/>
          <w:szCs w:val="24"/>
        </w:rPr>
      </w:pPr>
    </w:p>
    <w:p w:rsidR="00A546B1" w:rsidRPr="00B41064" w:rsidRDefault="009338FE" w:rsidP="00B41064">
      <w:pPr>
        <w:pStyle w:val="Caption"/>
        <w:spacing w:line="360" w:lineRule="auto"/>
        <w:rPr>
          <w:rFonts w:ascii="Times New Roman" w:eastAsia="SimSun" w:hAnsi="Times New Roman" w:cs="Times New Roman"/>
          <w:b w:val="0"/>
          <w:bCs w:val="0"/>
          <w:color w:val="000000" w:themeColor="text1"/>
          <w:sz w:val="24"/>
          <w:szCs w:val="24"/>
          <w:lang w:val="en-US"/>
        </w:rPr>
      </w:pPr>
      <w:bookmarkStart w:id="206" w:name="_Toc81797119"/>
      <w:r w:rsidRPr="00B41064">
        <w:rPr>
          <w:rFonts w:ascii="Times New Roman" w:hAnsi="Times New Roman" w:cs="Times New Roman"/>
          <w:color w:val="000000" w:themeColor="text1"/>
          <w:sz w:val="24"/>
          <w:szCs w:val="24"/>
        </w:rPr>
        <w:lastRenderedPageBreak/>
        <w:t xml:space="preserve">Table </w:t>
      </w:r>
      <w:r w:rsidR="00907C18" w:rsidRPr="00B41064">
        <w:rPr>
          <w:rFonts w:ascii="Times New Roman" w:hAnsi="Times New Roman" w:cs="Times New Roman"/>
          <w:color w:val="000000" w:themeColor="text1"/>
          <w:sz w:val="24"/>
          <w:szCs w:val="24"/>
        </w:rPr>
        <w:fldChar w:fldCharType="begin"/>
      </w:r>
      <w:r w:rsidRPr="00B41064">
        <w:rPr>
          <w:rFonts w:ascii="Times New Roman" w:hAnsi="Times New Roman" w:cs="Times New Roman"/>
          <w:color w:val="000000" w:themeColor="text1"/>
          <w:sz w:val="24"/>
          <w:szCs w:val="24"/>
        </w:rPr>
        <w:instrText xml:space="preserve"> SEQ Table \* ARABIC </w:instrText>
      </w:r>
      <w:r w:rsidR="00907C18" w:rsidRPr="00B41064">
        <w:rPr>
          <w:rFonts w:ascii="Times New Roman" w:hAnsi="Times New Roman" w:cs="Times New Roman"/>
          <w:color w:val="000000" w:themeColor="text1"/>
          <w:sz w:val="24"/>
          <w:szCs w:val="24"/>
        </w:rPr>
        <w:fldChar w:fldCharType="separate"/>
      </w:r>
      <w:r w:rsidR="008759F1">
        <w:rPr>
          <w:rFonts w:ascii="Times New Roman" w:hAnsi="Times New Roman" w:cs="Times New Roman"/>
          <w:noProof/>
          <w:color w:val="000000" w:themeColor="text1"/>
          <w:sz w:val="24"/>
          <w:szCs w:val="24"/>
        </w:rPr>
        <w:t>18</w:t>
      </w:r>
      <w:r w:rsidR="00907C18" w:rsidRPr="00B41064">
        <w:rPr>
          <w:rFonts w:ascii="Times New Roman" w:hAnsi="Times New Roman" w:cs="Times New Roman"/>
          <w:color w:val="000000" w:themeColor="text1"/>
          <w:sz w:val="24"/>
          <w:szCs w:val="24"/>
        </w:rPr>
        <w:fldChar w:fldCharType="end"/>
      </w:r>
      <w:r w:rsidR="00D855AB" w:rsidRPr="00B41064">
        <w:rPr>
          <w:rFonts w:ascii="Times New Roman" w:hAnsi="Times New Roman" w:cs="Times New Roman"/>
          <w:color w:val="000000" w:themeColor="text1"/>
          <w:sz w:val="24"/>
          <w:szCs w:val="24"/>
        </w:rPr>
        <w:t xml:space="preserve">: </w:t>
      </w:r>
      <w:r w:rsidRPr="00B41064">
        <w:rPr>
          <w:rFonts w:ascii="Times New Roman" w:hAnsi="Times New Roman" w:cs="Times New Roman"/>
          <w:color w:val="000000" w:themeColor="text1"/>
          <w:sz w:val="24"/>
          <w:szCs w:val="24"/>
        </w:rPr>
        <w:t xml:space="preserve">Solutions to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challenges</w:t>
      </w:r>
      <w:bookmarkEnd w:id="206"/>
    </w:p>
    <w:tbl>
      <w:tblPr>
        <w:tblW w:w="806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2699"/>
        <w:gridCol w:w="844"/>
        <w:gridCol w:w="998"/>
        <w:gridCol w:w="1367"/>
        <w:gridCol w:w="1440"/>
      </w:tblGrid>
      <w:tr w:rsidR="006D5903" w:rsidRPr="00B41064" w:rsidTr="00B41064">
        <w:trPr>
          <w:cantSplit/>
          <w:tblHeader/>
        </w:trPr>
        <w:tc>
          <w:tcPr>
            <w:tcW w:w="721" w:type="dxa"/>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16" w:space="0" w:color="000000"/>
              <w:left w:val="single" w:sz="4" w:space="0" w:color="auto"/>
              <w:bottom w:val="single" w:sz="16" w:space="0" w:color="000000"/>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84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Frequency</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Percent</w:t>
            </w:r>
          </w:p>
        </w:tc>
        <w:tc>
          <w:tcPr>
            <w:tcW w:w="136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Valid Percent</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Cumulative Percent</w:t>
            </w:r>
          </w:p>
        </w:tc>
      </w:tr>
      <w:tr w:rsidR="006D5903" w:rsidRPr="00B41064" w:rsidTr="00B41064">
        <w:trPr>
          <w:cantSplit/>
          <w:tblHeader/>
        </w:trPr>
        <w:tc>
          <w:tcPr>
            <w:tcW w:w="721" w:type="dxa"/>
            <w:vMerge w:val="restart"/>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Valid</w:t>
            </w:r>
          </w:p>
        </w:tc>
        <w:tc>
          <w:tcPr>
            <w:tcW w:w="2699" w:type="dxa"/>
            <w:tcBorders>
              <w:top w:val="single" w:sz="16" w:space="0" w:color="000000"/>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 xml:space="preserve">To sensitize the citizens in general and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beneficiaries in particular and raise awareness on the importance of sustaining the distribution chain</w:t>
            </w:r>
          </w:p>
        </w:tc>
        <w:tc>
          <w:tcPr>
            <w:tcW w:w="84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367" w:type="dxa"/>
            <w:tcBorders>
              <w:top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Compensation for dead or stolen cows</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2.5</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 xml:space="preserve">Punishing a civil servant for misconduct in implementing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1.2</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3.7</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Improvement of Veterinary services to beneficiaries</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31</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38.3</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38.3</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42.0</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 xml:space="preserve">Giving cows from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to those who merit it</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4</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4.9</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4.9</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46.9</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 xml:space="preserve">Providing more training for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beneficiaries and staff working in this program</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23</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28.4</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28.4</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75.3</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 xml:space="preserve">Educate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beneficiaries on how to feed and treat their cows</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18</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22.2</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22.2</w:t>
            </w:r>
          </w:p>
        </w:tc>
        <w:tc>
          <w:tcPr>
            <w:tcW w:w="1440" w:type="dxa"/>
            <w:tcBorders>
              <w:top w:val="single" w:sz="4" w:space="0" w:color="auto"/>
              <w:bottom w:val="nil"/>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97.5</w:t>
            </w:r>
          </w:p>
        </w:tc>
      </w:tr>
      <w:tr w:rsidR="006D5903" w:rsidRPr="00B41064" w:rsidTr="00B41064">
        <w:trPr>
          <w:cantSplit/>
          <w:tblHeader/>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4" w:space="0" w:color="auto"/>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Others</w:t>
            </w:r>
          </w:p>
        </w:tc>
        <w:tc>
          <w:tcPr>
            <w:tcW w:w="844" w:type="dxa"/>
            <w:tcBorders>
              <w:top w:val="single" w:sz="4" w:space="0" w:color="auto"/>
              <w:left w:val="single" w:sz="16" w:space="0" w:color="000000"/>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w:t>
            </w:r>
          </w:p>
        </w:tc>
        <w:tc>
          <w:tcPr>
            <w:tcW w:w="998"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2.5</w:t>
            </w:r>
          </w:p>
        </w:tc>
        <w:tc>
          <w:tcPr>
            <w:tcW w:w="1367" w:type="dxa"/>
            <w:tcBorders>
              <w:top w:val="single" w:sz="4" w:space="0" w:color="auto"/>
              <w:bottom w:val="nil"/>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2.5</w:t>
            </w:r>
          </w:p>
        </w:tc>
        <w:tc>
          <w:tcPr>
            <w:tcW w:w="1440" w:type="dxa"/>
            <w:tcBorders>
              <w:top w:val="single" w:sz="4" w:space="0" w:color="auto"/>
              <w:bottom w:val="single" w:sz="4" w:space="0" w:color="auto"/>
              <w:right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100.0</w:t>
            </w:r>
          </w:p>
        </w:tc>
      </w:tr>
      <w:tr w:rsidR="006D5903" w:rsidRPr="00B41064" w:rsidTr="00B41064">
        <w:trPr>
          <w:cantSplit/>
        </w:trPr>
        <w:tc>
          <w:tcPr>
            <w:tcW w:w="721" w:type="dxa"/>
            <w:vMerge/>
            <w:tcBorders>
              <w:top w:val="single" w:sz="16" w:space="0" w:color="000000"/>
              <w:left w:val="single" w:sz="16" w:space="0" w:color="000000"/>
              <w:bottom w:val="single" w:sz="16" w:space="0" w:color="000000"/>
              <w:right w:val="single" w:sz="4" w:space="0" w:color="auto"/>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c>
          <w:tcPr>
            <w:tcW w:w="2699" w:type="dxa"/>
            <w:tcBorders>
              <w:top w:val="single" w:sz="4" w:space="0" w:color="auto"/>
              <w:left w:val="single" w:sz="4" w:space="0" w:color="auto"/>
              <w:bottom w:val="single" w:sz="16" w:space="0" w:color="000000"/>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Total</w:t>
            </w:r>
          </w:p>
        </w:tc>
        <w:tc>
          <w:tcPr>
            <w:tcW w:w="844" w:type="dxa"/>
            <w:tcBorders>
              <w:top w:val="single" w:sz="4" w:space="0" w:color="auto"/>
              <w:left w:val="single" w:sz="16" w:space="0" w:color="000000"/>
              <w:bottom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81</w:t>
            </w:r>
          </w:p>
        </w:tc>
        <w:tc>
          <w:tcPr>
            <w:tcW w:w="998" w:type="dxa"/>
            <w:tcBorders>
              <w:top w:val="single" w:sz="4" w:space="0" w:color="auto"/>
              <w:bottom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100.0</w:t>
            </w:r>
          </w:p>
        </w:tc>
        <w:tc>
          <w:tcPr>
            <w:tcW w:w="1367" w:type="dxa"/>
            <w:tcBorders>
              <w:top w:val="single" w:sz="4" w:space="0" w:color="auto"/>
              <w:bottom w:val="single" w:sz="16" w:space="0" w:color="000000"/>
            </w:tcBorders>
            <w:shd w:val="clear" w:color="auto" w:fill="FFFFFF"/>
            <w:tcMar>
              <w:top w:w="30" w:type="dxa"/>
              <w:left w:w="30" w:type="dxa"/>
              <w:bottom w:w="30" w:type="dxa"/>
              <w:right w:w="30" w:type="dxa"/>
            </w:tcMar>
            <w:vAlign w:val="cente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lang w:val="en-US"/>
              </w:rPr>
              <w:t>100.0</w:t>
            </w:r>
          </w:p>
        </w:tc>
        <w:tc>
          <w:tcPr>
            <w:tcW w:w="1440" w:type="dxa"/>
            <w:tcBorders>
              <w:top w:val="single" w:sz="4" w:space="0" w:color="auto"/>
              <w:bottom w:val="single" w:sz="16" w:space="0" w:color="000000"/>
              <w:right w:val="single" w:sz="16" w:space="0" w:color="000000"/>
            </w:tcBorders>
            <w:shd w:val="clear" w:color="auto" w:fill="FFFFFF"/>
            <w:tcMar>
              <w:top w:w="30" w:type="dxa"/>
              <w:left w:w="30" w:type="dxa"/>
              <w:bottom w:w="30" w:type="dxa"/>
              <w:right w:w="30" w:type="dxa"/>
            </w:tcMar>
          </w:tcPr>
          <w:p w:rsidR="006D5903" w:rsidRPr="00B41064" w:rsidRDefault="006D5903" w:rsidP="00B41064">
            <w:pPr>
              <w:autoSpaceDE w:val="0"/>
              <w:autoSpaceDN w:val="0"/>
              <w:adjustRightInd w:val="0"/>
              <w:spacing w:after="0" w:line="240" w:lineRule="auto"/>
              <w:jc w:val="both"/>
              <w:rPr>
                <w:rFonts w:ascii="Times New Roman" w:eastAsia="SimSun" w:hAnsi="Times New Roman" w:cs="Times New Roman"/>
                <w:color w:val="000000" w:themeColor="text1"/>
                <w:sz w:val="24"/>
                <w:szCs w:val="24"/>
                <w:lang w:val="en-US"/>
              </w:rPr>
            </w:pPr>
          </w:p>
        </w:tc>
      </w:tr>
    </w:tbl>
    <w:p w:rsidR="006D5903" w:rsidRPr="00B41064" w:rsidRDefault="006D5903" w:rsidP="00B41064">
      <w:pPr>
        <w:autoSpaceDE w:val="0"/>
        <w:autoSpaceDN w:val="0"/>
        <w:adjustRightInd w:val="0"/>
        <w:spacing w:after="0" w:line="360" w:lineRule="auto"/>
        <w:jc w:val="both"/>
        <w:rPr>
          <w:rFonts w:ascii="Times New Roman" w:eastAsia="SimSun" w:hAnsi="Times New Roman" w:cs="Times New Roman"/>
          <w:color w:val="000000" w:themeColor="text1"/>
          <w:sz w:val="24"/>
          <w:szCs w:val="24"/>
          <w:lang w:val="en-US"/>
        </w:rPr>
      </w:pPr>
    </w:p>
    <w:p w:rsidR="00E47E9D" w:rsidRPr="00B41064" w:rsidRDefault="00E47E9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D855AB" w:rsidRPr="00B41064">
        <w:rPr>
          <w:rFonts w:ascii="Times New Roman" w:hAnsi="Times New Roman" w:cs="Times New Roman"/>
          <w:b/>
          <w:color w:val="000000" w:themeColor="text1"/>
          <w:sz w:val="24"/>
          <w:szCs w:val="24"/>
          <w:lang w:val="en-US"/>
        </w:rPr>
        <w:t xml:space="preserve"> July</w:t>
      </w:r>
      <w:r w:rsidR="003D33FA" w:rsidRPr="00B41064">
        <w:rPr>
          <w:rFonts w:ascii="Times New Roman" w:hAnsi="Times New Roman" w:cs="Times New Roman"/>
          <w:b/>
          <w:color w:val="000000" w:themeColor="text1"/>
          <w:sz w:val="24"/>
          <w:szCs w:val="24"/>
          <w:lang w:val="en-US"/>
        </w:rPr>
        <w:t>, 2021</w:t>
      </w:r>
    </w:p>
    <w:p w:rsidR="0084084F" w:rsidRPr="00B41064" w:rsidRDefault="00195A42" w:rsidP="00B41064">
      <w:pPr>
        <w:pStyle w:val="NoSpacing"/>
        <w:tabs>
          <w:tab w:val="left" w:pos="6045"/>
        </w:tabs>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More </w:t>
      </w:r>
      <w:r w:rsidR="007D2FD8" w:rsidRPr="00B41064">
        <w:rPr>
          <w:rFonts w:ascii="Times New Roman" w:hAnsi="Times New Roman" w:cs="Times New Roman"/>
          <w:color w:val="000000" w:themeColor="text1"/>
          <w:sz w:val="24"/>
          <w:szCs w:val="24"/>
          <w:lang w:val="en-US"/>
        </w:rPr>
        <w:t>respondents</w:t>
      </w:r>
      <w:r w:rsidR="00BF51BA" w:rsidRPr="00B41064">
        <w:rPr>
          <w:rFonts w:ascii="Times New Roman" w:hAnsi="Times New Roman" w:cs="Times New Roman"/>
          <w:color w:val="000000" w:themeColor="text1"/>
          <w:sz w:val="24"/>
          <w:szCs w:val="24"/>
          <w:lang w:val="en-US"/>
        </w:rPr>
        <w:t xml:space="preserve"> equal</w:t>
      </w:r>
      <w:r w:rsidRPr="00B41064">
        <w:rPr>
          <w:rFonts w:ascii="Times New Roman" w:hAnsi="Times New Roman" w:cs="Times New Roman"/>
          <w:color w:val="000000" w:themeColor="text1"/>
          <w:sz w:val="24"/>
          <w:szCs w:val="24"/>
          <w:lang w:val="en-US"/>
        </w:rPr>
        <w:t xml:space="preserve"> to 38.3% need improvement of veterinary services</w:t>
      </w:r>
      <w:r w:rsidR="00DD0DA4" w:rsidRPr="00B41064">
        <w:rPr>
          <w:rFonts w:ascii="Times New Roman" w:hAnsi="Times New Roman" w:cs="Times New Roman"/>
          <w:color w:val="000000" w:themeColor="text1"/>
          <w:sz w:val="24"/>
          <w:szCs w:val="24"/>
          <w:lang w:val="en-US"/>
        </w:rPr>
        <w:t>, 28.4</w:t>
      </w:r>
      <w:r w:rsidRPr="00B41064">
        <w:rPr>
          <w:rFonts w:ascii="Times New Roman" w:hAnsi="Times New Roman" w:cs="Times New Roman"/>
          <w:color w:val="000000" w:themeColor="text1"/>
          <w:sz w:val="24"/>
          <w:szCs w:val="24"/>
          <w:lang w:val="en-US"/>
        </w:rPr>
        <w:t xml:space="preserve">% of </w:t>
      </w:r>
      <w:r w:rsidR="00DD0DA4" w:rsidRPr="00B41064">
        <w:rPr>
          <w:rFonts w:ascii="Times New Roman" w:hAnsi="Times New Roman" w:cs="Times New Roman"/>
          <w:color w:val="000000" w:themeColor="text1"/>
          <w:sz w:val="24"/>
          <w:szCs w:val="24"/>
          <w:lang w:val="en-US"/>
        </w:rPr>
        <w:t>respondents said</w:t>
      </w:r>
      <w:r w:rsidRPr="00B41064">
        <w:rPr>
          <w:rFonts w:ascii="Times New Roman" w:hAnsi="Times New Roman" w:cs="Times New Roman"/>
          <w:color w:val="000000" w:themeColor="text1"/>
          <w:sz w:val="24"/>
          <w:szCs w:val="24"/>
          <w:lang w:val="en-US"/>
        </w:rPr>
        <w:t xml:space="preserve"> that the provision of training among </w:t>
      </w:r>
      <w:proofErr w:type="spellStart"/>
      <w:r w:rsidRPr="00B41064">
        <w:rPr>
          <w:rFonts w:ascii="Times New Roman" w:hAnsi="Times New Roman" w:cs="Times New Roman"/>
          <w:color w:val="000000" w:themeColor="text1"/>
          <w:sz w:val="24"/>
          <w:szCs w:val="24"/>
          <w:lang w:val="en-US"/>
        </w:rPr>
        <w:t>Girinka</w:t>
      </w:r>
      <w:r w:rsidR="00DD0DA4" w:rsidRPr="00B41064">
        <w:rPr>
          <w:rFonts w:ascii="Times New Roman" w:hAnsi="Times New Roman" w:cs="Times New Roman"/>
          <w:color w:val="000000" w:themeColor="text1"/>
          <w:sz w:val="24"/>
          <w:szCs w:val="24"/>
          <w:lang w:val="en-US"/>
        </w:rPr>
        <w:t>beneficiaries</w:t>
      </w:r>
      <w:proofErr w:type="spellEnd"/>
      <w:r w:rsidR="00DD0DA4" w:rsidRPr="00B41064">
        <w:rPr>
          <w:rFonts w:ascii="Times New Roman" w:hAnsi="Times New Roman" w:cs="Times New Roman"/>
          <w:color w:val="000000" w:themeColor="text1"/>
          <w:sz w:val="24"/>
          <w:szCs w:val="24"/>
          <w:lang w:val="en-US"/>
        </w:rPr>
        <w:t xml:space="preserve"> and</w:t>
      </w:r>
      <w:r w:rsidRPr="00B41064">
        <w:rPr>
          <w:rFonts w:ascii="Times New Roman" w:hAnsi="Times New Roman" w:cs="Times New Roman"/>
          <w:color w:val="000000" w:themeColor="text1"/>
          <w:sz w:val="24"/>
          <w:szCs w:val="24"/>
          <w:lang w:val="en-US"/>
        </w:rPr>
        <w:t xml:space="preserve"> staff working in </w:t>
      </w:r>
      <w:proofErr w:type="spellStart"/>
      <w:r w:rsidRPr="00B41064">
        <w:rPr>
          <w:rFonts w:ascii="Times New Roman" w:hAnsi="Times New Roman" w:cs="Times New Roman"/>
          <w:color w:val="000000" w:themeColor="text1"/>
          <w:sz w:val="24"/>
          <w:szCs w:val="24"/>
          <w:lang w:val="en-US"/>
        </w:rPr>
        <w:t>Girinka</w:t>
      </w:r>
      <w:proofErr w:type="spellEnd"/>
      <w:r w:rsidRPr="00B41064">
        <w:rPr>
          <w:rFonts w:ascii="Times New Roman" w:hAnsi="Times New Roman" w:cs="Times New Roman"/>
          <w:color w:val="000000" w:themeColor="text1"/>
          <w:sz w:val="24"/>
          <w:szCs w:val="24"/>
          <w:lang w:val="en-US"/>
        </w:rPr>
        <w:t xml:space="preserve"> program is more important to reinforce </w:t>
      </w:r>
      <w:proofErr w:type="spellStart"/>
      <w:r w:rsidRPr="00B41064">
        <w:rPr>
          <w:rFonts w:ascii="Times New Roman" w:hAnsi="Times New Roman" w:cs="Times New Roman"/>
          <w:color w:val="000000" w:themeColor="text1"/>
          <w:sz w:val="24"/>
          <w:szCs w:val="24"/>
          <w:lang w:val="en-US"/>
        </w:rPr>
        <w:t>Girinka</w:t>
      </w:r>
      <w:proofErr w:type="spellEnd"/>
      <w:r w:rsidRPr="00B41064">
        <w:rPr>
          <w:rFonts w:ascii="Times New Roman" w:hAnsi="Times New Roman" w:cs="Times New Roman"/>
          <w:color w:val="000000" w:themeColor="text1"/>
          <w:sz w:val="24"/>
          <w:szCs w:val="24"/>
          <w:lang w:val="en-US"/>
        </w:rPr>
        <w:t xml:space="preserve"> Program. The 18% of respondents need to be educated how to feed their </w:t>
      </w:r>
      <w:r w:rsidR="00DD0DA4" w:rsidRPr="00B41064">
        <w:rPr>
          <w:rFonts w:ascii="Times New Roman" w:hAnsi="Times New Roman" w:cs="Times New Roman"/>
          <w:color w:val="000000" w:themeColor="text1"/>
          <w:sz w:val="24"/>
          <w:szCs w:val="24"/>
          <w:lang w:val="en-US"/>
        </w:rPr>
        <w:t>cows in</w:t>
      </w:r>
      <w:r w:rsidRPr="00B41064">
        <w:rPr>
          <w:rFonts w:ascii="Times New Roman" w:hAnsi="Times New Roman" w:cs="Times New Roman"/>
          <w:color w:val="000000" w:themeColor="text1"/>
          <w:sz w:val="24"/>
          <w:szCs w:val="24"/>
          <w:lang w:val="en-US"/>
        </w:rPr>
        <w:t xml:space="preserve"> order to get more </w:t>
      </w:r>
      <w:r w:rsidR="00DD0DA4" w:rsidRPr="00B41064">
        <w:rPr>
          <w:rFonts w:ascii="Times New Roman" w:hAnsi="Times New Roman" w:cs="Times New Roman"/>
          <w:color w:val="000000" w:themeColor="text1"/>
          <w:sz w:val="24"/>
          <w:szCs w:val="24"/>
          <w:lang w:val="en-US"/>
        </w:rPr>
        <w:t>production from</w:t>
      </w:r>
      <w:r w:rsidRPr="00B41064">
        <w:rPr>
          <w:rFonts w:ascii="Times New Roman" w:hAnsi="Times New Roman" w:cs="Times New Roman"/>
          <w:color w:val="000000" w:themeColor="text1"/>
          <w:sz w:val="24"/>
          <w:szCs w:val="24"/>
          <w:lang w:val="en-US"/>
        </w:rPr>
        <w:t xml:space="preserve"> the livestock</w:t>
      </w:r>
      <w:r w:rsidR="00EB520D" w:rsidRPr="00B41064">
        <w:rPr>
          <w:rFonts w:ascii="Times New Roman" w:hAnsi="Times New Roman" w:cs="Times New Roman"/>
          <w:color w:val="000000" w:themeColor="text1"/>
          <w:sz w:val="24"/>
          <w:szCs w:val="24"/>
          <w:lang w:val="en-US"/>
        </w:rPr>
        <w:t>.</w:t>
      </w:r>
    </w:p>
    <w:p w:rsidR="0084084F" w:rsidRPr="00B41064" w:rsidRDefault="0084084F" w:rsidP="00B41064">
      <w:pPr>
        <w:pStyle w:val="NoSpacing"/>
        <w:tabs>
          <w:tab w:val="left" w:pos="6045"/>
        </w:tabs>
        <w:spacing w:line="360" w:lineRule="auto"/>
        <w:jc w:val="both"/>
        <w:rPr>
          <w:rFonts w:ascii="Times New Roman" w:eastAsia="SimSun" w:hAnsi="Times New Roman" w:cs="Times New Roman"/>
          <w:b/>
          <w:bCs/>
          <w:color w:val="000000" w:themeColor="text1"/>
          <w:sz w:val="24"/>
          <w:szCs w:val="24"/>
          <w:lang w:val="en-US"/>
        </w:rPr>
      </w:pPr>
    </w:p>
    <w:p w:rsidR="00643EFA" w:rsidRPr="00B41064" w:rsidRDefault="00643EFA" w:rsidP="00B41064">
      <w:pPr>
        <w:pStyle w:val="Caption"/>
        <w:spacing w:line="360" w:lineRule="auto"/>
        <w:rPr>
          <w:rFonts w:ascii="Times New Roman" w:eastAsia="SimSun" w:hAnsi="Times New Roman" w:cs="Times New Roman"/>
          <w:color w:val="000000" w:themeColor="text1"/>
          <w:sz w:val="24"/>
          <w:szCs w:val="24"/>
          <w:lang w:val="en-US"/>
        </w:rPr>
      </w:pPr>
    </w:p>
    <w:p w:rsidR="004F3B31" w:rsidRPr="00B41064" w:rsidRDefault="004F3B31" w:rsidP="00B41064">
      <w:pPr>
        <w:spacing w:line="360" w:lineRule="auto"/>
        <w:rPr>
          <w:rFonts w:ascii="Times New Roman" w:hAnsi="Times New Roman" w:cs="Times New Roman"/>
          <w:color w:val="000000" w:themeColor="text1"/>
          <w:sz w:val="24"/>
          <w:szCs w:val="24"/>
          <w:lang w:val="en-US"/>
        </w:rPr>
      </w:pPr>
    </w:p>
    <w:p w:rsidR="00A546B1" w:rsidRPr="00B41064" w:rsidRDefault="00643EFA" w:rsidP="00B41064">
      <w:pPr>
        <w:pStyle w:val="Caption"/>
        <w:spacing w:line="360" w:lineRule="auto"/>
        <w:rPr>
          <w:rFonts w:ascii="Times New Roman" w:eastAsia="SimSun" w:hAnsi="Times New Roman" w:cs="Times New Roman"/>
          <w:b w:val="0"/>
          <w:bCs w:val="0"/>
          <w:color w:val="000000" w:themeColor="text1"/>
          <w:sz w:val="24"/>
          <w:szCs w:val="24"/>
          <w:lang w:val="en-US"/>
        </w:rPr>
      </w:pPr>
      <w:bookmarkStart w:id="207" w:name="_Toc81798588"/>
      <w:r w:rsidRPr="00B41064">
        <w:rPr>
          <w:rFonts w:ascii="Times New Roman" w:hAnsi="Times New Roman" w:cs="Times New Roman"/>
          <w:color w:val="000000" w:themeColor="text1"/>
          <w:sz w:val="24"/>
          <w:szCs w:val="24"/>
        </w:rPr>
        <w:lastRenderedPageBreak/>
        <w:t xml:space="preserve">Figure </w:t>
      </w:r>
      <w:bookmarkEnd w:id="207"/>
      <w:r w:rsidR="004F3B31" w:rsidRPr="00B41064">
        <w:rPr>
          <w:rFonts w:ascii="Times New Roman" w:hAnsi="Times New Roman" w:cs="Times New Roman"/>
          <w:color w:val="000000" w:themeColor="text1"/>
          <w:sz w:val="24"/>
          <w:szCs w:val="24"/>
        </w:rPr>
        <w:t>8</w:t>
      </w:r>
      <w:r w:rsidR="00BF51BA" w:rsidRPr="00B41064">
        <w:rPr>
          <w:rFonts w:ascii="Times New Roman" w:hAnsi="Times New Roman" w:cs="Times New Roman"/>
          <w:color w:val="000000" w:themeColor="text1"/>
          <w:sz w:val="24"/>
          <w:szCs w:val="24"/>
        </w:rPr>
        <w:t>:</w:t>
      </w:r>
      <w:r w:rsidR="00865FBB" w:rsidRPr="00B41064">
        <w:rPr>
          <w:rFonts w:ascii="Times New Roman" w:hAnsi="Times New Roman" w:cs="Times New Roman"/>
          <w:color w:val="000000" w:themeColor="text1"/>
          <w:sz w:val="24"/>
          <w:szCs w:val="24"/>
        </w:rPr>
        <w:t xml:space="preserve"> Solutions to </w:t>
      </w:r>
      <w:proofErr w:type="spellStart"/>
      <w:r w:rsidR="00865FBB" w:rsidRPr="00B41064">
        <w:rPr>
          <w:rFonts w:ascii="Times New Roman" w:hAnsi="Times New Roman" w:cs="Times New Roman"/>
          <w:color w:val="000000" w:themeColor="text1"/>
          <w:sz w:val="24"/>
          <w:szCs w:val="24"/>
        </w:rPr>
        <w:t>Girinka</w:t>
      </w:r>
      <w:proofErr w:type="spellEnd"/>
      <w:r w:rsidR="00865FBB" w:rsidRPr="00B41064">
        <w:rPr>
          <w:rFonts w:ascii="Times New Roman" w:hAnsi="Times New Roman" w:cs="Times New Roman"/>
          <w:color w:val="000000" w:themeColor="text1"/>
          <w:sz w:val="24"/>
          <w:szCs w:val="24"/>
        </w:rPr>
        <w:t xml:space="preserve"> Program challenges</w:t>
      </w:r>
    </w:p>
    <w:p w:rsidR="00C96D3D" w:rsidRPr="00B41064" w:rsidRDefault="00C96D3D" w:rsidP="00B41064">
      <w:pPr>
        <w:autoSpaceDE w:val="0"/>
        <w:autoSpaceDN w:val="0"/>
        <w:adjustRightInd w:val="0"/>
        <w:spacing w:after="0" w:line="36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noProof/>
          <w:color w:val="000000" w:themeColor="text1"/>
          <w:sz w:val="24"/>
          <w:szCs w:val="24"/>
          <w:lang w:val="en-US"/>
        </w:rPr>
        <w:drawing>
          <wp:inline distT="0" distB="0" distL="0" distR="0">
            <wp:extent cx="5484408" cy="4391025"/>
            <wp:effectExtent l="0" t="0" r="254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5484408" cy="4391025"/>
                    </a:xfrm>
                    <a:prstGeom prst="rect">
                      <a:avLst/>
                    </a:prstGeom>
                    <a:noFill/>
                    <a:ln w="9525">
                      <a:noFill/>
                      <a:miter lim="800000"/>
                      <a:headEnd/>
                      <a:tailEnd/>
                    </a:ln>
                  </pic:spPr>
                </pic:pic>
              </a:graphicData>
            </a:graphic>
          </wp:inline>
        </w:drawing>
      </w:r>
    </w:p>
    <w:p w:rsidR="00C96D3D" w:rsidRPr="00B41064" w:rsidRDefault="00C96D3D" w:rsidP="00B41064">
      <w:pPr>
        <w:autoSpaceDE w:val="0"/>
        <w:autoSpaceDN w:val="0"/>
        <w:adjustRightInd w:val="0"/>
        <w:spacing w:after="0" w:line="360" w:lineRule="auto"/>
        <w:jc w:val="both"/>
        <w:rPr>
          <w:rFonts w:ascii="Times New Roman" w:eastAsia="SimSun" w:hAnsi="Times New Roman" w:cs="Times New Roman"/>
          <w:color w:val="000000" w:themeColor="text1"/>
          <w:sz w:val="24"/>
          <w:szCs w:val="24"/>
          <w:lang w:val="en-US"/>
        </w:rPr>
      </w:pPr>
    </w:p>
    <w:p w:rsidR="00E47E9D" w:rsidRPr="00B41064" w:rsidRDefault="00E47E9D" w:rsidP="00B41064">
      <w:pPr>
        <w:pStyle w:val="NoSpacing"/>
        <w:tabs>
          <w:tab w:val="left" w:pos="6045"/>
        </w:tabs>
        <w:spacing w:line="360" w:lineRule="auto"/>
        <w:jc w:val="both"/>
        <w:rPr>
          <w:rFonts w:ascii="Times New Roman" w:hAnsi="Times New Roman" w:cs="Times New Roman"/>
          <w:b/>
          <w:color w:val="000000" w:themeColor="text1"/>
          <w:sz w:val="24"/>
          <w:szCs w:val="24"/>
          <w:lang w:val="en-US"/>
        </w:rPr>
      </w:pPr>
      <w:r w:rsidRPr="00B41064">
        <w:rPr>
          <w:rFonts w:ascii="Times New Roman" w:hAnsi="Times New Roman" w:cs="Times New Roman"/>
          <w:b/>
          <w:color w:val="000000" w:themeColor="text1"/>
          <w:sz w:val="24"/>
          <w:szCs w:val="24"/>
          <w:lang w:val="en-US"/>
        </w:rPr>
        <w:t>Source of data: Primary data</w:t>
      </w:r>
      <w:r w:rsidR="00DB5097" w:rsidRPr="00B41064">
        <w:rPr>
          <w:rFonts w:ascii="Times New Roman" w:hAnsi="Times New Roman" w:cs="Times New Roman"/>
          <w:b/>
          <w:color w:val="000000" w:themeColor="text1"/>
          <w:sz w:val="24"/>
          <w:szCs w:val="24"/>
          <w:lang w:val="en-US"/>
        </w:rPr>
        <w:t xml:space="preserve"> July</w:t>
      </w:r>
      <w:proofErr w:type="gramStart"/>
      <w:r w:rsidR="00DB5097" w:rsidRPr="00B41064">
        <w:rPr>
          <w:rFonts w:ascii="Times New Roman" w:hAnsi="Times New Roman" w:cs="Times New Roman"/>
          <w:b/>
          <w:color w:val="000000" w:themeColor="text1"/>
          <w:sz w:val="24"/>
          <w:szCs w:val="24"/>
          <w:lang w:val="en-US"/>
        </w:rPr>
        <w:t>,2021</w:t>
      </w:r>
      <w:proofErr w:type="gramEnd"/>
    </w:p>
    <w:p w:rsidR="00A546B1" w:rsidRPr="00B41064" w:rsidRDefault="00466A7C" w:rsidP="00B41064">
      <w:pPr>
        <w:pStyle w:val="comp"/>
        <w:spacing w:line="360" w:lineRule="auto"/>
        <w:rPr>
          <w:rStyle w:val="acopre"/>
          <w:rFonts w:eastAsia="SimSun"/>
          <w:b/>
          <w:color w:val="000000" w:themeColor="text1"/>
        </w:rPr>
      </w:pPr>
      <w:r w:rsidRPr="00B41064">
        <w:rPr>
          <w:rStyle w:val="acopre"/>
          <w:rFonts w:eastAsia="SimSun"/>
          <w:b/>
          <w:color w:val="000000" w:themeColor="text1"/>
        </w:rPr>
        <w:t>4.5</w:t>
      </w:r>
      <w:r w:rsidR="000E7423" w:rsidRPr="00B41064">
        <w:rPr>
          <w:rStyle w:val="acopre"/>
          <w:rFonts w:eastAsia="SimSun"/>
          <w:b/>
          <w:color w:val="000000" w:themeColor="text1"/>
        </w:rPr>
        <w:t>. CONCLUSION</w:t>
      </w:r>
    </w:p>
    <w:p w:rsidR="00A546B1" w:rsidRPr="00B41064" w:rsidRDefault="004669DC"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rPr>
        <w:t xml:space="preserve">This chapter presented and discussed the results of the study. The findings of this study were examined in relation to the literature reviewed. The relationship between the results and the research objectives was also discussed. The </w:t>
      </w:r>
      <w:r w:rsidRPr="00B41064">
        <w:rPr>
          <w:rFonts w:ascii="Times New Roman" w:eastAsia="SimSun" w:hAnsi="Times New Roman" w:cs="Times New Roman"/>
          <w:color w:val="000000" w:themeColor="text1"/>
          <w:sz w:val="24"/>
          <w:szCs w:val="24"/>
          <w:lang w:val="en-US"/>
        </w:rPr>
        <w:t xml:space="preserve">general </w:t>
      </w:r>
      <w:r w:rsidR="008B6760" w:rsidRPr="00B41064">
        <w:rPr>
          <w:rFonts w:ascii="Times New Roman" w:eastAsia="SimSun" w:hAnsi="Times New Roman" w:cs="Times New Roman"/>
          <w:color w:val="000000" w:themeColor="text1"/>
          <w:sz w:val="24"/>
          <w:szCs w:val="24"/>
          <w:lang w:val="en-US"/>
        </w:rPr>
        <w:t>description</w:t>
      </w:r>
      <w:r w:rsidR="008B6760" w:rsidRPr="00B41064">
        <w:rPr>
          <w:rFonts w:ascii="Times New Roman" w:eastAsia="SimSun" w:hAnsi="Times New Roman" w:cs="Times New Roman"/>
          <w:color w:val="000000" w:themeColor="text1"/>
          <w:sz w:val="24"/>
          <w:szCs w:val="24"/>
        </w:rPr>
        <w:t xml:space="preserve"> of the respondents, </w:t>
      </w:r>
      <w:r w:rsidR="008B6760" w:rsidRPr="00B41064">
        <w:rPr>
          <w:rFonts w:ascii="Times New Roman" w:eastAsia="SimSun" w:hAnsi="Times New Roman" w:cs="Times New Roman"/>
          <w:color w:val="000000" w:themeColor="text1"/>
          <w:sz w:val="24"/>
          <w:szCs w:val="24"/>
          <w:lang w:val="en-US"/>
        </w:rPr>
        <w:t xml:space="preserve">the contribution of </w:t>
      </w:r>
      <w:proofErr w:type="spellStart"/>
      <w:r w:rsidR="008B6760" w:rsidRPr="00B41064">
        <w:rPr>
          <w:rFonts w:ascii="Times New Roman" w:eastAsia="SimSun" w:hAnsi="Times New Roman" w:cs="Times New Roman"/>
          <w:color w:val="000000" w:themeColor="text1"/>
          <w:sz w:val="24"/>
          <w:szCs w:val="24"/>
          <w:lang w:val="en-US"/>
        </w:rPr>
        <w:t>Girinka</w:t>
      </w:r>
      <w:proofErr w:type="spellEnd"/>
      <w:r w:rsidR="008B6760" w:rsidRPr="00B41064">
        <w:rPr>
          <w:rFonts w:ascii="Times New Roman" w:eastAsia="SimSun" w:hAnsi="Times New Roman" w:cs="Times New Roman"/>
          <w:color w:val="000000" w:themeColor="text1"/>
          <w:sz w:val="24"/>
          <w:szCs w:val="24"/>
          <w:lang w:val="en-US"/>
        </w:rPr>
        <w:t xml:space="preserve"> progra</w:t>
      </w:r>
      <w:r w:rsidR="00196A27" w:rsidRPr="00B41064">
        <w:rPr>
          <w:rFonts w:ascii="Times New Roman" w:eastAsia="SimSun" w:hAnsi="Times New Roman" w:cs="Times New Roman"/>
          <w:color w:val="000000" w:themeColor="text1"/>
          <w:sz w:val="24"/>
          <w:szCs w:val="24"/>
          <w:lang w:val="en-US"/>
        </w:rPr>
        <w:t>m to socio -economic conditions</w:t>
      </w:r>
      <w:r w:rsidR="008B6760" w:rsidRPr="00B41064">
        <w:rPr>
          <w:rFonts w:ascii="Times New Roman" w:eastAsia="SimSun" w:hAnsi="Times New Roman" w:cs="Times New Roman"/>
          <w:color w:val="000000" w:themeColor="text1"/>
          <w:sz w:val="24"/>
          <w:szCs w:val="24"/>
          <w:lang w:val="en-US"/>
        </w:rPr>
        <w:t xml:space="preserve"> of its </w:t>
      </w:r>
      <w:proofErr w:type="gramStart"/>
      <w:r w:rsidR="008B6760" w:rsidRPr="00B41064">
        <w:rPr>
          <w:rFonts w:ascii="Times New Roman" w:eastAsia="SimSun" w:hAnsi="Times New Roman" w:cs="Times New Roman"/>
          <w:color w:val="000000" w:themeColor="text1"/>
          <w:sz w:val="24"/>
          <w:szCs w:val="24"/>
          <w:lang w:val="en-US"/>
        </w:rPr>
        <w:t>beneficiaries</w:t>
      </w:r>
      <w:proofErr w:type="gramEnd"/>
      <w:r w:rsidR="008B6760" w:rsidRPr="00B41064">
        <w:rPr>
          <w:rFonts w:ascii="Times New Roman" w:eastAsia="SimSun" w:hAnsi="Times New Roman" w:cs="Times New Roman"/>
          <w:color w:val="000000" w:themeColor="text1"/>
          <w:sz w:val="24"/>
          <w:szCs w:val="24"/>
          <w:lang w:val="en-US"/>
        </w:rPr>
        <w:t xml:space="preserve"> </w:t>
      </w:r>
      <w:proofErr w:type="spellStart"/>
      <w:r w:rsidR="008B6760" w:rsidRPr="00B41064">
        <w:rPr>
          <w:rFonts w:ascii="Times New Roman" w:eastAsia="SimSun" w:hAnsi="Times New Roman" w:cs="Times New Roman"/>
          <w:color w:val="000000" w:themeColor="text1"/>
          <w:sz w:val="24"/>
          <w:szCs w:val="24"/>
        </w:rPr>
        <w:t>was</w:t>
      </w:r>
      <w:r w:rsidRPr="00B41064">
        <w:rPr>
          <w:rFonts w:ascii="Times New Roman" w:eastAsia="SimSun" w:hAnsi="Times New Roman" w:cs="Times New Roman"/>
          <w:color w:val="000000" w:themeColor="text1"/>
          <w:sz w:val="24"/>
          <w:szCs w:val="24"/>
        </w:rPr>
        <w:t>discussed</w:t>
      </w:r>
      <w:proofErr w:type="spellEnd"/>
      <w:r w:rsidRPr="00B41064">
        <w:rPr>
          <w:rFonts w:ascii="Times New Roman" w:eastAsia="SimSun" w:hAnsi="Times New Roman" w:cs="Times New Roman"/>
          <w:color w:val="000000" w:themeColor="text1"/>
          <w:sz w:val="24"/>
          <w:szCs w:val="24"/>
        </w:rPr>
        <w:t xml:space="preserve"> in this chapter. </w:t>
      </w:r>
      <w:r w:rsidRPr="00B41064">
        <w:rPr>
          <w:rFonts w:ascii="Times New Roman" w:eastAsia="SimSun" w:hAnsi="Times New Roman" w:cs="Times New Roman"/>
          <w:color w:val="000000" w:themeColor="text1"/>
          <w:sz w:val="24"/>
          <w:szCs w:val="24"/>
          <w:lang w:val="en-US"/>
        </w:rPr>
        <w:t xml:space="preserve">The challenges </w:t>
      </w:r>
      <w:r w:rsidR="008B6760" w:rsidRPr="00B41064">
        <w:rPr>
          <w:rFonts w:ascii="Times New Roman" w:eastAsia="SimSun" w:hAnsi="Times New Roman" w:cs="Times New Roman"/>
          <w:color w:val="000000" w:themeColor="text1"/>
          <w:sz w:val="24"/>
          <w:szCs w:val="24"/>
          <w:lang w:val="en-US"/>
        </w:rPr>
        <w:t xml:space="preserve">facing </w:t>
      </w:r>
      <w:proofErr w:type="spellStart"/>
      <w:r w:rsidR="008B6760" w:rsidRPr="00B41064">
        <w:rPr>
          <w:rFonts w:ascii="Times New Roman" w:eastAsia="SimSun" w:hAnsi="Times New Roman" w:cs="Times New Roman"/>
          <w:color w:val="000000" w:themeColor="text1"/>
          <w:sz w:val="24"/>
          <w:szCs w:val="24"/>
          <w:lang w:val="en-US"/>
        </w:rPr>
        <w:t>the</w:t>
      </w:r>
      <w:r w:rsidR="00DC5BD0" w:rsidRPr="00B41064">
        <w:rPr>
          <w:rFonts w:ascii="Times New Roman" w:eastAsia="SimSun" w:hAnsi="Times New Roman" w:cs="Times New Roman"/>
          <w:color w:val="000000" w:themeColor="text1"/>
          <w:sz w:val="24"/>
          <w:szCs w:val="24"/>
          <w:lang w:val="en-US"/>
        </w:rPr>
        <w:t>G</w:t>
      </w:r>
      <w:r w:rsidRPr="00B41064">
        <w:rPr>
          <w:rFonts w:ascii="Times New Roman" w:eastAsia="SimSun" w:hAnsi="Times New Roman" w:cs="Times New Roman"/>
          <w:color w:val="000000" w:themeColor="text1"/>
          <w:sz w:val="24"/>
          <w:szCs w:val="24"/>
          <w:lang w:val="en-US"/>
        </w:rPr>
        <w:t>irinka</w:t>
      </w:r>
      <w:r w:rsidR="00C17552" w:rsidRPr="00B41064">
        <w:rPr>
          <w:rFonts w:ascii="Times New Roman" w:eastAsia="SimSun" w:hAnsi="Times New Roman" w:cs="Times New Roman"/>
          <w:color w:val="000000" w:themeColor="text1"/>
          <w:sz w:val="24"/>
          <w:szCs w:val="24"/>
          <w:lang w:val="en-US"/>
        </w:rPr>
        <w:t>program</w:t>
      </w:r>
      <w:proofErr w:type="spellEnd"/>
      <w:r w:rsidR="00C17552" w:rsidRPr="00B41064">
        <w:rPr>
          <w:rFonts w:ascii="Times New Roman" w:eastAsia="SimSun" w:hAnsi="Times New Roman" w:cs="Times New Roman"/>
          <w:color w:val="000000" w:themeColor="text1"/>
          <w:sz w:val="24"/>
          <w:szCs w:val="24"/>
        </w:rPr>
        <w:t xml:space="preserve"> and</w:t>
      </w:r>
      <w:r w:rsidR="00405341" w:rsidRPr="00B41064">
        <w:rPr>
          <w:rFonts w:ascii="Times New Roman" w:eastAsia="SimSun" w:hAnsi="Times New Roman" w:cs="Times New Roman"/>
          <w:color w:val="000000" w:themeColor="text1"/>
          <w:sz w:val="24"/>
          <w:szCs w:val="24"/>
        </w:rPr>
        <w:t xml:space="preserve"> solutions </w:t>
      </w:r>
      <w:r w:rsidRPr="00B41064">
        <w:rPr>
          <w:rFonts w:ascii="Times New Roman" w:eastAsia="SimSun" w:hAnsi="Times New Roman" w:cs="Times New Roman"/>
          <w:color w:val="000000" w:themeColor="text1"/>
          <w:sz w:val="24"/>
          <w:szCs w:val="24"/>
        </w:rPr>
        <w:t>were also discussed in this chapter</w:t>
      </w:r>
      <w:r w:rsidRPr="00B41064">
        <w:rPr>
          <w:rFonts w:ascii="Times New Roman" w:eastAsia="SimSun" w:hAnsi="Times New Roman" w:cs="Times New Roman"/>
          <w:color w:val="000000" w:themeColor="text1"/>
          <w:sz w:val="24"/>
          <w:szCs w:val="24"/>
          <w:lang w:val="en-US"/>
        </w:rPr>
        <w:t>.</w:t>
      </w:r>
    </w:p>
    <w:p w:rsidR="000E7423" w:rsidRPr="00B41064" w:rsidRDefault="000E7423"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p>
    <w:p w:rsidR="000E7423" w:rsidRPr="00B41064" w:rsidRDefault="000E7423"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p>
    <w:p w:rsidR="000E7423" w:rsidRPr="00B41064" w:rsidRDefault="000E7423"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p>
    <w:p w:rsidR="000E7423" w:rsidRPr="00B41064" w:rsidRDefault="000E7423"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p>
    <w:p w:rsidR="000E7423" w:rsidRPr="00B41064" w:rsidRDefault="000E7423"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p>
    <w:p w:rsidR="008D2F82" w:rsidRPr="00B41064" w:rsidRDefault="004669DC" w:rsidP="00B41064">
      <w:pPr>
        <w:pStyle w:val="Heading2"/>
        <w:spacing w:line="360" w:lineRule="auto"/>
        <w:jc w:val="center"/>
        <w:rPr>
          <w:rStyle w:val="acopre"/>
          <w:rFonts w:eastAsia="SimSun"/>
          <w:color w:val="000000" w:themeColor="text1"/>
          <w:sz w:val="24"/>
          <w:szCs w:val="24"/>
        </w:rPr>
      </w:pPr>
      <w:bookmarkStart w:id="208" w:name="_Toc84925169"/>
      <w:r w:rsidRPr="00B41064">
        <w:rPr>
          <w:rStyle w:val="acopre"/>
          <w:rFonts w:eastAsia="SimSun"/>
          <w:color w:val="000000" w:themeColor="text1"/>
          <w:sz w:val="24"/>
          <w:szCs w:val="24"/>
        </w:rPr>
        <w:lastRenderedPageBreak/>
        <w:t>CHAP</w:t>
      </w:r>
      <w:r w:rsidR="000E7423" w:rsidRPr="00B41064">
        <w:rPr>
          <w:rStyle w:val="acopre"/>
          <w:rFonts w:eastAsia="SimSun"/>
          <w:color w:val="000000" w:themeColor="text1"/>
          <w:sz w:val="24"/>
          <w:szCs w:val="24"/>
        </w:rPr>
        <w:t>TER</w:t>
      </w:r>
      <w:r w:rsidR="00466A7C" w:rsidRPr="00B41064">
        <w:rPr>
          <w:rStyle w:val="acopre"/>
          <w:rFonts w:eastAsia="SimSun"/>
          <w:color w:val="000000" w:themeColor="text1"/>
          <w:sz w:val="24"/>
          <w:szCs w:val="24"/>
        </w:rPr>
        <w:t>FIVE</w:t>
      </w:r>
      <w:proofErr w:type="gramStart"/>
      <w:r w:rsidR="00466A7C" w:rsidRPr="00B41064">
        <w:rPr>
          <w:rStyle w:val="acopre"/>
          <w:rFonts w:eastAsia="SimSun"/>
          <w:color w:val="000000" w:themeColor="text1"/>
          <w:sz w:val="24"/>
          <w:szCs w:val="24"/>
        </w:rPr>
        <w:t>:</w:t>
      </w:r>
      <w:r w:rsidR="00C0772E" w:rsidRPr="00B41064">
        <w:rPr>
          <w:rStyle w:val="acopre"/>
          <w:rFonts w:eastAsia="SimSun"/>
          <w:color w:val="000000" w:themeColor="text1"/>
          <w:sz w:val="24"/>
          <w:szCs w:val="24"/>
        </w:rPr>
        <w:t>GENERAL</w:t>
      </w:r>
      <w:proofErr w:type="gramEnd"/>
      <w:r w:rsidR="00C0772E" w:rsidRPr="00B41064">
        <w:rPr>
          <w:rStyle w:val="acopre"/>
          <w:rFonts w:eastAsia="SimSun"/>
          <w:color w:val="000000" w:themeColor="text1"/>
          <w:sz w:val="24"/>
          <w:szCs w:val="24"/>
        </w:rPr>
        <w:t xml:space="preserve"> </w:t>
      </w:r>
      <w:r w:rsidR="006A23CC" w:rsidRPr="00B41064">
        <w:rPr>
          <w:rStyle w:val="acopre"/>
          <w:rFonts w:eastAsia="SimSun"/>
          <w:color w:val="000000" w:themeColor="text1"/>
          <w:sz w:val="24"/>
          <w:szCs w:val="24"/>
        </w:rPr>
        <w:t>CONCLUSION AND RECOMMANDATION</w:t>
      </w:r>
      <w:bookmarkEnd w:id="208"/>
    </w:p>
    <w:p w:rsidR="00A546B1" w:rsidRPr="00B41064" w:rsidRDefault="00657534" w:rsidP="00B41064">
      <w:pPr>
        <w:pStyle w:val="Heading2"/>
        <w:spacing w:line="360" w:lineRule="auto"/>
        <w:rPr>
          <w:rFonts w:eastAsia="SimSun"/>
          <w:color w:val="000000" w:themeColor="text1"/>
          <w:sz w:val="24"/>
          <w:szCs w:val="24"/>
        </w:rPr>
      </w:pPr>
      <w:bookmarkStart w:id="209" w:name="_Toc84925170"/>
      <w:r w:rsidRPr="00B41064">
        <w:rPr>
          <w:rFonts w:eastAsia="SimSun"/>
          <w:color w:val="000000" w:themeColor="text1"/>
          <w:sz w:val="24"/>
          <w:szCs w:val="24"/>
        </w:rPr>
        <w:t>5.1 CONCLUSION</w:t>
      </w:r>
      <w:bookmarkEnd w:id="209"/>
    </w:p>
    <w:p w:rsidR="00761FBC" w:rsidRPr="00B41064" w:rsidRDefault="00761FBC"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In the case</w:t>
      </w:r>
      <w:r w:rsidR="004B0275" w:rsidRPr="00B41064">
        <w:rPr>
          <w:rFonts w:ascii="Times New Roman" w:eastAsia="SimSun" w:hAnsi="Times New Roman" w:cs="Times New Roman"/>
          <w:color w:val="000000" w:themeColor="text1"/>
          <w:sz w:val="24"/>
          <w:szCs w:val="24"/>
        </w:rPr>
        <w:t xml:space="preserve"> of graduating</w:t>
      </w:r>
      <w:r w:rsidR="004669DC" w:rsidRPr="00B41064">
        <w:rPr>
          <w:rFonts w:ascii="Times New Roman" w:eastAsia="SimSun" w:hAnsi="Times New Roman" w:cs="Times New Roman"/>
          <w:color w:val="000000" w:themeColor="text1"/>
          <w:sz w:val="24"/>
          <w:szCs w:val="24"/>
        </w:rPr>
        <w:t xml:space="preserve"> poor rural people, t</w:t>
      </w:r>
      <w:r w:rsidRPr="00B41064">
        <w:rPr>
          <w:rFonts w:ascii="Times New Roman" w:eastAsia="SimSun" w:hAnsi="Times New Roman" w:cs="Times New Roman"/>
          <w:color w:val="000000" w:themeColor="text1"/>
          <w:sz w:val="24"/>
          <w:szCs w:val="24"/>
        </w:rPr>
        <w:t xml:space="preserve">he </w:t>
      </w:r>
      <w:proofErr w:type="spellStart"/>
      <w:r w:rsidRPr="00B41064">
        <w:rPr>
          <w:rFonts w:ascii="Times New Roman" w:eastAsia="SimSun" w:hAnsi="Times New Roman" w:cs="Times New Roman"/>
          <w:color w:val="000000" w:themeColor="text1"/>
          <w:sz w:val="24"/>
          <w:szCs w:val="24"/>
        </w:rPr>
        <w:t>G</w:t>
      </w:r>
      <w:r w:rsidR="00C17552" w:rsidRPr="00B41064">
        <w:rPr>
          <w:rFonts w:ascii="Times New Roman" w:eastAsia="SimSun" w:hAnsi="Times New Roman" w:cs="Times New Roman"/>
          <w:color w:val="000000" w:themeColor="text1"/>
          <w:sz w:val="24"/>
          <w:szCs w:val="24"/>
        </w:rPr>
        <w:t>irinka</w:t>
      </w:r>
      <w:proofErr w:type="spellEnd"/>
      <w:r w:rsidR="00B41064" w:rsidRPr="00B41064">
        <w:rPr>
          <w:rFonts w:ascii="Times New Roman" w:eastAsia="SimSun" w:hAnsi="Times New Roman" w:cs="Times New Roman"/>
          <w:color w:val="000000" w:themeColor="text1"/>
          <w:sz w:val="24"/>
          <w:szCs w:val="24"/>
        </w:rPr>
        <w:t xml:space="preserve"> </w:t>
      </w:r>
      <w:r w:rsidR="00A95E33" w:rsidRPr="00B41064">
        <w:rPr>
          <w:rFonts w:ascii="Times New Roman" w:eastAsia="SimSun" w:hAnsi="Times New Roman" w:cs="Times New Roman"/>
          <w:color w:val="000000" w:themeColor="text1"/>
          <w:sz w:val="24"/>
          <w:szCs w:val="24"/>
        </w:rPr>
        <w:t xml:space="preserve">program </w:t>
      </w:r>
      <w:r w:rsidR="00DD0DA4" w:rsidRPr="00B41064">
        <w:rPr>
          <w:rFonts w:ascii="Times New Roman" w:eastAsia="SimSun" w:hAnsi="Times New Roman" w:cs="Times New Roman"/>
          <w:color w:val="000000" w:themeColor="text1"/>
          <w:sz w:val="24"/>
          <w:szCs w:val="24"/>
        </w:rPr>
        <w:t>has a</w:t>
      </w:r>
      <w:r w:rsidR="004669DC" w:rsidRPr="00B41064">
        <w:rPr>
          <w:rFonts w:ascii="Times New Roman" w:eastAsia="SimSun" w:hAnsi="Times New Roman" w:cs="Times New Roman"/>
          <w:color w:val="000000" w:themeColor="text1"/>
          <w:sz w:val="24"/>
          <w:szCs w:val="24"/>
        </w:rPr>
        <w:t xml:space="preserve"> positive social and economic impact. This initiative has allowed some households to shift from a lower stratum of poorer to a relativ</w:t>
      </w:r>
      <w:r w:rsidR="00C17552" w:rsidRPr="00B41064">
        <w:rPr>
          <w:rFonts w:ascii="Times New Roman" w:eastAsia="SimSun" w:hAnsi="Times New Roman" w:cs="Times New Roman"/>
          <w:color w:val="000000" w:themeColor="text1"/>
          <w:sz w:val="24"/>
          <w:szCs w:val="24"/>
        </w:rPr>
        <w:t xml:space="preserve">ely poor class. </w:t>
      </w:r>
    </w:p>
    <w:p w:rsidR="00A546B1" w:rsidRPr="00B41064" w:rsidRDefault="00C17552" w:rsidP="00B41064">
      <w:pPr>
        <w:pStyle w:val="NoSpacing"/>
        <w:tabs>
          <w:tab w:val="left" w:pos="6045"/>
        </w:tabs>
        <w:spacing w:line="360" w:lineRule="auto"/>
        <w:jc w:val="both"/>
        <w:rPr>
          <w:rFonts w:ascii="Times New Roman" w:eastAsia="SimSun" w:hAnsi="Times New Roman" w:cs="Times New Roman"/>
          <w:color w:val="000000" w:themeColor="text1"/>
          <w:sz w:val="24"/>
          <w:szCs w:val="24"/>
          <w:lang w:val="en-US"/>
        </w:rPr>
      </w:pPr>
      <w:r w:rsidRPr="00B41064">
        <w:rPr>
          <w:rFonts w:ascii="Times New Roman" w:eastAsia="SimSun" w:hAnsi="Times New Roman" w:cs="Times New Roman"/>
          <w:color w:val="000000" w:themeColor="text1"/>
          <w:sz w:val="24"/>
          <w:szCs w:val="24"/>
        </w:rPr>
        <w:t>The respondents</w:t>
      </w:r>
      <w:r w:rsidR="004669DC" w:rsidRPr="00B41064">
        <w:rPr>
          <w:rFonts w:ascii="Times New Roman" w:eastAsia="SimSun" w:hAnsi="Times New Roman" w:cs="Times New Roman"/>
          <w:color w:val="000000" w:themeColor="text1"/>
          <w:sz w:val="24"/>
          <w:szCs w:val="24"/>
        </w:rPr>
        <w:t xml:space="preserve"> and other participants in this research decla</w:t>
      </w:r>
      <w:r w:rsidR="00933AC8" w:rsidRPr="00B41064">
        <w:rPr>
          <w:rFonts w:ascii="Times New Roman" w:eastAsia="SimSun" w:hAnsi="Times New Roman" w:cs="Times New Roman"/>
          <w:color w:val="000000" w:themeColor="text1"/>
          <w:sz w:val="24"/>
          <w:szCs w:val="24"/>
        </w:rPr>
        <w:t xml:space="preserve">red that some beneficiaries of </w:t>
      </w:r>
      <w:proofErr w:type="spellStart"/>
      <w:r w:rsidR="00933AC8" w:rsidRPr="00B41064">
        <w:rPr>
          <w:rFonts w:ascii="Times New Roman" w:eastAsia="SimSun" w:hAnsi="Times New Roman" w:cs="Times New Roman"/>
          <w:color w:val="000000" w:themeColor="text1"/>
          <w:sz w:val="24"/>
          <w:szCs w:val="24"/>
        </w:rPr>
        <w:t>G</w:t>
      </w:r>
      <w:r w:rsidR="004669DC" w:rsidRPr="00B41064">
        <w:rPr>
          <w:rFonts w:ascii="Times New Roman" w:eastAsia="SimSun" w:hAnsi="Times New Roman" w:cs="Times New Roman"/>
          <w:color w:val="000000" w:themeColor="text1"/>
          <w:sz w:val="24"/>
          <w:szCs w:val="24"/>
        </w:rPr>
        <w:t>irinka</w:t>
      </w:r>
      <w:proofErr w:type="spellEnd"/>
      <w:r w:rsidR="004669DC" w:rsidRPr="00B41064">
        <w:rPr>
          <w:rFonts w:ascii="Times New Roman" w:eastAsia="SimSun" w:hAnsi="Times New Roman" w:cs="Times New Roman"/>
          <w:color w:val="000000" w:themeColor="text1"/>
          <w:sz w:val="24"/>
          <w:szCs w:val="24"/>
        </w:rPr>
        <w:t xml:space="preserve"> programme have increased their livelihood due to </w:t>
      </w:r>
      <w:r w:rsidR="006A23CC" w:rsidRPr="00B41064">
        <w:rPr>
          <w:rFonts w:ascii="Times New Roman" w:eastAsia="SimSun" w:hAnsi="Times New Roman" w:cs="Times New Roman"/>
          <w:color w:val="000000" w:themeColor="text1"/>
          <w:sz w:val="24"/>
          <w:szCs w:val="24"/>
        </w:rPr>
        <w:t>selling milk</w:t>
      </w:r>
      <w:r w:rsidR="004669DC" w:rsidRPr="00B41064">
        <w:rPr>
          <w:rFonts w:ascii="Times New Roman" w:eastAsia="SimSun" w:hAnsi="Times New Roman" w:cs="Times New Roman"/>
          <w:color w:val="000000" w:themeColor="text1"/>
          <w:sz w:val="24"/>
          <w:szCs w:val="24"/>
        </w:rPr>
        <w:t xml:space="preserve"> and increased agricultural production due to manure use. Moreover, milk consumption and balanced diet reached due to manure use in kitchen garden have decreased the number of malnourished children among poor households. It was also p</w:t>
      </w:r>
      <w:r w:rsidR="002275BE" w:rsidRPr="00B41064">
        <w:rPr>
          <w:rFonts w:ascii="Times New Roman" w:eastAsia="SimSun" w:hAnsi="Times New Roman" w:cs="Times New Roman"/>
          <w:color w:val="000000" w:themeColor="text1"/>
          <w:sz w:val="24"/>
          <w:szCs w:val="24"/>
        </w:rPr>
        <w:t xml:space="preserve">roved that the </w:t>
      </w:r>
      <w:proofErr w:type="spellStart"/>
      <w:r w:rsidR="002275BE" w:rsidRPr="00B41064">
        <w:rPr>
          <w:rFonts w:ascii="Times New Roman" w:eastAsia="SimSun" w:hAnsi="Times New Roman" w:cs="Times New Roman"/>
          <w:color w:val="000000" w:themeColor="text1"/>
          <w:sz w:val="24"/>
          <w:szCs w:val="24"/>
        </w:rPr>
        <w:t>G</w:t>
      </w:r>
      <w:r w:rsidR="00AB7368" w:rsidRPr="00B41064">
        <w:rPr>
          <w:rFonts w:ascii="Times New Roman" w:eastAsia="SimSun" w:hAnsi="Times New Roman" w:cs="Times New Roman"/>
          <w:color w:val="000000" w:themeColor="text1"/>
          <w:sz w:val="24"/>
          <w:szCs w:val="24"/>
        </w:rPr>
        <w:t>irinka</w:t>
      </w:r>
      <w:proofErr w:type="spellEnd"/>
      <w:r w:rsidR="00AB7368" w:rsidRPr="00B41064">
        <w:rPr>
          <w:rFonts w:ascii="Times New Roman" w:eastAsia="SimSun" w:hAnsi="Times New Roman" w:cs="Times New Roman"/>
          <w:color w:val="000000" w:themeColor="text1"/>
          <w:sz w:val="24"/>
          <w:szCs w:val="24"/>
        </w:rPr>
        <w:t xml:space="preserve"> program</w:t>
      </w:r>
      <w:r w:rsidR="004669DC" w:rsidRPr="00B41064">
        <w:rPr>
          <w:rFonts w:ascii="Times New Roman" w:eastAsia="SimSun" w:hAnsi="Times New Roman" w:cs="Times New Roman"/>
          <w:color w:val="000000" w:themeColor="text1"/>
          <w:sz w:val="24"/>
          <w:szCs w:val="24"/>
        </w:rPr>
        <w:t xml:space="preserve"> has, through cow rotation scheme, contributed to social harmony in the community. Some women de</w:t>
      </w:r>
      <w:r w:rsidR="00686FA4" w:rsidRPr="00B41064">
        <w:rPr>
          <w:rFonts w:ascii="Times New Roman" w:eastAsia="SimSun" w:hAnsi="Times New Roman" w:cs="Times New Roman"/>
          <w:color w:val="000000" w:themeColor="text1"/>
          <w:sz w:val="24"/>
          <w:szCs w:val="24"/>
        </w:rPr>
        <w:t xml:space="preserve">clared themselves that despite </w:t>
      </w:r>
      <w:proofErr w:type="spellStart"/>
      <w:r w:rsidR="00686FA4" w:rsidRPr="00B41064">
        <w:rPr>
          <w:rFonts w:ascii="Times New Roman" w:eastAsia="SimSun" w:hAnsi="Times New Roman" w:cs="Times New Roman"/>
          <w:color w:val="000000" w:themeColor="text1"/>
          <w:sz w:val="24"/>
          <w:szCs w:val="24"/>
        </w:rPr>
        <w:t>G</w:t>
      </w:r>
      <w:r w:rsidR="00425D2E" w:rsidRPr="00B41064">
        <w:rPr>
          <w:rFonts w:ascii="Times New Roman" w:eastAsia="SimSun" w:hAnsi="Times New Roman" w:cs="Times New Roman"/>
          <w:color w:val="000000" w:themeColor="text1"/>
          <w:sz w:val="24"/>
          <w:szCs w:val="24"/>
        </w:rPr>
        <w:t>irinka</w:t>
      </w:r>
      <w:proofErr w:type="spellEnd"/>
      <w:r w:rsidR="00425D2E" w:rsidRPr="00B41064">
        <w:rPr>
          <w:rFonts w:ascii="Times New Roman" w:eastAsia="SimSun" w:hAnsi="Times New Roman" w:cs="Times New Roman"/>
          <w:color w:val="000000" w:themeColor="text1"/>
          <w:sz w:val="24"/>
          <w:szCs w:val="24"/>
        </w:rPr>
        <w:t xml:space="preserve"> program</w:t>
      </w:r>
      <w:r w:rsidR="004669DC" w:rsidRPr="00B41064">
        <w:rPr>
          <w:rFonts w:ascii="Times New Roman" w:eastAsia="SimSun" w:hAnsi="Times New Roman" w:cs="Times New Roman"/>
          <w:color w:val="000000" w:themeColor="text1"/>
          <w:sz w:val="24"/>
          <w:szCs w:val="24"/>
        </w:rPr>
        <w:t xml:space="preserve"> hindrances they were economically empowered because they were no longer totally dependent on their husbands‟ income.</w:t>
      </w:r>
    </w:p>
    <w:p w:rsidR="00A546B1" w:rsidRPr="00B41064" w:rsidRDefault="006A23CC" w:rsidP="00B41064">
      <w:pPr>
        <w:pStyle w:val="Heading2"/>
        <w:spacing w:line="360" w:lineRule="auto"/>
        <w:rPr>
          <w:color w:val="000000" w:themeColor="text1"/>
          <w:sz w:val="24"/>
          <w:szCs w:val="24"/>
        </w:rPr>
      </w:pPr>
      <w:bookmarkStart w:id="210" w:name="_Toc84925171"/>
      <w:r w:rsidRPr="00B41064">
        <w:rPr>
          <w:color w:val="000000" w:themeColor="text1"/>
          <w:sz w:val="24"/>
          <w:szCs w:val="24"/>
        </w:rPr>
        <w:t xml:space="preserve">5.2. </w:t>
      </w:r>
      <w:r w:rsidR="004669DC" w:rsidRPr="00B41064">
        <w:rPr>
          <w:color w:val="000000" w:themeColor="text1"/>
          <w:sz w:val="24"/>
          <w:szCs w:val="24"/>
        </w:rPr>
        <w:t>SUMMARY IN RELATION TO THE RESEARCH OBJECTIVES</w:t>
      </w:r>
      <w:bookmarkEnd w:id="210"/>
    </w:p>
    <w:p w:rsidR="00A546B1" w:rsidRPr="00B41064" w:rsidRDefault="004669DC" w:rsidP="00B41064">
      <w:pPr>
        <w:pStyle w:val="NoSpacing"/>
        <w:tabs>
          <w:tab w:val="left" w:pos="6045"/>
        </w:tabs>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Objective </w:t>
      </w:r>
      <w:r w:rsidR="00C0772E" w:rsidRPr="00B41064">
        <w:rPr>
          <w:rFonts w:ascii="Times New Roman" w:hAnsi="Times New Roman" w:cs="Times New Roman"/>
          <w:b/>
          <w:color w:val="000000" w:themeColor="text1"/>
          <w:sz w:val="24"/>
          <w:szCs w:val="24"/>
        </w:rPr>
        <w:t>1: To</w:t>
      </w:r>
      <w:r w:rsidRPr="00B41064">
        <w:rPr>
          <w:rFonts w:ascii="Times New Roman" w:hAnsi="Times New Roman" w:cs="Times New Roman"/>
          <w:b/>
          <w:color w:val="000000" w:themeColor="text1"/>
          <w:sz w:val="24"/>
          <w:szCs w:val="24"/>
        </w:rPr>
        <w:t xml:space="preserve"> identify the activities implemented under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w:t>
      </w:r>
      <w:proofErr w:type="gramStart"/>
      <w:r w:rsidRPr="00B41064">
        <w:rPr>
          <w:rFonts w:ascii="Times New Roman" w:hAnsi="Times New Roman" w:cs="Times New Roman"/>
          <w:b/>
          <w:color w:val="000000" w:themeColor="text1"/>
          <w:sz w:val="24"/>
          <w:szCs w:val="24"/>
        </w:rPr>
        <w:t xml:space="preserve">in  </w:t>
      </w:r>
      <w:proofErr w:type="spellStart"/>
      <w:r w:rsidRPr="00B41064">
        <w:rPr>
          <w:rFonts w:ascii="Times New Roman" w:hAnsi="Times New Roman" w:cs="Times New Roman"/>
          <w:b/>
          <w:color w:val="000000" w:themeColor="text1"/>
          <w:sz w:val="24"/>
          <w:szCs w:val="24"/>
        </w:rPr>
        <w:t>Rangiro</w:t>
      </w:r>
      <w:proofErr w:type="spellEnd"/>
      <w:proofErr w:type="gramEnd"/>
      <w:r w:rsidRPr="00B41064">
        <w:rPr>
          <w:rFonts w:ascii="Times New Roman" w:hAnsi="Times New Roman" w:cs="Times New Roman"/>
          <w:b/>
          <w:color w:val="000000" w:themeColor="text1"/>
          <w:sz w:val="24"/>
          <w:szCs w:val="24"/>
        </w:rPr>
        <w:t xml:space="preserve"> Sector</w:t>
      </w:r>
    </w:p>
    <w:p w:rsidR="008D2F82" w:rsidRPr="00B41064" w:rsidRDefault="004669DC"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The first objective of this study was to</w:t>
      </w:r>
      <w:r w:rsidR="006A23CC" w:rsidRPr="00B41064">
        <w:rPr>
          <w:rFonts w:ascii="Times New Roman" w:eastAsia="SimSun" w:hAnsi="Times New Roman" w:cs="Times New Roman"/>
          <w:color w:val="000000" w:themeColor="text1"/>
          <w:sz w:val="24"/>
          <w:szCs w:val="24"/>
          <w:lang w:val="en-US"/>
        </w:rPr>
        <w:t xml:space="preserve">identify </w:t>
      </w:r>
      <w:r w:rsidR="006A23CC" w:rsidRPr="00B41064">
        <w:rPr>
          <w:rFonts w:ascii="Times New Roman" w:hAnsi="Times New Roman" w:cs="Times New Roman"/>
          <w:b/>
          <w:color w:val="000000" w:themeColor="text1"/>
          <w:sz w:val="24"/>
          <w:szCs w:val="24"/>
          <w:lang w:val="en-US"/>
        </w:rPr>
        <w:t>a</w:t>
      </w:r>
      <w:r w:rsidR="006A23CC" w:rsidRPr="00B41064">
        <w:rPr>
          <w:rFonts w:ascii="Times New Roman" w:hAnsi="Times New Roman" w:cs="Times New Roman"/>
          <w:bCs/>
          <w:color w:val="000000" w:themeColor="text1"/>
          <w:sz w:val="24"/>
          <w:szCs w:val="24"/>
          <w:lang w:val="en-US"/>
        </w:rPr>
        <w:t>ctivities</w:t>
      </w:r>
      <w:r w:rsidRPr="00B41064">
        <w:rPr>
          <w:rFonts w:ascii="Times New Roman" w:hAnsi="Times New Roman" w:cs="Times New Roman"/>
          <w:bCs/>
          <w:color w:val="000000" w:themeColor="text1"/>
          <w:sz w:val="24"/>
          <w:szCs w:val="24"/>
          <w:lang w:val="en-US"/>
        </w:rPr>
        <w:t xml:space="preserve"> implemented under </w:t>
      </w:r>
      <w:proofErr w:type="spellStart"/>
      <w:r w:rsidRPr="00B41064">
        <w:rPr>
          <w:rFonts w:ascii="Times New Roman" w:hAnsi="Times New Roman" w:cs="Times New Roman"/>
          <w:bCs/>
          <w:color w:val="000000" w:themeColor="text1"/>
          <w:sz w:val="24"/>
          <w:szCs w:val="24"/>
          <w:lang w:val="en-US"/>
        </w:rPr>
        <w:t>Girinka</w:t>
      </w:r>
      <w:proofErr w:type="spellEnd"/>
      <w:r w:rsidRPr="00B41064">
        <w:rPr>
          <w:rFonts w:ascii="Times New Roman" w:hAnsi="Times New Roman" w:cs="Times New Roman"/>
          <w:bCs/>
          <w:color w:val="000000" w:themeColor="text1"/>
          <w:sz w:val="24"/>
          <w:szCs w:val="24"/>
          <w:lang w:val="en-US"/>
        </w:rPr>
        <w:t xml:space="preserve"> program in </w:t>
      </w:r>
      <w:proofErr w:type="spellStart"/>
      <w:r w:rsidRPr="00B41064">
        <w:rPr>
          <w:rFonts w:ascii="Times New Roman" w:hAnsi="Times New Roman" w:cs="Times New Roman"/>
          <w:bCs/>
          <w:color w:val="000000" w:themeColor="text1"/>
          <w:sz w:val="24"/>
          <w:szCs w:val="24"/>
          <w:lang w:val="en-US"/>
        </w:rPr>
        <w:t>Rangiro</w:t>
      </w:r>
      <w:proofErr w:type="spellEnd"/>
      <w:r w:rsidRPr="00B41064">
        <w:rPr>
          <w:rFonts w:ascii="Times New Roman" w:hAnsi="Times New Roman" w:cs="Times New Roman"/>
          <w:bCs/>
          <w:color w:val="000000" w:themeColor="text1"/>
          <w:sz w:val="24"/>
          <w:szCs w:val="24"/>
          <w:lang w:val="en-US"/>
        </w:rPr>
        <w:t xml:space="preserve"> Sector</w:t>
      </w:r>
      <w:r w:rsidRPr="00B41064">
        <w:rPr>
          <w:rFonts w:ascii="Times New Roman" w:eastAsia="SimSun" w:hAnsi="Times New Roman" w:cs="Times New Roman"/>
          <w:bCs/>
          <w:color w:val="000000" w:themeColor="text1"/>
          <w:sz w:val="24"/>
          <w:szCs w:val="24"/>
        </w:rPr>
        <w:t xml:space="preserve">. </w:t>
      </w:r>
      <w:r w:rsidRPr="00B41064">
        <w:rPr>
          <w:rFonts w:ascii="Times New Roman" w:eastAsia="SimSun" w:hAnsi="Times New Roman" w:cs="Times New Roman"/>
          <w:color w:val="000000" w:themeColor="text1"/>
          <w:sz w:val="24"/>
          <w:szCs w:val="24"/>
        </w:rPr>
        <w:t xml:space="preserve">The results of this study show that </w:t>
      </w:r>
      <w:r w:rsidRPr="00B41064">
        <w:rPr>
          <w:rFonts w:ascii="Times New Roman" w:eastAsia="SimSun" w:hAnsi="Times New Roman" w:cs="Times New Roman"/>
          <w:color w:val="000000" w:themeColor="text1"/>
          <w:sz w:val="24"/>
          <w:szCs w:val="24"/>
          <w:lang w:val="en-US"/>
        </w:rPr>
        <w:t xml:space="preserve">there are many activities </w:t>
      </w:r>
      <w:r w:rsidR="006A23CC" w:rsidRPr="00B41064">
        <w:rPr>
          <w:rFonts w:ascii="Times New Roman" w:eastAsia="SimSun" w:hAnsi="Times New Roman" w:cs="Times New Roman"/>
          <w:color w:val="000000" w:themeColor="text1"/>
          <w:sz w:val="24"/>
          <w:szCs w:val="24"/>
          <w:lang w:val="en-US"/>
        </w:rPr>
        <w:t>implemented</w:t>
      </w:r>
      <w:r w:rsidRPr="00B41064">
        <w:rPr>
          <w:rFonts w:ascii="Times New Roman" w:eastAsia="SimSun" w:hAnsi="Times New Roman" w:cs="Times New Roman"/>
          <w:color w:val="000000" w:themeColor="text1"/>
          <w:sz w:val="24"/>
          <w:szCs w:val="24"/>
          <w:lang w:val="en-US"/>
        </w:rPr>
        <w:t xml:space="preserve"> under</w:t>
      </w:r>
      <w:proofErr w:type="spellStart"/>
      <w:r w:rsidRPr="00B41064">
        <w:rPr>
          <w:rFonts w:ascii="Times New Roman" w:eastAsia="SimSun" w:hAnsi="Times New Roman" w:cs="Times New Roman"/>
          <w:color w:val="000000" w:themeColor="text1"/>
          <w:sz w:val="24"/>
          <w:szCs w:val="24"/>
        </w:rPr>
        <w:t>Girinka</w:t>
      </w:r>
      <w:proofErr w:type="spellEnd"/>
      <w:r w:rsidRPr="00B41064">
        <w:rPr>
          <w:rFonts w:ascii="Times New Roman" w:eastAsia="SimSun" w:hAnsi="Times New Roman" w:cs="Times New Roman"/>
          <w:color w:val="000000" w:themeColor="text1"/>
          <w:sz w:val="24"/>
          <w:szCs w:val="24"/>
        </w:rPr>
        <w:t xml:space="preserve"> program </w:t>
      </w:r>
      <w:r w:rsidR="000908FF" w:rsidRPr="00B41064">
        <w:rPr>
          <w:rFonts w:ascii="Times New Roman" w:eastAsia="SimSun" w:hAnsi="Times New Roman" w:cs="Times New Roman"/>
          <w:color w:val="000000" w:themeColor="text1"/>
          <w:sz w:val="24"/>
          <w:szCs w:val="24"/>
          <w:lang w:val="en-US"/>
        </w:rPr>
        <w:t xml:space="preserve">such as selecting </w:t>
      </w:r>
      <w:proofErr w:type="spellStart"/>
      <w:r w:rsidR="000908FF" w:rsidRPr="00B41064">
        <w:rPr>
          <w:rFonts w:ascii="Times New Roman" w:eastAsia="SimSun" w:hAnsi="Times New Roman" w:cs="Times New Roman"/>
          <w:color w:val="000000" w:themeColor="text1"/>
          <w:sz w:val="24"/>
          <w:szCs w:val="24"/>
          <w:lang w:val="en-US"/>
        </w:rPr>
        <w:t>G</w:t>
      </w:r>
      <w:r w:rsidRPr="00B41064">
        <w:rPr>
          <w:rFonts w:ascii="Times New Roman" w:eastAsia="SimSun" w:hAnsi="Times New Roman" w:cs="Times New Roman"/>
          <w:color w:val="000000" w:themeColor="text1"/>
          <w:sz w:val="24"/>
          <w:szCs w:val="24"/>
          <w:lang w:val="en-US"/>
        </w:rPr>
        <w:t>irinka</w:t>
      </w:r>
      <w:proofErr w:type="spellEnd"/>
      <w:r w:rsidRPr="00B41064">
        <w:rPr>
          <w:rFonts w:ascii="Times New Roman" w:eastAsia="SimSun" w:hAnsi="Times New Roman" w:cs="Times New Roman"/>
          <w:color w:val="000000" w:themeColor="text1"/>
          <w:sz w:val="24"/>
          <w:szCs w:val="24"/>
          <w:lang w:val="en-US"/>
        </w:rPr>
        <w:t xml:space="preserve"> program </w:t>
      </w:r>
      <w:r w:rsidR="006A23CC" w:rsidRPr="00B41064">
        <w:rPr>
          <w:rFonts w:ascii="Times New Roman" w:eastAsia="SimSun" w:hAnsi="Times New Roman" w:cs="Times New Roman"/>
          <w:color w:val="000000" w:themeColor="text1"/>
          <w:sz w:val="24"/>
          <w:szCs w:val="24"/>
          <w:lang w:val="en-US"/>
        </w:rPr>
        <w:t xml:space="preserve">beneficiaries, </w:t>
      </w:r>
      <w:r w:rsidR="00C0772E" w:rsidRPr="00B41064">
        <w:rPr>
          <w:rFonts w:ascii="Times New Roman" w:eastAsia="SimSun" w:hAnsi="Times New Roman" w:cs="Times New Roman"/>
          <w:color w:val="000000" w:themeColor="text1"/>
          <w:sz w:val="24"/>
          <w:szCs w:val="24"/>
          <w:lang w:val="en-US"/>
        </w:rPr>
        <w:t>distributing heifers</w:t>
      </w:r>
      <w:r w:rsidR="006A23CC" w:rsidRPr="00B41064">
        <w:rPr>
          <w:rFonts w:ascii="Times New Roman" w:eastAsia="SimSun" w:hAnsi="Times New Roman" w:cs="Times New Roman"/>
          <w:color w:val="000000" w:themeColor="text1"/>
          <w:sz w:val="24"/>
          <w:szCs w:val="24"/>
          <w:lang w:val="en-US"/>
        </w:rPr>
        <w:t xml:space="preserve">, </w:t>
      </w:r>
      <w:r w:rsidR="00C0772E" w:rsidRPr="00B41064">
        <w:rPr>
          <w:rFonts w:ascii="Times New Roman" w:eastAsia="SimSun" w:hAnsi="Times New Roman" w:cs="Times New Roman"/>
          <w:color w:val="000000" w:themeColor="text1"/>
          <w:sz w:val="24"/>
          <w:szCs w:val="24"/>
          <w:lang w:val="en-US"/>
        </w:rPr>
        <w:t>distributing inputs</w:t>
      </w:r>
      <w:r w:rsidR="006A23CC" w:rsidRPr="00B41064">
        <w:rPr>
          <w:rFonts w:ascii="Times New Roman" w:eastAsia="SimSun" w:hAnsi="Times New Roman" w:cs="Times New Roman"/>
          <w:color w:val="000000" w:themeColor="text1"/>
          <w:sz w:val="24"/>
          <w:szCs w:val="24"/>
          <w:lang w:val="en-US"/>
        </w:rPr>
        <w:t>, delivering</w:t>
      </w:r>
      <w:r w:rsidRPr="00B41064">
        <w:rPr>
          <w:rFonts w:ascii="Times New Roman" w:eastAsia="SimSun" w:hAnsi="Times New Roman" w:cs="Times New Roman"/>
          <w:color w:val="000000" w:themeColor="text1"/>
          <w:sz w:val="24"/>
          <w:szCs w:val="24"/>
          <w:lang w:val="en-US"/>
        </w:rPr>
        <w:t xml:space="preserve"> veterinary </w:t>
      </w:r>
      <w:r w:rsidR="006A23CC" w:rsidRPr="00B41064">
        <w:rPr>
          <w:rFonts w:ascii="Times New Roman" w:eastAsia="SimSun" w:hAnsi="Times New Roman" w:cs="Times New Roman"/>
          <w:color w:val="000000" w:themeColor="text1"/>
          <w:sz w:val="24"/>
          <w:szCs w:val="24"/>
          <w:lang w:val="en-US"/>
        </w:rPr>
        <w:t>services, passing</w:t>
      </w:r>
      <w:r w:rsidRPr="00B41064">
        <w:rPr>
          <w:rFonts w:ascii="Times New Roman" w:eastAsia="SimSun" w:hAnsi="Times New Roman" w:cs="Times New Roman"/>
          <w:color w:val="000000" w:themeColor="text1"/>
          <w:sz w:val="24"/>
          <w:szCs w:val="24"/>
          <w:lang w:val="en-US"/>
        </w:rPr>
        <w:t xml:space="preserve"> on first calf to </w:t>
      </w:r>
      <w:r w:rsidR="006A23CC" w:rsidRPr="00B41064">
        <w:rPr>
          <w:rFonts w:ascii="Times New Roman" w:eastAsia="SimSun" w:hAnsi="Times New Roman" w:cs="Times New Roman"/>
          <w:color w:val="000000" w:themeColor="text1"/>
          <w:sz w:val="24"/>
          <w:szCs w:val="24"/>
          <w:lang w:val="en-US"/>
        </w:rPr>
        <w:t>neighbor, Training</w:t>
      </w:r>
      <w:r w:rsidRPr="00B41064">
        <w:rPr>
          <w:rFonts w:ascii="Times New Roman" w:eastAsia="SimSun" w:hAnsi="Times New Roman" w:cs="Times New Roman"/>
          <w:color w:val="000000" w:themeColor="text1"/>
          <w:sz w:val="24"/>
          <w:szCs w:val="24"/>
          <w:lang w:val="en-US"/>
        </w:rPr>
        <w:t xml:space="preserve"> of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beneficiaries</w:t>
      </w:r>
      <w:r w:rsidRPr="00B41064">
        <w:rPr>
          <w:rFonts w:ascii="Times New Roman" w:eastAsia="SimSun" w:hAnsi="Times New Roman" w:cs="Times New Roman"/>
          <w:color w:val="000000" w:themeColor="text1"/>
          <w:sz w:val="24"/>
          <w:szCs w:val="24"/>
        </w:rPr>
        <w:t xml:space="preserve">. The findings of this study show that </w:t>
      </w:r>
      <w:r w:rsidRPr="00B41064">
        <w:rPr>
          <w:rFonts w:ascii="Times New Roman" w:eastAsia="SimSun" w:hAnsi="Times New Roman" w:cs="Times New Roman"/>
          <w:color w:val="000000" w:themeColor="text1"/>
          <w:sz w:val="24"/>
          <w:szCs w:val="24"/>
          <w:lang w:val="en-US"/>
        </w:rPr>
        <w:t xml:space="preserve">the large </w:t>
      </w:r>
      <w:r w:rsidR="006A23CC" w:rsidRPr="00B41064">
        <w:rPr>
          <w:rFonts w:ascii="Times New Roman" w:eastAsia="SimSun" w:hAnsi="Times New Roman" w:cs="Times New Roman"/>
          <w:color w:val="000000" w:themeColor="text1"/>
          <w:sz w:val="24"/>
          <w:szCs w:val="24"/>
          <w:lang w:val="en-US"/>
        </w:rPr>
        <w:t>number of</w:t>
      </w:r>
      <w:proofErr w:type="spellStart"/>
      <w:r w:rsidR="006A23CC" w:rsidRPr="00B41064">
        <w:rPr>
          <w:rFonts w:ascii="Times New Roman" w:eastAsia="SimSun" w:hAnsi="Times New Roman" w:cs="Times New Roman"/>
          <w:color w:val="000000" w:themeColor="text1"/>
          <w:sz w:val="24"/>
          <w:szCs w:val="24"/>
        </w:rPr>
        <w:t>Girinka</w:t>
      </w:r>
      <w:proofErr w:type="spellEnd"/>
      <w:r w:rsidR="006A23CC" w:rsidRPr="00B41064">
        <w:rPr>
          <w:rFonts w:ascii="Times New Roman" w:eastAsia="SimSun" w:hAnsi="Times New Roman" w:cs="Times New Roman"/>
          <w:color w:val="000000" w:themeColor="text1"/>
          <w:sz w:val="24"/>
          <w:szCs w:val="24"/>
          <w:lang w:val="en-US"/>
        </w:rPr>
        <w:t>beneficiaries</w:t>
      </w:r>
      <w:r w:rsidR="006A23CC" w:rsidRPr="00B41064">
        <w:rPr>
          <w:rFonts w:ascii="Times New Roman" w:eastAsia="SimSun" w:hAnsi="Times New Roman" w:cs="Times New Roman"/>
          <w:color w:val="000000" w:themeColor="text1"/>
          <w:sz w:val="24"/>
          <w:szCs w:val="24"/>
        </w:rPr>
        <w:t xml:space="preserve"> program</w:t>
      </w:r>
      <w:r w:rsidR="006A23CC" w:rsidRPr="00B41064">
        <w:rPr>
          <w:rFonts w:ascii="Times New Roman" w:eastAsia="SimSun" w:hAnsi="Times New Roman" w:cs="Times New Roman"/>
          <w:color w:val="000000" w:themeColor="text1"/>
          <w:sz w:val="24"/>
          <w:szCs w:val="24"/>
          <w:lang w:val="en-US"/>
        </w:rPr>
        <w:t xml:space="preserve"> knows</w:t>
      </w:r>
      <w:r w:rsidRPr="00B41064">
        <w:rPr>
          <w:rFonts w:ascii="Times New Roman" w:eastAsia="SimSun" w:hAnsi="Times New Roman" w:cs="Times New Roman"/>
          <w:color w:val="000000" w:themeColor="text1"/>
          <w:sz w:val="24"/>
          <w:szCs w:val="24"/>
          <w:lang w:val="en-US"/>
        </w:rPr>
        <w:t xml:space="preserve"> the main activities undertaken in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and this </w:t>
      </w:r>
      <w:proofErr w:type="spellStart"/>
      <w:r w:rsidRPr="00B41064">
        <w:rPr>
          <w:rFonts w:ascii="Times New Roman" w:eastAsia="SimSun" w:hAnsi="Times New Roman" w:cs="Times New Roman"/>
          <w:color w:val="000000" w:themeColor="text1"/>
          <w:sz w:val="24"/>
          <w:szCs w:val="24"/>
          <w:lang w:val="en-US"/>
        </w:rPr>
        <w:t>halped</w:t>
      </w:r>
      <w:proofErr w:type="spellEnd"/>
      <w:r w:rsidRPr="00B41064">
        <w:rPr>
          <w:rFonts w:ascii="Times New Roman" w:eastAsia="SimSun" w:hAnsi="Times New Roman" w:cs="Times New Roman"/>
          <w:color w:val="000000" w:themeColor="text1"/>
          <w:sz w:val="24"/>
          <w:szCs w:val="24"/>
          <w:lang w:val="en-US"/>
        </w:rPr>
        <w:t xml:space="preserve"> them to increase the perception about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in </w:t>
      </w:r>
      <w:proofErr w:type="spellStart"/>
      <w:r w:rsidRPr="00B41064">
        <w:rPr>
          <w:rFonts w:ascii="Times New Roman" w:eastAsia="SimSun" w:hAnsi="Times New Roman" w:cs="Times New Roman"/>
          <w:color w:val="000000" w:themeColor="text1"/>
          <w:sz w:val="24"/>
          <w:szCs w:val="24"/>
          <w:lang w:val="en-US"/>
        </w:rPr>
        <w:t>Rangiro</w:t>
      </w:r>
      <w:proofErr w:type="spellEnd"/>
      <w:r w:rsidRPr="00B41064">
        <w:rPr>
          <w:rFonts w:ascii="Times New Roman" w:eastAsia="SimSun" w:hAnsi="Times New Roman" w:cs="Times New Roman"/>
          <w:color w:val="000000" w:themeColor="text1"/>
          <w:sz w:val="24"/>
          <w:szCs w:val="24"/>
          <w:lang w:val="en-US"/>
        </w:rPr>
        <w:t xml:space="preserve"> Sector and knowing how the program is operating</w:t>
      </w:r>
      <w:r w:rsidRPr="00B41064">
        <w:rPr>
          <w:rFonts w:ascii="Times New Roman" w:eastAsia="SimSun" w:hAnsi="Times New Roman" w:cs="Times New Roman"/>
          <w:color w:val="000000" w:themeColor="text1"/>
          <w:sz w:val="24"/>
          <w:szCs w:val="24"/>
        </w:rPr>
        <w:t xml:space="preserve">. However, the results show that </w:t>
      </w:r>
      <w:r w:rsidRPr="00B41064">
        <w:rPr>
          <w:rFonts w:ascii="Times New Roman" w:eastAsia="SimSun" w:hAnsi="Times New Roman" w:cs="Times New Roman"/>
          <w:color w:val="000000" w:themeColor="text1"/>
          <w:sz w:val="24"/>
          <w:szCs w:val="24"/>
          <w:lang w:val="en-US"/>
        </w:rPr>
        <w:t xml:space="preserve">the respondents or </w:t>
      </w:r>
      <w:proofErr w:type="spellStart"/>
      <w:r w:rsidRPr="00B41064">
        <w:rPr>
          <w:rFonts w:ascii="Times New Roman" w:eastAsia="SimSun" w:hAnsi="Times New Roman" w:cs="Times New Roman"/>
          <w:color w:val="000000" w:themeColor="text1"/>
          <w:sz w:val="24"/>
          <w:szCs w:val="24"/>
          <w:lang w:val="en-US"/>
        </w:rPr>
        <w:t>Girinka</w:t>
      </w:r>
      <w:proofErr w:type="spellEnd"/>
      <w:r w:rsidRPr="00B41064">
        <w:rPr>
          <w:rFonts w:ascii="Times New Roman" w:eastAsia="SimSun" w:hAnsi="Times New Roman" w:cs="Times New Roman"/>
          <w:color w:val="000000" w:themeColor="text1"/>
          <w:sz w:val="24"/>
          <w:szCs w:val="24"/>
          <w:lang w:val="en-US"/>
        </w:rPr>
        <w:t xml:space="preserve"> program beneficiaries</w:t>
      </w:r>
      <w:r w:rsidR="004B0275" w:rsidRPr="00B41064">
        <w:rPr>
          <w:rFonts w:ascii="Times New Roman" w:eastAsia="SimSun" w:hAnsi="Times New Roman" w:cs="Times New Roman"/>
          <w:color w:val="000000" w:themeColor="text1"/>
          <w:sz w:val="24"/>
          <w:szCs w:val="24"/>
          <w:lang w:val="en-US"/>
        </w:rPr>
        <w:t xml:space="preserve"> know exactly </w:t>
      </w:r>
      <w:proofErr w:type="gramStart"/>
      <w:r w:rsidR="004B0275" w:rsidRPr="00B41064">
        <w:rPr>
          <w:rFonts w:ascii="Times New Roman" w:eastAsia="SimSun" w:hAnsi="Times New Roman" w:cs="Times New Roman"/>
          <w:color w:val="000000" w:themeColor="text1"/>
          <w:sz w:val="24"/>
          <w:szCs w:val="24"/>
          <w:lang w:val="en-US"/>
        </w:rPr>
        <w:t>how  are</w:t>
      </w:r>
      <w:proofErr w:type="gramEnd"/>
      <w:r w:rsidR="004B0275" w:rsidRPr="00B41064">
        <w:rPr>
          <w:rFonts w:ascii="Times New Roman" w:eastAsia="SimSun" w:hAnsi="Times New Roman" w:cs="Times New Roman"/>
          <w:color w:val="000000" w:themeColor="text1"/>
          <w:sz w:val="24"/>
          <w:szCs w:val="24"/>
          <w:lang w:val="en-US"/>
        </w:rPr>
        <w:t xml:space="preserve"> benefiting from the implemented activities</w:t>
      </w:r>
      <w:r w:rsidR="004B0275" w:rsidRPr="00B41064">
        <w:rPr>
          <w:rFonts w:ascii="Times New Roman" w:eastAsia="SimSun" w:hAnsi="Times New Roman" w:cs="Times New Roman"/>
          <w:color w:val="000000" w:themeColor="text1"/>
          <w:sz w:val="24"/>
          <w:szCs w:val="24"/>
        </w:rPr>
        <w:t xml:space="preserve">. </w:t>
      </w:r>
    </w:p>
    <w:p w:rsidR="008D2F82" w:rsidRPr="00B41064" w:rsidRDefault="008D2F82"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
    <w:p w:rsidR="00A546B1" w:rsidRPr="00B41064" w:rsidRDefault="004669DC"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b/>
          <w:bCs/>
          <w:color w:val="000000" w:themeColor="text1"/>
          <w:sz w:val="24"/>
          <w:szCs w:val="24"/>
        </w:rPr>
        <w:t>Objective 2</w:t>
      </w:r>
      <w:r w:rsidRPr="00B41064">
        <w:rPr>
          <w:rFonts w:ascii="Times New Roman" w:eastAsia="SimSun" w:hAnsi="Times New Roman" w:cs="Times New Roman"/>
          <w:color w:val="000000" w:themeColor="text1"/>
          <w:sz w:val="24"/>
          <w:szCs w:val="24"/>
        </w:rPr>
        <w:t xml:space="preserve">: </w:t>
      </w:r>
      <w:r w:rsidRPr="00B41064">
        <w:rPr>
          <w:rFonts w:ascii="Times New Roman" w:eastAsia="SimSun" w:hAnsi="Times New Roman" w:cs="Times New Roman"/>
          <w:b/>
          <w:bCs/>
          <w:color w:val="000000" w:themeColor="text1"/>
          <w:sz w:val="24"/>
          <w:szCs w:val="24"/>
          <w:lang w:val="en-US"/>
        </w:rPr>
        <w:t xml:space="preserve">Contribution of </w:t>
      </w:r>
      <w:proofErr w:type="spellStart"/>
      <w:r w:rsidRPr="00B41064">
        <w:rPr>
          <w:rFonts w:ascii="Times New Roman" w:eastAsia="SimSun" w:hAnsi="Times New Roman" w:cs="Times New Roman"/>
          <w:b/>
          <w:bCs/>
          <w:color w:val="000000" w:themeColor="text1"/>
          <w:sz w:val="24"/>
          <w:szCs w:val="24"/>
          <w:lang w:val="en-US"/>
        </w:rPr>
        <w:t>Girinka</w:t>
      </w:r>
      <w:proofErr w:type="spellEnd"/>
      <w:r w:rsidRPr="00B41064">
        <w:rPr>
          <w:rFonts w:ascii="Times New Roman" w:eastAsia="SimSun" w:hAnsi="Times New Roman" w:cs="Times New Roman"/>
          <w:b/>
          <w:bCs/>
          <w:color w:val="000000" w:themeColor="text1"/>
          <w:sz w:val="24"/>
          <w:szCs w:val="24"/>
          <w:lang w:val="en-US"/>
        </w:rPr>
        <w:t xml:space="preserve"> program to the socio-economic development of </w:t>
      </w:r>
      <w:r w:rsidR="008B342C" w:rsidRPr="00B41064">
        <w:rPr>
          <w:rFonts w:ascii="Times New Roman" w:eastAsia="SimSun" w:hAnsi="Times New Roman" w:cs="Times New Roman"/>
          <w:b/>
          <w:bCs/>
          <w:color w:val="000000" w:themeColor="text1"/>
          <w:sz w:val="24"/>
          <w:szCs w:val="24"/>
          <w:lang w:val="en-US"/>
        </w:rPr>
        <w:t>its beneficiaries</w:t>
      </w:r>
    </w:p>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The second objective was to examine the contribution of </w:t>
      </w:r>
      <w:proofErr w:type="spellStart"/>
      <w:r w:rsidRPr="00B41064">
        <w:rPr>
          <w:rFonts w:ascii="Times New Roman" w:hAnsi="Times New Roman" w:cs="Times New Roman"/>
          <w:color w:val="000000" w:themeColor="text1"/>
          <w:sz w:val="24"/>
          <w:szCs w:val="24"/>
          <w:lang w:val="en-US"/>
        </w:rPr>
        <w:t>Girinka</w:t>
      </w:r>
      <w:r w:rsidR="006A23CC" w:rsidRPr="00B41064">
        <w:rPr>
          <w:rFonts w:ascii="Times New Roman" w:hAnsi="Times New Roman" w:cs="Times New Roman"/>
          <w:color w:val="000000" w:themeColor="text1"/>
          <w:sz w:val="24"/>
          <w:szCs w:val="24"/>
          <w:lang w:val="en-US"/>
        </w:rPr>
        <w:t>program</w:t>
      </w:r>
      <w:proofErr w:type="spellEnd"/>
      <w:r w:rsidRPr="00B41064">
        <w:rPr>
          <w:rFonts w:ascii="Times New Roman" w:hAnsi="Times New Roman" w:cs="Times New Roman"/>
          <w:color w:val="000000" w:themeColor="text1"/>
          <w:sz w:val="24"/>
          <w:szCs w:val="24"/>
          <w:lang w:val="en-US"/>
        </w:rPr>
        <w:t xml:space="preserve"> to the socioeconomic development of its beneficiaries in </w:t>
      </w:r>
      <w:proofErr w:type="spellStart"/>
      <w:r w:rsidRPr="00B41064">
        <w:rPr>
          <w:rFonts w:ascii="Times New Roman" w:hAnsi="Times New Roman" w:cs="Times New Roman"/>
          <w:color w:val="000000" w:themeColor="text1"/>
          <w:sz w:val="24"/>
          <w:szCs w:val="24"/>
          <w:lang w:val="en-US"/>
        </w:rPr>
        <w:t>Nyamasheke</w:t>
      </w:r>
      <w:proofErr w:type="spellEnd"/>
      <w:r w:rsidRPr="00B41064">
        <w:rPr>
          <w:rFonts w:ascii="Times New Roman" w:hAnsi="Times New Roman" w:cs="Times New Roman"/>
          <w:color w:val="000000" w:themeColor="text1"/>
          <w:sz w:val="24"/>
          <w:szCs w:val="24"/>
          <w:lang w:val="en-US"/>
        </w:rPr>
        <w:t xml:space="preserve"> District case study </w:t>
      </w:r>
      <w:proofErr w:type="spellStart"/>
      <w:r w:rsidRPr="00B41064">
        <w:rPr>
          <w:rFonts w:ascii="Times New Roman" w:hAnsi="Times New Roman" w:cs="Times New Roman"/>
          <w:color w:val="000000" w:themeColor="text1"/>
          <w:sz w:val="24"/>
          <w:szCs w:val="24"/>
          <w:lang w:val="en-US"/>
        </w:rPr>
        <w:lastRenderedPageBreak/>
        <w:t>Rangiro</w:t>
      </w:r>
      <w:r w:rsidR="006A23CC" w:rsidRPr="00B41064">
        <w:rPr>
          <w:rFonts w:ascii="Times New Roman" w:hAnsi="Times New Roman" w:cs="Times New Roman"/>
          <w:color w:val="000000" w:themeColor="text1"/>
          <w:sz w:val="24"/>
          <w:szCs w:val="24"/>
          <w:lang w:val="en-US"/>
        </w:rPr>
        <w:t>Sector</w:t>
      </w:r>
      <w:proofErr w:type="spellEnd"/>
      <w:r w:rsidR="006A23CC" w:rsidRPr="00B41064">
        <w:rPr>
          <w:rFonts w:ascii="Times New Roman" w:hAnsi="Times New Roman" w:cs="Times New Roman"/>
          <w:color w:val="000000" w:themeColor="text1"/>
          <w:sz w:val="24"/>
          <w:szCs w:val="24"/>
          <w:lang w:val="en-US"/>
        </w:rPr>
        <w:t>. This</w:t>
      </w:r>
      <w:r w:rsidRPr="00B41064">
        <w:rPr>
          <w:rFonts w:ascii="Times New Roman" w:hAnsi="Times New Roman" w:cs="Times New Roman"/>
          <w:color w:val="000000" w:themeColor="text1"/>
          <w:sz w:val="24"/>
          <w:szCs w:val="24"/>
          <w:lang w:val="en-US"/>
        </w:rPr>
        <w:t xml:space="preserve"> study  show n significant improvement depend upon the </w:t>
      </w:r>
      <w:proofErr w:type="spellStart"/>
      <w:r w:rsidRPr="00B41064">
        <w:rPr>
          <w:rFonts w:ascii="Times New Roman" w:hAnsi="Times New Roman" w:cs="Times New Roman"/>
          <w:color w:val="000000" w:themeColor="text1"/>
          <w:sz w:val="24"/>
          <w:szCs w:val="24"/>
          <w:lang w:val="en-US"/>
        </w:rPr>
        <w:t>Girinka</w:t>
      </w:r>
      <w:proofErr w:type="spellEnd"/>
      <w:r w:rsidR="00B41064" w:rsidRPr="00B41064">
        <w:rPr>
          <w:rFonts w:ascii="Times New Roman" w:hAnsi="Times New Roman" w:cs="Times New Roman"/>
          <w:color w:val="000000" w:themeColor="text1"/>
          <w:sz w:val="24"/>
          <w:szCs w:val="24"/>
          <w:lang w:val="en-US"/>
        </w:rPr>
        <w:t xml:space="preserve"> </w:t>
      </w:r>
      <w:r w:rsidR="006A23CC" w:rsidRPr="00B41064">
        <w:rPr>
          <w:rFonts w:ascii="Times New Roman" w:hAnsi="Times New Roman" w:cs="Times New Roman"/>
          <w:color w:val="000000" w:themeColor="text1"/>
          <w:sz w:val="24"/>
          <w:szCs w:val="24"/>
          <w:lang w:val="en-US"/>
        </w:rPr>
        <w:t>program, which</w:t>
      </w:r>
      <w:r w:rsidRPr="00B41064">
        <w:rPr>
          <w:rFonts w:ascii="Times New Roman" w:hAnsi="Times New Roman" w:cs="Times New Roman"/>
          <w:color w:val="000000" w:themeColor="text1"/>
          <w:sz w:val="24"/>
          <w:szCs w:val="24"/>
          <w:lang w:val="en-US"/>
        </w:rPr>
        <w:t xml:space="preserve"> has shown that milk production has had a positive effect on eradicating malnutrition among </w:t>
      </w:r>
      <w:proofErr w:type="spellStart"/>
      <w:r w:rsidRPr="00B41064">
        <w:rPr>
          <w:rFonts w:ascii="Times New Roman" w:hAnsi="Times New Roman" w:cs="Times New Roman"/>
          <w:color w:val="000000" w:themeColor="text1"/>
          <w:sz w:val="24"/>
          <w:szCs w:val="24"/>
          <w:lang w:val="en-US"/>
        </w:rPr>
        <w:t>Girinka</w:t>
      </w:r>
      <w:proofErr w:type="spellEnd"/>
      <w:r w:rsidRPr="00B41064">
        <w:rPr>
          <w:rFonts w:ascii="Times New Roman" w:hAnsi="Times New Roman" w:cs="Times New Roman"/>
          <w:color w:val="000000" w:themeColor="text1"/>
          <w:sz w:val="24"/>
          <w:szCs w:val="24"/>
          <w:lang w:val="en-US"/>
        </w:rPr>
        <w:t xml:space="preserve"> program beneficiaries</w:t>
      </w:r>
    </w:p>
    <w:p w:rsidR="009B606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.Increased monthly </w:t>
      </w:r>
      <w:r w:rsidR="00B94B3A" w:rsidRPr="00B41064">
        <w:rPr>
          <w:rFonts w:ascii="Times New Roman" w:hAnsi="Times New Roman" w:cs="Times New Roman"/>
          <w:color w:val="000000" w:themeColor="text1"/>
          <w:sz w:val="24"/>
          <w:szCs w:val="24"/>
          <w:lang w:val="en-US"/>
        </w:rPr>
        <w:t>income helps</w:t>
      </w:r>
      <w:r w:rsidRPr="00B41064">
        <w:rPr>
          <w:rFonts w:ascii="Times New Roman" w:hAnsi="Times New Roman" w:cs="Times New Roman"/>
          <w:color w:val="000000" w:themeColor="text1"/>
          <w:sz w:val="24"/>
          <w:szCs w:val="24"/>
          <w:lang w:val="en-US"/>
        </w:rPr>
        <w:t xml:space="preserve"> the respondents to address some of the pressing social issues such </w:t>
      </w:r>
      <w:r w:rsidR="00B94B3A" w:rsidRPr="00B41064">
        <w:rPr>
          <w:rFonts w:ascii="Times New Roman" w:hAnsi="Times New Roman" w:cs="Times New Roman"/>
          <w:color w:val="000000" w:themeColor="text1"/>
          <w:sz w:val="24"/>
          <w:szCs w:val="24"/>
          <w:lang w:val="en-US"/>
        </w:rPr>
        <w:t>as obtaining the</w:t>
      </w:r>
      <w:r w:rsidRPr="00B41064">
        <w:rPr>
          <w:rFonts w:ascii="Times New Roman" w:hAnsi="Times New Roman" w:cs="Times New Roman"/>
          <w:color w:val="000000" w:themeColor="text1"/>
          <w:sz w:val="24"/>
          <w:szCs w:val="24"/>
          <w:lang w:val="en-US"/>
        </w:rPr>
        <w:t xml:space="preserve"> need for affordable housing and other necessities of </w:t>
      </w:r>
      <w:r w:rsidR="00B94B3A" w:rsidRPr="00B41064">
        <w:rPr>
          <w:rFonts w:ascii="Times New Roman" w:hAnsi="Times New Roman" w:cs="Times New Roman"/>
          <w:color w:val="000000" w:themeColor="text1"/>
          <w:sz w:val="24"/>
          <w:szCs w:val="24"/>
          <w:lang w:val="en-US"/>
        </w:rPr>
        <w:t>life. The</w:t>
      </w:r>
      <w:r w:rsidRPr="00B41064">
        <w:rPr>
          <w:rFonts w:ascii="Times New Roman" w:hAnsi="Times New Roman" w:cs="Times New Roman"/>
          <w:color w:val="000000" w:themeColor="text1"/>
          <w:sz w:val="24"/>
          <w:szCs w:val="24"/>
          <w:lang w:val="en-US"/>
        </w:rPr>
        <w:t xml:space="preserve"> productive land is </w:t>
      </w:r>
      <w:r w:rsidR="006A23CC" w:rsidRPr="00B41064">
        <w:rPr>
          <w:rFonts w:ascii="Times New Roman" w:hAnsi="Times New Roman" w:cs="Times New Roman"/>
          <w:color w:val="000000" w:themeColor="text1"/>
          <w:sz w:val="24"/>
          <w:szCs w:val="24"/>
          <w:lang w:val="en-US"/>
        </w:rPr>
        <w:t>due to</w:t>
      </w:r>
      <w:r w:rsidRPr="00B41064">
        <w:rPr>
          <w:rFonts w:ascii="Times New Roman" w:hAnsi="Times New Roman" w:cs="Times New Roman"/>
          <w:color w:val="000000" w:themeColor="text1"/>
          <w:sz w:val="24"/>
          <w:szCs w:val="24"/>
          <w:lang w:val="en-US"/>
        </w:rPr>
        <w:t xml:space="preserve"> the use of organic manure and resulting in food security. </w:t>
      </w:r>
    </w:p>
    <w:p w:rsidR="008B342C" w:rsidRPr="00B41064" w:rsidRDefault="004669DC" w:rsidP="00B41064">
      <w:pPr>
        <w:spacing w:line="360" w:lineRule="auto"/>
        <w:jc w:val="both"/>
        <w:rPr>
          <w:rFonts w:ascii="Times New Roman" w:hAnsi="Times New Roman" w:cs="Times New Roman"/>
          <w:color w:val="000000" w:themeColor="text1"/>
          <w:sz w:val="24"/>
          <w:szCs w:val="24"/>
          <w:lang w:val="en-US"/>
        </w:rPr>
      </w:pPr>
      <w:proofErr w:type="gramStart"/>
      <w:r w:rsidRPr="00B41064">
        <w:rPr>
          <w:rFonts w:ascii="Times New Roman" w:hAnsi="Times New Roman" w:cs="Times New Roman"/>
          <w:color w:val="000000" w:themeColor="text1"/>
          <w:sz w:val="24"/>
          <w:szCs w:val="24"/>
          <w:lang w:val="en-US"/>
        </w:rPr>
        <w:t xml:space="preserve">Availability of </w:t>
      </w:r>
      <w:r w:rsidR="006A23CC" w:rsidRPr="00B41064">
        <w:rPr>
          <w:rFonts w:ascii="Times New Roman" w:hAnsi="Times New Roman" w:cs="Times New Roman"/>
          <w:color w:val="000000" w:themeColor="text1"/>
          <w:sz w:val="24"/>
          <w:szCs w:val="24"/>
          <w:lang w:val="en-US"/>
        </w:rPr>
        <w:t>vegetables that results</w:t>
      </w:r>
      <w:r w:rsidR="00B94B3A" w:rsidRPr="00B41064">
        <w:rPr>
          <w:rFonts w:ascii="Times New Roman" w:hAnsi="Times New Roman" w:cs="Times New Roman"/>
          <w:color w:val="000000" w:themeColor="text1"/>
          <w:sz w:val="24"/>
          <w:szCs w:val="24"/>
          <w:lang w:val="en-US"/>
        </w:rPr>
        <w:t xml:space="preserve"> in diminution of stunting among</w:t>
      </w:r>
      <w:r w:rsidR="00AC1904" w:rsidRPr="00B41064">
        <w:rPr>
          <w:rFonts w:ascii="Times New Roman" w:hAnsi="Times New Roman" w:cs="Times New Roman"/>
          <w:color w:val="000000" w:themeColor="text1"/>
          <w:sz w:val="24"/>
          <w:szCs w:val="24"/>
          <w:lang w:val="en-US"/>
        </w:rPr>
        <w:t xml:space="preserve"> children </w:t>
      </w:r>
      <w:proofErr w:type="spellStart"/>
      <w:r w:rsidR="00AC1904" w:rsidRPr="00B41064">
        <w:rPr>
          <w:rFonts w:ascii="Times New Roman" w:hAnsi="Times New Roman" w:cs="Times New Roman"/>
          <w:color w:val="000000" w:themeColor="text1"/>
          <w:sz w:val="24"/>
          <w:szCs w:val="24"/>
          <w:lang w:val="en-US"/>
        </w:rPr>
        <w:t>andi</w:t>
      </w:r>
      <w:r w:rsidR="00B94B3A" w:rsidRPr="00B41064">
        <w:rPr>
          <w:rFonts w:ascii="Times New Roman" w:hAnsi="Times New Roman" w:cs="Times New Roman"/>
          <w:color w:val="000000" w:themeColor="text1"/>
          <w:sz w:val="24"/>
          <w:szCs w:val="24"/>
          <w:lang w:val="en-US"/>
        </w:rPr>
        <w:t>ncreasedsocial</w:t>
      </w:r>
      <w:r w:rsidR="008B342C" w:rsidRPr="00B41064">
        <w:rPr>
          <w:rFonts w:ascii="Times New Roman" w:hAnsi="Times New Roman" w:cs="Times New Roman"/>
          <w:color w:val="000000" w:themeColor="text1"/>
          <w:sz w:val="24"/>
          <w:szCs w:val="24"/>
          <w:lang w:val="en-US"/>
        </w:rPr>
        <w:t>cohesionamong</w:t>
      </w:r>
      <w:r w:rsidR="009B6061" w:rsidRPr="00B41064">
        <w:rPr>
          <w:rFonts w:ascii="Times New Roman" w:hAnsi="Times New Roman" w:cs="Times New Roman"/>
          <w:color w:val="000000" w:themeColor="text1"/>
          <w:sz w:val="24"/>
          <w:szCs w:val="24"/>
          <w:lang w:val="en-US"/>
        </w:rPr>
        <w:t>Girinka</w:t>
      </w:r>
      <w:proofErr w:type="spellEnd"/>
      <w:r w:rsidR="009B6061" w:rsidRPr="00B41064">
        <w:rPr>
          <w:rFonts w:ascii="Times New Roman" w:hAnsi="Times New Roman" w:cs="Times New Roman"/>
          <w:color w:val="000000" w:themeColor="text1"/>
          <w:sz w:val="24"/>
          <w:szCs w:val="24"/>
          <w:lang w:val="en-US"/>
        </w:rPr>
        <w:t xml:space="preserve"> beneficiaries</w:t>
      </w:r>
      <w:r w:rsidR="008B342C" w:rsidRPr="00B41064">
        <w:rPr>
          <w:rFonts w:ascii="Times New Roman" w:hAnsi="Times New Roman" w:cs="Times New Roman"/>
          <w:color w:val="000000" w:themeColor="text1"/>
          <w:sz w:val="24"/>
          <w:szCs w:val="24"/>
          <w:lang w:val="en-US"/>
        </w:rPr>
        <w:t>.</w:t>
      </w:r>
      <w:proofErr w:type="gramEnd"/>
    </w:p>
    <w:p w:rsidR="00A546B1" w:rsidRPr="00B41064" w:rsidRDefault="004669DC" w:rsidP="00B41064">
      <w:pPr>
        <w:spacing w:line="360" w:lineRule="auto"/>
        <w:jc w:val="both"/>
        <w:rPr>
          <w:rFonts w:ascii="Times New Roman" w:hAnsi="Times New Roman" w:cs="Times New Roman"/>
          <w:color w:val="000000" w:themeColor="text1"/>
          <w:sz w:val="24"/>
          <w:szCs w:val="24"/>
          <w:lang w:val="en-US"/>
        </w:rPr>
      </w:pPr>
      <w:r w:rsidRPr="00B41064">
        <w:rPr>
          <w:rFonts w:ascii="Times New Roman" w:hAnsi="Times New Roman" w:cs="Times New Roman"/>
          <w:color w:val="000000" w:themeColor="text1"/>
          <w:sz w:val="24"/>
          <w:szCs w:val="24"/>
          <w:lang w:val="en-US"/>
        </w:rPr>
        <w:t xml:space="preserve"> In general the research has shown </w:t>
      </w:r>
      <w:r w:rsidR="006A23CC" w:rsidRPr="00B41064">
        <w:rPr>
          <w:rFonts w:ascii="Times New Roman" w:hAnsi="Times New Roman" w:cs="Times New Roman"/>
          <w:color w:val="000000" w:themeColor="text1"/>
          <w:sz w:val="24"/>
          <w:szCs w:val="24"/>
          <w:lang w:val="en-US"/>
        </w:rPr>
        <w:t xml:space="preserve">that </w:t>
      </w:r>
      <w:proofErr w:type="spellStart"/>
      <w:r w:rsidR="006A23CC" w:rsidRPr="00B41064">
        <w:rPr>
          <w:rFonts w:ascii="Times New Roman" w:hAnsi="Times New Roman" w:cs="Times New Roman"/>
          <w:color w:val="000000" w:themeColor="text1"/>
          <w:sz w:val="24"/>
          <w:szCs w:val="24"/>
          <w:lang w:val="en-US"/>
        </w:rPr>
        <w:t>the</w:t>
      </w:r>
      <w:r w:rsidRPr="00B41064">
        <w:rPr>
          <w:rFonts w:ascii="Times New Roman" w:hAnsi="Times New Roman" w:cs="Times New Roman"/>
          <w:color w:val="000000" w:themeColor="text1"/>
          <w:sz w:val="24"/>
          <w:szCs w:val="24"/>
          <w:lang w:val="en-US"/>
        </w:rPr>
        <w:t>Girinka</w:t>
      </w:r>
      <w:proofErr w:type="spellEnd"/>
      <w:r w:rsidRPr="00B41064">
        <w:rPr>
          <w:rFonts w:ascii="Times New Roman" w:hAnsi="Times New Roman" w:cs="Times New Roman"/>
          <w:color w:val="000000" w:themeColor="text1"/>
          <w:sz w:val="24"/>
          <w:szCs w:val="24"/>
          <w:lang w:val="en-US"/>
        </w:rPr>
        <w:t xml:space="preserve"> program has brought </w:t>
      </w:r>
      <w:r w:rsidR="00B94B3A" w:rsidRPr="00B41064">
        <w:rPr>
          <w:rFonts w:ascii="Times New Roman" w:hAnsi="Times New Roman" w:cs="Times New Roman"/>
          <w:color w:val="000000" w:themeColor="text1"/>
          <w:sz w:val="24"/>
          <w:szCs w:val="24"/>
          <w:lang w:val="en-US"/>
        </w:rPr>
        <w:t xml:space="preserve">many </w:t>
      </w:r>
      <w:proofErr w:type="spellStart"/>
      <w:r w:rsidR="00B94B3A" w:rsidRPr="00B41064">
        <w:rPr>
          <w:rFonts w:ascii="Times New Roman" w:hAnsi="Times New Roman" w:cs="Times New Roman"/>
          <w:color w:val="000000" w:themeColor="text1"/>
          <w:sz w:val="24"/>
          <w:szCs w:val="24"/>
          <w:lang w:val="en-US"/>
        </w:rPr>
        <w:t>positive</w:t>
      </w:r>
      <w:r w:rsidRPr="00B41064">
        <w:rPr>
          <w:rFonts w:ascii="Times New Roman" w:hAnsi="Times New Roman" w:cs="Times New Roman"/>
          <w:color w:val="000000" w:themeColor="text1"/>
          <w:sz w:val="24"/>
          <w:szCs w:val="24"/>
          <w:lang w:val="en-US"/>
        </w:rPr>
        <w:t>changes</w:t>
      </w:r>
      <w:proofErr w:type="spellEnd"/>
      <w:r w:rsidRPr="00B41064">
        <w:rPr>
          <w:rFonts w:ascii="Times New Roman" w:hAnsi="Times New Roman" w:cs="Times New Roman"/>
          <w:color w:val="000000" w:themeColor="text1"/>
          <w:sz w:val="24"/>
          <w:szCs w:val="24"/>
          <w:lang w:val="en-US"/>
        </w:rPr>
        <w:t xml:space="preserve"> in all aspects of </w:t>
      </w:r>
      <w:r w:rsidR="006A23CC" w:rsidRPr="00B41064">
        <w:rPr>
          <w:rFonts w:ascii="Times New Roman" w:hAnsi="Times New Roman" w:cs="Times New Roman"/>
          <w:color w:val="000000" w:themeColor="text1"/>
          <w:sz w:val="24"/>
          <w:szCs w:val="24"/>
          <w:lang w:val="en-US"/>
        </w:rPr>
        <w:t xml:space="preserve">life </w:t>
      </w:r>
      <w:proofErr w:type="spellStart"/>
      <w:r w:rsidR="006A23CC" w:rsidRPr="00B41064">
        <w:rPr>
          <w:rFonts w:ascii="Times New Roman" w:hAnsi="Times New Roman" w:cs="Times New Roman"/>
          <w:color w:val="000000" w:themeColor="text1"/>
          <w:sz w:val="24"/>
          <w:szCs w:val="24"/>
          <w:lang w:val="en-US"/>
        </w:rPr>
        <w:t>of</w:t>
      </w:r>
      <w:r w:rsidR="00B94B3A" w:rsidRPr="00B41064">
        <w:rPr>
          <w:rFonts w:ascii="Times New Roman" w:hAnsi="Times New Roman" w:cs="Times New Roman"/>
          <w:color w:val="000000" w:themeColor="text1"/>
          <w:sz w:val="24"/>
          <w:szCs w:val="24"/>
          <w:lang w:val="en-US"/>
        </w:rPr>
        <w:t>Girinka</w:t>
      </w:r>
      <w:r w:rsidR="006277EF" w:rsidRPr="00B41064">
        <w:rPr>
          <w:rFonts w:ascii="Times New Roman" w:hAnsi="Times New Roman" w:cs="Times New Roman"/>
          <w:color w:val="000000" w:themeColor="text1"/>
          <w:sz w:val="24"/>
          <w:szCs w:val="24"/>
          <w:lang w:val="en-US"/>
        </w:rPr>
        <w:t>program</w:t>
      </w:r>
      <w:proofErr w:type="spellEnd"/>
      <w:r w:rsidRPr="00B41064">
        <w:rPr>
          <w:rFonts w:ascii="Times New Roman" w:hAnsi="Times New Roman" w:cs="Times New Roman"/>
          <w:color w:val="000000" w:themeColor="text1"/>
          <w:sz w:val="24"/>
          <w:szCs w:val="24"/>
          <w:lang w:val="en-US"/>
        </w:rPr>
        <w:t xml:space="preserve"> beneficiaries both economically and socially.</w:t>
      </w:r>
    </w:p>
    <w:p w:rsidR="00A546B1" w:rsidRPr="00B41064" w:rsidRDefault="004669DC" w:rsidP="00B41064">
      <w:pPr>
        <w:pStyle w:val="NoSpacing"/>
        <w:tabs>
          <w:tab w:val="left" w:pos="6045"/>
        </w:tabs>
        <w:spacing w:line="360" w:lineRule="auto"/>
        <w:jc w:val="both"/>
        <w:rPr>
          <w:rFonts w:ascii="Times New Roman" w:hAnsi="Times New Roman" w:cs="Times New Roman"/>
          <w:b/>
          <w:bCs/>
          <w:color w:val="000000" w:themeColor="text1"/>
          <w:sz w:val="24"/>
          <w:szCs w:val="24"/>
        </w:rPr>
      </w:pPr>
      <w:r w:rsidRPr="00B41064">
        <w:rPr>
          <w:rFonts w:ascii="Times New Roman" w:hAnsi="Times New Roman" w:cs="Times New Roman"/>
          <w:b/>
          <w:bCs/>
          <w:color w:val="000000" w:themeColor="text1"/>
          <w:sz w:val="24"/>
          <w:szCs w:val="24"/>
          <w:lang w:val="en-US"/>
        </w:rPr>
        <w:t>Objective 3</w:t>
      </w:r>
      <w:r w:rsidR="006A23CC" w:rsidRPr="00B41064">
        <w:rPr>
          <w:rFonts w:ascii="Times New Roman" w:hAnsi="Times New Roman" w:cs="Times New Roman"/>
          <w:b/>
          <w:bCs/>
          <w:color w:val="000000" w:themeColor="text1"/>
          <w:sz w:val="24"/>
          <w:szCs w:val="24"/>
          <w:lang w:val="en-US"/>
        </w:rPr>
        <w:t>:</w:t>
      </w:r>
      <w:r w:rsidR="006A23CC" w:rsidRPr="00B41064">
        <w:rPr>
          <w:rFonts w:ascii="Times New Roman" w:hAnsi="Times New Roman" w:cs="Times New Roman"/>
          <w:b/>
          <w:bCs/>
          <w:color w:val="000000" w:themeColor="text1"/>
          <w:sz w:val="24"/>
          <w:szCs w:val="24"/>
        </w:rPr>
        <w:t xml:space="preserve"> To</w:t>
      </w:r>
      <w:r w:rsidRPr="00B41064">
        <w:rPr>
          <w:rFonts w:ascii="Times New Roman" w:hAnsi="Times New Roman" w:cs="Times New Roman"/>
          <w:b/>
          <w:bCs/>
          <w:color w:val="000000" w:themeColor="text1"/>
          <w:sz w:val="24"/>
          <w:szCs w:val="24"/>
        </w:rPr>
        <w:t xml:space="preserve"> highlight the challenges faced by </w:t>
      </w:r>
      <w:proofErr w:type="spellStart"/>
      <w:r w:rsidRPr="00B41064">
        <w:rPr>
          <w:rFonts w:ascii="Times New Roman" w:hAnsi="Times New Roman" w:cs="Times New Roman"/>
          <w:b/>
          <w:bCs/>
          <w:color w:val="000000" w:themeColor="text1"/>
          <w:sz w:val="24"/>
          <w:szCs w:val="24"/>
        </w:rPr>
        <w:t>Girinka</w:t>
      </w:r>
      <w:proofErr w:type="spellEnd"/>
      <w:r w:rsidRPr="00B41064">
        <w:rPr>
          <w:rFonts w:ascii="Times New Roman" w:hAnsi="Times New Roman" w:cs="Times New Roman"/>
          <w:b/>
          <w:bCs/>
          <w:color w:val="000000" w:themeColor="text1"/>
          <w:sz w:val="24"/>
          <w:szCs w:val="24"/>
        </w:rPr>
        <w:t xml:space="preserve"> Programme in </w:t>
      </w:r>
      <w:proofErr w:type="spellStart"/>
      <w:r w:rsidRPr="00B41064">
        <w:rPr>
          <w:rFonts w:ascii="Times New Roman" w:hAnsi="Times New Roman" w:cs="Times New Roman"/>
          <w:b/>
          <w:bCs/>
          <w:color w:val="000000" w:themeColor="text1"/>
          <w:sz w:val="24"/>
          <w:szCs w:val="24"/>
        </w:rPr>
        <w:t>Rangiro</w:t>
      </w:r>
      <w:proofErr w:type="spellEnd"/>
      <w:r w:rsidRPr="00B41064">
        <w:rPr>
          <w:rFonts w:ascii="Times New Roman" w:hAnsi="Times New Roman" w:cs="Times New Roman"/>
          <w:b/>
          <w:bCs/>
          <w:color w:val="000000" w:themeColor="text1"/>
          <w:sz w:val="24"/>
          <w:szCs w:val="24"/>
        </w:rPr>
        <w:t xml:space="preserve"> Sector.</w:t>
      </w:r>
    </w:p>
    <w:p w:rsidR="00A546B1" w:rsidRPr="00B41064" w:rsidRDefault="004669DC" w:rsidP="00B41064">
      <w:pPr>
        <w:pStyle w:val="comp"/>
        <w:spacing w:line="360" w:lineRule="auto"/>
        <w:jc w:val="both"/>
        <w:rPr>
          <w:b/>
          <w:color w:val="000000" w:themeColor="text1"/>
        </w:rPr>
      </w:pPr>
      <w:r w:rsidRPr="00B41064">
        <w:rPr>
          <w:rStyle w:val="NoSpacingChar"/>
          <w:color w:val="000000" w:themeColor="text1"/>
        </w:rPr>
        <w:t xml:space="preserve">The third objective was to highlight </w:t>
      </w:r>
      <w:r w:rsidR="006A23CC" w:rsidRPr="00B41064">
        <w:rPr>
          <w:rStyle w:val="NoSpacingChar"/>
          <w:color w:val="000000" w:themeColor="text1"/>
        </w:rPr>
        <w:t>the main challenges</w:t>
      </w:r>
      <w:r w:rsidRPr="00B41064">
        <w:rPr>
          <w:rStyle w:val="NoSpacingChar"/>
          <w:color w:val="000000" w:themeColor="text1"/>
        </w:rPr>
        <w:t xml:space="preserve"> facing the </w:t>
      </w:r>
      <w:proofErr w:type="spellStart"/>
      <w:r w:rsidRPr="00B41064">
        <w:rPr>
          <w:rStyle w:val="NoSpacingChar"/>
          <w:color w:val="000000" w:themeColor="text1"/>
        </w:rPr>
        <w:t>Girinka</w:t>
      </w:r>
      <w:proofErr w:type="spellEnd"/>
      <w:r w:rsidRPr="00B41064">
        <w:rPr>
          <w:rStyle w:val="NoSpacingChar"/>
          <w:color w:val="000000" w:themeColor="text1"/>
        </w:rPr>
        <w:t xml:space="preserve"> program in </w:t>
      </w:r>
      <w:proofErr w:type="spellStart"/>
      <w:r w:rsidRPr="00B41064">
        <w:rPr>
          <w:rStyle w:val="NoSpacingChar"/>
          <w:color w:val="000000" w:themeColor="text1"/>
        </w:rPr>
        <w:t>Rangiro</w:t>
      </w:r>
      <w:proofErr w:type="spellEnd"/>
      <w:r w:rsidRPr="00B41064">
        <w:rPr>
          <w:rStyle w:val="NoSpacingChar"/>
          <w:color w:val="000000" w:themeColor="text1"/>
        </w:rPr>
        <w:t xml:space="preserve"> Sector. </w:t>
      </w:r>
      <w:r w:rsidRPr="00B41064">
        <w:rPr>
          <w:color w:val="000000" w:themeColor="text1"/>
        </w:rPr>
        <w:t xml:space="preserve">In this study, the respondents showed a high </w:t>
      </w:r>
      <w:r w:rsidR="006A23CC" w:rsidRPr="00B41064">
        <w:rPr>
          <w:color w:val="000000" w:themeColor="text1"/>
        </w:rPr>
        <w:t xml:space="preserve">expectation of </w:t>
      </w:r>
      <w:proofErr w:type="spellStart"/>
      <w:r w:rsidR="006A23CC" w:rsidRPr="00B41064">
        <w:rPr>
          <w:color w:val="000000" w:themeColor="text1"/>
        </w:rPr>
        <w:t>Girinka</w:t>
      </w:r>
      <w:proofErr w:type="spellEnd"/>
      <w:r w:rsidR="006A23CC" w:rsidRPr="00B41064">
        <w:rPr>
          <w:color w:val="000000" w:themeColor="text1"/>
        </w:rPr>
        <w:t xml:space="preserve"> program</w:t>
      </w:r>
      <w:r w:rsidRPr="00B41064">
        <w:rPr>
          <w:color w:val="000000" w:themeColor="text1"/>
        </w:rPr>
        <w:t xml:space="preserve"> and they appreciated its impact in fighting malnutrition, reducing poverty and improving social cohesion. Among the chall</w:t>
      </w:r>
      <w:r w:rsidR="00E85063" w:rsidRPr="00B41064">
        <w:rPr>
          <w:color w:val="000000" w:themeColor="text1"/>
        </w:rPr>
        <w:t xml:space="preserve">enges faced by </w:t>
      </w:r>
      <w:proofErr w:type="spellStart"/>
      <w:r w:rsidR="00E85063" w:rsidRPr="00B41064">
        <w:rPr>
          <w:color w:val="000000" w:themeColor="text1"/>
        </w:rPr>
        <w:t>Girinka</w:t>
      </w:r>
      <w:proofErr w:type="spellEnd"/>
      <w:r w:rsidR="00E85063" w:rsidRPr="00B41064">
        <w:rPr>
          <w:color w:val="000000" w:themeColor="text1"/>
        </w:rPr>
        <w:t xml:space="preserve"> program</w:t>
      </w:r>
      <w:r w:rsidRPr="00B41064">
        <w:rPr>
          <w:color w:val="000000" w:themeColor="text1"/>
        </w:rPr>
        <w:t xml:space="preserve">, Infectious diseases attacking </w:t>
      </w:r>
      <w:r w:rsidR="006A23CC" w:rsidRPr="00B41064">
        <w:rPr>
          <w:color w:val="000000" w:themeColor="text1"/>
        </w:rPr>
        <w:t>cows, Small</w:t>
      </w:r>
      <w:r w:rsidRPr="00B41064">
        <w:rPr>
          <w:color w:val="000000" w:themeColor="text1"/>
        </w:rPr>
        <w:t xml:space="preserve"> grassland for animal </w:t>
      </w:r>
      <w:r w:rsidR="006A23CC" w:rsidRPr="00B41064">
        <w:rPr>
          <w:color w:val="000000" w:themeColor="text1"/>
        </w:rPr>
        <w:t>husbandry,</w:t>
      </w:r>
      <w:r w:rsidR="00697868" w:rsidRPr="00B41064">
        <w:rPr>
          <w:color w:val="000000" w:themeColor="text1"/>
        </w:rPr>
        <w:t xml:space="preserve"> steeling the cow all have been the most declared by the respondents and the ways </w:t>
      </w:r>
      <w:r w:rsidR="00FD54DC" w:rsidRPr="00B41064">
        <w:rPr>
          <w:color w:val="000000" w:themeColor="text1"/>
        </w:rPr>
        <w:t>forwarding the</w:t>
      </w:r>
      <w:r w:rsidR="00697868" w:rsidRPr="00B41064">
        <w:rPr>
          <w:color w:val="000000" w:themeColor="text1"/>
        </w:rPr>
        <w:t xml:space="preserve"> challenges have been highlighted.</w:t>
      </w:r>
    </w:p>
    <w:p w:rsidR="00A546B1" w:rsidRPr="00B41064" w:rsidRDefault="004669DC" w:rsidP="00B41064">
      <w:pPr>
        <w:pStyle w:val="comp"/>
        <w:spacing w:line="360" w:lineRule="auto"/>
        <w:jc w:val="both"/>
        <w:rPr>
          <w:color w:val="000000" w:themeColor="text1"/>
        </w:rPr>
      </w:pPr>
      <w:r w:rsidRPr="00B41064">
        <w:rPr>
          <w:color w:val="000000" w:themeColor="text1"/>
        </w:rPr>
        <w:t>Today, the Gover</w:t>
      </w:r>
      <w:r w:rsidR="00697868" w:rsidRPr="00B41064">
        <w:rPr>
          <w:color w:val="000000" w:themeColor="text1"/>
        </w:rPr>
        <w:t xml:space="preserve">nment in collaboration with </w:t>
      </w:r>
      <w:proofErr w:type="spellStart"/>
      <w:r w:rsidR="00697868" w:rsidRPr="00B41064">
        <w:rPr>
          <w:color w:val="000000" w:themeColor="text1"/>
        </w:rPr>
        <w:t>Girinka</w:t>
      </w:r>
      <w:proofErr w:type="spellEnd"/>
      <w:r w:rsidR="00697868" w:rsidRPr="00B41064">
        <w:rPr>
          <w:color w:val="000000" w:themeColor="text1"/>
        </w:rPr>
        <w:t xml:space="preserve"> beneficiaries and its </w:t>
      </w:r>
      <w:r w:rsidR="006A23CC" w:rsidRPr="00B41064">
        <w:rPr>
          <w:color w:val="000000" w:themeColor="text1"/>
        </w:rPr>
        <w:t>partners</w:t>
      </w:r>
      <w:r w:rsidRPr="00B41064">
        <w:rPr>
          <w:color w:val="000000" w:themeColor="text1"/>
        </w:rPr>
        <w:t xml:space="preserve"> is determined to address the above mentioned challenges and make the implementation of </w:t>
      </w:r>
      <w:proofErr w:type="spellStart"/>
      <w:r w:rsidRPr="00B41064">
        <w:rPr>
          <w:color w:val="000000" w:themeColor="text1"/>
        </w:rPr>
        <w:t>Girin</w:t>
      </w:r>
      <w:r w:rsidR="00E85063" w:rsidRPr="00B41064">
        <w:rPr>
          <w:color w:val="000000" w:themeColor="text1"/>
        </w:rPr>
        <w:t>ka</w:t>
      </w:r>
      <w:proofErr w:type="spellEnd"/>
      <w:r w:rsidR="00E85063" w:rsidRPr="00B41064">
        <w:rPr>
          <w:color w:val="000000" w:themeColor="text1"/>
        </w:rPr>
        <w:t xml:space="preserve"> program</w:t>
      </w:r>
      <w:r w:rsidRPr="00B41064">
        <w:rPr>
          <w:color w:val="000000" w:themeColor="text1"/>
        </w:rPr>
        <w:t xml:space="preserve"> impactful. </w:t>
      </w:r>
    </w:p>
    <w:p w:rsidR="00A546B1" w:rsidRPr="00B41064" w:rsidRDefault="004669DC" w:rsidP="00B41064">
      <w:pPr>
        <w:pStyle w:val="Heading2"/>
        <w:spacing w:line="360" w:lineRule="auto"/>
        <w:rPr>
          <w:color w:val="000000" w:themeColor="text1"/>
          <w:sz w:val="24"/>
          <w:szCs w:val="24"/>
        </w:rPr>
      </w:pPr>
      <w:bookmarkStart w:id="211" w:name="_Toc84925172"/>
      <w:r w:rsidRPr="00B41064">
        <w:rPr>
          <w:color w:val="000000" w:themeColor="text1"/>
          <w:sz w:val="24"/>
          <w:szCs w:val="24"/>
        </w:rPr>
        <w:t>5.3 RECOMMANDATION</w:t>
      </w:r>
      <w:r w:rsidR="002F32C3" w:rsidRPr="00B41064">
        <w:rPr>
          <w:color w:val="000000" w:themeColor="text1"/>
          <w:sz w:val="24"/>
          <w:szCs w:val="24"/>
        </w:rPr>
        <w:t>S</w:t>
      </w:r>
      <w:bookmarkEnd w:id="211"/>
    </w:p>
    <w:p w:rsidR="00B742D5" w:rsidRPr="00B41064" w:rsidRDefault="00EB7F96" w:rsidP="00B41064">
      <w:pPr>
        <w:pStyle w:val="comp"/>
        <w:spacing w:line="360" w:lineRule="auto"/>
        <w:jc w:val="both"/>
        <w:rPr>
          <w:color w:val="000000" w:themeColor="text1"/>
        </w:rPr>
      </w:pPr>
      <w:proofErr w:type="spellStart"/>
      <w:r w:rsidRPr="00B41064">
        <w:rPr>
          <w:color w:val="000000" w:themeColor="text1"/>
        </w:rPr>
        <w:t>Girinka</w:t>
      </w:r>
      <w:proofErr w:type="spellEnd"/>
      <w:r w:rsidRPr="00B41064">
        <w:rPr>
          <w:color w:val="000000" w:themeColor="text1"/>
        </w:rPr>
        <w:t xml:space="preserve"> program is very important in the Rwandan society and requires continuous investmen</w:t>
      </w:r>
      <w:r w:rsidR="00B85469" w:rsidRPr="00B41064">
        <w:rPr>
          <w:color w:val="000000" w:themeColor="text1"/>
        </w:rPr>
        <w:t>t and support for its successful</w:t>
      </w:r>
      <w:r w:rsidRPr="00B41064">
        <w:rPr>
          <w:color w:val="000000" w:themeColor="text1"/>
        </w:rPr>
        <w:t xml:space="preserve"> achievement. It is beyond its primary role of poverty and childhood malnutrition reduction as it was </w:t>
      </w:r>
      <w:r w:rsidR="00B85469" w:rsidRPr="00B41064">
        <w:rPr>
          <w:color w:val="000000" w:themeColor="text1"/>
        </w:rPr>
        <w:t xml:space="preserve">found. </w:t>
      </w:r>
      <w:r w:rsidRPr="00B41064">
        <w:rPr>
          <w:color w:val="000000" w:themeColor="text1"/>
        </w:rPr>
        <w:t xml:space="preserve">In the result, it thus, requires proper planning and management to ensure sustainability and successful implementation of the program. </w:t>
      </w:r>
    </w:p>
    <w:p w:rsidR="00EB7F96" w:rsidRPr="00B41064" w:rsidRDefault="00EB7F96" w:rsidP="00B41064">
      <w:pPr>
        <w:pStyle w:val="comp"/>
        <w:spacing w:line="360" w:lineRule="auto"/>
        <w:jc w:val="both"/>
        <w:rPr>
          <w:color w:val="000000" w:themeColor="text1"/>
        </w:rPr>
      </w:pPr>
      <w:r w:rsidRPr="00B41064">
        <w:rPr>
          <w:color w:val="000000" w:themeColor="text1"/>
        </w:rPr>
        <w:lastRenderedPageBreak/>
        <w:t>Furthermore the reco</w:t>
      </w:r>
      <w:r w:rsidR="00D73868" w:rsidRPr="00B41064">
        <w:rPr>
          <w:color w:val="000000" w:themeColor="text1"/>
        </w:rPr>
        <w:t xml:space="preserve">mmendations </w:t>
      </w:r>
      <w:r w:rsidRPr="00B41064">
        <w:rPr>
          <w:color w:val="000000" w:themeColor="text1"/>
        </w:rPr>
        <w:t xml:space="preserve">were suggested: </w:t>
      </w:r>
    </w:p>
    <w:p w:rsidR="0023341B" w:rsidRPr="00B41064" w:rsidRDefault="00E07C4C" w:rsidP="00B41064">
      <w:pPr>
        <w:pStyle w:val="comp"/>
        <w:spacing w:line="360" w:lineRule="auto"/>
        <w:jc w:val="both"/>
        <w:rPr>
          <w:color w:val="000000" w:themeColor="text1"/>
        </w:rPr>
      </w:pPr>
      <w:r w:rsidRPr="00B41064">
        <w:rPr>
          <w:color w:val="000000" w:themeColor="text1"/>
        </w:rPr>
        <w:t xml:space="preserve">1.The central Government should </w:t>
      </w:r>
      <w:r w:rsidR="0023341B" w:rsidRPr="00B41064">
        <w:rPr>
          <w:color w:val="000000" w:themeColor="text1"/>
        </w:rPr>
        <w:t xml:space="preserve">continue to </w:t>
      </w:r>
      <w:r w:rsidRPr="00B41064">
        <w:rPr>
          <w:color w:val="000000" w:themeColor="text1"/>
        </w:rPr>
        <w:t>allow and facilitate in place the private veterinary service provider and agro-vets’ inputs suppliers in order to have more milk increased for sell and home use, and disease cases in several areas will be reduced due to the private veterinarians that established in different corners of the sector.</w:t>
      </w:r>
    </w:p>
    <w:p w:rsidR="0023341B" w:rsidRPr="00B41064" w:rsidRDefault="00E07C4C" w:rsidP="00B41064">
      <w:pPr>
        <w:pStyle w:val="comp"/>
        <w:spacing w:line="360" w:lineRule="auto"/>
        <w:jc w:val="both"/>
        <w:rPr>
          <w:color w:val="000000" w:themeColor="text1"/>
        </w:rPr>
      </w:pPr>
      <w:r w:rsidRPr="00B41064">
        <w:rPr>
          <w:color w:val="000000" w:themeColor="text1"/>
        </w:rPr>
        <w:t xml:space="preserve"> 2. Local leaders should sensitize the dairy farmers to plant sufficient fodder for their cows, which can take them for the whole year. Fodder can even be planted along the crops field which sometimes can act as soil erosion protection. </w:t>
      </w:r>
    </w:p>
    <w:p w:rsidR="0023341B" w:rsidRPr="00B41064" w:rsidRDefault="00E07C4C" w:rsidP="00B41064">
      <w:pPr>
        <w:pStyle w:val="comp"/>
        <w:spacing w:line="360" w:lineRule="auto"/>
        <w:jc w:val="both"/>
        <w:rPr>
          <w:color w:val="000000" w:themeColor="text1"/>
        </w:rPr>
      </w:pPr>
      <w:r w:rsidRPr="00B41064">
        <w:rPr>
          <w:color w:val="000000" w:themeColor="text1"/>
        </w:rPr>
        <w:t>3. The livestock experts/ veterinarians should have continuous trainings to dairy farmers in general, for sufficient knowledge that could help them in achieving more.</w:t>
      </w:r>
    </w:p>
    <w:p w:rsidR="00E07C4C" w:rsidRPr="00B41064" w:rsidRDefault="00E07C4C" w:rsidP="00B41064">
      <w:pPr>
        <w:pStyle w:val="comp"/>
        <w:spacing w:line="360" w:lineRule="auto"/>
        <w:jc w:val="both"/>
        <w:rPr>
          <w:color w:val="000000" w:themeColor="text1"/>
        </w:rPr>
      </w:pPr>
      <w:r w:rsidRPr="00B41064">
        <w:rPr>
          <w:color w:val="000000" w:themeColor="text1"/>
        </w:rPr>
        <w:t xml:space="preserve"> 4. Crop resi</w:t>
      </w:r>
      <w:r w:rsidR="0023341B" w:rsidRPr="00B41064">
        <w:rPr>
          <w:color w:val="000000" w:themeColor="text1"/>
        </w:rPr>
        <w:t>dues</w:t>
      </w:r>
      <w:r w:rsidRPr="00B41064">
        <w:rPr>
          <w:color w:val="000000" w:themeColor="text1"/>
        </w:rPr>
        <w:t xml:space="preserve"> should be encouraged to be used by </w:t>
      </w:r>
      <w:proofErr w:type="spellStart"/>
      <w:r w:rsidRPr="00B41064">
        <w:rPr>
          <w:color w:val="000000" w:themeColor="text1"/>
        </w:rPr>
        <w:t>Girinka</w:t>
      </w:r>
      <w:proofErr w:type="spellEnd"/>
      <w:r w:rsidRPr="00B41064">
        <w:rPr>
          <w:color w:val="000000" w:themeColor="text1"/>
        </w:rPr>
        <w:t xml:space="preserve"> beneficiaries as feed additional to their cows. Veterinarians should train the dairy farmers on how to treat crop residues for cows to eat them.</w:t>
      </w:r>
    </w:p>
    <w:p w:rsidR="00EB7F96" w:rsidRPr="00B41064" w:rsidRDefault="00EB7F96" w:rsidP="00B41064">
      <w:pPr>
        <w:pStyle w:val="comp"/>
        <w:spacing w:line="360" w:lineRule="auto"/>
        <w:jc w:val="both"/>
        <w:rPr>
          <w:b/>
          <w:color w:val="000000" w:themeColor="text1"/>
        </w:rPr>
      </w:pPr>
      <w:r w:rsidRPr="00B41064">
        <w:rPr>
          <w:color w:val="000000" w:themeColor="text1"/>
        </w:rPr>
        <w:t>.</w:t>
      </w:r>
      <w:r w:rsidR="00657534" w:rsidRPr="00B41064">
        <w:rPr>
          <w:b/>
          <w:color w:val="000000" w:themeColor="text1"/>
        </w:rPr>
        <w:t xml:space="preserve">SUGGESTIONS FOR FURTHER RESEARCH </w:t>
      </w:r>
    </w:p>
    <w:p w:rsidR="00644621" w:rsidRPr="00B41064" w:rsidRDefault="00EB7F96" w:rsidP="00B41064">
      <w:pPr>
        <w:pStyle w:val="comp"/>
        <w:spacing w:line="360" w:lineRule="auto"/>
        <w:jc w:val="both"/>
        <w:rPr>
          <w:color w:val="000000" w:themeColor="text1"/>
        </w:rPr>
      </w:pPr>
      <w:r w:rsidRPr="00B41064">
        <w:rPr>
          <w:color w:val="000000" w:themeColor="text1"/>
        </w:rPr>
        <w:t xml:space="preserve">The researcher limited his research on the contribution of </w:t>
      </w:r>
      <w:proofErr w:type="spellStart"/>
      <w:r w:rsidRPr="00B41064">
        <w:rPr>
          <w:color w:val="000000" w:themeColor="text1"/>
        </w:rPr>
        <w:t>Girinka</w:t>
      </w:r>
      <w:proofErr w:type="spellEnd"/>
      <w:r w:rsidR="00B41064" w:rsidRPr="00B41064">
        <w:rPr>
          <w:color w:val="000000" w:themeColor="text1"/>
        </w:rPr>
        <w:t xml:space="preserve"> </w:t>
      </w:r>
      <w:r w:rsidR="00F85349" w:rsidRPr="00B41064">
        <w:rPr>
          <w:color w:val="000000" w:themeColor="text1"/>
        </w:rPr>
        <w:t xml:space="preserve">program </w:t>
      </w:r>
      <w:r w:rsidR="0030177D" w:rsidRPr="00B41064">
        <w:rPr>
          <w:color w:val="000000" w:themeColor="text1"/>
        </w:rPr>
        <w:t>to the socioeconomic conditions</w:t>
      </w:r>
      <w:r w:rsidR="00F85349" w:rsidRPr="00B41064">
        <w:rPr>
          <w:color w:val="000000" w:themeColor="text1"/>
        </w:rPr>
        <w:t xml:space="preserve"> of its beneficiaries,</w:t>
      </w:r>
      <w:r w:rsidRPr="00B41064">
        <w:rPr>
          <w:color w:val="000000" w:themeColor="text1"/>
        </w:rPr>
        <w:t xml:space="preserve"> however, there are other fur</w:t>
      </w:r>
      <w:r w:rsidR="00644621" w:rsidRPr="00B41064">
        <w:rPr>
          <w:color w:val="000000" w:themeColor="text1"/>
        </w:rPr>
        <w:t xml:space="preserve">ther research areas suggested: </w:t>
      </w:r>
    </w:p>
    <w:p w:rsidR="00F85349" w:rsidRPr="00B41064" w:rsidRDefault="00EB7F96" w:rsidP="00B41064">
      <w:pPr>
        <w:pStyle w:val="comp"/>
        <w:numPr>
          <w:ilvl w:val="0"/>
          <w:numId w:val="23"/>
        </w:numPr>
        <w:spacing w:line="360" w:lineRule="auto"/>
        <w:jc w:val="both"/>
        <w:rPr>
          <w:color w:val="000000" w:themeColor="text1"/>
        </w:rPr>
      </w:pPr>
      <w:r w:rsidRPr="00B41064">
        <w:rPr>
          <w:color w:val="000000" w:themeColor="text1"/>
        </w:rPr>
        <w:t xml:space="preserve">The impact of </w:t>
      </w:r>
      <w:proofErr w:type="spellStart"/>
      <w:r w:rsidRPr="00B41064">
        <w:rPr>
          <w:color w:val="000000" w:themeColor="text1"/>
        </w:rPr>
        <w:t>Girinka</w:t>
      </w:r>
      <w:proofErr w:type="spellEnd"/>
      <w:r w:rsidRPr="00B41064">
        <w:rPr>
          <w:color w:val="000000" w:themeColor="text1"/>
        </w:rPr>
        <w:t xml:space="preserve"> progr</w:t>
      </w:r>
      <w:r w:rsidR="00F85349" w:rsidRPr="00B41064">
        <w:rPr>
          <w:color w:val="000000" w:themeColor="text1"/>
        </w:rPr>
        <w:t>am on milk production in Rwanda</w:t>
      </w:r>
    </w:p>
    <w:p w:rsidR="00A546B1" w:rsidRPr="00B41064" w:rsidRDefault="00EB7F96" w:rsidP="00B41064">
      <w:pPr>
        <w:pStyle w:val="comp"/>
        <w:numPr>
          <w:ilvl w:val="0"/>
          <w:numId w:val="23"/>
        </w:numPr>
        <w:spacing w:line="360" w:lineRule="auto"/>
        <w:jc w:val="both"/>
        <w:rPr>
          <w:color w:val="000000" w:themeColor="text1"/>
        </w:rPr>
      </w:pPr>
      <w:r w:rsidRPr="00B41064">
        <w:rPr>
          <w:color w:val="000000" w:themeColor="text1"/>
        </w:rPr>
        <w:t xml:space="preserve">Role of </w:t>
      </w:r>
      <w:proofErr w:type="spellStart"/>
      <w:r w:rsidRPr="00B41064">
        <w:rPr>
          <w:color w:val="000000" w:themeColor="text1"/>
        </w:rPr>
        <w:t>Girinka</w:t>
      </w:r>
      <w:proofErr w:type="spellEnd"/>
      <w:r w:rsidRPr="00B41064">
        <w:rPr>
          <w:color w:val="000000" w:themeColor="text1"/>
        </w:rPr>
        <w:t xml:space="preserve"> program in development of market structure in Rwanda</w:t>
      </w:r>
    </w:p>
    <w:p w:rsidR="00205384" w:rsidRPr="00B41064" w:rsidRDefault="00205384" w:rsidP="00B41064">
      <w:pPr>
        <w:pStyle w:val="Heading2"/>
        <w:spacing w:line="360" w:lineRule="auto"/>
        <w:rPr>
          <w:color w:val="000000" w:themeColor="text1"/>
          <w:sz w:val="24"/>
          <w:szCs w:val="24"/>
        </w:rPr>
      </w:pPr>
    </w:p>
    <w:p w:rsidR="00B41064" w:rsidRPr="00B41064" w:rsidRDefault="00B41064" w:rsidP="00B41064">
      <w:pPr>
        <w:pStyle w:val="Heading2"/>
        <w:spacing w:line="360" w:lineRule="auto"/>
        <w:rPr>
          <w:color w:val="000000" w:themeColor="text1"/>
          <w:sz w:val="24"/>
          <w:szCs w:val="24"/>
        </w:rPr>
      </w:pPr>
    </w:p>
    <w:p w:rsidR="00B41064" w:rsidRPr="00B41064" w:rsidRDefault="00B41064" w:rsidP="00B41064">
      <w:pPr>
        <w:pStyle w:val="Heading2"/>
        <w:spacing w:line="360" w:lineRule="auto"/>
        <w:rPr>
          <w:color w:val="000000" w:themeColor="text1"/>
          <w:sz w:val="24"/>
          <w:szCs w:val="24"/>
        </w:rPr>
      </w:pPr>
    </w:p>
    <w:p w:rsidR="00B41064" w:rsidRPr="00B41064" w:rsidRDefault="00B41064" w:rsidP="00B41064">
      <w:pPr>
        <w:pStyle w:val="Heading2"/>
        <w:spacing w:line="360" w:lineRule="auto"/>
        <w:rPr>
          <w:color w:val="000000" w:themeColor="text1"/>
          <w:sz w:val="24"/>
          <w:szCs w:val="24"/>
        </w:rPr>
      </w:pPr>
    </w:p>
    <w:p w:rsidR="00B41064" w:rsidRPr="00B41064" w:rsidRDefault="00B41064" w:rsidP="00B41064">
      <w:pPr>
        <w:pStyle w:val="Heading2"/>
        <w:spacing w:line="360" w:lineRule="auto"/>
        <w:rPr>
          <w:color w:val="000000" w:themeColor="text1"/>
          <w:sz w:val="24"/>
          <w:szCs w:val="24"/>
        </w:rPr>
      </w:pPr>
    </w:p>
    <w:p w:rsidR="00B41064" w:rsidRPr="00B41064" w:rsidRDefault="00B41064" w:rsidP="00B41064">
      <w:pPr>
        <w:pStyle w:val="Heading2"/>
        <w:spacing w:line="360" w:lineRule="auto"/>
        <w:rPr>
          <w:color w:val="000000" w:themeColor="text1"/>
          <w:sz w:val="24"/>
          <w:szCs w:val="24"/>
        </w:rPr>
      </w:pPr>
    </w:p>
    <w:p w:rsidR="0028058B" w:rsidRPr="00B41064" w:rsidRDefault="0028058B" w:rsidP="00B41064">
      <w:pPr>
        <w:pStyle w:val="Heading2"/>
        <w:spacing w:line="360" w:lineRule="auto"/>
        <w:rPr>
          <w:rFonts w:eastAsia="SimSun"/>
          <w:color w:val="000000" w:themeColor="text1"/>
          <w:sz w:val="24"/>
          <w:szCs w:val="24"/>
        </w:rPr>
      </w:pPr>
      <w:bookmarkStart w:id="212" w:name="_Toc84925173"/>
      <w:r w:rsidRPr="00B41064">
        <w:rPr>
          <w:rFonts w:eastAsia="SimSun"/>
          <w:color w:val="000000" w:themeColor="text1"/>
          <w:sz w:val="24"/>
          <w:szCs w:val="24"/>
        </w:rPr>
        <w:lastRenderedPageBreak/>
        <w:t>REFERENCES</w:t>
      </w:r>
      <w:bookmarkEnd w:id="212"/>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IFAD, Republic of Rwanda, Country Program Evaluation, Kigali, 2011, p.101. RAB,</w:t>
      </w:r>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 xml:space="preserve">                 The One Cow per Poor Family Program (</w:t>
      </w:r>
      <w:proofErr w:type="spellStart"/>
      <w:r w:rsidRPr="00B41064">
        <w:rPr>
          <w:rFonts w:ascii="Times New Roman" w:eastAsia="SimSun" w:hAnsi="Times New Roman" w:cs="Times New Roman"/>
          <w:color w:val="000000" w:themeColor="text1"/>
          <w:sz w:val="24"/>
          <w:szCs w:val="24"/>
        </w:rPr>
        <w:t>Girinka</w:t>
      </w:r>
      <w:proofErr w:type="spellEnd"/>
      <w:r w:rsidRPr="00B41064">
        <w:rPr>
          <w:rFonts w:ascii="Times New Roman" w:eastAsia="SimSun" w:hAnsi="Times New Roman" w:cs="Times New Roman"/>
          <w:color w:val="000000" w:themeColor="text1"/>
          <w:sz w:val="24"/>
          <w:szCs w:val="24"/>
        </w:rPr>
        <w:t>) in Rwanda, Kigali, 2013, p.2.</w:t>
      </w:r>
    </w:p>
    <w:p w:rsidR="0028058B" w:rsidRPr="00B41064" w:rsidRDefault="0028058B" w:rsidP="00B41064">
      <w:pPr>
        <w:pStyle w:val="NoSpacing"/>
        <w:tabs>
          <w:tab w:val="left" w:pos="6045"/>
        </w:tabs>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Judy L. Baker, 2000. </w:t>
      </w:r>
      <w:proofErr w:type="gramStart"/>
      <w:r w:rsidRPr="00B41064">
        <w:rPr>
          <w:rFonts w:ascii="Times New Roman" w:hAnsi="Times New Roman" w:cs="Times New Roman"/>
          <w:color w:val="000000" w:themeColor="text1"/>
          <w:sz w:val="24"/>
          <w:szCs w:val="24"/>
        </w:rPr>
        <w:t>Evaluating the Impact of Development Projects on Poverty.</w:t>
      </w:r>
      <w:proofErr w:type="gramEnd"/>
    </w:p>
    <w:p w:rsidR="0028058B" w:rsidRPr="00B41064" w:rsidRDefault="0028058B" w:rsidP="00B41064">
      <w:pPr>
        <w:pStyle w:val="NoSpacing"/>
        <w:tabs>
          <w:tab w:val="left" w:pos="6045"/>
        </w:tabs>
        <w:spacing w:line="360" w:lineRule="auto"/>
        <w:ind w:left="720"/>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A Handbook for Practitioners DIRECTIONS IN DEVELOPMENT the    World     </w:t>
      </w:r>
    </w:p>
    <w:p w:rsidR="0028058B" w:rsidRPr="00B41064" w:rsidRDefault="0028058B" w:rsidP="00B41064">
      <w:pPr>
        <w:pStyle w:val="NoSpacing"/>
        <w:tabs>
          <w:tab w:val="left" w:pos="6045"/>
        </w:tabs>
        <w:spacing w:line="360" w:lineRule="auto"/>
        <w:ind w:left="720"/>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Bank           Washington</w:t>
      </w:r>
    </w:p>
    <w:p w:rsidR="0028058B" w:rsidRPr="00B41064" w:rsidRDefault="0028058B" w:rsidP="00B41064">
      <w:pPr>
        <w:pStyle w:val="NoSpacing"/>
        <w:tabs>
          <w:tab w:val="left" w:pos="6045"/>
        </w:tabs>
        <w:spacing w:line="360" w:lineRule="auto"/>
        <w:jc w:val="both"/>
        <w:rPr>
          <w:rFonts w:ascii="Times New Roman" w:hAnsi="Times New Roman" w:cs="Times New Roman"/>
          <w:color w:val="000000" w:themeColor="text1"/>
          <w:sz w:val="24"/>
          <w:szCs w:val="24"/>
        </w:rPr>
      </w:pPr>
      <w:proofErr w:type="spellStart"/>
      <w:r w:rsidRPr="00B41064">
        <w:rPr>
          <w:rFonts w:ascii="Times New Roman" w:eastAsia="SimSun" w:hAnsi="Times New Roman" w:cs="Times New Roman"/>
          <w:color w:val="000000" w:themeColor="text1"/>
          <w:sz w:val="24"/>
          <w:szCs w:val="24"/>
        </w:rPr>
        <w:t>Dr.Nyabinwa</w:t>
      </w:r>
      <w:proofErr w:type="spellEnd"/>
      <w:r w:rsidRPr="00B41064">
        <w:rPr>
          <w:rFonts w:ascii="Times New Roman" w:eastAsia="SimSun" w:hAnsi="Times New Roman" w:cs="Times New Roman"/>
          <w:color w:val="000000" w:themeColor="text1"/>
          <w:sz w:val="24"/>
          <w:szCs w:val="24"/>
        </w:rPr>
        <w:t xml:space="preserve"> P. (November, 2016)</w:t>
      </w:r>
      <w:proofErr w:type="gramStart"/>
      <w:r w:rsidRPr="00B41064">
        <w:rPr>
          <w:rFonts w:ascii="Times New Roman" w:eastAsia="SimSun" w:hAnsi="Times New Roman" w:cs="Times New Roman"/>
          <w:color w:val="000000" w:themeColor="text1"/>
          <w:sz w:val="24"/>
          <w:szCs w:val="24"/>
        </w:rPr>
        <w:t>,Overview</w:t>
      </w:r>
      <w:proofErr w:type="gramEnd"/>
      <w:r w:rsidRPr="00B41064">
        <w:rPr>
          <w:rFonts w:ascii="Times New Roman" w:eastAsia="SimSun" w:hAnsi="Times New Roman" w:cs="Times New Roman"/>
          <w:color w:val="000000" w:themeColor="text1"/>
          <w:sz w:val="24"/>
          <w:szCs w:val="24"/>
        </w:rPr>
        <w:t xml:space="preserve"> of One cow per poor family programme.         </w:t>
      </w:r>
    </w:p>
    <w:p w:rsidR="0028058B" w:rsidRPr="00B41064" w:rsidRDefault="00B41064"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 xml:space="preserve">             </w:t>
      </w:r>
      <w:proofErr w:type="gramStart"/>
      <w:r w:rsidR="0028058B" w:rsidRPr="00B41064">
        <w:rPr>
          <w:rFonts w:ascii="Times New Roman" w:eastAsia="SimSun" w:hAnsi="Times New Roman" w:cs="Times New Roman"/>
          <w:color w:val="000000" w:themeColor="text1"/>
          <w:sz w:val="24"/>
          <w:szCs w:val="24"/>
        </w:rPr>
        <w:t xml:space="preserve">Retrieved from </w:t>
      </w:r>
      <w:hyperlink r:id="rId33" w:history="1">
        <w:r w:rsidR="0028058B" w:rsidRPr="00B41064">
          <w:rPr>
            <w:rStyle w:val="Hyperlink"/>
            <w:rFonts w:ascii="Times New Roman" w:eastAsia="SimSun" w:hAnsi="Times New Roman" w:cs="Times New Roman"/>
            <w:color w:val="000000" w:themeColor="text1"/>
            <w:sz w:val="24"/>
            <w:szCs w:val="24"/>
          </w:rPr>
          <w:t>h</w:t>
        </w:r>
        <w:r w:rsidR="0028058B" w:rsidRPr="00B41064">
          <w:rPr>
            <w:rStyle w:val="Hyperlink"/>
            <w:rFonts w:ascii="Times New Roman" w:eastAsia="SimSun" w:hAnsi="Times New Roman" w:cs="Times New Roman"/>
            <w:color w:val="000000" w:themeColor="text1"/>
            <w:sz w:val="24"/>
            <w:szCs w:val="24"/>
            <w:u w:val="none"/>
          </w:rPr>
          <w:t>ttp://www.minagri.gov.rw</w:t>
        </w:r>
      </w:hyperlink>
      <w:r w:rsidR="0028058B" w:rsidRPr="00B41064">
        <w:rPr>
          <w:rFonts w:ascii="Times New Roman" w:eastAsia="SimSun" w:hAnsi="Times New Roman" w:cs="Times New Roman"/>
          <w:color w:val="000000" w:themeColor="text1"/>
          <w:sz w:val="24"/>
          <w:szCs w:val="24"/>
        </w:rPr>
        <w:t>.</w:t>
      </w:r>
      <w:proofErr w:type="gramEnd"/>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roofErr w:type="spellStart"/>
      <w:r w:rsidRPr="00B41064">
        <w:rPr>
          <w:rFonts w:ascii="Times New Roman" w:eastAsia="SimSun" w:hAnsi="Times New Roman" w:cs="Times New Roman"/>
          <w:color w:val="000000" w:themeColor="text1"/>
          <w:sz w:val="24"/>
          <w:szCs w:val="24"/>
        </w:rPr>
        <w:t>Mudingu</w:t>
      </w:r>
      <w:proofErr w:type="spellEnd"/>
      <w:r w:rsidRPr="00B41064">
        <w:rPr>
          <w:rFonts w:ascii="Times New Roman" w:eastAsia="SimSun" w:hAnsi="Times New Roman" w:cs="Times New Roman"/>
          <w:color w:val="000000" w:themeColor="text1"/>
          <w:sz w:val="24"/>
          <w:szCs w:val="24"/>
        </w:rPr>
        <w:t xml:space="preserve"> J. (November, 2016), </w:t>
      </w:r>
      <w:proofErr w:type="spellStart"/>
      <w:r w:rsidRPr="00B41064">
        <w:rPr>
          <w:rFonts w:ascii="Times New Roman" w:eastAsia="SimSun" w:hAnsi="Times New Roman" w:cs="Times New Roman"/>
          <w:color w:val="000000" w:themeColor="text1"/>
          <w:sz w:val="24"/>
          <w:szCs w:val="24"/>
        </w:rPr>
        <w:t>Girinka</w:t>
      </w:r>
      <w:proofErr w:type="spellEnd"/>
      <w:r w:rsidRPr="00B41064">
        <w:rPr>
          <w:rFonts w:ascii="Times New Roman" w:eastAsia="SimSun" w:hAnsi="Times New Roman" w:cs="Times New Roman"/>
          <w:color w:val="000000" w:themeColor="text1"/>
          <w:sz w:val="24"/>
          <w:szCs w:val="24"/>
        </w:rPr>
        <w:t xml:space="preserve"> Programme transforms live hoods, reconciles      .</w:t>
      </w:r>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
    <w:p w:rsidR="0028058B" w:rsidRPr="00B41064" w:rsidRDefault="00B41064"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 xml:space="preserve">                </w:t>
      </w:r>
      <w:proofErr w:type="gramStart"/>
      <w:r w:rsidR="0028058B" w:rsidRPr="00B41064">
        <w:rPr>
          <w:rFonts w:ascii="Times New Roman" w:eastAsia="SimSun" w:hAnsi="Times New Roman" w:cs="Times New Roman"/>
          <w:color w:val="000000" w:themeColor="text1"/>
          <w:sz w:val="24"/>
          <w:szCs w:val="24"/>
        </w:rPr>
        <w:t xml:space="preserve">Retrieved from </w:t>
      </w:r>
      <w:hyperlink r:id="rId34" w:history="1">
        <w:r w:rsidR="0028058B" w:rsidRPr="00B41064">
          <w:rPr>
            <w:rStyle w:val="Hyperlink"/>
            <w:rFonts w:ascii="Times New Roman" w:eastAsia="SimSun" w:hAnsi="Times New Roman" w:cs="Times New Roman"/>
            <w:color w:val="000000" w:themeColor="text1"/>
            <w:sz w:val="24"/>
            <w:szCs w:val="24"/>
            <w:u w:val="none"/>
          </w:rPr>
          <w:t>http://www.minagri.gov.rw</w:t>
        </w:r>
      </w:hyperlink>
      <w:r w:rsidR="0028058B" w:rsidRPr="00B41064">
        <w:rPr>
          <w:rFonts w:ascii="Times New Roman" w:hAnsi="Times New Roman" w:cs="Times New Roman"/>
          <w:color w:val="000000" w:themeColor="text1"/>
          <w:sz w:val="24"/>
          <w:szCs w:val="24"/>
        </w:rPr>
        <w:t>.</w:t>
      </w:r>
      <w:proofErr w:type="gramEnd"/>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roofErr w:type="gramStart"/>
      <w:r w:rsidRPr="00B41064">
        <w:rPr>
          <w:rFonts w:ascii="Times New Roman" w:eastAsia="SimSun" w:hAnsi="Times New Roman" w:cs="Times New Roman"/>
          <w:color w:val="000000" w:themeColor="text1"/>
          <w:sz w:val="24"/>
          <w:szCs w:val="24"/>
        </w:rPr>
        <w:t>RAB (2016).Deep assessment report.</w:t>
      </w:r>
      <w:proofErr w:type="gramEnd"/>
      <w:r w:rsidRPr="00B41064">
        <w:rPr>
          <w:rFonts w:ascii="Times New Roman" w:eastAsia="SimSun" w:hAnsi="Times New Roman" w:cs="Times New Roman"/>
          <w:color w:val="000000" w:themeColor="text1"/>
          <w:sz w:val="24"/>
          <w:szCs w:val="24"/>
        </w:rPr>
        <w:t xml:space="preserve"> Retrieved from </w:t>
      </w:r>
      <w:hyperlink r:id="rId35" w:history="1">
        <w:r w:rsidRPr="00B41064">
          <w:rPr>
            <w:rStyle w:val="Hyperlink"/>
            <w:rFonts w:ascii="Times New Roman" w:eastAsia="SimSun" w:hAnsi="Times New Roman" w:cs="Times New Roman"/>
            <w:color w:val="000000" w:themeColor="text1"/>
            <w:sz w:val="24"/>
            <w:szCs w:val="24"/>
            <w:u w:val="none"/>
          </w:rPr>
          <w:t>www.rab.gov.rw</w:t>
        </w:r>
      </w:hyperlink>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roofErr w:type="gramStart"/>
      <w:r w:rsidRPr="00B41064">
        <w:rPr>
          <w:rFonts w:ascii="Times New Roman" w:eastAsia="SimSun" w:hAnsi="Times New Roman" w:cs="Times New Roman"/>
          <w:color w:val="000000" w:themeColor="text1"/>
          <w:sz w:val="24"/>
          <w:szCs w:val="24"/>
        </w:rPr>
        <w:t xml:space="preserve">MINALOC (2016).The spatial distribution of the </w:t>
      </w:r>
      <w:proofErr w:type="spellStart"/>
      <w:r w:rsidRPr="00B41064">
        <w:rPr>
          <w:rFonts w:ascii="Times New Roman" w:eastAsia="SimSun" w:hAnsi="Times New Roman" w:cs="Times New Roman"/>
          <w:color w:val="000000" w:themeColor="text1"/>
          <w:sz w:val="24"/>
          <w:szCs w:val="24"/>
        </w:rPr>
        <w:t>Ubudehe</w:t>
      </w:r>
      <w:proofErr w:type="spellEnd"/>
      <w:r w:rsidRPr="00B41064">
        <w:rPr>
          <w:rFonts w:ascii="Times New Roman" w:eastAsia="SimSun" w:hAnsi="Times New Roman" w:cs="Times New Roman"/>
          <w:color w:val="000000" w:themeColor="text1"/>
          <w:sz w:val="24"/>
          <w:szCs w:val="24"/>
        </w:rPr>
        <w:t xml:space="preserve"> categories.</w:t>
      </w:r>
      <w:proofErr w:type="gramEnd"/>
      <w:r w:rsidRPr="00B41064">
        <w:rPr>
          <w:rFonts w:ascii="Times New Roman" w:eastAsia="SimSun" w:hAnsi="Times New Roman" w:cs="Times New Roman"/>
          <w:color w:val="000000" w:themeColor="text1"/>
          <w:sz w:val="24"/>
          <w:szCs w:val="24"/>
        </w:rPr>
        <w:t xml:space="preserve"> Retrieved from  </w:t>
      </w:r>
      <w:r w:rsidR="00B41064" w:rsidRPr="00B41064">
        <w:rPr>
          <w:rFonts w:ascii="Times New Roman" w:eastAsia="SimSun" w:hAnsi="Times New Roman" w:cs="Times New Roman"/>
          <w:color w:val="000000" w:themeColor="text1"/>
          <w:sz w:val="24"/>
          <w:szCs w:val="24"/>
        </w:rPr>
        <w:tab/>
      </w:r>
      <w:r w:rsidRPr="00B41064">
        <w:rPr>
          <w:rFonts w:ascii="Times New Roman" w:eastAsia="SimSun" w:hAnsi="Times New Roman" w:cs="Times New Roman"/>
          <w:color w:val="000000" w:themeColor="text1"/>
          <w:sz w:val="24"/>
          <w:szCs w:val="24"/>
        </w:rPr>
        <w:t xml:space="preserve">   </w:t>
      </w:r>
    </w:p>
    <w:p w:rsidR="0028058B" w:rsidRPr="00B41064" w:rsidRDefault="00B41064"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w:t>
      </w:r>
      <w:hyperlink r:id="rId36" w:history="1">
        <w:r w:rsidR="0028058B" w:rsidRPr="00B41064">
          <w:rPr>
            <w:rStyle w:val="Hyperlink"/>
            <w:rFonts w:ascii="Times New Roman" w:eastAsia="SimSun" w:hAnsi="Times New Roman" w:cs="Times New Roman"/>
            <w:color w:val="000000" w:themeColor="text1"/>
            <w:sz w:val="24"/>
            <w:szCs w:val="24"/>
            <w:u w:val="none"/>
          </w:rPr>
          <w:t>http://www.minaloc.gov.rw</w:t>
        </w:r>
      </w:hyperlink>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roofErr w:type="spellStart"/>
      <w:r w:rsidRPr="00B41064">
        <w:rPr>
          <w:rFonts w:ascii="Times New Roman" w:eastAsia="SimSun" w:hAnsi="Times New Roman" w:cs="Times New Roman"/>
          <w:color w:val="000000" w:themeColor="text1"/>
          <w:sz w:val="24"/>
          <w:szCs w:val="24"/>
        </w:rPr>
        <w:t>Ntirenganya</w:t>
      </w:r>
      <w:proofErr w:type="spellEnd"/>
      <w:r w:rsidRPr="00B41064">
        <w:rPr>
          <w:rFonts w:ascii="Times New Roman" w:eastAsia="SimSun" w:hAnsi="Times New Roman" w:cs="Times New Roman"/>
          <w:color w:val="000000" w:themeColor="text1"/>
          <w:sz w:val="24"/>
          <w:szCs w:val="24"/>
        </w:rPr>
        <w:t xml:space="preserve"> E. (October, 2016). </w:t>
      </w:r>
      <w:proofErr w:type="gramStart"/>
      <w:r w:rsidRPr="00B41064">
        <w:rPr>
          <w:rFonts w:ascii="Times New Roman" w:eastAsia="SimSun" w:hAnsi="Times New Roman" w:cs="Times New Roman"/>
          <w:color w:val="000000" w:themeColor="text1"/>
          <w:sz w:val="24"/>
          <w:szCs w:val="24"/>
        </w:rPr>
        <w:t xml:space="preserve">MINAGRI in new effort to achieve </w:t>
      </w:r>
      <w:proofErr w:type="spellStart"/>
      <w:r w:rsidRPr="00B41064">
        <w:rPr>
          <w:rFonts w:ascii="Times New Roman" w:eastAsia="SimSun" w:hAnsi="Times New Roman" w:cs="Times New Roman"/>
          <w:color w:val="000000" w:themeColor="text1"/>
          <w:sz w:val="24"/>
          <w:szCs w:val="24"/>
        </w:rPr>
        <w:t>Girinka</w:t>
      </w:r>
      <w:proofErr w:type="spellEnd"/>
      <w:r w:rsidRPr="00B41064">
        <w:rPr>
          <w:rFonts w:ascii="Times New Roman" w:eastAsia="SimSun" w:hAnsi="Times New Roman" w:cs="Times New Roman"/>
          <w:color w:val="000000" w:themeColor="text1"/>
          <w:sz w:val="24"/>
          <w:szCs w:val="24"/>
        </w:rPr>
        <w:t xml:space="preserve"> targets.</w:t>
      </w:r>
      <w:proofErr w:type="gramEnd"/>
      <w:r w:rsidR="00B41064" w:rsidRPr="00B41064">
        <w:rPr>
          <w:rFonts w:ascii="Times New Roman" w:eastAsia="SimSun" w:hAnsi="Times New Roman" w:cs="Times New Roman"/>
          <w:color w:val="000000" w:themeColor="text1"/>
          <w:sz w:val="24"/>
          <w:szCs w:val="24"/>
        </w:rPr>
        <w:tab/>
      </w:r>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proofErr w:type="spellStart"/>
      <w:r w:rsidRPr="00B41064">
        <w:rPr>
          <w:rFonts w:ascii="Times New Roman" w:eastAsia="SimSun" w:hAnsi="Times New Roman" w:cs="Times New Roman"/>
          <w:color w:val="000000" w:themeColor="text1"/>
          <w:sz w:val="24"/>
          <w:szCs w:val="24"/>
        </w:rPr>
        <w:t>Mutarutwa</w:t>
      </w:r>
      <w:proofErr w:type="spellEnd"/>
      <w:r w:rsidRPr="00B41064">
        <w:rPr>
          <w:rFonts w:ascii="Times New Roman" w:eastAsia="SimSun" w:hAnsi="Times New Roman" w:cs="Times New Roman"/>
          <w:color w:val="000000" w:themeColor="text1"/>
          <w:sz w:val="24"/>
          <w:szCs w:val="24"/>
        </w:rPr>
        <w:t xml:space="preserve"> N. C. (September, 2014). </w:t>
      </w:r>
      <w:proofErr w:type="gramStart"/>
      <w:r w:rsidRPr="00B41064">
        <w:rPr>
          <w:rFonts w:ascii="Times New Roman" w:eastAsia="SimSun" w:hAnsi="Times New Roman" w:cs="Times New Roman"/>
          <w:color w:val="000000" w:themeColor="text1"/>
          <w:sz w:val="24"/>
          <w:szCs w:val="24"/>
        </w:rPr>
        <w:t xml:space="preserve">The impact of the </w:t>
      </w:r>
      <w:proofErr w:type="spellStart"/>
      <w:r w:rsidRPr="00B41064">
        <w:rPr>
          <w:rFonts w:ascii="Times New Roman" w:eastAsia="SimSun" w:hAnsi="Times New Roman" w:cs="Times New Roman"/>
          <w:color w:val="000000" w:themeColor="text1"/>
          <w:sz w:val="24"/>
          <w:szCs w:val="24"/>
        </w:rPr>
        <w:t>Girinka</w:t>
      </w:r>
      <w:proofErr w:type="spellEnd"/>
      <w:r w:rsidRPr="00B41064">
        <w:rPr>
          <w:rFonts w:ascii="Times New Roman" w:eastAsia="SimSun" w:hAnsi="Times New Roman" w:cs="Times New Roman"/>
          <w:color w:val="000000" w:themeColor="text1"/>
          <w:sz w:val="24"/>
          <w:szCs w:val="24"/>
        </w:rPr>
        <w:t xml:space="preserve"> one cow per poor family.</w:t>
      </w:r>
      <w:proofErr w:type="gramEnd"/>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 xml:space="preserve">                       Programme on household income in </w:t>
      </w:r>
      <w:proofErr w:type="spellStart"/>
      <w:r w:rsidRPr="00B41064">
        <w:rPr>
          <w:rFonts w:ascii="Times New Roman" w:eastAsia="SimSun" w:hAnsi="Times New Roman" w:cs="Times New Roman"/>
          <w:color w:val="000000" w:themeColor="text1"/>
          <w:sz w:val="24"/>
          <w:szCs w:val="24"/>
        </w:rPr>
        <w:t>Gatsibo</w:t>
      </w:r>
      <w:proofErr w:type="spellEnd"/>
      <w:r w:rsidRPr="00B41064">
        <w:rPr>
          <w:rFonts w:ascii="Times New Roman" w:eastAsia="SimSun" w:hAnsi="Times New Roman" w:cs="Times New Roman"/>
          <w:color w:val="000000" w:themeColor="text1"/>
          <w:sz w:val="24"/>
          <w:szCs w:val="24"/>
        </w:rPr>
        <w:t xml:space="preserve"> district, Rwanda. Retrieved from </w:t>
      </w:r>
    </w:p>
    <w:p w:rsidR="0028058B" w:rsidRPr="00B41064" w:rsidRDefault="0028058B" w:rsidP="00B41064">
      <w:pPr>
        <w:pStyle w:val="NoSpacing"/>
        <w:tabs>
          <w:tab w:val="left" w:pos="6045"/>
        </w:tabs>
        <w:spacing w:line="360" w:lineRule="auto"/>
        <w:jc w:val="both"/>
        <w:rPr>
          <w:rFonts w:ascii="Times New Roman" w:eastAsia="SimSun" w:hAnsi="Times New Roman" w:cs="Times New Roman"/>
          <w:color w:val="000000" w:themeColor="text1"/>
          <w:sz w:val="24"/>
          <w:szCs w:val="24"/>
        </w:rPr>
      </w:pPr>
      <w:r w:rsidRPr="00B41064">
        <w:rPr>
          <w:rFonts w:ascii="Times New Roman" w:eastAsia="SimSun" w:hAnsi="Times New Roman" w:cs="Times New Roman"/>
          <w:color w:val="000000" w:themeColor="text1"/>
          <w:sz w:val="24"/>
          <w:szCs w:val="24"/>
        </w:rPr>
        <w:t xml:space="preserve">                       www.etdlibrary.ku.ac.ke.</w:t>
      </w:r>
    </w:p>
    <w:p w:rsidR="00D713C1" w:rsidRDefault="0028058B" w:rsidP="00B41064">
      <w:pPr>
        <w:pStyle w:val="has-text-align-left"/>
        <w:spacing w:line="276" w:lineRule="auto"/>
        <w:jc w:val="both"/>
        <w:rPr>
          <w:rFonts w:eastAsia="SimSun"/>
          <w:color w:val="000000" w:themeColor="text1"/>
        </w:rPr>
      </w:pPr>
      <w:r w:rsidRPr="00B41064">
        <w:rPr>
          <w:rFonts w:eastAsia="SimSun"/>
          <w:color w:val="000000" w:themeColor="text1"/>
        </w:rPr>
        <w:t>.</w:t>
      </w:r>
      <w:proofErr w:type="spellStart"/>
      <w:r w:rsidRPr="00B41064">
        <w:rPr>
          <w:rFonts w:eastAsia="SimSun"/>
          <w:color w:val="000000" w:themeColor="text1"/>
        </w:rPr>
        <w:t>Mudingu</w:t>
      </w:r>
      <w:proofErr w:type="spellEnd"/>
      <w:r w:rsidRPr="00B41064">
        <w:rPr>
          <w:rFonts w:eastAsia="SimSun"/>
          <w:color w:val="000000" w:themeColor="text1"/>
        </w:rPr>
        <w:t xml:space="preserve"> J. (2016).</w:t>
      </w:r>
      <w:proofErr w:type="spellStart"/>
      <w:r w:rsidRPr="00B41064">
        <w:rPr>
          <w:rFonts w:eastAsia="SimSun"/>
          <w:color w:val="000000" w:themeColor="text1"/>
        </w:rPr>
        <w:t>Girinkaprogramme</w:t>
      </w:r>
      <w:proofErr w:type="spellEnd"/>
      <w:r w:rsidRPr="00B41064">
        <w:rPr>
          <w:rFonts w:eastAsia="SimSun"/>
          <w:color w:val="000000" w:themeColor="text1"/>
        </w:rPr>
        <w:t xml:space="preserve"> transforms livelihoods, reconciles </w:t>
      </w:r>
      <w:r w:rsidR="00D713C1">
        <w:rPr>
          <w:rFonts w:eastAsia="SimSun"/>
          <w:color w:val="000000" w:themeColor="text1"/>
        </w:rPr>
        <w:t xml:space="preserve">  </w:t>
      </w:r>
    </w:p>
    <w:p w:rsidR="0028058B" w:rsidRPr="00B41064" w:rsidRDefault="0028058B" w:rsidP="00B41064">
      <w:pPr>
        <w:pStyle w:val="has-text-align-left"/>
        <w:spacing w:line="276" w:lineRule="auto"/>
        <w:jc w:val="both"/>
        <w:rPr>
          <w:rFonts w:eastAsia="SimSun"/>
          <w:color w:val="000000" w:themeColor="text1"/>
        </w:rPr>
      </w:pPr>
      <w:proofErr w:type="spellStart"/>
      <w:proofErr w:type="gramStart"/>
      <w:r w:rsidRPr="00B41064">
        <w:rPr>
          <w:rFonts w:eastAsia="SimSun"/>
          <w:color w:val="000000" w:themeColor="text1"/>
        </w:rPr>
        <w:t>communities.World</w:t>
      </w:r>
      <w:proofErr w:type="spellEnd"/>
      <w:proofErr w:type="gramEnd"/>
      <w:r w:rsidRPr="00B41064">
        <w:rPr>
          <w:rFonts w:eastAsia="SimSun"/>
          <w:color w:val="000000" w:themeColor="text1"/>
        </w:rPr>
        <w:t xml:space="preserve"> Food Program (2015). Comprehensive Food Security and Vulnerable</w:t>
      </w:r>
      <w:r w:rsidR="00B41064" w:rsidRPr="00B41064">
        <w:rPr>
          <w:rFonts w:eastAsia="SimSun"/>
          <w:color w:val="000000" w:themeColor="text1"/>
        </w:rPr>
        <w:tab/>
      </w:r>
      <w:r w:rsidR="00B41064" w:rsidRPr="00B41064">
        <w:rPr>
          <w:rFonts w:eastAsia="SimSun"/>
          <w:color w:val="000000" w:themeColor="text1"/>
        </w:rPr>
        <w:tab/>
      </w:r>
      <w:r w:rsidRPr="00B41064">
        <w:rPr>
          <w:rFonts w:eastAsia="SimSun"/>
          <w:color w:val="000000" w:themeColor="text1"/>
        </w:rPr>
        <w:t xml:space="preserve"> Analysis in </w:t>
      </w:r>
    </w:p>
    <w:p w:rsidR="0028058B" w:rsidRPr="00B41064" w:rsidRDefault="0028058B" w:rsidP="00B41064">
      <w:pPr>
        <w:pStyle w:val="has-text-align-left"/>
        <w:spacing w:line="276" w:lineRule="auto"/>
        <w:jc w:val="both"/>
        <w:rPr>
          <w:rFonts w:eastAsia="SimSun"/>
          <w:color w:val="000000" w:themeColor="text1"/>
        </w:rPr>
      </w:pPr>
      <w:proofErr w:type="spellStart"/>
      <w:proofErr w:type="gramStart"/>
      <w:r w:rsidRPr="00B41064">
        <w:rPr>
          <w:rFonts w:eastAsia="SimSun"/>
          <w:color w:val="000000" w:themeColor="text1"/>
        </w:rPr>
        <w:t>Rwanda.Retrieved</w:t>
      </w:r>
      <w:proofErr w:type="spellEnd"/>
      <w:r w:rsidRPr="00B41064">
        <w:rPr>
          <w:rFonts w:eastAsia="SimSun"/>
          <w:color w:val="000000" w:themeColor="text1"/>
        </w:rPr>
        <w:t xml:space="preserve"> from www1.wfp.org/countries/rwanda.</w:t>
      </w:r>
      <w:proofErr w:type="gramEnd"/>
    </w:p>
    <w:p w:rsidR="0028058B" w:rsidRPr="00B41064" w:rsidRDefault="0028058B" w:rsidP="00B41064">
      <w:pPr>
        <w:pStyle w:val="has-text-align-left"/>
        <w:spacing w:line="276" w:lineRule="auto"/>
        <w:jc w:val="both"/>
        <w:rPr>
          <w:rFonts w:eastAsia="SimSun"/>
          <w:color w:val="000000" w:themeColor="text1"/>
        </w:rPr>
      </w:pPr>
      <w:proofErr w:type="spellStart"/>
      <w:r w:rsidRPr="00B41064">
        <w:rPr>
          <w:rFonts w:eastAsia="SimSun"/>
          <w:color w:val="000000" w:themeColor="text1"/>
        </w:rPr>
        <w:t>Mutarutwa</w:t>
      </w:r>
      <w:proofErr w:type="spellEnd"/>
      <w:r w:rsidRPr="00B41064">
        <w:rPr>
          <w:rFonts w:eastAsia="SimSun"/>
          <w:color w:val="000000" w:themeColor="text1"/>
        </w:rPr>
        <w:t xml:space="preserve"> N. C. (September 2014). The impact of the </w:t>
      </w:r>
      <w:proofErr w:type="spellStart"/>
      <w:r w:rsidRPr="00B41064">
        <w:rPr>
          <w:rFonts w:eastAsia="SimSun"/>
          <w:color w:val="000000" w:themeColor="text1"/>
        </w:rPr>
        <w:t>Girinka</w:t>
      </w:r>
      <w:proofErr w:type="spellEnd"/>
      <w:r w:rsidRPr="00B41064">
        <w:rPr>
          <w:rFonts w:eastAsia="SimSun"/>
          <w:color w:val="000000" w:themeColor="text1"/>
        </w:rPr>
        <w:t xml:space="preserve"> one cow per poor family </w:t>
      </w:r>
    </w:p>
    <w:p w:rsidR="0028058B" w:rsidRPr="00B41064" w:rsidRDefault="0028058B" w:rsidP="00B41064">
      <w:pPr>
        <w:pStyle w:val="has-text-align-left"/>
        <w:spacing w:line="276" w:lineRule="auto"/>
        <w:jc w:val="both"/>
        <w:rPr>
          <w:rFonts w:eastAsia="SimSun"/>
          <w:color w:val="000000" w:themeColor="text1"/>
        </w:rPr>
      </w:pPr>
      <w:proofErr w:type="spellStart"/>
      <w:r w:rsidRPr="00B41064">
        <w:rPr>
          <w:rFonts w:eastAsia="SimSun"/>
          <w:color w:val="000000" w:themeColor="text1"/>
        </w:rPr>
        <w:t>Programme</w:t>
      </w:r>
      <w:proofErr w:type="spellEnd"/>
      <w:r w:rsidRPr="00B41064">
        <w:rPr>
          <w:rFonts w:eastAsia="SimSun"/>
          <w:color w:val="000000" w:themeColor="text1"/>
        </w:rPr>
        <w:t xml:space="preserve"> on household income in </w:t>
      </w:r>
      <w:proofErr w:type="spellStart"/>
      <w:r w:rsidRPr="00B41064">
        <w:rPr>
          <w:rFonts w:eastAsia="SimSun"/>
          <w:color w:val="000000" w:themeColor="text1"/>
        </w:rPr>
        <w:t>Gatsibo</w:t>
      </w:r>
      <w:proofErr w:type="spellEnd"/>
      <w:r w:rsidRPr="00B41064">
        <w:rPr>
          <w:rFonts w:eastAsia="SimSun"/>
          <w:color w:val="000000" w:themeColor="text1"/>
        </w:rPr>
        <w:t xml:space="preserve"> district, Rwanda. </w:t>
      </w:r>
      <w:proofErr w:type="gramStart"/>
      <w:r w:rsidRPr="00B41064">
        <w:rPr>
          <w:rFonts w:eastAsia="SimSun"/>
          <w:color w:val="000000" w:themeColor="text1"/>
        </w:rPr>
        <w:t>Retrieved from.</w:t>
      </w:r>
      <w:proofErr w:type="gramEnd"/>
    </w:p>
    <w:p w:rsidR="0028058B" w:rsidRPr="00B41064" w:rsidRDefault="0028058B" w:rsidP="00B41064">
      <w:pPr>
        <w:pStyle w:val="has-text-align-left"/>
        <w:spacing w:line="360" w:lineRule="auto"/>
        <w:jc w:val="both"/>
        <w:rPr>
          <w:rFonts w:eastAsia="SimSun"/>
          <w:color w:val="000000" w:themeColor="text1"/>
        </w:rPr>
      </w:pPr>
      <w:r w:rsidRPr="00B41064">
        <w:rPr>
          <w:rFonts w:eastAsia="SimSun"/>
          <w:color w:val="000000" w:themeColor="text1"/>
        </w:rPr>
        <w:t xml:space="preserve">                         www.etdlibrar.ku.ac.ke.</w:t>
      </w:r>
    </w:p>
    <w:p w:rsidR="0028058B" w:rsidRPr="00B41064" w:rsidRDefault="0028058B" w:rsidP="00B41064">
      <w:pPr>
        <w:pStyle w:val="has-text-align-left"/>
        <w:spacing w:line="276" w:lineRule="auto"/>
        <w:jc w:val="both"/>
        <w:rPr>
          <w:rFonts w:eastAsia="SimSun"/>
          <w:color w:val="000000" w:themeColor="text1"/>
        </w:rPr>
      </w:pPr>
      <w:r w:rsidRPr="00B41064">
        <w:rPr>
          <w:rFonts w:eastAsia="SimSun"/>
          <w:color w:val="000000" w:themeColor="text1"/>
        </w:rPr>
        <w:t>Primary data (2021)</w:t>
      </w:r>
    </w:p>
    <w:p w:rsidR="0028058B" w:rsidRPr="00B41064" w:rsidRDefault="0028058B" w:rsidP="00B41064">
      <w:pPr>
        <w:pStyle w:val="has-text-align-left"/>
        <w:spacing w:line="276" w:lineRule="auto"/>
        <w:jc w:val="both"/>
        <w:rPr>
          <w:color w:val="000000" w:themeColor="text1"/>
        </w:rPr>
      </w:pPr>
      <w:proofErr w:type="gramStart"/>
      <w:r w:rsidRPr="00B41064">
        <w:rPr>
          <w:color w:val="000000" w:themeColor="text1"/>
        </w:rPr>
        <w:t xml:space="preserve">Jeanette </w:t>
      </w:r>
      <w:proofErr w:type="spellStart"/>
      <w:r w:rsidRPr="00B41064">
        <w:rPr>
          <w:color w:val="000000" w:themeColor="text1"/>
        </w:rPr>
        <w:t>Mukankurunziza</w:t>
      </w:r>
      <w:proofErr w:type="spellEnd"/>
      <w:r w:rsidRPr="00B41064">
        <w:rPr>
          <w:color w:val="000000" w:themeColor="text1"/>
        </w:rPr>
        <w:t xml:space="preserve"> and </w:t>
      </w:r>
      <w:proofErr w:type="spellStart"/>
      <w:r w:rsidRPr="00B41064">
        <w:rPr>
          <w:color w:val="000000" w:themeColor="text1"/>
        </w:rPr>
        <w:t>AloysKamatari</w:t>
      </w:r>
      <w:proofErr w:type="spellEnd"/>
      <w:r w:rsidRPr="00B41064">
        <w:rPr>
          <w:color w:val="000000" w:themeColor="text1"/>
        </w:rPr>
        <w:t>, (2011).</w:t>
      </w:r>
      <w:proofErr w:type="gramEnd"/>
      <w:r w:rsidRPr="00B41064">
        <w:rPr>
          <w:color w:val="000000" w:themeColor="text1"/>
        </w:rPr>
        <w:t xml:space="preserve"> Cattle manure management in  </w:t>
      </w:r>
    </w:p>
    <w:p w:rsidR="0028058B" w:rsidRPr="00B41064" w:rsidRDefault="0028058B" w:rsidP="00B41064">
      <w:pPr>
        <w:pStyle w:val="has-text-align-left"/>
        <w:spacing w:line="276" w:lineRule="auto"/>
        <w:jc w:val="both"/>
        <w:rPr>
          <w:rFonts w:eastAsia="SimSun"/>
          <w:color w:val="000000" w:themeColor="text1"/>
        </w:rPr>
      </w:pPr>
      <w:r w:rsidRPr="00B41064">
        <w:rPr>
          <w:color w:val="000000" w:themeColor="text1"/>
        </w:rPr>
        <w:t xml:space="preserve">                      Rwanda. A case of </w:t>
      </w:r>
      <w:proofErr w:type="spellStart"/>
      <w:r w:rsidRPr="00B41064">
        <w:rPr>
          <w:color w:val="000000" w:themeColor="text1"/>
        </w:rPr>
        <w:t>Girinka</w:t>
      </w:r>
      <w:proofErr w:type="spellEnd"/>
      <w:r w:rsidRPr="00B41064">
        <w:rPr>
          <w:color w:val="000000" w:themeColor="text1"/>
        </w:rPr>
        <w:t xml:space="preserve"> beneficiaries in district of </w:t>
      </w:r>
      <w:proofErr w:type="spellStart"/>
      <w:proofErr w:type="gramStart"/>
      <w:r w:rsidRPr="00B41064">
        <w:rPr>
          <w:color w:val="000000" w:themeColor="text1"/>
        </w:rPr>
        <w:t>Ngoma</w:t>
      </w:r>
      <w:proofErr w:type="spellEnd"/>
      <w:r w:rsidRPr="00B41064">
        <w:rPr>
          <w:color w:val="000000" w:themeColor="text1"/>
        </w:rPr>
        <w:t xml:space="preserve"> .</w:t>
      </w:r>
      <w:proofErr w:type="gramEnd"/>
    </w:p>
    <w:p w:rsidR="00B41064" w:rsidRPr="00B41064" w:rsidRDefault="00B41064" w:rsidP="00B41064">
      <w:pPr>
        <w:spacing w:line="360" w:lineRule="auto"/>
        <w:rPr>
          <w:rFonts w:ascii="Times New Roman" w:hAnsi="Times New Roman" w:cs="Times New Roman"/>
          <w:color w:val="000000" w:themeColor="text1"/>
          <w:sz w:val="24"/>
          <w:szCs w:val="24"/>
        </w:rPr>
        <w:sectPr w:rsidR="00B41064" w:rsidRPr="00B41064" w:rsidSect="00B41064">
          <w:pgSz w:w="11906" w:h="16838"/>
          <w:pgMar w:top="1440" w:right="1440" w:bottom="1440" w:left="1440" w:header="708" w:footer="708" w:gutter="0"/>
          <w:pgNumType w:start="1"/>
          <w:cols w:space="708"/>
          <w:docGrid w:linePitch="360"/>
        </w:sectPr>
      </w:pPr>
    </w:p>
    <w:p w:rsidR="00205384" w:rsidRPr="00B41064" w:rsidRDefault="00205384" w:rsidP="00B41064">
      <w:pPr>
        <w:spacing w:line="360" w:lineRule="auto"/>
        <w:rPr>
          <w:rFonts w:ascii="Times New Roman" w:hAnsi="Times New Roman" w:cs="Times New Roman"/>
          <w:color w:val="000000" w:themeColor="text1"/>
          <w:sz w:val="24"/>
          <w:szCs w:val="24"/>
        </w:rPr>
      </w:pPr>
    </w:p>
    <w:p w:rsidR="00205384" w:rsidRPr="00B41064" w:rsidRDefault="00205384" w:rsidP="00B41064">
      <w:pPr>
        <w:spacing w:line="360" w:lineRule="auto"/>
        <w:rPr>
          <w:rFonts w:ascii="Times New Roman" w:hAnsi="Times New Roman" w:cs="Times New Roman"/>
          <w:color w:val="000000" w:themeColor="text1"/>
          <w:sz w:val="24"/>
          <w:szCs w:val="24"/>
        </w:rPr>
      </w:pPr>
    </w:p>
    <w:p w:rsidR="00205384" w:rsidRPr="00B41064" w:rsidRDefault="00205384" w:rsidP="00B41064">
      <w:pPr>
        <w:spacing w:line="360" w:lineRule="auto"/>
        <w:rPr>
          <w:rFonts w:ascii="Times New Roman" w:hAnsi="Times New Roman" w:cs="Times New Roman"/>
          <w:color w:val="000000" w:themeColor="text1"/>
          <w:sz w:val="24"/>
          <w:szCs w:val="24"/>
        </w:rPr>
      </w:pPr>
    </w:p>
    <w:p w:rsidR="00205384" w:rsidRPr="00B41064" w:rsidRDefault="00205384" w:rsidP="00B41064">
      <w:pPr>
        <w:spacing w:line="360" w:lineRule="auto"/>
        <w:rPr>
          <w:rFonts w:ascii="Times New Roman" w:hAnsi="Times New Roman" w:cs="Times New Roman"/>
          <w:color w:val="000000" w:themeColor="text1"/>
          <w:sz w:val="24"/>
          <w:szCs w:val="24"/>
        </w:rPr>
      </w:pPr>
    </w:p>
    <w:p w:rsidR="0028058B" w:rsidRPr="00B41064" w:rsidRDefault="0028058B" w:rsidP="00B41064">
      <w:pPr>
        <w:pStyle w:val="comp"/>
        <w:spacing w:line="360" w:lineRule="auto"/>
        <w:rPr>
          <w:color w:val="000000" w:themeColor="text1"/>
        </w:rPr>
      </w:pPr>
    </w:p>
    <w:p w:rsidR="0028058B" w:rsidRPr="00B41064" w:rsidRDefault="0028058B" w:rsidP="00B41064">
      <w:pPr>
        <w:pStyle w:val="comp"/>
        <w:spacing w:line="360" w:lineRule="auto"/>
        <w:rPr>
          <w:color w:val="000000" w:themeColor="text1"/>
        </w:rPr>
      </w:pPr>
    </w:p>
    <w:p w:rsidR="0028058B" w:rsidRPr="00B41064" w:rsidRDefault="0028058B" w:rsidP="00B41064">
      <w:pPr>
        <w:pStyle w:val="comp"/>
        <w:spacing w:line="360" w:lineRule="auto"/>
        <w:jc w:val="center"/>
        <w:rPr>
          <w:color w:val="000000" w:themeColor="text1"/>
        </w:rPr>
      </w:pPr>
    </w:p>
    <w:p w:rsidR="006E4CB0" w:rsidRPr="00B41064" w:rsidRDefault="006E4CB0" w:rsidP="00B41064">
      <w:pPr>
        <w:pStyle w:val="Heading2"/>
        <w:spacing w:line="360" w:lineRule="auto"/>
        <w:jc w:val="center"/>
        <w:rPr>
          <w:color w:val="000000" w:themeColor="text1"/>
          <w:sz w:val="24"/>
          <w:szCs w:val="24"/>
        </w:rPr>
      </w:pPr>
      <w:bookmarkStart w:id="213" w:name="_Toc84925174"/>
      <w:r w:rsidRPr="00B41064">
        <w:rPr>
          <w:color w:val="000000" w:themeColor="text1"/>
          <w:sz w:val="24"/>
          <w:szCs w:val="24"/>
        </w:rPr>
        <w:t>APPENDICES</w:t>
      </w:r>
      <w:bookmarkEnd w:id="213"/>
    </w:p>
    <w:p w:rsidR="0028058B" w:rsidRPr="00B41064" w:rsidRDefault="0028058B"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B41064" w:rsidRPr="00B41064" w:rsidRDefault="00B41064" w:rsidP="00B41064">
      <w:pPr>
        <w:pStyle w:val="comp"/>
        <w:spacing w:line="360" w:lineRule="auto"/>
        <w:rPr>
          <w:color w:val="000000" w:themeColor="text1"/>
        </w:rPr>
      </w:pPr>
    </w:p>
    <w:p w:rsidR="00D302D8" w:rsidRPr="00B41064" w:rsidRDefault="00D302D8" w:rsidP="00B41064">
      <w:pPr>
        <w:pStyle w:val="comp"/>
        <w:spacing w:line="360" w:lineRule="auto"/>
        <w:rPr>
          <w:color w:val="000000" w:themeColor="text1"/>
        </w:rPr>
      </w:pPr>
    </w:p>
    <w:p w:rsidR="00C36F2E" w:rsidRPr="00B41064" w:rsidRDefault="00C36F2E" w:rsidP="00B41064">
      <w:pPr>
        <w:pStyle w:val="comp"/>
        <w:spacing w:line="360" w:lineRule="auto"/>
        <w:rPr>
          <w:rStyle w:val="markedcontent"/>
          <w:color w:val="000000" w:themeColor="text1"/>
        </w:rPr>
      </w:pPr>
      <w:r w:rsidRPr="00B41064">
        <w:rPr>
          <w:b/>
          <w:color w:val="000000" w:themeColor="text1"/>
        </w:rPr>
        <w:lastRenderedPageBreak/>
        <w:t>RESEARCH QUESTIONNAIRES</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Dear Respondents, I am Emmanuel CYUBAHIRO, a final year student of Bachelor’s Degree in Rural Development in KIBOGORA Polytechnic .I’m conducting the research on contribution of </w:t>
      </w:r>
      <w:proofErr w:type="spellStart"/>
      <w:r w:rsidRPr="00B41064">
        <w:rPr>
          <w:rStyle w:val="markedcontent"/>
          <w:rFonts w:ascii="Times New Roman" w:hAnsi="Times New Roman" w:cs="Times New Roman"/>
          <w:color w:val="000000" w:themeColor="text1"/>
          <w:sz w:val="24"/>
          <w:szCs w:val="24"/>
        </w:rPr>
        <w:t>Girinka</w:t>
      </w:r>
      <w:proofErr w:type="spellEnd"/>
      <w:r w:rsidRPr="00B41064">
        <w:rPr>
          <w:rStyle w:val="markedcontent"/>
          <w:rFonts w:ascii="Times New Roman" w:hAnsi="Times New Roman" w:cs="Times New Roman"/>
          <w:color w:val="000000" w:themeColor="text1"/>
          <w:sz w:val="24"/>
          <w:szCs w:val="24"/>
        </w:rPr>
        <w:t xml:space="preserve"> program to  the socio- economic development of its  beneficiaries in </w:t>
      </w:r>
      <w:proofErr w:type="spellStart"/>
      <w:r w:rsidRPr="00B41064">
        <w:rPr>
          <w:rStyle w:val="markedcontent"/>
          <w:rFonts w:ascii="Times New Roman" w:hAnsi="Times New Roman" w:cs="Times New Roman"/>
          <w:color w:val="000000" w:themeColor="text1"/>
          <w:sz w:val="24"/>
          <w:szCs w:val="24"/>
        </w:rPr>
        <w:t>Rangiro</w:t>
      </w:r>
      <w:proofErr w:type="spellEnd"/>
      <w:r w:rsidRPr="00B41064">
        <w:rPr>
          <w:rStyle w:val="markedcontent"/>
          <w:rFonts w:ascii="Times New Roman" w:hAnsi="Times New Roman" w:cs="Times New Roman"/>
          <w:color w:val="000000" w:themeColor="text1"/>
          <w:sz w:val="24"/>
          <w:szCs w:val="24"/>
        </w:rPr>
        <w:t xml:space="preserve"> Sector: </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My objectives:</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-To identify the activities implemented </w:t>
      </w:r>
      <w:proofErr w:type="gramStart"/>
      <w:r w:rsidRPr="00B41064">
        <w:rPr>
          <w:rFonts w:ascii="Times New Roman" w:hAnsi="Times New Roman" w:cs="Times New Roman"/>
          <w:color w:val="000000" w:themeColor="text1"/>
          <w:sz w:val="24"/>
          <w:szCs w:val="24"/>
        </w:rPr>
        <w:t xml:space="preserve">under  </w:t>
      </w:r>
      <w:proofErr w:type="spellStart"/>
      <w:r w:rsidRPr="00B41064">
        <w:rPr>
          <w:rFonts w:ascii="Times New Roman" w:hAnsi="Times New Roman" w:cs="Times New Roman"/>
          <w:color w:val="000000" w:themeColor="text1"/>
          <w:sz w:val="24"/>
          <w:szCs w:val="24"/>
        </w:rPr>
        <w:t>Girinka</w:t>
      </w:r>
      <w:proofErr w:type="spellEnd"/>
      <w:proofErr w:type="gramEnd"/>
      <w:r w:rsidRPr="00B41064">
        <w:rPr>
          <w:rFonts w:ascii="Times New Roman" w:hAnsi="Times New Roman" w:cs="Times New Roman"/>
          <w:color w:val="000000" w:themeColor="text1"/>
          <w:sz w:val="24"/>
          <w:szCs w:val="24"/>
        </w:rPr>
        <w:t xml:space="preserve"> Program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-To </w:t>
      </w:r>
      <w:proofErr w:type="spellStart"/>
      <w:r w:rsidRPr="00B41064">
        <w:rPr>
          <w:rFonts w:ascii="Times New Roman" w:hAnsi="Times New Roman" w:cs="Times New Roman"/>
          <w:color w:val="000000" w:themeColor="text1"/>
          <w:sz w:val="24"/>
          <w:szCs w:val="24"/>
        </w:rPr>
        <w:t>accessthe</w:t>
      </w:r>
      <w:proofErr w:type="spellEnd"/>
      <w:r w:rsidRPr="00B41064">
        <w:rPr>
          <w:rFonts w:ascii="Times New Roman" w:hAnsi="Times New Roman" w:cs="Times New Roman"/>
          <w:color w:val="000000" w:themeColor="text1"/>
          <w:sz w:val="24"/>
          <w:szCs w:val="24"/>
        </w:rPr>
        <w:t xml:space="preserve"> contribution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the socio-economic development of beneficiaries. </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-To highlight the challenges faced by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in </w:t>
      </w:r>
      <w:proofErr w:type="spellStart"/>
      <w:r w:rsidRPr="00B41064">
        <w:rPr>
          <w:rFonts w:ascii="Times New Roman" w:hAnsi="Times New Roman" w:cs="Times New Roman"/>
          <w:color w:val="000000" w:themeColor="text1"/>
          <w:sz w:val="24"/>
          <w:szCs w:val="24"/>
        </w:rPr>
        <w:t>Rangiro</w:t>
      </w:r>
      <w:proofErr w:type="spellEnd"/>
      <w:r w:rsidRPr="00B41064">
        <w:rPr>
          <w:rFonts w:ascii="Times New Roman" w:hAnsi="Times New Roman" w:cs="Times New Roman"/>
          <w:color w:val="000000" w:themeColor="text1"/>
          <w:sz w:val="24"/>
          <w:szCs w:val="24"/>
        </w:rPr>
        <w:t xml:space="preserve"> Sector under the process.</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This questionnaire is designed for academic purposes only and information given will be treated with confidentiality, and will be an aid in obtaining necessary data for my research topic. </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Finally, your participation will contribute to you and Rwandan community. Please do not worry to participate.</w:t>
      </w: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05384" w:rsidRPr="00B41064" w:rsidRDefault="00205384" w:rsidP="00B41064">
      <w:pPr>
        <w:spacing w:line="360" w:lineRule="auto"/>
        <w:jc w:val="both"/>
        <w:rPr>
          <w:rFonts w:ascii="Times New Roman" w:hAnsi="Times New Roman" w:cs="Times New Roman"/>
          <w:color w:val="000000" w:themeColor="text1"/>
          <w:sz w:val="24"/>
          <w:szCs w:val="24"/>
        </w:rPr>
      </w:pPr>
    </w:p>
    <w:p w:rsidR="0028058B" w:rsidRPr="00B41064" w:rsidRDefault="0028058B" w:rsidP="00B41064">
      <w:pPr>
        <w:pStyle w:val="Heading2"/>
        <w:spacing w:line="360" w:lineRule="auto"/>
        <w:rPr>
          <w:color w:val="000000" w:themeColor="text1"/>
          <w:sz w:val="24"/>
          <w:szCs w:val="24"/>
        </w:rPr>
      </w:pPr>
    </w:p>
    <w:p w:rsidR="00C36F2E" w:rsidRPr="00B41064" w:rsidRDefault="00C36F2E" w:rsidP="00B41064">
      <w:pPr>
        <w:spacing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b/>
          <w:color w:val="000000" w:themeColor="text1"/>
          <w:sz w:val="24"/>
          <w:szCs w:val="24"/>
        </w:rPr>
        <w:lastRenderedPageBreak/>
        <w:t xml:space="preserve"> SECTION A: GENERAL INFORMATION</w:t>
      </w:r>
    </w:p>
    <w:p w:rsidR="00C36F2E" w:rsidRPr="00B41064" w:rsidRDefault="00C36F2E" w:rsidP="00B41064">
      <w:pPr>
        <w:spacing w:after="0" w:line="360" w:lineRule="auto"/>
        <w:jc w:val="both"/>
        <w:rPr>
          <w:rFonts w:ascii="Times New Roman" w:eastAsia="Times New Roman" w:hAnsi="Times New Roman" w:cs="Times New Roman"/>
          <w:b/>
          <w:color w:val="000000" w:themeColor="text1"/>
          <w:sz w:val="24"/>
          <w:szCs w:val="24"/>
        </w:rPr>
      </w:pPr>
      <w:r w:rsidRPr="00B41064">
        <w:rPr>
          <w:rFonts w:ascii="Times New Roman" w:eastAsia="Times New Roman" w:hAnsi="Times New Roman" w:cs="Times New Roman"/>
          <w:b/>
          <w:color w:val="000000" w:themeColor="text1"/>
          <w:sz w:val="24"/>
          <w:szCs w:val="24"/>
        </w:rPr>
        <w:t>A1. Gender: (Instruction: Tick (</w:t>
      </w:r>
      <w:r w:rsidRPr="00B41064">
        <w:rPr>
          <w:rFonts w:ascii="Times New Roman" w:eastAsia="Times New Roman" w:hAnsi="Times New Roman" w:cs="Times New Roman"/>
          <w:b/>
          <w:color w:val="000000" w:themeColor="text1"/>
          <w:sz w:val="24"/>
          <w:szCs w:val="24"/>
        </w:rPr>
        <w:sym w:font="Symbol" w:char="F0D6"/>
      </w:r>
      <w:r w:rsidRPr="00B41064">
        <w:rPr>
          <w:rFonts w:ascii="Times New Roman" w:eastAsia="Times New Roman" w:hAnsi="Times New Roman" w:cs="Times New Roman"/>
          <w:b/>
          <w:color w:val="000000" w:themeColor="text1"/>
          <w:sz w:val="24"/>
          <w:szCs w:val="24"/>
        </w:rPr>
        <w:t>) one option only)</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a) Male (1)</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 xml:space="preserve">b) </w:t>
      </w:r>
      <w:r w:rsidR="00CA04BA" w:rsidRPr="00B41064">
        <w:rPr>
          <w:rFonts w:ascii="Times New Roman" w:eastAsia="Times New Roman" w:hAnsi="Times New Roman" w:cs="Times New Roman"/>
          <w:color w:val="000000" w:themeColor="text1"/>
          <w:sz w:val="24"/>
          <w:szCs w:val="24"/>
        </w:rPr>
        <w:t>Female (</w:t>
      </w:r>
      <w:r w:rsidRPr="00B41064">
        <w:rPr>
          <w:rFonts w:ascii="Times New Roman" w:eastAsia="Times New Roman" w:hAnsi="Times New Roman" w:cs="Times New Roman"/>
          <w:color w:val="000000" w:themeColor="text1"/>
          <w:sz w:val="24"/>
          <w:szCs w:val="24"/>
        </w:rPr>
        <w:t>2)</w:t>
      </w:r>
    </w:p>
    <w:p w:rsidR="00C36F2E" w:rsidRPr="00B41064" w:rsidRDefault="00C36F2E" w:rsidP="00B41064">
      <w:pPr>
        <w:spacing w:after="0" w:line="360" w:lineRule="auto"/>
        <w:jc w:val="both"/>
        <w:rPr>
          <w:rFonts w:ascii="Times New Roman" w:eastAsia="Times New Roman" w:hAnsi="Times New Roman" w:cs="Times New Roman"/>
          <w:b/>
          <w:color w:val="000000" w:themeColor="text1"/>
          <w:sz w:val="24"/>
          <w:szCs w:val="24"/>
        </w:rPr>
      </w:pPr>
      <w:r w:rsidRPr="00B41064">
        <w:rPr>
          <w:rFonts w:ascii="Times New Roman" w:eastAsia="Times New Roman" w:hAnsi="Times New Roman" w:cs="Times New Roman"/>
          <w:b/>
          <w:color w:val="000000" w:themeColor="text1"/>
          <w:sz w:val="24"/>
          <w:szCs w:val="24"/>
        </w:rPr>
        <w:t>A2. Age :( Instruction: Tick (</w:t>
      </w:r>
      <w:r w:rsidRPr="00B41064">
        <w:rPr>
          <w:rFonts w:ascii="Times New Roman" w:eastAsia="Times New Roman" w:hAnsi="Times New Roman" w:cs="Times New Roman"/>
          <w:b/>
          <w:color w:val="000000" w:themeColor="text1"/>
          <w:sz w:val="24"/>
          <w:szCs w:val="24"/>
        </w:rPr>
        <w:sym w:font="Symbol" w:char="F0D6"/>
      </w:r>
      <w:r w:rsidRPr="00B41064">
        <w:rPr>
          <w:rFonts w:ascii="Times New Roman" w:eastAsia="Times New Roman" w:hAnsi="Times New Roman" w:cs="Times New Roman"/>
          <w:b/>
          <w:color w:val="000000" w:themeColor="text1"/>
          <w:sz w:val="24"/>
          <w:szCs w:val="24"/>
        </w:rPr>
        <w:t>) one option only)</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a) Under 20 years (1)</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b) 21-30 years (2)</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c) 31-40 years (3)</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proofErr w:type="gramStart"/>
      <w:r w:rsidRPr="00B41064">
        <w:rPr>
          <w:rFonts w:ascii="Times New Roman" w:eastAsia="Times New Roman" w:hAnsi="Times New Roman" w:cs="Times New Roman"/>
          <w:color w:val="000000" w:themeColor="text1"/>
          <w:sz w:val="24"/>
          <w:szCs w:val="24"/>
        </w:rPr>
        <w:t>d</w:t>
      </w:r>
      <w:proofErr w:type="gramEnd"/>
      <w:r w:rsidRPr="00B41064">
        <w:rPr>
          <w:rFonts w:ascii="Times New Roman" w:eastAsia="Times New Roman" w:hAnsi="Times New Roman" w:cs="Times New Roman"/>
          <w:color w:val="000000" w:themeColor="text1"/>
          <w:sz w:val="24"/>
          <w:szCs w:val="24"/>
        </w:rPr>
        <w:t>) 41-50 years(4)</w:t>
      </w:r>
    </w:p>
    <w:p w:rsidR="00C36F2E" w:rsidRPr="00B41064" w:rsidRDefault="00C36F2E" w:rsidP="00B41064">
      <w:pPr>
        <w:spacing w:after="0" w:line="360" w:lineRule="auto"/>
        <w:jc w:val="both"/>
        <w:rPr>
          <w:rFonts w:ascii="Times New Roman" w:eastAsia="Times New Roman" w:hAnsi="Times New Roman" w:cs="Times New Roman"/>
          <w:color w:val="000000" w:themeColor="text1"/>
          <w:sz w:val="24"/>
          <w:szCs w:val="24"/>
        </w:rPr>
      </w:pPr>
      <w:r w:rsidRPr="00B41064">
        <w:rPr>
          <w:rFonts w:ascii="Times New Roman" w:eastAsia="Times New Roman" w:hAnsi="Times New Roman" w:cs="Times New Roman"/>
          <w:color w:val="000000" w:themeColor="text1"/>
          <w:sz w:val="24"/>
          <w:szCs w:val="24"/>
        </w:rPr>
        <w:t>e) 50 years and above (5)</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t>A3. Education level (Instruction: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r w:rsidRPr="00B41064">
        <w:rPr>
          <w:rStyle w:val="markedcontent"/>
          <w:rFonts w:ascii="Times New Roman" w:hAnsi="Times New Roman" w:cs="Times New Roman"/>
          <w:color w:val="000000" w:themeColor="text1"/>
          <w:sz w:val="24"/>
          <w:szCs w:val="24"/>
        </w:rPr>
        <w:t>)</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a) Illiterate (1)</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b) Primary (2)</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c) </w:t>
      </w:r>
      <w:r w:rsidRPr="00B41064">
        <w:rPr>
          <w:rStyle w:val="acopre"/>
          <w:rFonts w:ascii="Times New Roman" w:hAnsi="Times New Roman" w:cs="Times New Roman"/>
          <w:color w:val="000000" w:themeColor="text1"/>
          <w:sz w:val="24"/>
          <w:szCs w:val="24"/>
        </w:rPr>
        <w:t>Secondary</w:t>
      </w:r>
      <w:r w:rsidRPr="00B41064">
        <w:rPr>
          <w:rStyle w:val="markedcontent"/>
          <w:rFonts w:ascii="Times New Roman" w:hAnsi="Times New Roman" w:cs="Times New Roman"/>
          <w:color w:val="000000" w:themeColor="text1"/>
          <w:sz w:val="24"/>
          <w:szCs w:val="24"/>
        </w:rPr>
        <w:t xml:space="preserve"> (3)</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d) University (4)</w:t>
      </w:r>
    </w:p>
    <w:p w:rsidR="00C9017B" w:rsidRPr="00B41064" w:rsidRDefault="00C9017B" w:rsidP="00B41064">
      <w:pPr>
        <w:spacing w:after="0" w:line="360" w:lineRule="auto"/>
        <w:jc w:val="both"/>
        <w:rPr>
          <w:rStyle w:val="markedcontent"/>
          <w:rFonts w:ascii="Times New Roman" w:hAnsi="Times New Roman" w:cs="Times New Roman"/>
          <w:b/>
          <w:color w:val="000000" w:themeColor="text1"/>
          <w:sz w:val="24"/>
          <w:szCs w:val="24"/>
        </w:rPr>
      </w:pPr>
    </w:p>
    <w:p w:rsidR="00C36F2E" w:rsidRPr="00B41064" w:rsidRDefault="00C36F2E" w:rsidP="00B41064">
      <w:pPr>
        <w:spacing w:after="0"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b/>
          <w:color w:val="000000" w:themeColor="text1"/>
          <w:sz w:val="24"/>
          <w:szCs w:val="24"/>
        </w:rPr>
        <w:t>A4. Marital status (Instruction: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a) Single (1)</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b) Married (2)</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c) Widower (3)</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d) Divorced (4)</w:t>
      </w:r>
    </w:p>
    <w:p w:rsidR="00C36F2E" w:rsidRPr="00B41064" w:rsidRDefault="00C36F2E" w:rsidP="00B41064">
      <w:pPr>
        <w:spacing w:after="0" w:line="360" w:lineRule="auto"/>
        <w:jc w:val="both"/>
        <w:rPr>
          <w:rStyle w:val="markedcontent"/>
          <w:rFonts w:ascii="Times New Roman" w:hAnsi="Times New Roman" w:cs="Times New Roman"/>
          <w:color w:val="000000" w:themeColor="text1"/>
          <w:sz w:val="24"/>
          <w:szCs w:val="24"/>
        </w:rPr>
      </w:pP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SECTION B </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Objective 1 :To identify the activities implemented under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in  </w:t>
      </w:r>
      <w:proofErr w:type="spellStart"/>
      <w:r w:rsidRPr="00B41064">
        <w:rPr>
          <w:rFonts w:ascii="Times New Roman" w:hAnsi="Times New Roman" w:cs="Times New Roman"/>
          <w:b/>
          <w:color w:val="000000" w:themeColor="text1"/>
          <w:sz w:val="24"/>
          <w:szCs w:val="24"/>
        </w:rPr>
        <w:t>Rangiro</w:t>
      </w:r>
      <w:proofErr w:type="spellEnd"/>
      <w:r w:rsidRPr="00B41064">
        <w:rPr>
          <w:rFonts w:ascii="Times New Roman" w:hAnsi="Times New Roman" w:cs="Times New Roman"/>
          <w:b/>
          <w:color w:val="000000" w:themeColor="text1"/>
          <w:sz w:val="24"/>
          <w:szCs w:val="24"/>
        </w:rPr>
        <w:t xml:space="preserve"> Sector B1.What is the main activity implemented under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in </w:t>
      </w:r>
      <w:proofErr w:type="spellStart"/>
      <w:r w:rsidRPr="00B41064">
        <w:rPr>
          <w:rFonts w:ascii="Times New Roman" w:hAnsi="Times New Roman" w:cs="Times New Roman"/>
          <w:b/>
          <w:color w:val="000000" w:themeColor="text1"/>
          <w:sz w:val="24"/>
          <w:szCs w:val="24"/>
        </w:rPr>
        <w:t>Rangiro</w:t>
      </w:r>
      <w:proofErr w:type="spellEnd"/>
      <w:r w:rsidRPr="00B41064">
        <w:rPr>
          <w:rFonts w:ascii="Times New Roman" w:hAnsi="Times New Roman" w:cs="Times New Roman"/>
          <w:b/>
          <w:color w:val="000000" w:themeColor="text1"/>
          <w:sz w:val="24"/>
          <w:szCs w:val="24"/>
        </w:rPr>
        <w:t xml:space="preserve"> Sector?(Instruction: Put(</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w:t>
      </w:r>
      <w:r w:rsidRPr="00B41064">
        <w:rPr>
          <w:rFonts w:ascii="Times New Roman" w:hAnsi="Times New Roman" w:cs="Times New Roman"/>
          <w:b/>
          <w:color w:val="000000" w:themeColor="text1"/>
          <w:sz w:val="24"/>
          <w:szCs w:val="24"/>
        </w:rPr>
        <w:t>on your choices</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 To select beneficiaries (1)</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b) To distribute heifers (2)</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c) To distribute inputs (3)</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 Veterinary services (4)</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 xml:space="preserve"> e) Pass on first heifer calf to </w:t>
      </w:r>
      <w:r w:rsidR="002A097C" w:rsidRPr="00B41064">
        <w:rPr>
          <w:rFonts w:ascii="Times New Roman" w:hAnsi="Times New Roman" w:cs="Times New Roman"/>
          <w:color w:val="000000" w:themeColor="text1"/>
          <w:sz w:val="24"/>
          <w:szCs w:val="24"/>
        </w:rPr>
        <w:t>neighbour</w:t>
      </w:r>
      <w:r w:rsidRPr="00B41064">
        <w:rPr>
          <w:rFonts w:ascii="Times New Roman" w:hAnsi="Times New Roman" w:cs="Times New Roman"/>
          <w:color w:val="000000" w:themeColor="text1"/>
          <w:sz w:val="24"/>
          <w:szCs w:val="24"/>
        </w:rPr>
        <w:t xml:space="preserve"> (5)</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f) Trainings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(6)</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g) Others (7)</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Objective 2: To access the contribution of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to the socio-economic development of beneficiaries</w:t>
      </w:r>
    </w:p>
    <w:p w:rsidR="00C36F2E" w:rsidRPr="00B41064" w:rsidRDefault="00C36F2E" w:rsidP="00B41064">
      <w:pPr>
        <w:spacing w:after="0"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b/>
          <w:color w:val="000000" w:themeColor="text1"/>
          <w:sz w:val="24"/>
          <w:szCs w:val="24"/>
        </w:rPr>
        <w:t>B2. How much milk does your cow produce per day during lactation period?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a) Under 5 </w:t>
      </w:r>
      <w:r w:rsidR="00FD077B" w:rsidRPr="00B41064">
        <w:rPr>
          <w:rStyle w:val="markedcontent"/>
          <w:rFonts w:ascii="Times New Roman" w:hAnsi="Times New Roman" w:cs="Times New Roman"/>
          <w:color w:val="000000" w:themeColor="text1"/>
          <w:sz w:val="24"/>
          <w:szCs w:val="24"/>
        </w:rPr>
        <w:t>litres</w:t>
      </w:r>
      <w:r w:rsidRPr="00B41064">
        <w:rPr>
          <w:rStyle w:val="markedcontent"/>
          <w:rFonts w:ascii="Times New Roman" w:hAnsi="Times New Roman" w:cs="Times New Roman"/>
          <w:color w:val="000000" w:themeColor="text1"/>
          <w:sz w:val="24"/>
          <w:szCs w:val="24"/>
        </w:rPr>
        <w:t xml:space="preserve"> (1)</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b) 5-10 </w:t>
      </w:r>
      <w:r w:rsidR="00FD077B" w:rsidRPr="00B41064">
        <w:rPr>
          <w:rStyle w:val="markedcontent"/>
          <w:rFonts w:ascii="Times New Roman" w:hAnsi="Times New Roman" w:cs="Times New Roman"/>
          <w:color w:val="000000" w:themeColor="text1"/>
          <w:sz w:val="24"/>
          <w:szCs w:val="24"/>
        </w:rPr>
        <w:t>litres</w:t>
      </w:r>
      <w:r w:rsidRPr="00B41064">
        <w:rPr>
          <w:rStyle w:val="markedcontent"/>
          <w:rFonts w:ascii="Times New Roman" w:hAnsi="Times New Roman" w:cs="Times New Roman"/>
          <w:color w:val="000000" w:themeColor="text1"/>
          <w:sz w:val="24"/>
          <w:szCs w:val="24"/>
        </w:rPr>
        <w:t xml:space="preserve"> (2)</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c) 10-15 </w:t>
      </w:r>
      <w:r w:rsidR="00FD077B" w:rsidRPr="00B41064">
        <w:rPr>
          <w:rStyle w:val="markedcontent"/>
          <w:rFonts w:ascii="Times New Roman" w:hAnsi="Times New Roman" w:cs="Times New Roman"/>
          <w:color w:val="000000" w:themeColor="text1"/>
          <w:sz w:val="24"/>
          <w:szCs w:val="24"/>
        </w:rPr>
        <w:t>litres</w:t>
      </w:r>
      <w:r w:rsidRPr="00B41064">
        <w:rPr>
          <w:rStyle w:val="markedcontent"/>
          <w:rFonts w:ascii="Times New Roman" w:hAnsi="Times New Roman" w:cs="Times New Roman"/>
          <w:color w:val="000000" w:themeColor="text1"/>
          <w:sz w:val="24"/>
          <w:szCs w:val="24"/>
        </w:rPr>
        <w:t xml:space="preserve"> (3)</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d) 15-20 </w:t>
      </w:r>
      <w:r w:rsidR="00FD077B" w:rsidRPr="00B41064">
        <w:rPr>
          <w:rStyle w:val="markedcontent"/>
          <w:rFonts w:ascii="Times New Roman" w:hAnsi="Times New Roman" w:cs="Times New Roman"/>
          <w:color w:val="000000" w:themeColor="text1"/>
          <w:sz w:val="24"/>
          <w:szCs w:val="24"/>
        </w:rPr>
        <w:t>litres (</w:t>
      </w:r>
      <w:r w:rsidRPr="00B41064">
        <w:rPr>
          <w:rStyle w:val="markedcontent"/>
          <w:rFonts w:ascii="Times New Roman" w:hAnsi="Times New Roman" w:cs="Times New Roman"/>
          <w:color w:val="000000" w:themeColor="text1"/>
          <w:sz w:val="24"/>
          <w:szCs w:val="24"/>
        </w:rPr>
        <w:t>4)</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e) 20-25 and above (5)</w:t>
      </w:r>
    </w:p>
    <w:p w:rsidR="00C9017B" w:rsidRPr="00B41064" w:rsidRDefault="00C36F2E" w:rsidP="00B41064">
      <w:pPr>
        <w:spacing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color w:val="000000" w:themeColor="text1"/>
          <w:sz w:val="24"/>
          <w:szCs w:val="24"/>
        </w:rPr>
        <w:t>f) No production (6)</w:t>
      </w:r>
    </w:p>
    <w:p w:rsidR="00C9017B" w:rsidRPr="00B41064" w:rsidRDefault="00C9017B" w:rsidP="00B41064">
      <w:pPr>
        <w:spacing w:line="360" w:lineRule="auto"/>
        <w:jc w:val="both"/>
        <w:rPr>
          <w:rStyle w:val="markedcontent"/>
          <w:rFonts w:ascii="Times New Roman" w:hAnsi="Times New Roman" w:cs="Times New Roman"/>
          <w:b/>
          <w:color w:val="000000" w:themeColor="text1"/>
          <w:sz w:val="24"/>
          <w:szCs w:val="24"/>
        </w:rPr>
      </w:pPr>
    </w:p>
    <w:p w:rsidR="00C36F2E" w:rsidRPr="00B41064" w:rsidRDefault="00C36F2E" w:rsidP="00B41064">
      <w:pPr>
        <w:spacing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b/>
          <w:color w:val="000000" w:themeColor="text1"/>
          <w:sz w:val="24"/>
          <w:szCs w:val="24"/>
        </w:rPr>
        <w:t>B3. How much milk do you consume per day during lactation period?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a) Under 1 </w:t>
      </w:r>
      <w:proofErr w:type="spellStart"/>
      <w:r w:rsidRPr="00B41064">
        <w:rPr>
          <w:rStyle w:val="markedcontent"/>
          <w:rFonts w:ascii="Times New Roman" w:hAnsi="Times New Roman" w:cs="Times New Roman"/>
          <w:color w:val="000000" w:themeColor="text1"/>
          <w:sz w:val="24"/>
          <w:szCs w:val="24"/>
        </w:rPr>
        <w:t>liter</w:t>
      </w:r>
      <w:proofErr w:type="spellEnd"/>
      <w:r w:rsidRPr="00B41064">
        <w:rPr>
          <w:rStyle w:val="markedcontent"/>
          <w:rFonts w:ascii="Times New Roman" w:hAnsi="Times New Roman" w:cs="Times New Roman"/>
          <w:color w:val="000000" w:themeColor="text1"/>
          <w:sz w:val="24"/>
          <w:szCs w:val="24"/>
        </w:rPr>
        <w:t xml:space="preserve"> (1)</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b) 1-2 </w:t>
      </w:r>
      <w:r w:rsidR="00FD077B" w:rsidRPr="00B41064">
        <w:rPr>
          <w:rStyle w:val="markedcontent"/>
          <w:rFonts w:ascii="Times New Roman" w:hAnsi="Times New Roman" w:cs="Times New Roman"/>
          <w:color w:val="000000" w:themeColor="text1"/>
          <w:sz w:val="24"/>
          <w:szCs w:val="24"/>
        </w:rPr>
        <w:t>litres</w:t>
      </w:r>
      <w:r w:rsidRPr="00B41064">
        <w:rPr>
          <w:rStyle w:val="markedcontent"/>
          <w:rFonts w:ascii="Times New Roman" w:hAnsi="Times New Roman" w:cs="Times New Roman"/>
          <w:color w:val="000000" w:themeColor="text1"/>
          <w:sz w:val="24"/>
          <w:szCs w:val="24"/>
        </w:rPr>
        <w:t xml:space="preserve"> (2)</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c) 2 </w:t>
      </w:r>
      <w:r w:rsidR="00FD077B" w:rsidRPr="00B41064">
        <w:rPr>
          <w:rStyle w:val="markedcontent"/>
          <w:rFonts w:ascii="Times New Roman" w:hAnsi="Times New Roman" w:cs="Times New Roman"/>
          <w:color w:val="000000" w:themeColor="text1"/>
          <w:sz w:val="24"/>
          <w:szCs w:val="24"/>
        </w:rPr>
        <w:t>litres</w:t>
      </w:r>
      <w:r w:rsidRPr="00B41064">
        <w:rPr>
          <w:rStyle w:val="markedcontent"/>
          <w:rFonts w:ascii="Times New Roman" w:hAnsi="Times New Roman" w:cs="Times New Roman"/>
          <w:color w:val="000000" w:themeColor="text1"/>
          <w:sz w:val="24"/>
          <w:szCs w:val="24"/>
        </w:rPr>
        <w:t xml:space="preserve"> and above (3)</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d) No consumption (4)</w:t>
      </w:r>
    </w:p>
    <w:p w:rsidR="00C36F2E" w:rsidRPr="00B41064" w:rsidRDefault="00C36F2E" w:rsidP="00B41064">
      <w:pPr>
        <w:spacing w:after="0" w:line="360" w:lineRule="auto"/>
        <w:jc w:val="both"/>
        <w:rPr>
          <w:rStyle w:val="markedcontent"/>
          <w:rFonts w:ascii="Times New Roman" w:hAnsi="Times New Roman" w:cs="Times New Roman"/>
          <w:b/>
          <w:color w:val="000000" w:themeColor="text1"/>
          <w:sz w:val="24"/>
          <w:szCs w:val="24"/>
        </w:rPr>
      </w:pPr>
      <w:r w:rsidRPr="00B41064">
        <w:rPr>
          <w:rStyle w:val="markedcontent"/>
          <w:rFonts w:ascii="Times New Roman" w:hAnsi="Times New Roman" w:cs="Times New Roman"/>
          <w:b/>
          <w:color w:val="000000" w:themeColor="text1"/>
          <w:sz w:val="24"/>
          <w:szCs w:val="24"/>
        </w:rPr>
        <w:t xml:space="preserve">B4. What is the price of the milk per </w:t>
      </w:r>
      <w:proofErr w:type="spellStart"/>
      <w:r w:rsidRPr="00B41064">
        <w:rPr>
          <w:rStyle w:val="markedcontent"/>
          <w:rFonts w:ascii="Times New Roman" w:hAnsi="Times New Roman" w:cs="Times New Roman"/>
          <w:b/>
          <w:color w:val="000000" w:themeColor="text1"/>
          <w:sz w:val="24"/>
          <w:szCs w:val="24"/>
        </w:rPr>
        <w:t>liter</w:t>
      </w:r>
      <w:proofErr w:type="spellEnd"/>
      <w:r w:rsidRPr="00B41064">
        <w:rPr>
          <w:rStyle w:val="markedcontent"/>
          <w:rFonts w:ascii="Times New Roman" w:hAnsi="Times New Roman" w:cs="Times New Roman"/>
          <w:b/>
          <w:color w:val="000000" w:themeColor="text1"/>
          <w:sz w:val="24"/>
          <w:szCs w:val="24"/>
        </w:rPr>
        <w:t>?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a) 200-250(1)</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b) 250-300(2)</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color w:val="000000" w:themeColor="text1"/>
          <w:sz w:val="24"/>
          <w:szCs w:val="24"/>
        </w:rPr>
        <w:t xml:space="preserve">c) 300-400 (3) </w:t>
      </w:r>
    </w:p>
    <w:p w:rsidR="00C36F2E" w:rsidRPr="00B41064" w:rsidRDefault="00C36F2E" w:rsidP="00B41064">
      <w:pPr>
        <w:spacing w:after="0"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lastRenderedPageBreak/>
        <w:t xml:space="preserve">B5. Did you have any children faced malnutrition before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r w:rsidRPr="00B41064">
        <w:rPr>
          <w:rStyle w:val="markedcontent"/>
          <w:rFonts w:ascii="Times New Roman" w:hAnsi="Times New Roman" w:cs="Times New Roman"/>
          <w:b/>
          <w:color w:val="000000" w:themeColor="text1"/>
          <w:sz w:val="24"/>
          <w:szCs w:val="24"/>
        </w:rPr>
        <w:t>?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 Yes and why (1)</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b</w:t>
      </w:r>
      <w:proofErr w:type="gramEnd"/>
      <w:r w:rsidRPr="00B41064">
        <w:rPr>
          <w:rFonts w:ascii="Times New Roman" w:hAnsi="Times New Roman" w:cs="Times New Roman"/>
          <w:color w:val="000000" w:themeColor="text1"/>
          <w:sz w:val="24"/>
          <w:szCs w:val="24"/>
        </w:rPr>
        <w:t>). No and why (2)</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B6. Do you have any children faced malnutrition after </w:t>
      </w:r>
      <w:proofErr w:type="spellStart"/>
      <w:r w:rsidRPr="00B41064">
        <w:rPr>
          <w:rFonts w:ascii="Times New Roman" w:hAnsi="Times New Roman" w:cs="Times New Roman"/>
          <w:b/>
          <w:color w:val="000000" w:themeColor="text1"/>
          <w:sz w:val="24"/>
          <w:szCs w:val="24"/>
        </w:rPr>
        <w:t>GirinkaProgram</w:t>
      </w:r>
      <w:proofErr w:type="gramStart"/>
      <w:r w:rsidRPr="00B41064">
        <w:rPr>
          <w:rFonts w:ascii="Times New Roman" w:hAnsi="Times New Roman" w:cs="Times New Roman"/>
          <w:b/>
          <w:color w:val="000000" w:themeColor="text1"/>
          <w:sz w:val="24"/>
          <w:szCs w:val="24"/>
        </w:rPr>
        <w:t>?</w:t>
      </w:r>
      <w:r w:rsidRPr="00B41064">
        <w:rPr>
          <w:rStyle w:val="markedcontent"/>
          <w:rFonts w:ascii="Times New Roman" w:hAnsi="Times New Roman" w:cs="Times New Roman"/>
          <w:b/>
          <w:color w:val="000000" w:themeColor="text1"/>
          <w:sz w:val="24"/>
          <w:szCs w:val="24"/>
        </w:rPr>
        <w:t>Tick</w:t>
      </w:r>
      <w:proofErr w:type="spellEnd"/>
      <w:proofErr w:type="gramEnd"/>
      <w:r w:rsidRPr="00B41064">
        <w:rPr>
          <w:rStyle w:val="markedcontent"/>
          <w:rFonts w:ascii="Times New Roman" w:hAnsi="Times New Roman" w:cs="Times New Roman"/>
          <w:b/>
          <w:color w:val="000000" w:themeColor="text1"/>
          <w:sz w:val="24"/>
          <w:szCs w:val="24"/>
        </w:rPr>
        <w:t xml:space="preserve">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832E86"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 Yes </w:t>
      </w:r>
    </w:p>
    <w:p w:rsidR="00C36F2E" w:rsidRPr="00B41064" w:rsidRDefault="00832E86"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b). No </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b/>
          <w:color w:val="000000" w:themeColor="text1"/>
          <w:sz w:val="24"/>
          <w:szCs w:val="24"/>
        </w:rPr>
        <w:t>B7. Did you use organic manure?</w:t>
      </w:r>
      <w:r w:rsidRPr="00B41064">
        <w:rPr>
          <w:rStyle w:val="markedcontent"/>
          <w:rFonts w:ascii="Times New Roman" w:hAnsi="Times New Roman" w:cs="Times New Roman"/>
          <w:b/>
          <w:color w:val="000000" w:themeColor="text1"/>
          <w:sz w:val="24"/>
          <w:szCs w:val="24"/>
        </w:rPr>
        <w:t xml:space="preserve">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color w:val="000000" w:themeColor="text1"/>
          <w:sz w:val="24"/>
          <w:szCs w:val="24"/>
        </w:rPr>
        <w:t>a) Yes, (1)</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b) No, (2)</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B8) How much organic </w:t>
      </w:r>
      <w:proofErr w:type="gramStart"/>
      <w:r w:rsidRPr="00B41064">
        <w:rPr>
          <w:rFonts w:ascii="Times New Roman" w:hAnsi="Times New Roman" w:cs="Times New Roman"/>
          <w:b/>
          <w:color w:val="000000" w:themeColor="text1"/>
          <w:sz w:val="24"/>
          <w:szCs w:val="24"/>
        </w:rPr>
        <w:t>manure(</w:t>
      </w:r>
      <w:proofErr w:type="gramEnd"/>
      <w:r w:rsidRPr="00B41064">
        <w:rPr>
          <w:rFonts w:ascii="Times New Roman" w:hAnsi="Times New Roman" w:cs="Times New Roman"/>
          <w:b/>
          <w:color w:val="000000" w:themeColor="text1"/>
          <w:sz w:val="24"/>
          <w:szCs w:val="24"/>
        </w:rPr>
        <w:t xml:space="preserve">kg) did you use per season before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r w:rsidRPr="00B41064">
        <w:rPr>
          <w:rStyle w:val="markedcontent"/>
          <w:rFonts w:ascii="Times New Roman" w:hAnsi="Times New Roman" w:cs="Times New Roman"/>
          <w:b/>
          <w:color w:val="000000" w:themeColor="text1"/>
          <w:sz w:val="24"/>
          <w:szCs w:val="24"/>
        </w:rPr>
        <w:t xml:space="preserve">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 Under 3000(1)</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b</w:t>
      </w:r>
      <w:proofErr w:type="gramEnd"/>
      <w:r w:rsidRPr="00B41064">
        <w:rPr>
          <w:rFonts w:ascii="Times New Roman" w:hAnsi="Times New Roman" w:cs="Times New Roman"/>
          <w:color w:val="000000" w:themeColor="text1"/>
          <w:sz w:val="24"/>
          <w:szCs w:val="24"/>
        </w:rPr>
        <w:t>) 3000-6000(2)</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c</w:t>
      </w:r>
      <w:proofErr w:type="gramEnd"/>
      <w:r w:rsidRPr="00B41064">
        <w:rPr>
          <w:rFonts w:ascii="Times New Roman" w:hAnsi="Times New Roman" w:cs="Times New Roman"/>
          <w:color w:val="000000" w:themeColor="text1"/>
          <w:sz w:val="24"/>
          <w:szCs w:val="24"/>
        </w:rPr>
        <w:t>) 6000-9000(3)</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d) 9000 and </w:t>
      </w:r>
      <w:r w:rsidR="00832E86" w:rsidRPr="00B41064">
        <w:rPr>
          <w:rFonts w:ascii="Times New Roman" w:hAnsi="Times New Roman" w:cs="Times New Roman"/>
          <w:color w:val="000000" w:themeColor="text1"/>
          <w:sz w:val="24"/>
          <w:szCs w:val="24"/>
        </w:rPr>
        <w:t>above (</w:t>
      </w:r>
      <w:r w:rsidRPr="00B41064">
        <w:rPr>
          <w:rFonts w:ascii="Times New Roman" w:hAnsi="Times New Roman" w:cs="Times New Roman"/>
          <w:color w:val="000000" w:themeColor="text1"/>
          <w:sz w:val="24"/>
          <w:szCs w:val="24"/>
        </w:rPr>
        <w:t>4)</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B9) How much organic </w:t>
      </w:r>
      <w:r w:rsidR="00832E86" w:rsidRPr="00B41064">
        <w:rPr>
          <w:rFonts w:ascii="Times New Roman" w:hAnsi="Times New Roman" w:cs="Times New Roman"/>
          <w:b/>
          <w:color w:val="000000" w:themeColor="text1"/>
          <w:sz w:val="24"/>
          <w:szCs w:val="24"/>
        </w:rPr>
        <w:t>manure (</w:t>
      </w:r>
      <w:r w:rsidRPr="00B41064">
        <w:rPr>
          <w:rFonts w:ascii="Times New Roman" w:hAnsi="Times New Roman" w:cs="Times New Roman"/>
          <w:b/>
          <w:color w:val="000000" w:themeColor="text1"/>
          <w:sz w:val="24"/>
          <w:szCs w:val="24"/>
        </w:rPr>
        <w:t xml:space="preserve">kg) do you use per season after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w:t>
      </w:r>
      <w:r w:rsidRPr="00B41064">
        <w:rPr>
          <w:rStyle w:val="markedcontent"/>
          <w:rFonts w:ascii="Times New Roman" w:hAnsi="Times New Roman" w:cs="Times New Roman"/>
          <w:b/>
          <w:color w:val="000000" w:themeColor="text1"/>
          <w:sz w:val="24"/>
          <w:szCs w:val="24"/>
        </w:rPr>
        <w:t xml:space="preserve"> Tick (</w:t>
      </w:r>
      <w:r w:rsidRPr="00B41064">
        <w:rPr>
          <w:rStyle w:val="markedcontent"/>
          <w:rFonts w:ascii="Times New Roman" w:hAnsi="Times New Roman" w:cs="Times New Roman"/>
          <w:b/>
          <w:color w:val="000000" w:themeColor="text1"/>
          <w:sz w:val="24"/>
          <w:szCs w:val="24"/>
        </w:rPr>
        <w:sym w:font="Symbol" w:char="F0D6"/>
      </w:r>
      <w:r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 Under 3000(1)</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b</w:t>
      </w:r>
      <w:proofErr w:type="gramEnd"/>
      <w:r w:rsidRPr="00B41064">
        <w:rPr>
          <w:rFonts w:ascii="Times New Roman" w:hAnsi="Times New Roman" w:cs="Times New Roman"/>
          <w:color w:val="000000" w:themeColor="text1"/>
          <w:sz w:val="24"/>
          <w:szCs w:val="24"/>
        </w:rPr>
        <w:t>) 3000-6000(2)</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gramStart"/>
      <w:r w:rsidRPr="00B41064">
        <w:rPr>
          <w:rFonts w:ascii="Times New Roman" w:hAnsi="Times New Roman" w:cs="Times New Roman"/>
          <w:color w:val="000000" w:themeColor="text1"/>
          <w:sz w:val="24"/>
          <w:szCs w:val="24"/>
        </w:rPr>
        <w:t>c</w:t>
      </w:r>
      <w:proofErr w:type="gramEnd"/>
      <w:r w:rsidRPr="00B41064">
        <w:rPr>
          <w:rFonts w:ascii="Times New Roman" w:hAnsi="Times New Roman" w:cs="Times New Roman"/>
          <w:color w:val="000000" w:themeColor="text1"/>
          <w:sz w:val="24"/>
          <w:szCs w:val="24"/>
        </w:rPr>
        <w:t>) 6000-9000(3)</w:t>
      </w:r>
    </w:p>
    <w:p w:rsidR="004B689B"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d) 9000 and </w:t>
      </w:r>
      <w:r w:rsidR="00832E86" w:rsidRPr="00B41064">
        <w:rPr>
          <w:rFonts w:ascii="Times New Roman" w:hAnsi="Times New Roman" w:cs="Times New Roman"/>
          <w:color w:val="000000" w:themeColor="text1"/>
          <w:sz w:val="24"/>
          <w:szCs w:val="24"/>
        </w:rPr>
        <w:t>above (</w:t>
      </w:r>
      <w:r w:rsidRPr="00B41064">
        <w:rPr>
          <w:rFonts w:ascii="Times New Roman" w:hAnsi="Times New Roman" w:cs="Times New Roman"/>
          <w:color w:val="000000" w:themeColor="text1"/>
          <w:sz w:val="24"/>
          <w:szCs w:val="24"/>
        </w:rPr>
        <w:t>4)</w:t>
      </w:r>
    </w:p>
    <w:p w:rsidR="004B689B" w:rsidRPr="00B41064" w:rsidRDefault="004B689B"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lastRenderedPageBreak/>
        <w:t>B10</w:t>
      </w:r>
      <w:proofErr w:type="gramStart"/>
      <w:r w:rsidRPr="00B41064">
        <w:rPr>
          <w:rFonts w:ascii="Times New Roman" w:hAnsi="Times New Roman" w:cs="Times New Roman"/>
          <w:b/>
          <w:color w:val="000000" w:themeColor="text1"/>
          <w:sz w:val="24"/>
          <w:szCs w:val="24"/>
        </w:rPr>
        <w:t>)</w:t>
      </w:r>
      <w:proofErr w:type="spellStart"/>
      <w:r w:rsidR="00F205A4" w:rsidRPr="00B41064">
        <w:rPr>
          <w:rFonts w:ascii="Times New Roman" w:hAnsi="Times New Roman" w:cs="Times New Roman"/>
          <w:b/>
          <w:color w:val="000000" w:themeColor="text1"/>
          <w:sz w:val="24"/>
          <w:szCs w:val="24"/>
        </w:rPr>
        <w:t>a.</w:t>
      </w:r>
      <w:r w:rsidRPr="00B41064">
        <w:rPr>
          <w:rFonts w:ascii="Times New Roman" w:hAnsi="Times New Roman" w:cs="Times New Roman"/>
          <w:b/>
          <w:color w:val="000000" w:themeColor="text1"/>
          <w:sz w:val="24"/>
          <w:szCs w:val="24"/>
        </w:rPr>
        <w:t>How</w:t>
      </w:r>
      <w:proofErr w:type="spellEnd"/>
      <w:proofErr w:type="gramEnd"/>
      <w:r w:rsidRPr="00B41064">
        <w:rPr>
          <w:rFonts w:ascii="Times New Roman" w:hAnsi="Times New Roman" w:cs="Times New Roman"/>
          <w:b/>
          <w:color w:val="000000" w:themeColor="text1"/>
          <w:sz w:val="24"/>
          <w:szCs w:val="24"/>
        </w:rPr>
        <w:t xml:space="preserve"> many times can you take meals per day including breakfast before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w:t>
      </w:r>
      <w:r w:rsidR="00F205A4" w:rsidRPr="00B41064">
        <w:rPr>
          <w:rFonts w:ascii="Times New Roman" w:hAnsi="Times New Roman" w:cs="Times New Roman"/>
          <w:b/>
          <w:color w:val="000000" w:themeColor="text1"/>
          <w:sz w:val="24"/>
          <w:szCs w:val="24"/>
        </w:rPr>
        <w:t xml:space="preserve">Choose one option only by </w:t>
      </w:r>
      <w:r w:rsidR="00F205A4" w:rsidRPr="00B41064">
        <w:rPr>
          <w:rFonts w:ascii="Times New Roman" w:hAnsi="Times New Roman" w:cs="Times New Roman"/>
          <w:b/>
          <w:color w:val="000000" w:themeColor="text1"/>
          <w:sz w:val="24"/>
          <w:szCs w:val="24"/>
        </w:rPr>
        <w:sym w:font="Symbol" w:char="F0D6"/>
      </w:r>
    </w:p>
    <w:p w:rsidR="004B689B" w:rsidRPr="00B41064" w:rsidRDefault="004B689B" w:rsidP="00B41064">
      <w:pPr>
        <w:pStyle w:val="ListParagraph"/>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Once per </w:t>
      </w:r>
      <w:r w:rsidR="00F205A4" w:rsidRPr="00B41064">
        <w:rPr>
          <w:rFonts w:ascii="Times New Roman" w:hAnsi="Times New Roman" w:cs="Times New Roman"/>
          <w:color w:val="000000" w:themeColor="text1"/>
          <w:sz w:val="24"/>
          <w:szCs w:val="24"/>
        </w:rPr>
        <w:t>day (1)</w:t>
      </w:r>
    </w:p>
    <w:p w:rsidR="004B689B" w:rsidRPr="00B41064" w:rsidRDefault="004B689B" w:rsidP="00B41064">
      <w:pPr>
        <w:pStyle w:val="ListParagraph"/>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Twice per </w:t>
      </w:r>
      <w:r w:rsidR="00F205A4" w:rsidRPr="00B41064">
        <w:rPr>
          <w:rFonts w:ascii="Times New Roman" w:hAnsi="Times New Roman" w:cs="Times New Roman"/>
          <w:color w:val="000000" w:themeColor="text1"/>
          <w:sz w:val="24"/>
          <w:szCs w:val="24"/>
        </w:rPr>
        <w:t>day (2)</w:t>
      </w:r>
    </w:p>
    <w:p w:rsidR="004B689B" w:rsidRPr="00B41064" w:rsidRDefault="004B689B" w:rsidP="00B41064">
      <w:pPr>
        <w:pStyle w:val="ListParagraph"/>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Three per </w:t>
      </w:r>
      <w:r w:rsidR="00F205A4" w:rsidRPr="00B41064">
        <w:rPr>
          <w:rFonts w:ascii="Times New Roman" w:hAnsi="Times New Roman" w:cs="Times New Roman"/>
          <w:color w:val="000000" w:themeColor="text1"/>
          <w:sz w:val="24"/>
          <w:szCs w:val="24"/>
        </w:rPr>
        <w:t>day (3)</w:t>
      </w:r>
    </w:p>
    <w:p w:rsidR="00F205A4" w:rsidRPr="00B41064" w:rsidRDefault="00F205A4" w:rsidP="00B41064">
      <w:pPr>
        <w:spacing w:line="360" w:lineRule="auto"/>
        <w:jc w:val="both"/>
        <w:rPr>
          <w:rFonts w:ascii="Times New Roman" w:hAnsi="Times New Roman" w:cs="Times New Roman"/>
          <w:color w:val="000000" w:themeColor="text1"/>
          <w:sz w:val="24"/>
          <w:szCs w:val="24"/>
        </w:rPr>
      </w:pPr>
      <w:proofErr w:type="spellStart"/>
      <w:proofErr w:type="gramStart"/>
      <w:r w:rsidRPr="00B41064">
        <w:rPr>
          <w:rFonts w:ascii="Times New Roman" w:hAnsi="Times New Roman" w:cs="Times New Roman"/>
          <w:b/>
          <w:color w:val="000000" w:themeColor="text1"/>
          <w:sz w:val="24"/>
          <w:szCs w:val="24"/>
        </w:rPr>
        <w:t>b.How</w:t>
      </w:r>
      <w:proofErr w:type="spellEnd"/>
      <w:proofErr w:type="gramEnd"/>
      <w:r w:rsidRPr="00B41064">
        <w:rPr>
          <w:rFonts w:ascii="Times New Roman" w:hAnsi="Times New Roman" w:cs="Times New Roman"/>
          <w:b/>
          <w:color w:val="000000" w:themeColor="text1"/>
          <w:sz w:val="24"/>
          <w:szCs w:val="24"/>
        </w:rPr>
        <w:t xml:space="preserve"> many times can you take meals per day including breakfast After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Choose one option only by </w:t>
      </w:r>
      <w:r w:rsidRPr="00B41064">
        <w:rPr>
          <w:rFonts w:ascii="Times New Roman" w:hAnsi="Times New Roman" w:cs="Times New Roman"/>
          <w:b/>
          <w:color w:val="000000" w:themeColor="text1"/>
          <w:sz w:val="24"/>
          <w:szCs w:val="24"/>
        </w:rPr>
        <w:sym w:font="Symbol" w:char="F0D6"/>
      </w:r>
    </w:p>
    <w:p w:rsidR="00F205A4" w:rsidRPr="00B41064" w:rsidRDefault="00F205A4"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Once per day (1)</w:t>
      </w:r>
    </w:p>
    <w:p w:rsidR="00F205A4" w:rsidRPr="00B41064" w:rsidRDefault="00F205A4" w:rsidP="00B41064">
      <w:pPr>
        <w:pStyle w:val="ListParagraph"/>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Twice per day (2)</w:t>
      </w:r>
    </w:p>
    <w:p w:rsidR="00F205A4" w:rsidRPr="00B41064" w:rsidRDefault="00F205A4" w:rsidP="00B41064">
      <w:pPr>
        <w:pStyle w:val="ListParagraph"/>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Three per day (3)</w:t>
      </w:r>
    </w:p>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B11</w:t>
      </w:r>
      <w:r w:rsidR="00C36F2E" w:rsidRPr="00B41064">
        <w:rPr>
          <w:rFonts w:ascii="Times New Roman" w:hAnsi="Times New Roman" w:cs="Times New Roman"/>
          <w:b/>
          <w:color w:val="000000" w:themeColor="text1"/>
          <w:sz w:val="24"/>
          <w:szCs w:val="24"/>
        </w:rPr>
        <w:t xml:space="preserve">. What were the qualities of your house? Put (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Style w:val="markedcontent"/>
          <w:rFonts w:ascii="Times New Roman" w:hAnsi="Times New Roman" w:cs="Times New Roman"/>
          <w:b/>
          <w:color w:val="000000" w:themeColor="text1"/>
          <w:sz w:val="24"/>
          <w:szCs w:val="24"/>
        </w:rPr>
        <w:t>)</w:t>
      </w:r>
      <w:r w:rsidR="00C36F2E" w:rsidRPr="00B41064">
        <w:rPr>
          <w:rFonts w:ascii="Times New Roman" w:hAnsi="Times New Roman" w:cs="Times New Roman"/>
          <w:b/>
          <w:color w:val="000000" w:themeColor="text1"/>
          <w:sz w:val="24"/>
          <w:szCs w:val="24"/>
        </w:rPr>
        <w:t xml:space="preserve"> on your choice</w:t>
      </w:r>
    </w:p>
    <w:tbl>
      <w:tblPr>
        <w:tblStyle w:val="TableGrid"/>
        <w:tblW w:w="0" w:type="auto"/>
        <w:tblLook w:val="04A0"/>
      </w:tblPr>
      <w:tblGrid>
        <w:gridCol w:w="3652"/>
        <w:gridCol w:w="805"/>
        <w:gridCol w:w="3892"/>
        <w:gridCol w:w="893"/>
      </w:tblGrid>
      <w:tr w:rsidR="00C36F2E" w:rsidRPr="00B41064" w:rsidTr="00CD01C5">
        <w:trPr>
          <w:trHeight w:val="359"/>
        </w:trPr>
        <w:tc>
          <w:tcPr>
            <w:tcW w:w="3708"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w:t>
            </w:r>
            <w:r w:rsidR="00C36F2E" w:rsidRPr="00B41064">
              <w:rPr>
                <w:rFonts w:ascii="Times New Roman" w:hAnsi="Times New Roman" w:cs="Times New Roman"/>
                <w:color w:val="000000" w:themeColor="text1"/>
                <w:sz w:val="24"/>
                <w:szCs w:val="24"/>
              </w:rPr>
              <w:t xml:space="preserve">Before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w:t>
            </w: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c>
          <w:tcPr>
            <w:tcW w:w="3954"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b)</w:t>
            </w:r>
            <w:r w:rsidR="00C36F2E" w:rsidRPr="00B41064">
              <w:rPr>
                <w:rFonts w:ascii="Times New Roman" w:hAnsi="Times New Roman" w:cs="Times New Roman"/>
                <w:color w:val="000000" w:themeColor="text1"/>
                <w:sz w:val="24"/>
                <w:szCs w:val="24"/>
              </w:rPr>
              <w:t xml:space="preserve">After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r>
      <w:tr w:rsidR="00C36F2E" w:rsidRPr="00B41064" w:rsidTr="00CD01C5">
        <w:trPr>
          <w:trHeight w:val="359"/>
        </w:trPr>
        <w:tc>
          <w:tcPr>
            <w:tcW w:w="370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grasses(1)</w:t>
            </w:r>
          </w:p>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3954"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grasses (1)</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70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clay sheet(2)</w:t>
            </w: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3954"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clay sheet(2)</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70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iron sheets(3)</w:t>
            </w: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3954"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iron sheets(3)</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70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cement(4)</w:t>
            </w: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3954"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With cement(4)</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70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Others(5)</w:t>
            </w:r>
          </w:p>
        </w:tc>
        <w:tc>
          <w:tcPr>
            <w:tcW w:w="81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3954"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Others(5)</w:t>
            </w:r>
          </w:p>
        </w:tc>
        <w:tc>
          <w:tcPr>
            <w:tcW w:w="906"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bl>
    <w:p w:rsidR="00C36F2E" w:rsidRPr="00B41064" w:rsidRDefault="00C36F2E" w:rsidP="00B41064">
      <w:pPr>
        <w:spacing w:line="360" w:lineRule="auto"/>
        <w:jc w:val="both"/>
        <w:rPr>
          <w:rFonts w:ascii="Times New Roman" w:hAnsi="Times New Roman" w:cs="Times New Roman"/>
          <w:b/>
          <w:color w:val="000000" w:themeColor="text1"/>
          <w:sz w:val="24"/>
          <w:szCs w:val="24"/>
        </w:rPr>
      </w:pPr>
    </w:p>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B12</w:t>
      </w:r>
      <w:r w:rsidR="00C36F2E" w:rsidRPr="00B41064">
        <w:rPr>
          <w:rFonts w:ascii="Times New Roman" w:hAnsi="Times New Roman" w:cs="Times New Roman"/>
          <w:b/>
          <w:color w:val="000000" w:themeColor="text1"/>
          <w:sz w:val="24"/>
          <w:szCs w:val="24"/>
        </w:rPr>
        <w:t>. How much did you earn before saving (Average earnings per month)? (Instruction: Put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Fonts w:ascii="Times New Roman" w:hAnsi="Times New Roman" w:cs="Times New Roman"/>
          <w:b/>
          <w:color w:val="000000" w:themeColor="text1"/>
          <w:sz w:val="24"/>
          <w:szCs w:val="24"/>
        </w:rPr>
        <w:t>) one option only)</w:t>
      </w:r>
    </w:p>
    <w:tbl>
      <w:tblPr>
        <w:tblStyle w:val="TableGrid"/>
        <w:tblW w:w="0" w:type="auto"/>
        <w:tblLook w:val="04A0"/>
      </w:tblPr>
      <w:tblGrid>
        <w:gridCol w:w="3222"/>
        <w:gridCol w:w="360"/>
        <w:gridCol w:w="5151"/>
        <w:gridCol w:w="509"/>
      </w:tblGrid>
      <w:tr w:rsidR="00F74C63" w:rsidRPr="00B41064" w:rsidTr="00CD01C5">
        <w:tc>
          <w:tcPr>
            <w:tcW w:w="3258"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a)</w:t>
            </w:r>
            <w:r w:rsidR="00C36F2E" w:rsidRPr="00B41064">
              <w:rPr>
                <w:rFonts w:ascii="Times New Roman" w:hAnsi="Times New Roman" w:cs="Times New Roman"/>
                <w:color w:val="000000" w:themeColor="text1"/>
                <w:sz w:val="24"/>
                <w:szCs w:val="24"/>
              </w:rPr>
              <w:t xml:space="preserve">Before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c>
          <w:tcPr>
            <w:tcW w:w="5220"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b)</w:t>
            </w:r>
            <w:r w:rsidR="00C36F2E" w:rsidRPr="00B41064">
              <w:rPr>
                <w:rFonts w:ascii="Times New Roman" w:hAnsi="Times New Roman" w:cs="Times New Roman"/>
                <w:color w:val="000000" w:themeColor="text1"/>
                <w:sz w:val="24"/>
                <w:szCs w:val="24"/>
              </w:rPr>
              <w:t xml:space="preserve">After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0-10000(1)</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0-10 000(1)</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10 000-20,000(2)</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10 000-20,000(2)</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20,000-40, 000(3)</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20,000-40, 000(3)</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40, 000-60, 000(4)</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40, 000-60, 000(4)</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60,000-80,000(5)</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60,000-80,000(5)</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F74C63" w:rsidRPr="00B41064" w:rsidTr="00CD01C5">
        <w:tc>
          <w:tcPr>
            <w:tcW w:w="325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More than 80, 000(6)</w:t>
            </w:r>
          </w:p>
        </w:tc>
        <w:tc>
          <w:tcPr>
            <w:tcW w:w="36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522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More than 80, 000(6)</w:t>
            </w:r>
          </w:p>
        </w:tc>
        <w:tc>
          <w:tcPr>
            <w:tcW w:w="51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bl>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B13</w:t>
      </w:r>
      <w:r w:rsidR="00C36F2E" w:rsidRPr="00B41064">
        <w:rPr>
          <w:rFonts w:ascii="Times New Roman" w:hAnsi="Times New Roman" w:cs="Times New Roman"/>
          <w:b/>
          <w:color w:val="000000" w:themeColor="text1"/>
          <w:sz w:val="24"/>
          <w:szCs w:val="24"/>
        </w:rPr>
        <w:t>. How much do you save every month? (Instruction: Put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Fonts w:ascii="Times New Roman" w:hAnsi="Times New Roman" w:cs="Times New Roman"/>
          <w:b/>
          <w:color w:val="000000" w:themeColor="text1"/>
          <w:sz w:val="24"/>
          <w:szCs w:val="24"/>
        </w:rPr>
        <w:t xml:space="preserve">) on one option only) </w:t>
      </w:r>
    </w:p>
    <w:tbl>
      <w:tblPr>
        <w:tblStyle w:val="TableGrid"/>
        <w:tblW w:w="0" w:type="auto"/>
        <w:tblLook w:val="04A0"/>
      </w:tblPr>
      <w:tblGrid>
        <w:gridCol w:w="3488"/>
        <w:gridCol w:w="448"/>
        <w:gridCol w:w="4443"/>
        <w:gridCol w:w="863"/>
      </w:tblGrid>
      <w:tr w:rsidR="00C36F2E" w:rsidRPr="00B41064" w:rsidTr="00CD01C5">
        <w:tc>
          <w:tcPr>
            <w:tcW w:w="3528"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lastRenderedPageBreak/>
              <w:t>a)</w:t>
            </w:r>
            <w:r w:rsidR="00C36F2E" w:rsidRPr="00B41064">
              <w:rPr>
                <w:rFonts w:ascii="Times New Roman" w:hAnsi="Times New Roman" w:cs="Times New Roman"/>
                <w:color w:val="000000" w:themeColor="text1"/>
                <w:sz w:val="24"/>
                <w:szCs w:val="24"/>
              </w:rPr>
              <w:t xml:space="preserve">Before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 RWF</w:t>
            </w:r>
          </w:p>
        </w:tc>
        <w:tc>
          <w:tcPr>
            <w:tcW w:w="45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c>
          <w:tcPr>
            <w:tcW w:w="4500" w:type="dxa"/>
          </w:tcPr>
          <w:p w:rsidR="00C36F2E" w:rsidRPr="00B41064" w:rsidRDefault="007156EC"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b)</w:t>
            </w:r>
            <w:r w:rsidR="00C36F2E" w:rsidRPr="00B41064">
              <w:rPr>
                <w:rFonts w:ascii="Times New Roman" w:hAnsi="Times New Roman" w:cs="Times New Roman"/>
                <w:color w:val="000000" w:themeColor="text1"/>
                <w:sz w:val="24"/>
                <w:szCs w:val="24"/>
              </w:rPr>
              <w:t xml:space="preserve">After </w:t>
            </w:r>
            <w:proofErr w:type="spellStart"/>
            <w:r w:rsidR="00C36F2E" w:rsidRPr="00B41064">
              <w:rPr>
                <w:rFonts w:ascii="Times New Roman" w:hAnsi="Times New Roman" w:cs="Times New Roman"/>
                <w:color w:val="000000" w:themeColor="text1"/>
                <w:sz w:val="24"/>
                <w:szCs w:val="24"/>
              </w:rPr>
              <w:t>Girinka</w:t>
            </w:r>
            <w:proofErr w:type="spellEnd"/>
            <w:r w:rsidR="00C36F2E" w:rsidRPr="00B41064">
              <w:rPr>
                <w:rFonts w:ascii="Times New Roman" w:hAnsi="Times New Roman" w:cs="Times New Roman"/>
                <w:color w:val="000000" w:themeColor="text1"/>
                <w:sz w:val="24"/>
                <w:szCs w:val="24"/>
              </w:rPr>
              <w:t xml:space="preserve"> Program RWF</w:t>
            </w:r>
          </w:p>
        </w:tc>
        <w:tc>
          <w:tcPr>
            <w:tcW w:w="87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Style w:val="markedcontent"/>
                <w:rFonts w:ascii="Times New Roman" w:hAnsi="Times New Roman" w:cs="Times New Roman"/>
                <w:b/>
                <w:color w:val="000000" w:themeColor="text1"/>
                <w:sz w:val="24"/>
                <w:szCs w:val="24"/>
              </w:rPr>
              <w:sym w:font="Symbol" w:char="F0D6"/>
            </w:r>
          </w:p>
        </w:tc>
      </w:tr>
      <w:tr w:rsidR="00C36F2E" w:rsidRPr="00B41064" w:rsidTr="00CD01C5">
        <w:tc>
          <w:tcPr>
            <w:tcW w:w="352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0-5 000(1)</w:t>
            </w:r>
          </w:p>
        </w:tc>
        <w:tc>
          <w:tcPr>
            <w:tcW w:w="45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450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0-5 000(1)</w:t>
            </w:r>
          </w:p>
        </w:tc>
        <w:tc>
          <w:tcPr>
            <w:tcW w:w="87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52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5 000-10 000(2)</w:t>
            </w:r>
          </w:p>
        </w:tc>
        <w:tc>
          <w:tcPr>
            <w:tcW w:w="45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450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5 000-10 000(2)</w:t>
            </w:r>
          </w:p>
        </w:tc>
        <w:tc>
          <w:tcPr>
            <w:tcW w:w="87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52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10 000-15 000(3)</w:t>
            </w:r>
          </w:p>
        </w:tc>
        <w:tc>
          <w:tcPr>
            <w:tcW w:w="45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450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10 000-15 000(3)</w:t>
            </w:r>
          </w:p>
        </w:tc>
        <w:tc>
          <w:tcPr>
            <w:tcW w:w="87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r w:rsidR="00C36F2E" w:rsidRPr="00B41064" w:rsidTr="00CD01C5">
        <w:tc>
          <w:tcPr>
            <w:tcW w:w="3528"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15000-20000(4)</w:t>
            </w:r>
          </w:p>
        </w:tc>
        <w:tc>
          <w:tcPr>
            <w:tcW w:w="45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c>
          <w:tcPr>
            <w:tcW w:w="4500"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15000-20000(4)</w:t>
            </w:r>
          </w:p>
        </w:tc>
        <w:tc>
          <w:tcPr>
            <w:tcW w:w="872" w:type="dxa"/>
          </w:tcPr>
          <w:p w:rsidR="00C36F2E" w:rsidRPr="00B41064" w:rsidRDefault="00C36F2E" w:rsidP="00B41064">
            <w:pPr>
              <w:spacing w:after="0" w:line="360" w:lineRule="auto"/>
              <w:jc w:val="both"/>
              <w:rPr>
                <w:rFonts w:ascii="Times New Roman" w:hAnsi="Times New Roman" w:cs="Times New Roman"/>
                <w:color w:val="000000" w:themeColor="text1"/>
                <w:sz w:val="24"/>
                <w:szCs w:val="24"/>
              </w:rPr>
            </w:pPr>
          </w:p>
        </w:tc>
      </w:tr>
    </w:tbl>
    <w:p w:rsidR="00C36F2E" w:rsidRPr="00B41064" w:rsidRDefault="00C36F2E" w:rsidP="00B41064">
      <w:pPr>
        <w:spacing w:line="360" w:lineRule="auto"/>
        <w:jc w:val="both"/>
        <w:rPr>
          <w:rFonts w:ascii="Times New Roman" w:hAnsi="Times New Roman" w:cs="Times New Roman"/>
          <w:b/>
          <w:color w:val="000000" w:themeColor="text1"/>
          <w:sz w:val="24"/>
          <w:szCs w:val="24"/>
        </w:rPr>
      </w:pPr>
    </w:p>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B14</w:t>
      </w:r>
      <w:r w:rsidR="00C36F2E" w:rsidRPr="00B41064">
        <w:rPr>
          <w:rFonts w:ascii="Times New Roman" w:hAnsi="Times New Roman" w:cs="Times New Roman"/>
          <w:b/>
          <w:color w:val="000000" w:themeColor="text1"/>
          <w:sz w:val="24"/>
          <w:szCs w:val="24"/>
        </w:rPr>
        <w:t xml:space="preserve">. How </w:t>
      </w:r>
      <w:r w:rsidR="00C36F2E" w:rsidRPr="00B41064">
        <w:rPr>
          <w:rFonts w:ascii="Times New Roman" w:hAnsi="Times New Roman" w:cs="Times New Roman"/>
          <w:b/>
          <w:color w:val="000000" w:themeColor="text1"/>
          <w:sz w:val="24"/>
          <w:szCs w:val="24"/>
          <w:lang w:val="en-US"/>
        </w:rPr>
        <w:t xml:space="preserve">the </w:t>
      </w:r>
      <w:proofErr w:type="spellStart"/>
      <w:r w:rsidR="00C36F2E" w:rsidRPr="00B41064">
        <w:rPr>
          <w:rFonts w:ascii="Times New Roman" w:hAnsi="Times New Roman" w:cs="Times New Roman"/>
          <w:b/>
          <w:color w:val="000000" w:themeColor="text1"/>
          <w:sz w:val="24"/>
          <w:szCs w:val="24"/>
          <w:lang w:val="en-US"/>
        </w:rPr>
        <w:t>Girinka</w:t>
      </w:r>
      <w:proofErr w:type="spellEnd"/>
      <w:r w:rsidR="00C36F2E" w:rsidRPr="00B41064">
        <w:rPr>
          <w:rFonts w:ascii="Times New Roman" w:hAnsi="Times New Roman" w:cs="Times New Roman"/>
          <w:b/>
          <w:color w:val="000000" w:themeColor="text1"/>
          <w:sz w:val="24"/>
          <w:szCs w:val="24"/>
          <w:lang w:val="en-US"/>
        </w:rPr>
        <w:t xml:space="preserve"> program has helped beneficiaries to </w:t>
      </w:r>
      <w:proofErr w:type="gramStart"/>
      <w:r w:rsidR="00C36F2E" w:rsidRPr="00B41064">
        <w:rPr>
          <w:rFonts w:ascii="Times New Roman" w:hAnsi="Times New Roman" w:cs="Times New Roman"/>
          <w:b/>
          <w:color w:val="000000" w:themeColor="text1"/>
          <w:sz w:val="24"/>
          <w:szCs w:val="24"/>
          <w:lang w:val="en-US"/>
        </w:rPr>
        <w:t>improve  social</w:t>
      </w:r>
      <w:proofErr w:type="gramEnd"/>
      <w:r w:rsidR="00C36F2E" w:rsidRPr="00B41064">
        <w:rPr>
          <w:rFonts w:ascii="Times New Roman" w:hAnsi="Times New Roman" w:cs="Times New Roman"/>
          <w:b/>
          <w:color w:val="000000" w:themeColor="text1"/>
          <w:sz w:val="24"/>
          <w:szCs w:val="24"/>
          <w:lang w:val="en-US"/>
        </w:rPr>
        <w:t xml:space="preserve"> cohesion</w:t>
      </w:r>
      <w:r w:rsidR="00C36F2E" w:rsidRPr="00B41064">
        <w:rPr>
          <w:rFonts w:ascii="Times New Roman" w:hAnsi="Times New Roman" w:cs="Times New Roman"/>
          <w:b/>
          <w:color w:val="000000" w:themeColor="text1"/>
          <w:sz w:val="24"/>
          <w:szCs w:val="24"/>
        </w:rPr>
        <w:t>?</w:t>
      </w:r>
      <w:r w:rsidR="00C36F2E" w:rsidRPr="00B41064">
        <w:rPr>
          <w:rStyle w:val="markedcontent"/>
          <w:rFonts w:ascii="Times New Roman" w:hAnsi="Times New Roman" w:cs="Times New Roman"/>
          <w:b/>
          <w:color w:val="000000" w:themeColor="text1"/>
          <w:sz w:val="24"/>
          <w:szCs w:val="24"/>
        </w:rPr>
        <w:t xml:space="preserve"> (Tick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a) </w:t>
      </w:r>
      <w:r w:rsidRPr="00B41064">
        <w:rPr>
          <w:rFonts w:ascii="Times New Roman" w:eastAsia="SimSun" w:hAnsi="Times New Roman" w:cs="Times New Roman"/>
          <w:color w:val="000000" w:themeColor="text1"/>
          <w:sz w:val="24"/>
          <w:szCs w:val="24"/>
        </w:rPr>
        <w:t xml:space="preserve">Long lasting bonds are created between the giver and the </w:t>
      </w:r>
      <w:proofErr w:type="spellStart"/>
      <w:r w:rsidRPr="00B41064">
        <w:rPr>
          <w:rFonts w:ascii="Times New Roman" w:eastAsia="SimSun" w:hAnsi="Times New Roman" w:cs="Times New Roman"/>
          <w:color w:val="000000" w:themeColor="text1"/>
          <w:sz w:val="24"/>
          <w:szCs w:val="24"/>
        </w:rPr>
        <w:t>recipien</w:t>
      </w:r>
      <w:proofErr w:type="spellEnd"/>
      <w:r w:rsidRPr="00B41064">
        <w:rPr>
          <w:rFonts w:ascii="Times New Roman" w:eastAsia="SimSun" w:hAnsi="Times New Roman" w:cs="Times New Roman"/>
          <w:color w:val="000000" w:themeColor="text1"/>
          <w:sz w:val="24"/>
          <w:szCs w:val="24"/>
          <w:lang w:val="en-US"/>
        </w:rPr>
        <w:t>t</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b)</w:t>
      </w:r>
      <w:r w:rsidRPr="00B41064">
        <w:rPr>
          <w:rFonts w:ascii="Times New Roman" w:eastAsia="SimSun" w:hAnsi="Times New Roman" w:cs="Times New Roman"/>
          <w:color w:val="000000" w:themeColor="text1"/>
          <w:sz w:val="24"/>
          <w:szCs w:val="24"/>
        </w:rPr>
        <w:t xml:space="preserve"> Enabling of the promotion of unity and peace in </w:t>
      </w:r>
      <w:proofErr w:type="spellStart"/>
      <w:proofErr w:type="gramStart"/>
      <w:r w:rsidRPr="00B41064">
        <w:rPr>
          <w:rFonts w:ascii="Times New Roman" w:eastAsia="SimSun" w:hAnsi="Times New Roman" w:cs="Times New Roman"/>
          <w:color w:val="000000" w:themeColor="text1"/>
          <w:sz w:val="24"/>
          <w:szCs w:val="24"/>
        </w:rPr>
        <w:t>rwandan</w:t>
      </w:r>
      <w:proofErr w:type="spellEnd"/>
      <w:proofErr w:type="gramEnd"/>
      <w:r w:rsidRPr="00B41064">
        <w:rPr>
          <w:rFonts w:ascii="Times New Roman" w:eastAsia="SimSun" w:hAnsi="Times New Roman" w:cs="Times New Roman"/>
          <w:color w:val="000000" w:themeColor="text1"/>
          <w:sz w:val="24"/>
          <w:szCs w:val="24"/>
        </w:rPr>
        <w:t xml:space="preserve"> society</w:t>
      </w:r>
    </w:p>
    <w:p w:rsidR="00C36F2E" w:rsidRPr="00B41064" w:rsidRDefault="00C36F2E" w:rsidP="00B41064">
      <w:pPr>
        <w:spacing w:line="360" w:lineRule="auto"/>
        <w:ind w:left="720" w:hangingChars="300" w:hanging="720"/>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     c) </w:t>
      </w:r>
      <w:r w:rsidRPr="00B41064">
        <w:rPr>
          <w:rFonts w:ascii="Times New Roman" w:eastAsia="SimSun" w:hAnsi="Times New Roman" w:cs="Times New Roman"/>
          <w:color w:val="000000" w:themeColor="text1"/>
          <w:sz w:val="24"/>
          <w:szCs w:val="24"/>
        </w:rPr>
        <w:t xml:space="preserve">Reinforcing the preservation of culture and </w:t>
      </w:r>
      <w:r w:rsidR="00832E86" w:rsidRPr="00B41064">
        <w:rPr>
          <w:rFonts w:ascii="Times New Roman" w:eastAsia="SimSun" w:hAnsi="Times New Roman" w:cs="Times New Roman"/>
          <w:color w:val="000000" w:themeColor="text1"/>
          <w:sz w:val="24"/>
          <w:szCs w:val="24"/>
        </w:rPr>
        <w:t>long held</w:t>
      </w:r>
      <w:r w:rsidRPr="00B41064">
        <w:rPr>
          <w:rFonts w:ascii="Times New Roman" w:eastAsia="SimSun" w:hAnsi="Times New Roman" w:cs="Times New Roman"/>
          <w:color w:val="000000" w:themeColor="text1"/>
          <w:sz w:val="24"/>
          <w:szCs w:val="24"/>
        </w:rPr>
        <w:t xml:space="preserve"> values peculiar to </w:t>
      </w:r>
      <w:proofErr w:type="spellStart"/>
      <w:proofErr w:type="gramStart"/>
      <w:r w:rsidRPr="00B41064">
        <w:rPr>
          <w:rFonts w:ascii="Times New Roman" w:eastAsia="SimSun" w:hAnsi="Times New Roman" w:cs="Times New Roman"/>
          <w:color w:val="000000" w:themeColor="text1"/>
          <w:sz w:val="24"/>
          <w:szCs w:val="24"/>
        </w:rPr>
        <w:t>rwandan</w:t>
      </w:r>
      <w:proofErr w:type="spellEnd"/>
      <w:proofErr w:type="gramEnd"/>
      <w:r w:rsidRPr="00B41064">
        <w:rPr>
          <w:rFonts w:ascii="Times New Roman" w:eastAsia="SimSun" w:hAnsi="Times New Roman" w:cs="Times New Roman"/>
          <w:color w:val="000000" w:themeColor="text1"/>
          <w:sz w:val="24"/>
          <w:szCs w:val="24"/>
        </w:rPr>
        <w:t xml:space="preserve"> tradition</w:t>
      </w:r>
    </w:p>
    <w:p w:rsidR="00C36F2E" w:rsidRPr="00B41064" w:rsidRDefault="00832E86"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w:t>
      </w:r>
      <w:r w:rsidRPr="00B41064">
        <w:rPr>
          <w:rFonts w:ascii="Times New Roman" w:hAnsi="Times New Roman" w:cs="Times New Roman"/>
          <w:color w:val="000000" w:themeColor="text1"/>
          <w:sz w:val="24"/>
          <w:szCs w:val="24"/>
          <w:lang w:val="en-US"/>
        </w:rPr>
        <w:t xml:space="preserve"> Others</w:t>
      </w: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 xml:space="preserve">Objective 3: </w:t>
      </w:r>
      <w:proofErr w:type="gramStart"/>
      <w:r w:rsidRPr="00B41064">
        <w:rPr>
          <w:rFonts w:ascii="Times New Roman" w:hAnsi="Times New Roman" w:cs="Times New Roman"/>
          <w:b/>
          <w:color w:val="000000" w:themeColor="text1"/>
          <w:sz w:val="24"/>
          <w:szCs w:val="24"/>
        </w:rPr>
        <w:t>To</w:t>
      </w:r>
      <w:proofErr w:type="gramEnd"/>
      <w:r w:rsidRPr="00B41064">
        <w:rPr>
          <w:rFonts w:ascii="Times New Roman" w:hAnsi="Times New Roman" w:cs="Times New Roman"/>
          <w:b/>
          <w:color w:val="000000" w:themeColor="text1"/>
          <w:sz w:val="24"/>
          <w:szCs w:val="24"/>
        </w:rPr>
        <w:t xml:space="preserve"> highlight the challenges faced by </w:t>
      </w:r>
      <w:proofErr w:type="spellStart"/>
      <w:r w:rsidRPr="00B41064">
        <w:rPr>
          <w:rFonts w:ascii="Times New Roman" w:hAnsi="Times New Roman" w:cs="Times New Roman"/>
          <w:b/>
          <w:color w:val="000000" w:themeColor="text1"/>
          <w:sz w:val="24"/>
          <w:szCs w:val="24"/>
        </w:rPr>
        <w:t>Girinka</w:t>
      </w:r>
      <w:proofErr w:type="spellEnd"/>
      <w:r w:rsidRPr="00B41064">
        <w:rPr>
          <w:rFonts w:ascii="Times New Roman" w:hAnsi="Times New Roman" w:cs="Times New Roman"/>
          <w:b/>
          <w:color w:val="000000" w:themeColor="text1"/>
          <w:sz w:val="24"/>
          <w:szCs w:val="24"/>
        </w:rPr>
        <w:t xml:space="preserve"> Program in </w:t>
      </w:r>
      <w:proofErr w:type="spellStart"/>
      <w:r w:rsidRPr="00B41064">
        <w:rPr>
          <w:rFonts w:ascii="Times New Roman" w:hAnsi="Times New Roman" w:cs="Times New Roman"/>
          <w:b/>
          <w:color w:val="000000" w:themeColor="text1"/>
          <w:sz w:val="24"/>
          <w:szCs w:val="24"/>
        </w:rPr>
        <w:t>Rangiro</w:t>
      </w:r>
      <w:proofErr w:type="spellEnd"/>
      <w:r w:rsidRPr="00B41064">
        <w:rPr>
          <w:rFonts w:ascii="Times New Roman" w:hAnsi="Times New Roman" w:cs="Times New Roman"/>
          <w:b/>
          <w:color w:val="000000" w:themeColor="text1"/>
          <w:sz w:val="24"/>
          <w:szCs w:val="24"/>
        </w:rPr>
        <w:t xml:space="preserve"> Sector</w:t>
      </w:r>
    </w:p>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B15</w:t>
      </w:r>
      <w:r w:rsidR="00C36F2E" w:rsidRPr="00B41064">
        <w:rPr>
          <w:rFonts w:ascii="Times New Roman" w:hAnsi="Times New Roman" w:cs="Times New Roman"/>
          <w:b/>
          <w:color w:val="000000" w:themeColor="text1"/>
          <w:sz w:val="24"/>
          <w:szCs w:val="24"/>
        </w:rPr>
        <w:t xml:space="preserve">. </w:t>
      </w:r>
      <w:r w:rsidR="00C36F2E" w:rsidRPr="00B41064">
        <w:rPr>
          <w:rFonts w:ascii="Times New Roman" w:eastAsia="SimSun" w:hAnsi="Times New Roman" w:cs="Times New Roman"/>
          <w:b/>
          <w:color w:val="000000" w:themeColor="text1"/>
          <w:sz w:val="24"/>
          <w:szCs w:val="24"/>
        </w:rPr>
        <w:t xml:space="preserve">During the implementation of the </w:t>
      </w:r>
      <w:proofErr w:type="spellStart"/>
      <w:r w:rsidR="00C36F2E" w:rsidRPr="00B41064">
        <w:rPr>
          <w:rFonts w:ascii="Times New Roman" w:eastAsia="SimSun" w:hAnsi="Times New Roman" w:cs="Times New Roman"/>
          <w:b/>
          <w:color w:val="000000" w:themeColor="text1"/>
          <w:sz w:val="24"/>
          <w:szCs w:val="24"/>
        </w:rPr>
        <w:t>Girinka</w:t>
      </w:r>
      <w:proofErr w:type="spellEnd"/>
      <w:r w:rsidR="00C36F2E" w:rsidRPr="00B41064">
        <w:rPr>
          <w:rFonts w:ascii="Times New Roman" w:eastAsia="SimSun" w:hAnsi="Times New Roman" w:cs="Times New Roman"/>
          <w:b/>
          <w:color w:val="000000" w:themeColor="text1"/>
          <w:sz w:val="24"/>
          <w:szCs w:val="24"/>
        </w:rPr>
        <w:t xml:space="preserve"> program what was the main constraint that had occurred</w:t>
      </w:r>
      <w:r w:rsidR="00C36F2E" w:rsidRPr="00B41064">
        <w:rPr>
          <w:rStyle w:val="markedcontent"/>
          <w:rFonts w:ascii="Times New Roman" w:hAnsi="Times New Roman" w:cs="Times New Roman"/>
          <w:b/>
          <w:color w:val="000000" w:themeColor="text1"/>
          <w:sz w:val="24"/>
          <w:szCs w:val="24"/>
        </w:rPr>
        <w:t>? (Tick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 Some of the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beneficiaries sell the cows that have been </w:t>
      </w:r>
      <w:r w:rsidR="007017BB" w:rsidRPr="00B41064">
        <w:rPr>
          <w:rFonts w:ascii="Times New Roman" w:hAnsi="Times New Roman" w:cs="Times New Roman"/>
          <w:color w:val="000000" w:themeColor="text1"/>
          <w:sz w:val="24"/>
          <w:szCs w:val="24"/>
        </w:rPr>
        <w:t>given (</w:t>
      </w:r>
      <w:r w:rsidRPr="00B41064">
        <w:rPr>
          <w:rFonts w:ascii="Times New Roman" w:hAnsi="Times New Roman" w:cs="Times New Roman"/>
          <w:color w:val="000000" w:themeColor="text1"/>
          <w:sz w:val="24"/>
          <w:szCs w:val="24"/>
        </w:rPr>
        <w:t>1)</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b) Some cows of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are </w:t>
      </w:r>
      <w:r w:rsidR="007017BB" w:rsidRPr="00B41064">
        <w:rPr>
          <w:rFonts w:ascii="Times New Roman" w:hAnsi="Times New Roman" w:cs="Times New Roman"/>
          <w:color w:val="000000" w:themeColor="text1"/>
          <w:sz w:val="24"/>
          <w:szCs w:val="24"/>
        </w:rPr>
        <w:t>stolen (</w:t>
      </w:r>
      <w:r w:rsidRPr="00B41064">
        <w:rPr>
          <w:rFonts w:ascii="Times New Roman" w:hAnsi="Times New Roman" w:cs="Times New Roman"/>
          <w:color w:val="000000" w:themeColor="text1"/>
          <w:sz w:val="24"/>
          <w:szCs w:val="24"/>
        </w:rPr>
        <w:t>2)</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c) Veterinary’s services are not provided properly (3)</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 Fewer training for beneficiaries to manage their cows (4)</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e) Small grassland for animal husbandry (5)</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f) Infectious diseases attacking cows (6)</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g) Some beneficiaries are not attending insurance companies for their cows (7)</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lang w:val="en-US"/>
        </w:rPr>
        <w:t xml:space="preserve">h) </w:t>
      </w:r>
      <w:r w:rsidRPr="00B41064">
        <w:rPr>
          <w:rFonts w:ascii="Times New Roman" w:hAnsi="Times New Roman" w:cs="Times New Roman"/>
          <w:color w:val="000000" w:themeColor="text1"/>
          <w:sz w:val="24"/>
          <w:szCs w:val="24"/>
        </w:rPr>
        <w:t>Corruption</w:t>
      </w:r>
      <w:r w:rsidRPr="00B41064">
        <w:rPr>
          <w:rFonts w:ascii="Times New Roman" w:hAnsi="Times New Roman" w:cs="Times New Roman"/>
          <w:color w:val="000000" w:themeColor="text1"/>
          <w:sz w:val="24"/>
          <w:szCs w:val="24"/>
          <w:lang w:val="en-US"/>
        </w:rPr>
        <w:t xml:space="preserve"> (8)</w:t>
      </w:r>
    </w:p>
    <w:p w:rsidR="00C36F2E" w:rsidRPr="00B41064" w:rsidRDefault="00C36F2E" w:rsidP="00B41064">
      <w:pPr>
        <w:spacing w:line="360" w:lineRule="auto"/>
        <w:jc w:val="both"/>
        <w:rPr>
          <w:rFonts w:ascii="Times New Roman" w:hAnsi="Times New Roman" w:cs="Times New Roman"/>
          <w:color w:val="000000" w:themeColor="text1"/>
          <w:sz w:val="24"/>
          <w:szCs w:val="24"/>
        </w:rPr>
      </w:pPr>
      <w:proofErr w:type="spellStart"/>
      <w:proofErr w:type="gramStart"/>
      <w:r w:rsidRPr="00B41064">
        <w:rPr>
          <w:rFonts w:ascii="Times New Roman" w:hAnsi="Times New Roman" w:cs="Times New Roman"/>
          <w:color w:val="000000" w:themeColor="text1"/>
          <w:sz w:val="24"/>
          <w:szCs w:val="24"/>
          <w:lang w:val="en-US"/>
        </w:rPr>
        <w:t>i</w:t>
      </w:r>
      <w:proofErr w:type="spellEnd"/>
      <w:r w:rsidRPr="00B41064">
        <w:rPr>
          <w:rFonts w:ascii="Times New Roman" w:hAnsi="Times New Roman" w:cs="Times New Roman"/>
          <w:color w:val="000000" w:themeColor="text1"/>
          <w:sz w:val="24"/>
          <w:szCs w:val="24"/>
          <w:lang w:val="en-US"/>
        </w:rPr>
        <w:t xml:space="preserve"> )</w:t>
      </w:r>
      <w:proofErr w:type="gramEnd"/>
      <w:r w:rsidRPr="00B41064">
        <w:rPr>
          <w:rFonts w:ascii="Times New Roman" w:hAnsi="Times New Roman" w:cs="Times New Roman"/>
          <w:color w:val="000000" w:themeColor="text1"/>
          <w:sz w:val="24"/>
          <w:szCs w:val="24"/>
          <w:lang w:val="en-US"/>
        </w:rPr>
        <w:t xml:space="preserve"> Lack of information (9)</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lang w:val="en-US"/>
        </w:rPr>
        <w:lastRenderedPageBreak/>
        <w:t>j</w:t>
      </w:r>
      <w:r w:rsidRPr="00B41064">
        <w:rPr>
          <w:rFonts w:ascii="Times New Roman" w:hAnsi="Times New Roman" w:cs="Times New Roman"/>
          <w:color w:val="000000" w:themeColor="text1"/>
          <w:sz w:val="24"/>
          <w:szCs w:val="24"/>
        </w:rPr>
        <w:t>) Others (</w:t>
      </w:r>
      <w:r w:rsidRPr="00B41064">
        <w:rPr>
          <w:rFonts w:ascii="Times New Roman" w:hAnsi="Times New Roman" w:cs="Times New Roman"/>
          <w:color w:val="000000" w:themeColor="text1"/>
          <w:sz w:val="24"/>
          <w:szCs w:val="24"/>
          <w:lang w:val="en-US"/>
        </w:rPr>
        <w:t>10</w:t>
      </w:r>
      <w:r w:rsidRPr="00B41064">
        <w:rPr>
          <w:rFonts w:ascii="Times New Roman" w:hAnsi="Times New Roman" w:cs="Times New Roman"/>
          <w:color w:val="000000" w:themeColor="text1"/>
          <w:sz w:val="24"/>
          <w:szCs w:val="24"/>
        </w:rPr>
        <w:t>)</w:t>
      </w:r>
    </w:p>
    <w:p w:rsidR="00C36F2E" w:rsidRPr="00B41064" w:rsidRDefault="00F205A4"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B16</w:t>
      </w:r>
      <w:r w:rsidR="00C36F2E" w:rsidRPr="00B41064">
        <w:rPr>
          <w:rFonts w:ascii="Times New Roman" w:hAnsi="Times New Roman" w:cs="Times New Roman"/>
          <w:b/>
          <w:color w:val="000000" w:themeColor="text1"/>
          <w:sz w:val="24"/>
          <w:szCs w:val="24"/>
        </w:rPr>
        <w:t>What</w:t>
      </w:r>
      <w:r w:rsidR="00184ADB" w:rsidRPr="00B41064">
        <w:rPr>
          <w:rFonts w:ascii="Times New Roman" w:hAnsi="Times New Roman" w:cs="Times New Roman"/>
          <w:b/>
          <w:color w:val="000000" w:themeColor="text1"/>
          <w:sz w:val="24"/>
          <w:szCs w:val="24"/>
        </w:rPr>
        <w:t xml:space="preserve"> can be done to </w:t>
      </w:r>
      <w:r w:rsidR="00832E86" w:rsidRPr="00B41064">
        <w:rPr>
          <w:rFonts w:ascii="Times New Roman" w:hAnsi="Times New Roman" w:cs="Times New Roman"/>
          <w:b/>
          <w:color w:val="000000" w:themeColor="text1"/>
          <w:sz w:val="24"/>
          <w:szCs w:val="24"/>
        </w:rPr>
        <w:t>overcoming the</w:t>
      </w:r>
      <w:r w:rsidR="00C36F2E" w:rsidRPr="00B41064">
        <w:rPr>
          <w:rFonts w:ascii="Times New Roman" w:hAnsi="Times New Roman" w:cs="Times New Roman"/>
          <w:b/>
          <w:color w:val="000000" w:themeColor="text1"/>
          <w:sz w:val="24"/>
          <w:szCs w:val="24"/>
        </w:rPr>
        <w:t xml:space="preserve"> challenges that make the </w:t>
      </w:r>
      <w:proofErr w:type="spellStart"/>
      <w:r w:rsidR="00C36F2E" w:rsidRPr="00B41064">
        <w:rPr>
          <w:rFonts w:ascii="Times New Roman" w:hAnsi="Times New Roman" w:cs="Times New Roman"/>
          <w:b/>
          <w:color w:val="000000" w:themeColor="text1"/>
          <w:sz w:val="24"/>
          <w:szCs w:val="24"/>
        </w:rPr>
        <w:t>Girinka</w:t>
      </w:r>
      <w:proofErr w:type="spellEnd"/>
      <w:r w:rsidR="00C36F2E" w:rsidRPr="00B41064">
        <w:rPr>
          <w:rFonts w:ascii="Times New Roman" w:hAnsi="Times New Roman" w:cs="Times New Roman"/>
          <w:b/>
          <w:color w:val="000000" w:themeColor="text1"/>
          <w:sz w:val="24"/>
          <w:szCs w:val="24"/>
        </w:rPr>
        <w:t xml:space="preserve"> program ineffective?</w:t>
      </w:r>
      <w:r w:rsidR="00C36F2E" w:rsidRPr="00B41064">
        <w:rPr>
          <w:rStyle w:val="markedcontent"/>
          <w:rFonts w:ascii="Times New Roman" w:hAnsi="Times New Roman" w:cs="Times New Roman"/>
          <w:b/>
          <w:color w:val="000000" w:themeColor="text1"/>
          <w:sz w:val="24"/>
          <w:szCs w:val="24"/>
        </w:rPr>
        <w:t xml:space="preserve"> (Tick (</w:t>
      </w:r>
      <w:r w:rsidR="00C36F2E" w:rsidRPr="00B41064">
        <w:rPr>
          <w:rStyle w:val="markedcontent"/>
          <w:rFonts w:ascii="Times New Roman" w:hAnsi="Times New Roman" w:cs="Times New Roman"/>
          <w:b/>
          <w:color w:val="000000" w:themeColor="text1"/>
          <w:sz w:val="24"/>
          <w:szCs w:val="24"/>
        </w:rPr>
        <w:sym w:font="Symbol" w:char="F0D6"/>
      </w:r>
      <w:r w:rsidR="00C36F2E" w:rsidRPr="00B41064">
        <w:rPr>
          <w:rStyle w:val="markedcontent"/>
          <w:rFonts w:ascii="Times New Roman" w:hAnsi="Times New Roman" w:cs="Times New Roman"/>
          <w:b/>
          <w:color w:val="000000" w:themeColor="text1"/>
          <w:sz w:val="24"/>
          <w:szCs w:val="24"/>
        </w:rPr>
        <w:t>) one option only)</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a) To sensitize the citizens in general and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in particular and raise awareness on the importance of sustaining the distribution </w:t>
      </w:r>
      <w:r w:rsidR="00126952" w:rsidRPr="00B41064">
        <w:rPr>
          <w:rFonts w:ascii="Times New Roman" w:hAnsi="Times New Roman" w:cs="Times New Roman"/>
          <w:color w:val="000000" w:themeColor="text1"/>
          <w:sz w:val="24"/>
          <w:szCs w:val="24"/>
        </w:rPr>
        <w:t>chain. (</w:t>
      </w:r>
      <w:r w:rsidRPr="00B41064">
        <w:rPr>
          <w:rFonts w:ascii="Times New Roman" w:hAnsi="Times New Roman" w:cs="Times New Roman"/>
          <w:color w:val="000000" w:themeColor="text1"/>
          <w:sz w:val="24"/>
          <w:szCs w:val="24"/>
        </w:rPr>
        <w:t>1)</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b) Compensation for dead or stolen cows (2)</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c) Punishing a civil servant for misconduct in implementing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(3)</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d) Improvement of Veterinary services to beneficiaries (4)</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e) Giving cows from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to those who merit it (5)</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f) Providing more training for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program beneficiaries and staff working in this program (6)</w:t>
      </w:r>
    </w:p>
    <w:p w:rsidR="00C36F2E" w:rsidRPr="00B41064" w:rsidRDefault="00C36F2E" w:rsidP="00B41064">
      <w:pPr>
        <w:spacing w:line="360" w:lineRule="auto"/>
        <w:jc w:val="both"/>
        <w:rPr>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g) Educate </w:t>
      </w:r>
      <w:proofErr w:type="spellStart"/>
      <w:r w:rsidRPr="00B41064">
        <w:rPr>
          <w:rFonts w:ascii="Times New Roman" w:hAnsi="Times New Roman" w:cs="Times New Roman"/>
          <w:color w:val="000000" w:themeColor="text1"/>
          <w:sz w:val="24"/>
          <w:szCs w:val="24"/>
        </w:rPr>
        <w:t>Girinka</w:t>
      </w:r>
      <w:proofErr w:type="spellEnd"/>
      <w:r w:rsidRPr="00B41064">
        <w:rPr>
          <w:rFonts w:ascii="Times New Roman" w:hAnsi="Times New Roman" w:cs="Times New Roman"/>
          <w:color w:val="000000" w:themeColor="text1"/>
          <w:sz w:val="24"/>
          <w:szCs w:val="24"/>
        </w:rPr>
        <w:t xml:space="preserve"> beneficiaries on how to feed and treat their cows (7)</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r w:rsidRPr="00B41064">
        <w:rPr>
          <w:rFonts w:ascii="Times New Roman" w:hAnsi="Times New Roman" w:cs="Times New Roman"/>
          <w:color w:val="000000" w:themeColor="text1"/>
          <w:sz w:val="24"/>
          <w:szCs w:val="24"/>
        </w:rPr>
        <w:t xml:space="preserve">h) To </w:t>
      </w:r>
      <w:r w:rsidRPr="00B41064">
        <w:rPr>
          <w:rStyle w:val="markedcontent"/>
          <w:rFonts w:ascii="Times New Roman" w:hAnsi="Times New Roman" w:cs="Times New Roman"/>
          <w:color w:val="000000" w:themeColor="text1"/>
          <w:sz w:val="24"/>
          <w:szCs w:val="24"/>
        </w:rPr>
        <w:t>sensitize the beneficiaries on the crop and livestock insurance companies (8)</w:t>
      </w:r>
    </w:p>
    <w:p w:rsidR="00C36F2E" w:rsidRPr="00B41064" w:rsidRDefault="00C36F2E" w:rsidP="00B41064">
      <w:pPr>
        <w:spacing w:line="360" w:lineRule="auto"/>
        <w:jc w:val="both"/>
        <w:rPr>
          <w:rStyle w:val="markedcontent"/>
          <w:rFonts w:ascii="Times New Roman" w:hAnsi="Times New Roman" w:cs="Times New Roman"/>
          <w:color w:val="000000" w:themeColor="text1"/>
          <w:sz w:val="24"/>
          <w:szCs w:val="24"/>
        </w:rPr>
      </w:pPr>
      <w:proofErr w:type="spellStart"/>
      <w:r w:rsidRPr="00B41064">
        <w:rPr>
          <w:rStyle w:val="markedcontent"/>
          <w:rFonts w:ascii="Times New Roman" w:hAnsi="Times New Roman" w:cs="Times New Roman"/>
          <w:color w:val="000000" w:themeColor="text1"/>
          <w:sz w:val="24"/>
          <w:szCs w:val="24"/>
        </w:rPr>
        <w:t>i</w:t>
      </w:r>
      <w:proofErr w:type="spellEnd"/>
      <w:r w:rsidRPr="00B41064">
        <w:rPr>
          <w:rStyle w:val="markedcontent"/>
          <w:rFonts w:ascii="Times New Roman" w:hAnsi="Times New Roman" w:cs="Times New Roman"/>
          <w:color w:val="000000" w:themeColor="text1"/>
          <w:sz w:val="24"/>
          <w:szCs w:val="24"/>
        </w:rPr>
        <w:t>) Others (9)</w:t>
      </w:r>
    </w:p>
    <w:p w:rsidR="00C36F2E" w:rsidRPr="00B41064" w:rsidRDefault="00C36F2E" w:rsidP="00B41064">
      <w:pPr>
        <w:spacing w:line="360" w:lineRule="auto"/>
        <w:jc w:val="both"/>
        <w:rPr>
          <w:rFonts w:ascii="Times New Roman" w:hAnsi="Times New Roman" w:cs="Times New Roman"/>
          <w:color w:val="000000" w:themeColor="text1"/>
          <w:sz w:val="24"/>
          <w:szCs w:val="24"/>
        </w:rPr>
      </w:pPr>
    </w:p>
    <w:p w:rsidR="006501B4" w:rsidRPr="00B41064" w:rsidRDefault="006501B4" w:rsidP="00B41064">
      <w:pPr>
        <w:spacing w:line="360" w:lineRule="auto"/>
        <w:jc w:val="both"/>
        <w:rPr>
          <w:rFonts w:ascii="Times New Roman" w:hAnsi="Times New Roman" w:cs="Times New Roman"/>
          <w:b/>
          <w:color w:val="000000" w:themeColor="text1"/>
          <w:sz w:val="24"/>
          <w:szCs w:val="24"/>
        </w:rPr>
      </w:pPr>
    </w:p>
    <w:p w:rsidR="00C36F2E" w:rsidRPr="00B41064" w:rsidRDefault="00C36F2E" w:rsidP="00B41064">
      <w:pPr>
        <w:spacing w:line="360" w:lineRule="auto"/>
        <w:jc w:val="both"/>
        <w:rPr>
          <w:rFonts w:ascii="Times New Roman" w:hAnsi="Times New Roman" w:cs="Times New Roman"/>
          <w:b/>
          <w:color w:val="000000" w:themeColor="text1"/>
          <w:sz w:val="24"/>
          <w:szCs w:val="24"/>
        </w:rPr>
      </w:pPr>
      <w:r w:rsidRPr="00B41064">
        <w:rPr>
          <w:rFonts w:ascii="Times New Roman" w:hAnsi="Times New Roman" w:cs="Times New Roman"/>
          <w:b/>
          <w:color w:val="000000" w:themeColor="text1"/>
          <w:sz w:val="24"/>
          <w:szCs w:val="24"/>
        </w:rPr>
        <w:t>Thank you</w:t>
      </w:r>
    </w:p>
    <w:p w:rsidR="0041189B" w:rsidRPr="00B41064" w:rsidRDefault="0041189B" w:rsidP="00B41064">
      <w:pPr>
        <w:pStyle w:val="Heading2"/>
        <w:spacing w:line="360" w:lineRule="auto"/>
        <w:rPr>
          <w:rFonts w:eastAsia="SimSun"/>
          <w:bCs w:val="0"/>
          <w:color w:val="000000" w:themeColor="text1"/>
          <w:sz w:val="24"/>
          <w:szCs w:val="24"/>
        </w:rPr>
      </w:pPr>
    </w:p>
    <w:sectPr w:rsidR="0041189B" w:rsidRPr="00B41064" w:rsidSect="00B41064">
      <w:pgSz w:w="11906" w:h="16838"/>
      <w:pgMar w:top="1440" w:right="1440" w:bottom="1440" w:left="1440" w:header="708" w:footer="708" w:gutter="0"/>
      <w:pgNumType w:fmt="lowerLetter"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9F1" w:rsidRDefault="008759F1">
      <w:pPr>
        <w:spacing w:line="240" w:lineRule="auto"/>
      </w:pPr>
      <w:r>
        <w:separator/>
      </w:r>
    </w:p>
  </w:endnote>
  <w:endnote w:type="continuationSeparator" w:id="1">
    <w:p w:rsidR="008759F1" w:rsidRDefault="008759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6385"/>
      <w:docPartObj>
        <w:docPartGallery w:val="Page Numbers (Bottom of Page)"/>
        <w:docPartUnique/>
      </w:docPartObj>
    </w:sdtPr>
    <w:sdtEndPr>
      <w:rPr>
        <w:noProof/>
      </w:rPr>
    </w:sdtEndPr>
    <w:sdtContent>
      <w:p w:rsidR="008759F1" w:rsidRDefault="008759F1">
        <w:pPr>
          <w:pStyle w:val="Footer"/>
          <w:jc w:val="center"/>
        </w:pPr>
        <w:fldSimple w:instr=" PAGE   \* MERGEFORMAT ">
          <w:r w:rsidR="007E1281">
            <w:rPr>
              <w:noProof/>
            </w:rPr>
            <w:t>iii</w:t>
          </w:r>
        </w:fldSimple>
      </w:p>
    </w:sdtContent>
  </w:sdt>
  <w:p w:rsidR="008759F1" w:rsidRDefault="008759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9F1" w:rsidRDefault="008759F1">
    <w:pPr>
      <w:pStyle w:val="Footer"/>
      <w:jc w:val="center"/>
    </w:pPr>
  </w:p>
  <w:p w:rsidR="008759F1" w:rsidRDefault="008759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9F1" w:rsidRDefault="008759F1">
      <w:pPr>
        <w:spacing w:after="0"/>
      </w:pPr>
      <w:r>
        <w:separator/>
      </w:r>
    </w:p>
  </w:footnote>
  <w:footnote w:type="continuationSeparator" w:id="1">
    <w:p w:rsidR="008759F1" w:rsidRDefault="008759F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31CAE"/>
    <w:multiLevelType w:val="multilevel"/>
    <w:tmpl w:val="F7B81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904143"/>
    <w:multiLevelType w:val="multilevel"/>
    <w:tmpl w:val="BC06E6D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EF14D9"/>
    <w:multiLevelType w:val="hybridMultilevel"/>
    <w:tmpl w:val="4FFAAAF6"/>
    <w:lvl w:ilvl="0" w:tplc="0409000F">
      <w:start w:val="1"/>
      <w:numFmt w:val="decimal"/>
      <w:lvlText w:val="%1."/>
      <w:lvlJc w:val="left"/>
      <w:pPr>
        <w:ind w:left="4365" w:hanging="360"/>
      </w:pPr>
    </w:lvl>
    <w:lvl w:ilvl="1" w:tplc="04090019" w:tentative="1">
      <w:start w:val="1"/>
      <w:numFmt w:val="lowerLetter"/>
      <w:lvlText w:val="%2."/>
      <w:lvlJc w:val="left"/>
      <w:pPr>
        <w:ind w:left="5085" w:hanging="360"/>
      </w:pPr>
    </w:lvl>
    <w:lvl w:ilvl="2" w:tplc="0409001B" w:tentative="1">
      <w:start w:val="1"/>
      <w:numFmt w:val="lowerRoman"/>
      <w:lvlText w:val="%3."/>
      <w:lvlJc w:val="right"/>
      <w:pPr>
        <w:ind w:left="5805" w:hanging="180"/>
      </w:pPr>
    </w:lvl>
    <w:lvl w:ilvl="3" w:tplc="0409000F" w:tentative="1">
      <w:start w:val="1"/>
      <w:numFmt w:val="decimal"/>
      <w:lvlText w:val="%4."/>
      <w:lvlJc w:val="left"/>
      <w:pPr>
        <w:ind w:left="6525" w:hanging="360"/>
      </w:pPr>
    </w:lvl>
    <w:lvl w:ilvl="4" w:tplc="04090019" w:tentative="1">
      <w:start w:val="1"/>
      <w:numFmt w:val="lowerLetter"/>
      <w:lvlText w:val="%5."/>
      <w:lvlJc w:val="left"/>
      <w:pPr>
        <w:ind w:left="7245" w:hanging="360"/>
      </w:pPr>
    </w:lvl>
    <w:lvl w:ilvl="5" w:tplc="0409001B" w:tentative="1">
      <w:start w:val="1"/>
      <w:numFmt w:val="lowerRoman"/>
      <w:lvlText w:val="%6."/>
      <w:lvlJc w:val="right"/>
      <w:pPr>
        <w:ind w:left="7965" w:hanging="180"/>
      </w:pPr>
    </w:lvl>
    <w:lvl w:ilvl="6" w:tplc="0409000F" w:tentative="1">
      <w:start w:val="1"/>
      <w:numFmt w:val="decimal"/>
      <w:lvlText w:val="%7."/>
      <w:lvlJc w:val="left"/>
      <w:pPr>
        <w:ind w:left="8685" w:hanging="360"/>
      </w:pPr>
    </w:lvl>
    <w:lvl w:ilvl="7" w:tplc="04090019" w:tentative="1">
      <w:start w:val="1"/>
      <w:numFmt w:val="lowerLetter"/>
      <w:lvlText w:val="%8."/>
      <w:lvlJc w:val="left"/>
      <w:pPr>
        <w:ind w:left="9405" w:hanging="360"/>
      </w:pPr>
    </w:lvl>
    <w:lvl w:ilvl="8" w:tplc="0409001B" w:tentative="1">
      <w:start w:val="1"/>
      <w:numFmt w:val="lowerRoman"/>
      <w:lvlText w:val="%9."/>
      <w:lvlJc w:val="right"/>
      <w:pPr>
        <w:ind w:left="10125" w:hanging="180"/>
      </w:pPr>
    </w:lvl>
  </w:abstractNum>
  <w:abstractNum w:abstractNumId="3">
    <w:nsid w:val="23B76F92"/>
    <w:multiLevelType w:val="multilevel"/>
    <w:tmpl w:val="23B76F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4A16F55"/>
    <w:multiLevelType w:val="multilevel"/>
    <w:tmpl w:val="99C6AD6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741592"/>
    <w:multiLevelType w:val="multilevel"/>
    <w:tmpl w:val="76E837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2FDC4645"/>
    <w:multiLevelType w:val="hybridMultilevel"/>
    <w:tmpl w:val="1CAAF8F4"/>
    <w:lvl w:ilvl="0" w:tplc="04090001">
      <w:start w:val="1"/>
      <w:numFmt w:val="bullet"/>
      <w:lvlText w:val=""/>
      <w:lvlJc w:val="left"/>
      <w:pPr>
        <w:ind w:left="3705" w:hanging="360"/>
      </w:pPr>
      <w:rPr>
        <w:rFonts w:ascii="Symbol" w:hAnsi="Symbol" w:hint="default"/>
      </w:rPr>
    </w:lvl>
    <w:lvl w:ilvl="1" w:tplc="04090003" w:tentative="1">
      <w:start w:val="1"/>
      <w:numFmt w:val="bullet"/>
      <w:lvlText w:val="o"/>
      <w:lvlJc w:val="left"/>
      <w:pPr>
        <w:ind w:left="4425" w:hanging="360"/>
      </w:pPr>
      <w:rPr>
        <w:rFonts w:ascii="Courier New" w:hAnsi="Courier New" w:cs="Courier New" w:hint="default"/>
      </w:rPr>
    </w:lvl>
    <w:lvl w:ilvl="2" w:tplc="04090005" w:tentative="1">
      <w:start w:val="1"/>
      <w:numFmt w:val="bullet"/>
      <w:lvlText w:val=""/>
      <w:lvlJc w:val="left"/>
      <w:pPr>
        <w:ind w:left="5145" w:hanging="360"/>
      </w:pPr>
      <w:rPr>
        <w:rFonts w:ascii="Wingdings" w:hAnsi="Wingdings" w:hint="default"/>
      </w:rPr>
    </w:lvl>
    <w:lvl w:ilvl="3" w:tplc="04090001" w:tentative="1">
      <w:start w:val="1"/>
      <w:numFmt w:val="bullet"/>
      <w:lvlText w:val=""/>
      <w:lvlJc w:val="left"/>
      <w:pPr>
        <w:ind w:left="5865" w:hanging="360"/>
      </w:pPr>
      <w:rPr>
        <w:rFonts w:ascii="Symbol" w:hAnsi="Symbol" w:hint="default"/>
      </w:rPr>
    </w:lvl>
    <w:lvl w:ilvl="4" w:tplc="04090003" w:tentative="1">
      <w:start w:val="1"/>
      <w:numFmt w:val="bullet"/>
      <w:lvlText w:val="o"/>
      <w:lvlJc w:val="left"/>
      <w:pPr>
        <w:ind w:left="6585" w:hanging="360"/>
      </w:pPr>
      <w:rPr>
        <w:rFonts w:ascii="Courier New" w:hAnsi="Courier New" w:cs="Courier New" w:hint="default"/>
      </w:rPr>
    </w:lvl>
    <w:lvl w:ilvl="5" w:tplc="04090005" w:tentative="1">
      <w:start w:val="1"/>
      <w:numFmt w:val="bullet"/>
      <w:lvlText w:val=""/>
      <w:lvlJc w:val="left"/>
      <w:pPr>
        <w:ind w:left="7305" w:hanging="360"/>
      </w:pPr>
      <w:rPr>
        <w:rFonts w:ascii="Wingdings" w:hAnsi="Wingdings" w:hint="default"/>
      </w:rPr>
    </w:lvl>
    <w:lvl w:ilvl="6" w:tplc="04090001" w:tentative="1">
      <w:start w:val="1"/>
      <w:numFmt w:val="bullet"/>
      <w:lvlText w:val=""/>
      <w:lvlJc w:val="left"/>
      <w:pPr>
        <w:ind w:left="8025" w:hanging="360"/>
      </w:pPr>
      <w:rPr>
        <w:rFonts w:ascii="Symbol" w:hAnsi="Symbol" w:hint="default"/>
      </w:rPr>
    </w:lvl>
    <w:lvl w:ilvl="7" w:tplc="04090003" w:tentative="1">
      <w:start w:val="1"/>
      <w:numFmt w:val="bullet"/>
      <w:lvlText w:val="o"/>
      <w:lvlJc w:val="left"/>
      <w:pPr>
        <w:ind w:left="8745" w:hanging="360"/>
      </w:pPr>
      <w:rPr>
        <w:rFonts w:ascii="Courier New" w:hAnsi="Courier New" w:cs="Courier New" w:hint="default"/>
      </w:rPr>
    </w:lvl>
    <w:lvl w:ilvl="8" w:tplc="04090005" w:tentative="1">
      <w:start w:val="1"/>
      <w:numFmt w:val="bullet"/>
      <w:lvlText w:val=""/>
      <w:lvlJc w:val="left"/>
      <w:pPr>
        <w:ind w:left="9465" w:hanging="360"/>
      </w:pPr>
      <w:rPr>
        <w:rFonts w:ascii="Wingdings" w:hAnsi="Wingdings" w:hint="default"/>
      </w:rPr>
    </w:lvl>
  </w:abstractNum>
  <w:abstractNum w:abstractNumId="7">
    <w:nsid w:val="3DB807EF"/>
    <w:multiLevelType w:val="hybridMultilevel"/>
    <w:tmpl w:val="C2F6DF72"/>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8">
    <w:nsid w:val="437D428D"/>
    <w:multiLevelType w:val="multilevel"/>
    <w:tmpl w:val="437D42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B0834B9"/>
    <w:multiLevelType w:val="multilevel"/>
    <w:tmpl w:val="AECEA75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4D2D76EC"/>
    <w:multiLevelType w:val="multilevel"/>
    <w:tmpl w:val="3484306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E196A58"/>
    <w:multiLevelType w:val="multilevel"/>
    <w:tmpl w:val="1AE0776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2084DCC"/>
    <w:multiLevelType w:val="hybridMultilevel"/>
    <w:tmpl w:val="BD18E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DD2EAE"/>
    <w:multiLevelType w:val="hybridMultilevel"/>
    <w:tmpl w:val="273A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FF7A7C"/>
    <w:multiLevelType w:val="hybridMultilevel"/>
    <w:tmpl w:val="6F7AFD6C"/>
    <w:lvl w:ilvl="0" w:tplc="A50C352C">
      <w:start w:val="1"/>
      <w:numFmt w:val="decimal"/>
      <w:lvlText w:val="%1."/>
      <w:lvlJc w:val="left"/>
      <w:pPr>
        <w:tabs>
          <w:tab w:val="num" w:pos="720"/>
        </w:tabs>
        <w:ind w:left="720" w:hanging="360"/>
      </w:pPr>
    </w:lvl>
    <w:lvl w:ilvl="1" w:tplc="570E4232" w:tentative="1">
      <w:start w:val="1"/>
      <w:numFmt w:val="decimal"/>
      <w:lvlText w:val="%2."/>
      <w:lvlJc w:val="left"/>
      <w:pPr>
        <w:tabs>
          <w:tab w:val="num" w:pos="1440"/>
        </w:tabs>
        <w:ind w:left="1440" w:hanging="360"/>
      </w:pPr>
    </w:lvl>
    <w:lvl w:ilvl="2" w:tplc="F27AB474" w:tentative="1">
      <w:start w:val="1"/>
      <w:numFmt w:val="decimal"/>
      <w:lvlText w:val="%3."/>
      <w:lvlJc w:val="left"/>
      <w:pPr>
        <w:tabs>
          <w:tab w:val="num" w:pos="2160"/>
        </w:tabs>
        <w:ind w:left="2160" w:hanging="360"/>
      </w:pPr>
    </w:lvl>
    <w:lvl w:ilvl="3" w:tplc="5192E86A" w:tentative="1">
      <w:start w:val="1"/>
      <w:numFmt w:val="decimal"/>
      <w:lvlText w:val="%4."/>
      <w:lvlJc w:val="left"/>
      <w:pPr>
        <w:tabs>
          <w:tab w:val="num" w:pos="2880"/>
        </w:tabs>
        <w:ind w:left="2880" w:hanging="360"/>
      </w:pPr>
    </w:lvl>
    <w:lvl w:ilvl="4" w:tplc="D676EAD4" w:tentative="1">
      <w:start w:val="1"/>
      <w:numFmt w:val="decimal"/>
      <w:lvlText w:val="%5."/>
      <w:lvlJc w:val="left"/>
      <w:pPr>
        <w:tabs>
          <w:tab w:val="num" w:pos="3600"/>
        </w:tabs>
        <w:ind w:left="3600" w:hanging="360"/>
      </w:pPr>
    </w:lvl>
    <w:lvl w:ilvl="5" w:tplc="786AF476" w:tentative="1">
      <w:start w:val="1"/>
      <w:numFmt w:val="decimal"/>
      <w:lvlText w:val="%6."/>
      <w:lvlJc w:val="left"/>
      <w:pPr>
        <w:tabs>
          <w:tab w:val="num" w:pos="4320"/>
        </w:tabs>
        <w:ind w:left="4320" w:hanging="360"/>
      </w:pPr>
    </w:lvl>
    <w:lvl w:ilvl="6" w:tplc="09C04FEE" w:tentative="1">
      <w:start w:val="1"/>
      <w:numFmt w:val="decimal"/>
      <w:lvlText w:val="%7."/>
      <w:lvlJc w:val="left"/>
      <w:pPr>
        <w:tabs>
          <w:tab w:val="num" w:pos="5040"/>
        </w:tabs>
        <w:ind w:left="5040" w:hanging="360"/>
      </w:pPr>
    </w:lvl>
    <w:lvl w:ilvl="7" w:tplc="ADC86F7A" w:tentative="1">
      <w:start w:val="1"/>
      <w:numFmt w:val="decimal"/>
      <w:lvlText w:val="%8."/>
      <w:lvlJc w:val="left"/>
      <w:pPr>
        <w:tabs>
          <w:tab w:val="num" w:pos="5760"/>
        </w:tabs>
        <w:ind w:left="5760" w:hanging="360"/>
      </w:pPr>
    </w:lvl>
    <w:lvl w:ilvl="8" w:tplc="1B669208" w:tentative="1">
      <w:start w:val="1"/>
      <w:numFmt w:val="decimal"/>
      <w:lvlText w:val="%9."/>
      <w:lvlJc w:val="left"/>
      <w:pPr>
        <w:tabs>
          <w:tab w:val="num" w:pos="6480"/>
        </w:tabs>
        <w:ind w:left="6480" w:hanging="360"/>
      </w:pPr>
    </w:lvl>
  </w:abstractNum>
  <w:abstractNum w:abstractNumId="15">
    <w:nsid w:val="597B118F"/>
    <w:multiLevelType w:val="multilevel"/>
    <w:tmpl w:val="597B11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5C480AB2"/>
    <w:multiLevelType w:val="multilevel"/>
    <w:tmpl w:val="E52664F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F532D75"/>
    <w:multiLevelType w:val="multilevel"/>
    <w:tmpl w:val="20E2DCD2"/>
    <w:lvl w:ilvl="0">
      <w:start w:val="1"/>
      <w:numFmt w:val="decimal"/>
      <w:lvlText w:val="%1"/>
      <w:lvlJc w:val="left"/>
      <w:pPr>
        <w:ind w:left="525" w:hanging="525"/>
      </w:pPr>
      <w:rPr>
        <w:rFonts w:hint="default"/>
        <w:b/>
      </w:rPr>
    </w:lvl>
    <w:lvl w:ilvl="1">
      <w:start w:val="3"/>
      <w:numFmt w:val="decimal"/>
      <w:lvlText w:val="%1.%2"/>
      <w:lvlJc w:val="left"/>
      <w:pPr>
        <w:ind w:left="885" w:hanging="52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8">
    <w:nsid w:val="6C0F5C15"/>
    <w:multiLevelType w:val="hybridMultilevel"/>
    <w:tmpl w:val="62F23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706234"/>
    <w:multiLevelType w:val="multilevel"/>
    <w:tmpl w:val="737062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4065144"/>
    <w:multiLevelType w:val="hybridMultilevel"/>
    <w:tmpl w:val="A9FA6DC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79B278EE"/>
    <w:multiLevelType w:val="multilevel"/>
    <w:tmpl w:val="37D8A974"/>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nsid w:val="7C1B70B3"/>
    <w:multiLevelType w:val="hybridMultilevel"/>
    <w:tmpl w:val="A4C4782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nsid w:val="7CAA4833"/>
    <w:multiLevelType w:val="hybridMultilevel"/>
    <w:tmpl w:val="9794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15"/>
  </w:num>
  <w:num w:numId="4">
    <w:abstractNumId w:val="8"/>
  </w:num>
  <w:num w:numId="5">
    <w:abstractNumId w:val="13"/>
  </w:num>
  <w:num w:numId="6">
    <w:abstractNumId w:val="7"/>
  </w:num>
  <w:num w:numId="7">
    <w:abstractNumId w:val="2"/>
  </w:num>
  <w:num w:numId="8">
    <w:abstractNumId w:val="6"/>
  </w:num>
  <w:num w:numId="9">
    <w:abstractNumId w:val="22"/>
  </w:num>
  <w:num w:numId="10">
    <w:abstractNumId w:val="18"/>
  </w:num>
  <w:num w:numId="11">
    <w:abstractNumId w:val="20"/>
  </w:num>
  <w:num w:numId="12">
    <w:abstractNumId w:val="21"/>
  </w:num>
  <w:num w:numId="13">
    <w:abstractNumId w:val="10"/>
  </w:num>
  <w:num w:numId="14">
    <w:abstractNumId w:val="5"/>
  </w:num>
  <w:num w:numId="15">
    <w:abstractNumId w:val="0"/>
  </w:num>
  <w:num w:numId="16">
    <w:abstractNumId w:val="9"/>
  </w:num>
  <w:num w:numId="17">
    <w:abstractNumId w:val="1"/>
  </w:num>
  <w:num w:numId="18">
    <w:abstractNumId w:val="11"/>
  </w:num>
  <w:num w:numId="19">
    <w:abstractNumId w:val="16"/>
  </w:num>
  <w:num w:numId="20">
    <w:abstractNumId w:val="17"/>
  </w:num>
  <w:num w:numId="21">
    <w:abstractNumId w:val="14"/>
  </w:num>
  <w:num w:numId="22">
    <w:abstractNumId w:val="4"/>
  </w:num>
  <w:num w:numId="23">
    <w:abstractNumId w:val="23"/>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1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172A27"/>
    <w:rsid w:val="000007A4"/>
    <w:rsid w:val="00006402"/>
    <w:rsid w:val="00006D6E"/>
    <w:rsid w:val="00007320"/>
    <w:rsid w:val="000127C8"/>
    <w:rsid w:val="00014406"/>
    <w:rsid w:val="00021019"/>
    <w:rsid w:val="00024DD1"/>
    <w:rsid w:val="000259AD"/>
    <w:rsid w:val="000266E8"/>
    <w:rsid w:val="000330CE"/>
    <w:rsid w:val="00034615"/>
    <w:rsid w:val="00035A17"/>
    <w:rsid w:val="000366F5"/>
    <w:rsid w:val="000374A4"/>
    <w:rsid w:val="00037D54"/>
    <w:rsid w:val="000404B4"/>
    <w:rsid w:val="0004138C"/>
    <w:rsid w:val="000417EE"/>
    <w:rsid w:val="00044BC7"/>
    <w:rsid w:val="0004744C"/>
    <w:rsid w:val="00051C25"/>
    <w:rsid w:val="00051EA5"/>
    <w:rsid w:val="00052D1E"/>
    <w:rsid w:val="00054C24"/>
    <w:rsid w:val="000575B9"/>
    <w:rsid w:val="00061D3A"/>
    <w:rsid w:val="000664D1"/>
    <w:rsid w:val="00067337"/>
    <w:rsid w:val="0007042D"/>
    <w:rsid w:val="00076079"/>
    <w:rsid w:val="00080D77"/>
    <w:rsid w:val="00082418"/>
    <w:rsid w:val="00084812"/>
    <w:rsid w:val="000849C8"/>
    <w:rsid w:val="000908FF"/>
    <w:rsid w:val="00094027"/>
    <w:rsid w:val="00095C6E"/>
    <w:rsid w:val="00096768"/>
    <w:rsid w:val="000969F1"/>
    <w:rsid w:val="000A0391"/>
    <w:rsid w:val="000A3BDF"/>
    <w:rsid w:val="000A3C17"/>
    <w:rsid w:val="000A5F75"/>
    <w:rsid w:val="000A61AC"/>
    <w:rsid w:val="000A7A56"/>
    <w:rsid w:val="000A7C9E"/>
    <w:rsid w:val="000B01E9"/>
    <w:rsid w:val="000B25BE"/>
    <w:rsid w:val="000B6EBB"/>
    <w:rsid w:val="000B73FA"/>
    <w:rsid w:val="000C0102"/>
    <w:rsid w:val="000C3479"/>
    <w:rsid w:val="000C5970"/>
    <w:rsid w:val="000C5C0A"/>
    <w:rsid w:val="000D5680"/>
    <w:rsid w:val="000E7423"/>
    <w:rsid w:val="000F19F1"/>
    <w:rsid w:val="000F25AA"/>
    <w:rsid w:val="000F2B6B"/>
    <w:rsid w:val="000F438E"/>
    <w:rsid w:val="000F56FE"/>
    <w:rsid w:val="001060E1"/>
    <w:rsid w:val="00106638"/>
    <w:rsid w:val="00106D15"/>
    <w:rsid w:val="001078A7"/>
    <w:rsid w:val="001078CA"/>
    <w:rsid w:val="00110C4F"/>
    <w:rsid w:val="00112BE7"/>
    <w:rsid w:val="0011471E"/>
    <w:rsid w:val="00114A3B"/>
    <w:rsid w:val="00114BF8"/>
    <w:rsid w:val="001159A0"/>
    <w:rsid w:val="00115DE5"/>
    <w:rsid w:val="00121731"/>
    <w:rsid w:val="00122320"/>
    <w:rsid w:val="00125E57"/>
    <w:rsid w:val="00126952"/>
    <w:rsid w:val="00130D9A"/>
    <w:rsid w:val="00134810"/>
    <w:rsid w:val="00136A74"/>
    <w:rsid w:val="0014082B"/>
    <w:rsid w:val="00140A6B"/>
    <w:rsid w:val="001460CC"/>
    <w:rsid w:val="00151318"/>
    <w:rsid w:val="00151B30"/>
    <w:rsid w:val="00152A33"/>
    <w:rsid w:val="001554AF"/>
    <w:rsid w:val="00160353"/>
    <w:rsid w:val="0016060B"/>
    <w:rsid w:val="00164B62"/>
    <w:rsid w:val="001658B4"/>
    <w:rsid w:val="00166985"/>
    <w:rsid w:val="00166AE8"/>
    <w:rsid w:val="00172A27"/>
    <w:rsid w:val="00174CDA"/>
    <w:rsid w:val="001827DF"/>
    <w:rsid w:val="00184ADB"/>
    <w:rsid w:val="00185690"/>
    <w:rsid w:val="001858C2"/>
    <w:rsid w:val="001870B5"/>
    <w:rsid w:val="001871E1"/>
    <w:rsid w:val="00195A42"/>
    <w:rsid w:val="0019669E"/>
    <w:rsid w:val="001966EC"/>
    <w:rsid w:val="00196A27"/>
    <w:rsid w:val="00197A0C"/>
    <w:rsid w:val="001A198C"/>
    <w:rsid w:val="001A3732"/>
    <w:rsid w:val="001A3E0E"/>
    <w:rsid w:val="001A450A"/>
    <w:rsid w:val="001B1851"/>
    <w:rsid w:val="001B203F"/>
    <w:rsid w:val="001B4C38"/>
    <w:rsid w:val="001C14D6"/>
    <w:rsid w:val="001C539A"/>
    <w:rsid w:val="001C5D3D"/>
    <w:rsid w:val="001C70D6"/>
    <w:rsid w:val="001D0391"/>
    <w:rsid w:val="001D14AF"/>
    <w:rsid w:val="001D17FD"/>
    <w:rsid w:val="001D3829"/>
    <w:rsid w:val="001D49F8"/>
    <w:rsid w:val="001D53E2"/>
    <w:rsid w:val="001E6D60"/>
    <w:rsid w:val="001E72A6"/>
    <w:rsid w:val="001E7558"/>
    <w:rsid w:val="001F0323"/>
    <w:rsid w:val="001F03C3"/>
    <w:rsid w:val="001F1E67"/>
    <w:rsid w:val="001F276E"/>
    <w:rsid w:val="001F5DE8"/>
    <w:rsid w:val="001F79E8"/>
    <w:rsid w:val="00205384"/>
    <w:rsid w:val="00205B9B"/>
    <w:rsid w:val="002132CC"/>
    <w:rsid w:val="002141CD"/>
    <w:rsid w:val="0021633F"/>
    <w:rsid w:val="00217846"/>
    <w:rsid w:val="002212FD"/>
    <w:rsid w:val="00221E4F"/>
    <w:rsid w:val="00224999"/>
    <w:rsid w:val="00224F56"/>
    <w:rsid w:val="002264DC"/>
    <w:rsid w:val="00226761"/>
    <w:rsid w:val="00226C62"/>
    <w:rsid w:val="002275BE"/>
    <w:rsid w:val="00230996"/>
    <w:rsid w:val="0023341B"/>
    <w:rsid w:val="0023564B"/>
    <w:rsid w:val="0023570E"/>
    <w:rsid w:val="00243943"/>
    <w:rsid w:val="002465CB"/>
    <w:rsid w:val="00247944"/>
    <w:rsid w:val="00250E71"/>
    <w:rsid w:val="00252D84"/>
    <w:rsid w:val="0025330D"/>
    <w:rsid w:val="002556F4"/>
    <w:rsid w:val="002607AC"/>
    <w:rsid w:val="00262D75"/>
    <w:rsid w:val="00263248"/>
    <w:rsid w:val="002641B9"/>
    <w:rsid w:val="00265A46"/>
    <w:rsid w:val="002674C6"/>
    <w:rsid w:val="00272EB6"/>
    <w:rsid w:val="00273AF3"/>
    <w:rsid w:val="002744EB"/>
    <w:rsid w:val="002756C3"/>
    <w:rsid w:val="0027598F"/>
    <w:rsid w:val="0028058B"/>
    <w:rsid w:val="002858EF"/>
    <w:rsid w:val="00285F50"/>
    <w:rsid w:val="0029001E"/>
    <w:rsid w:val="002939F2"/>
    <w:rsid w:val="00294196"/>
    <w:rsid w:val="0029429E"/>
    <w:rsid w:val="00297359"/>
    <w:rsid w:val="002A097C"/>
    <w:rsid w:val="002A392D"/>
    <w:rsid w:val="002A5780"/>
    <w:rsid w:val="002B0660"/>
    <w:rsid w:val="002B16AB"/>
    <w:rsid w:val="002C4E6B"/>
    <w:rsid w:val="002C5D0E"/>
    <w:rsid w:val="002D050A"/>
    <w:rsid w:val="002D0F3D"/>
    <w:rsid w:val="002D1627"/>
    <w:rsid w:val="002D1D69"/>
    <w:rsid w:val="002E683A"/>
    <w:rsid w:val="002E754B"/>
    <w:rsid w:val="002E7E3E"/>
    <w:rsid w:val="002F1B0D"/>
    <w:rsid w:val="002F2BED"/>
    <w:rsid w:val="002F32C3"/>
    <w:rsid w:val="002F4793"/>
    <w:rsid w:val="002F538F"/>
    <w:rsid w:val="002F5C54"/>
    <w:rsid w:val="002F6C98"/>
    <w:rsid w:val="002F76CC"/>
    <w:rsid w:val="00300F90"/>
    <w:rsid w:val="00301022"/>
    <w:rsid w:val="0030177D"/>
    <w:rsid w:val="00301796"/>
    <w:rsid w:val="00303BC7"/>
    <w:rsid w:val="00303CBF"/>
    <w:rsid w:val="00305440"/>
    <w:rsid w:val="003079A0"/>
    <w:rsid w:val="00310B12"/>
    <w:rsid w:val="00313F66"/>
    <w:rsid w:val="00317137"/>
    <w:rsid w:val="00322D38"/>
    <w:rsid w:val="00323913"/>
    <w:rsid w:val="00323B88"/>
    <w:rsid w:val="00323C6D"/>
    <w:rsid w:val="0032461F"/>
    <w:rsid w:val="003256F7"/>
    <w:rsid w:val="00332E53"/>
    <w:rsid w:val="003334F8"/>
    <w:rsid w:val="003335F7"/>
    <w:rsid w:val="00334FB0"/>
    <w:rsid w:val="0033683B"/>
    <w:rsid w:val="00337E17"/>
    <w:rsid w:val="00343D50"/>
    <w:rsid w:val="00345A2D"/>
    <w:rsid w:val="0034719B"/>
    <w:rsid w:val="0035008A"/>
    <w:rsid w:val="00350899"/>
    <w:rsid w:val="00350EA0"/>
    <w:rsid w:val="00351D18"/>
    <w:rsid w:val="00353CEA"/>
    <w:rsid w:val="00355050"/>
    <w:rsid w:val="003623CF"/>
    <w:rsid w:val="0036253A"/>
    <w:rsid w:val="00365423"/>
    <w:rsid w:val="00367BFB"/>
    <w:rsid w:val="00372B2C"/>
    <w:rsid w:val="003762AC"/>
    <w:rsid w:val="00382186"/>
    <w:rsid w:val="003825C9"/>
    <w:rsid w:val="00383AE4"/>
    <w:rsid w:val="00385C05"/>
    <w:rsid w:val="00394E2A"/>
    <w:rsid w:val="00397B3F"/>
    <w:rsid w:val="003A1E9D"/>
    <w:rsid w:val="003A3D2C"/>
    <w:rsid w:val="003A53BC"/>
    <w:rsid w:val="003A6702"/>
    <w:rsid w:val="003B05E1"/>
    <w:rsid w:val="003B1CD0"/>
    <w:rsid w:val="003C2D3F"/>
    <w:rsid w:val="003C55EE"/>
    <w:rsid w:val="003C684F"/>
    <w:rsid w:val="003C7D6A"/>
    <w:rsid w:val="003D21CF"/>
    <w:rsid w:val="003D33FA"/>
    <w:rsid w:val="003D356B"/>
    <w:rsid w:val="003D3C99"/>
    <w:rsid w:val="003D5197"/>
    <w:rsid w:val="003E138F"/>
    <w:rsid w:val="003E2AF3"/>
    <w:rsid w:val="003E2DBD"/>
    <w:rsid w:val="003E4D65"/>
    <w:rsid w:val="003E6C74"/>
    <w:rsid w:val="003F13BF"/>
    <w:rsid w:val="003F19D3"/>
    <w:rsid w:val="003F4953"/>
    <w:rsid w:val="003F6426"/>
    <w:rsid w:val="003F7354"/>
    <w:rsid w:val="004013CC"/>
    <w:rsid w:val="00405341"/>
    <w:rsid w:val="004055D7"/>
    <w:rsid w:val="0041189B"/>
    <w:rsid w:val="0041252F"/>
    <w:rsid w:val="00412E53"/>
    <w:rsid w:val="0042096C"/>
    <w:rsid w:val="00422728"/>
    <w:rsid w:val="00425D2E"/>
    <w:rsid w:val="0042658F"/>
    <w:rsid w:val="00426B84"/>
    <w:rsid w:val="00426F9F"/>
    <w:rsid w:val="00427DF0"/>
    <w:rsid w:val="00432710"/>
    <w:rsid w:val="004337AD"/>
    <w:rsid w:val="004344FA"/>
    <w:rsid w:val="00434F80"/>
    <w:rsid w:val="00437128"/>
    <w:rsid w:val="00437710"/>
    <w:rsid w:val="00437DB9"/>
    <w:rsid w:val="0044150C"/>
    <w:rsid w:val="00441D3F"/>
    <w:rsid w:val="00444EA6"/>
    <w:rsid w:val="00445542"/>
    <w:rsid w:val="00446632"/>
    <w:rsid w:val="00450001"/>
    <w:rsid w:val="004519F8"/>
    <w:rsid w:val="00451C0D"/>
    <w:rsid w:val="00453CF0"/>
    <w:rsid w:val="00453F3A"/>
    <w:rsid w:val="004568A7"/>
    <w:rsid w:val="004669DC"/>
    <w:rsid w:val="00466A7C"/>
    <w:rsid w:val="00466BBC"/>
    <w:rsid w:val="00470053"/>
    <w:rsid w:val="00472983"/>
    <w:rsid w:val="00477B93"/>
    <w:rsid w:val="004812BE"/>
    <w:rsid w:val="004813A6"/>
    <w:rsid w:val="00484AC3"/>
    <w:rsid w:val="004901F8"/>
    <w:rsid w:val="0049046C"/>
    <w:rsid w:val="00490E30"/>
    <w:rsid w:val="004912B2"/>
    <w:rsid w:val="00492B25"/>
    <w:rsid w:val="00496C19"/>
    <w:rsid w:val="004A0F9C"/>
    <w:rsid w:val="004A1087"/>
    <w:rsid w:val="004A191A"/>
    <w:rsid w:val="004A20C1"/>
    <w:rsid w:val="004A3A4B"/>
    <w:rsid w:val="004A427A"/>
    <w:rsid w:val="004A675D"/>
    <w:rsid w:val="004B0006"/>
    <w:rsid w:val="004B0275"/>
    <w:rsid w:val="004B0C31"/>
    <w:rsid w:val="004B385E"/>
    <w:rsid w:val="004B4D8E"/>
    <w:rsid w:val="004B551F"/>
    <w:rsid w:val="004B689B"/>
    <w:rsid w:val="004C2F03"/>
    <w:rsid w:val="004C3EFF"/>
    <w:rsid w:val="004C4D2B"/>
    <w:rsid w:val="004C6875"/>
    <w:rsid w:val="004D0938"/>
    <w:rsid w:val="004D4018"/>
    <w:rsid w:val="004D56D9"/>
    <w:rsid w:val="004D5A63"/>
    <w:rsid w:val="004E3302"/>
    <w:rsid w:val="004E3D90"/>
    <w:rsid w:val="004E4246"/>
    <w:rsid w:val="004E6BA5"/>
    <w:rsid w:val="004F3B31"/>
    <w:rsid w:val="004F4E9D"/>
    <w:rsid w:val="005000A2"/>
    <w:rsid w:val="00505440"/>
    <w:rsid w:val="005067E5"/>
    <w:rsid w:val="00511086"/>
    <w:rsid w:val="00511225"/>
    <w:rsid w:val="00511762"/>
    <w:rsid w:val="005142D8"/>
    <w:rsid w:val="005152F8"/>
    <w:rsid w:val="00523722"/>
    <w:rsid w:val="00524F8C"/>
    <w:rsid w:val="0052636E"/>
    <w:rsid w:val="00527579"/>
    <w:rsid w:val="005362C8"/>
    <w:rsid w:val="00537520"/>
    <w:rsid w:val="00537C7B"/>
    <w:rsid w:val="00541112"/>
    <w:rsid w:val="005447B2"/>
    <w:rsid w:val="00545097"/>
    <w:rsid w:val="00547913"/>
    <w:rsid w:val="00550263"/>
    <w:rsid w:val="00551EB7"/>
    <w:rsid w:val="0055385A"/>
    <w:rsid w:val="00555025"/>
    <w:rsid w:val="00555A5E"/>
    <w:rsid w:val="00562158"/>
    <w:rsid w:val="00565A5B"/>
    <w:rsid w:val="0057206B"/>
    <w:rsid w:val="0057250A"/>
    <w:rsid w:val="00572AD3"/>
    <w:rsid w:val="00572F4D"/>
    <w:rsid w:val="0057387B"/>
    <w:rsid w:val="00581E35"/>
    <w:rsid w:val="00584D75"/>
    <w:rsid w:val="00584EB5"/>
    <w:rsid w:val="00585219"/>
    <w:rsid w:val="00590893"/>
    <w:rsid w:val="005917A7"/>
    <w:rsid w:val="0059357B"/>
    <w:rsid w:val="005963ED"/>
    <w:rsid w:val="00597CF3"/>
    <w:rsid w:val="005A4325"/>
    <w:rsid w:val="005B1E77"/>
    <w:rsid w:val="005B797E"/>
    <w:rsid w:val="005C2DC4"/>
    <w:rsid w:val="005C4448"/>
    <w:rsid w:val="005C49EA"/>
    <w:rsid w:val="005C613E"/>
    <w:rsid w:val="005C79CD"/>
    <w:rsid w:val="005D1E9E"/>
    <w:rsid w:val="005D2267"/>
    <w:rsid w:val="005D414A"/>
    <w:rsid w:val="005E0063"/>
    <w:rsid w:val="005E1135"/>
    <w:rsid w:val="005E21F9"/>
    <w:rsid w:val="005E3003"/>
    <w:rsid w:val="005E3875"/>
    <w:rsid w:val="005E4FC2"/>
    <w:rsid w:val="005E5DC8"/>
    <w:rsid w:val="005F0133"/>
    <w:rsid w:val="005F276B"/>
    <w:rsid w:val="005F794E"/>
    <w:rsid w:val="00600970"/>
    <w:rsid w:val="006021F6"/>
    <w:rsid w:val="006023B1"/>
    <w:rsid w:val="00606379"/>
    <w:rsid w:val="00606996"/>
    <w:rsid w:val="0061054A"/>
    <w:rsid w:val="0061092D"/>
    <w:rsid w:val="00616674"/>
    <w:rsid w:val="0061700B"/>
    <w:rsid w:val="00624777"/>
    <w:rsid w:val="006250A9"/>
    <w:rsid w:val="006251E2"/>
    <w:rsid w:val="006260A8"/>
    <w:rsid w:val="0062763A"/>
    <w:rsid w:val="006277EF"/>
    <w:rsid w:val="00627E6A"/>
    <w:rsid w:val="00630AE5"/>
    <w:rsid w:val="00633DD0"/>
    <w:rsid w:val="00635765"/>
    <w:rsid w:val="0063657C"/>
    <w:rsid w:val="00636BD3"/>
    <w:rsid w:val="00642316"/>
    <w:rsid w:val="0064343F"/>
    <w:rsid w:val="00643EFA"/>
    <w:rsid w:val="00644621"/>
    <w:rsid w:val="006460D3"/>
    <w:rsid w:val="00646A2E"/>
    <w:rsid w:val="006501B4"/>
    <w:rsid w:val="006526EB"/>
    <w:rsid w:val="00655A68"/>
    <w:rsid w:val="00656960"/>
    <w:rsid w:val="00657534"/>
    <w:rsid w:val="006606A5"/>
    <w:rsid w:val="006625F3"/>
    <w:rsid w:val="006628BF"/>
    <w:rsid w:val="00665F91"/>
    <w:rsid w:val="006674B4"/>
    <w:rsid w:val="006714BA"/>
    <w:rsid w:val="006738BE"/>
    <w:rsid w:val="00675FCF"/>
    <w:rsid w:val="00682BFB"/>
    <w:rsid w:val="0068493B"/>
    <w:rsid w:val="00686FA4"/>
    <w:rsid w:val="00693E09"/>
    <w:rsid w:val="0069504F"/>
    <w:rsid w:val="00697868"/>
    <w:rsid w:val="00697A82"/>
    <w:rsid w:val="006A1A18"/>
    <w:rsid w:val="006A23CC"/>
    <w:rsid w:val="006A625F"/>
    <w:rsid w:val="006B16B6"/>
    <w:rsid w:val="006B3203"/>
    <w:rsid w:val="006C261A"/>
    <w:rsid w:val="006C26D3"/>
    <w:rsid w:val="006D1190"/>
    <w:rsid w:val="006D3258"/>
    <w:rsid w:val="006D4B6E"/>
    <w:rsid w:val="006D5903"/>
    <w:rsid w:val="006D5C0E"/>
    <w:rsid w:val="006D7790"/>
    <w:rsid w:val="006E4CB0"/>
    <w:rsid w:val="006E72EF"/>
    <w:rsid w:val="006E7C38"/>
    <w:rsid w:val="006F0BB0"/>
    <w:rsid w:val="006F4358"/>
    <w:rsid w:val="006F714D"/>
    <w:rsid w:val="006F72C5"/>
    <w:rsid w:val="00700680"/>
    <w:rsid w:val="00700A99"/>
    <w:rsid w:val="007017BB"/>
    <w:rsid w:val="00702AD9"/>
    <w:rsid w:val="0070418E"/>
    <w:rsid w:val="00704D50"/>
    <w:rsid w:val="00710D05"/>
    <w:rsid w:val="0071160C"/>
    <w:rsid w:val="007153A9"/>
    <w:rsid w:val="007156EC"/>
    <w:rsid w:val="007300BA"/>
    <w:rsid w:val="007309F6"/>
    <w:rsid w:val="00731254"/>
    <w:rsid w:val="00731B79"/>
    <w:rsid w:val="00733DB5"/>
    <w:rsid w:val="00735BD7"/>
    <w:rsid w:val="00735C2E"/>
    <w:rsid w:val="00737C80"/>
    <w:rsid w:val="0074314F"/>
    <w:rsid w:val="00743B59"/>
    <w:rsid w:val="00745072"/>
    <w:rsid w:val="00745828"/>
    <w:rsid w:val="00751093"/>
    <w:rsid w:val="00752369"/>
    <w:rsid w:val="00753E5C"/>
    <w:rsid w:val="00755F01"/>
    <w:rsid w:val="00761FBC"/>
    <w:rsid w:val="007660AA"/>
    <w:rsid w:val="00767267"/>
    <w:rsid w:val="007739DB"/>
    <w:rsid w:val="0077489E"/>
    <w:rsid w:val="0077546B"/>
    <w:rsid w:val="00780AEA"/>
    <w:rsid w:val="00782FEA"/>
    <w:rsid w:val="007857D5"/>
    <w:rsid w:val="00790472"/>
    <w:rsid w:val="00790794"/>
    <w:rsid w:val="00790BF7"/>
    <w:rsid w:val="0079610E"/>
    <w:rsid w:val="007979BE"/>
    <w:rsid w:val="007A40F6"/>
    <w:rsid w:val="007A5BAC"/>
    <w:rsid w:val="007A7C02"/>
    <w:rsid w:val="007B2085"/>
    <w:rsid w:val="007B2E7A"/>
    <w:rsid w:val="007B3F34"/>
    <w:rsid w:val="007B5C8D"/>
    <w:rsid w:val="007C0393"/>
    <w:rsid w:val="007C3059"/>
    <w:rsid w:val="007C3DC2"/>
    <w:rsid w:val="007D0C25"/>
    <w:rsid w:val="007D2FD8"/>
    <w:rsid w:val="007E1281"/>
    <w:rsid w:val="007E43F0"/>
    <w:rsid w:val="007F05A1"/>
    <w:rsid w:val="007F0E77"/>
    <w:rsid w:val="007F2557"/>
    <w:rsid w:val="00800A3F"/>
    <w:rsid w:val="00801346"/>
    <w:rsid w:val="0080226A"/>
    <w:rsid w:val="008066E5"/>
    <w:rsid w:val="00812556"/>
    <w:rsid w:val="0081573F"/>
    <w:rsid w:val="008165EE"/>
    <w:rsid w:val="0082123F"/>
    <w:rsid w:val="00821581"/>
    <w:rsid w:val="00821D77"/>
    <w:rsid w:val="00822D72"/>
    <w:rsid w:val="00826CBB"/>
    <w:rsid w:val="00827198"/>
    <w:rsid w:val="00832E86"/>
    <w:rsid w:val="00835C22"/>
    <w:rsid w:val="0084084F"/>
    <w:rsid w:val="00844ED7"/>
    <w:rsid w:val="00845249"/>
    <w:rsid w:val="00847FE6"/>
    <w:rsid w:val="008503E6"/>
    <w:rsid w:val="008539CD"/>
    <w:rsid w:val="00854CA4"/>
    <w:rsid w:val="0085597A"/>
    <w:rsid w:val="00856A19"/>
    <w:rsid w:val="0086171A"/>
    <w:rsid w:val="00862A81"/>
    <w:rsid w:val="00863319"/>
    <w:rsid w:val="00865FBB"/>
    <w:rsid w:val="0086606B"/>
    <w:rsid w:val="00866923"/>
    <w:rsid w:val="008706D6"/>
    <w:rsid w:val="00870F8A"/>
    <w:rsid w:val="00871073"/>
    <w:rsid w:val="008759F1"/>
    <w:rsid w:val="008765A4"/>
    <w:rsid w:val="008770E7"/>
    <w:rsid w:val="00881297"/>
    <w:rsid w:val="0088698D"/>
    <w:rsid w:val="00886D0E"/>
    <w:rsid w:val="008872E9"/>
    <w:rsid w:val="00893C83"/>
    <w:rsid w:val="00894039"/>
    <w:rsid w:val="00896490"/>
    <w:rsid w:val="00897083"/>
    <w:rsid w:val="00897FBE"/>
    <w:rsid w:val="008A096F"/>
    <w:rsid w:val="008A34DE"/>
    <w:rsid w:val="008A40ED"/>
    <w:rsid w:val="008A7576"/>
    <w:rsid w:val="008B342C"/>
    <w:rsid w:val="008B3D13"/>
    <w:rsid w:val="008B6542"/>
    <w:rsid w:val="008B6760"/>
    <w:rsid w:val="008C122C"/>
    <w:rsid w:val="008C13CD"/>
    <w:rsid w:val="008C4513"/>
    <w:rsid w:val="008C6108"/>
    <w:rsid w:val="008C6EF2"/>
    <w:rsid w:val="008C7923"/>
    <w:rsid w:val="008D2112"/>
    <w:rsid w:val="008D2F82"/>
    <w:rsid w:val="008D6204"/>
    <w:rsid w:val="008E2330"/>
    <w:rsid w:val="008E41B0"/>
    <w:rsid w:val="008E5C21"/>
    <w:rsid w:val="008E60D9"/>
    <w:rsid w:val="008E6884"/>
    <w:rsid w:val="008F1595"/>
    <w:rsid w:val="008F387C"/>
    <w:rsid w:val="008F3FCC"/>
    <w:rsid w:val="008F5D09"/>
    <w:rsid w:val="00905635"/>
    <w:rsid w:val="00907C18"/>
    <w:rsid w:val="00910120"/>
    <w:rsid w:val="00910672"/>
    <w:rsid w:val="00910BC1"/>
    <w:rsid w:val="00913A39"/>
    <w:rsid w:val="009154C1"/>
    <w:rsid w:val="00916D87"/>
    <w:rsid w:val="0092340A"/>
    <w:rsid w:val="0092535B"/>
    <w:rsid w:val="00926745"/>
    <w:rsid w:val="00933452"/>
    <w:rsid w:val="009338FE"/>
    <w:rsid w:val="00933A6A"/>
    <w:rsid w:val="00933AC8"/>
    <w:rsid w:val="009343D5"/>
    <w:rsid w:val="009347D7"/>
    <w:rsid w:val="009347F7"/>
    <w:rsid w:val="00935744"/>
    <w:rsid w:val="00935FB7"/>
    <w:rsid w:val="00941CC9"/>
    <w:rsid w:val="00945A46"/>
    <w:rsid w:val="009475C7"/>
    <w:rsid w:val="0095317B"/>
    <w:rsid w:val="0095531A"/>
    <w:rsid w:val="00955838"/>
    <w:rsid w:val="0096150E"/>
    <w:rsid w:val="00962823"/>
    <w:rsid w:val="009630B4"/>
    <w:rsid w:val="00964B20"/>
    <w:rsid w:val="00965CA1"/>
    <w:rsid w:val="00966282"/>
    <w:rsid w:val="00970710"/>
    <w:rsid w:val="00970A19"/>
    <w:rsid w:val="0097742F"/>
    <w:rsid w:val="00982D7F"/>
    <w:rsid w:val="00983833"/>
    <w:rsid w:val="00984B0D"/>
    <w:rsid w:val="00990203"/>
    <w:rsid w:val="00994D7E"/>
    <w:rsid w:val="009958C3"/>
    <w:rsid w:val="009A0192"/>
    <w:rsid w:val="009A0959"/>
    <w:rsid w:val="009A2C55"/>
    <w:rsid w:val="009A65B8"/>
    <w:rsid w:val="009B1A4D"/>
    <w:rsid w:val="009B6061"/>
    <w:rsid w:val="009B697D"/>
    <w:rsid w:val="009C23FB"/>
    <w:rsid w:val="009C276A"/>
    <w:rsid w:val="009C3EF2"/>
    <w:rsid w:val="009D0629"/>
    <w:rsid w:val="009D0A0F"/>
    <w:rsid w:val="009D16E5"/>
    <w:rsid w:val="009D3C34"/>
    <w:rsid w:val="009D3CE8"/>
    <w:rsid w:val="009D4E56"/>
    <w:rsid w:val="009D60ED"/>
    <w:rsid w:val="009E1778"/>
    <w:rsid w:val="009E1F9D"/>
    <w:rsid w:val="009E568C"/>
    <w:rsid w:val="009E58FD"/>
    <w:rsid w:val="009E5EBA"/>
    <w:rsid w:val="009F19A2"/>
    <w:rsid w:val="009F2081"/>
    <w:rsid w:val="00A05017"/>
    <w:rsid w:val="00A11CCE"/>
    <w:rsid w:val="00A128AC"/>
    <w:rsid w:val="00A15D3C"/>
    <w:rsid w:val="00A16D7C"/>
    <w:rsid w:val="00A21F66"/>
    <w:rsid w:val="00A23198"/>
    <w:rsid w:val="00A33990"/>
    <w:rsid w:val="00A34C80"/>
    <w:rsid w:val="00A41F61"/>
    <w:rsid w:val="00A42494"/>
    <w:rsid w:val="00A47572"/>
    <w:rsid w:val="00A47E48"/>
    <w:rsid w:val="00A51BCB"/>
    <w:rsid w:val="00A522A7"/>
    <w:rsid w:val="00A546B1"/>
    <w:rsid w:val="00A5586C"/>
    <w:rsid w:val="00A57170"/>
    <w:rsid w:val="00A57B32"/>
    <w:rsid w:val="00A6188B"/>
    <w:rsid w:val="00A6193A"/>
    <w:rsid w:val="00A660E7"/>
    <w:rsid w:val="00A667AF"/>
    <w:rsid w:val="00A7074C"/>
    <w:rsid w:val="00A70F60"/>
    <w:rsid w:val="00A760D1"/>
    <w:rsid w:val="00A90140"/>
    <w:rsid w:val="00A949B6"/>
    <w:rsid w:val="00A95E33"/>
    <w:rsid w:val="00AA2873"/>
    <w:rsid w:val="00AA2FC1"/>
    <w:rsid w:val="00AA3A36"/>
    <w:rsid w:val="00AA4D06"/>
    <w:rsid w:val="00AA6D12"/>
    <w:rsid w:val="00AB18BA"/>
    <w:rsid w:val="00AB253F"/>
    <w:rsid w:val="00AB570C"/>
    <w:rsid w:val="00AB633F"/>
    <w:rsid w:val="00AB7368"/>
    <w:rsid w:val="00AC1436"/>
    <w:rsid w:val="00AC1904"/>
    <w:rsid w:val="00AC2FAF"/>
    <w:rsid w:val="00AC34BA"/>
    <w:rsid w:val="00AC6C75"/>
    <w:rsid w:val="00AC6DA6"/>
    <w:rsid w:val="00AD11BE"/>
    <w:rsid w:val="00AD1D41"/>
    <w:rsid w:val="00AD48B0"/>
    <w:rsid w:val="00AD5D7A"/>
    <w:rsid w:val="00AE15D9"/>
    <w:rsid w:val="00AE39E7"/>
    <w:rsid w:val="00AE3E1C"/>
    <w:rsid w:val="00AF0B47"/>
    <w:rsid w:val="00AF2E40"/>
    <w:rsid w:val="00AF42A8"/>
    <w:rsid w:val="00AF6B19"/>
    <w:rsid w:val="00B0273D"/>
    <w:rsid w:val="00B03393"/>
    <w:rsid w:val="00B07989"/>
    <w:rsid w:val="00B07CBD"/>
    <w:rsid w:val="00B07EBD"/>
    <w:rsid w:val="00B13623"/>
    <w:rsid w:val="00B21A5F"/>
    <w:rsid w:val="00B22B3D"/>
    <w:rsid w:val="00B25853"/>
    <w:rsid w:val="00B26B01"/>
    <w:rsid w:val="00B30EAA"/>
    <w:rsid w:val="00B325B6"/>
    <w:rsid w:val="00B32F3B"/>
    <w:rsid w:val="00B35012"/>
    <w:rsid w:val="00B375AC"/>
    <w:rsid w:val="00B37D7E"/>
    <w:rsid w:val="00B4024D"/>
    <w:rsid w:val="00B41064"/>
    <w:rsid w:val="00B41C3E"/>
    <w:rsid w:val="00B43244"/>
    <w:rsid w:val="00B45952"/>
    <w:rsid w:val="00B5119C"/>
    <w:rsid w:val="00B53400"/>
    <w:rsid w:val="00B566DF"/>
    <w:rsid w:val="00B6241B"/>
    <w:rsid w:val="00B631DE"/>
    <w:rsid w:val="00B6718A"/>
    <w:rsid w:val="00B7224A"/>
    <w:rsid w:val="00B7240D"/>
    <w:rsid w:val="00B742D5"/>
    <w:rsid w:val="00B7477B"/>
    <w:rsid w:val="00B74C87"/>
    <w:rsid w:val="00B74CE8"/>
    <w:rsid w:val="00B75D83"/>
    <w:rsid w:val="00B766F8"/>
    <w:rsid w:val="00B767D2"/>
    <w:rsid w:val="00B77394"/>
    <w:rsid w:val="00B85469"/>
    <w:rsid w:val="00B86033"/>
    <w:rsid w:val="00B91017"/>
    <w:rsid w:val="00B92052"/>
    <w:rsid w:val="00B9289C"/>
    <w:rsid w:val="00B94B3A"/>
    <w:rsid w:val="00BA3FD7"/>
    <w:rsid w:val="00BB298D"/>
    <w:rsid w:val="00BB6752"/>
    <w:rsid w:val="00BC4F10"/>
    <w:rsid w:val="00BC5890"/>
    <w:rsid w:val="00BC65AF"/>
    <w:rsid w:val="00BD00E2"/>
    <w:rsid w:val="00BD1977"/>
    <w:rsid w:val="00BD2762"/>
    <w:rsid w:val="00BD35F6"/>
    <w:rsid w:val="00BD53B0"/>
    <w:rsid w:val="00BE20C6"/>
    <w:rsid w:val="00BE27D6"/>
    <w:rsid w:val="00BE2818"/>
    <w:rsid w:val="00BF1030"/>
    <w:rsid w:val="00BF15B6"/>
    <w:rsid w:val="00BF21B2"/>
    <w:rsid w:val="00BF28F3"/>
    <w:rsid w:val="00BF51BA"/>
    <w:rsid w:val="00BF6803"/>
    <w:rsid w:val="00BF6951"/>
    <w:rsid w:val="00C00D7B"/>
    <w:rsid w:val="00C014A2"/>
    <w:rsid w:val="00C01905"/>
    <w:rsid w:val="00C04C75"/>
    <w:rsid w:val="00C05972"/>
    <w:rsid w:val="00C06EC1"/>
    <w:rsid w:val="00C0772E"/>
    <w:rsid w:val="00C077FB"/>
    <w:rsid w:val="00C17552"/>
    <w:rsid w:val="00C234C3"/>
    <w:rsid w:val="00C24141"/>
    <w:rsid w:val="00C244AE"/>
    <w:rsid w:val="00C24BB4"/>
    <w:rsid w:val="00C32B41"/>
    <w:rsid w:val="00C348DC"/>
    <w:rsid w:val="00C34B91"/>
    <w:rsid w:val="00C36687"/>
    <w:rsid w:val="00C36A31"/>
    <w:rsid w:val="00C36F2E"/>
    <w:rsid w:val="00C40AB7"/>
    <w:rsid w:val="00C5037F"/>
    <w:rsid w:val="00C52886"/>
    <w:rsid w:val="00C5344E"/>
    <w:rsid w:val="00C5476C"/>
    <w:rsid w:val="00C56184"/>
    <w:rsid w:val="00C57EAF"/>
    <w:rsid w:val="00C6339C"/>
    <w:rsid w:val="00C6399F"/>
    <w:rsid w:val="00C64C4A"/>
    <w:rsid w:val="00C71994"/>
    <w:rsid w:val="00C73D94"/>
    <w:rsid w:val="00C75C97"/>
    <w:rsid w:val="00C8027A"/>
    <w:rsid w:val="00C8351C"/>
    <w:rsid w:val="00C87B22"/>
    <w:rsid w:val="00C9017B"/>
    <w:rsid w:val="00C92464"/>
    <w:rsid w:val="00C92C26"/>
    <w:rsid w:val="00C95349"/>
    <w:rsid w:val="00C96D3D"/>
    <w:rsid w:val="00CA04BA"/>
    <w:rsid w:val="00CA1B32"/>
    <w:rsid w:val="00CA54E0"/>
    <w:rsid w:val="00CA5910"/>
    <w:rsid w:val="00CA6BBC"/>
    <w:rsid w:val="00CA79CA"/>
    <w:rsid w:val="00CB0F79"/>
    <w:rsid w:val="00CB2192"/>
    <w:rsid w:val="00CB3213"/>
    <w:rsid w:val="00CB4C9F"/>
    <w:rsid w:val="00CB5657"/>
    <w:rsid w:val="00CB775A"/>
    <w:rsid w:val="00CC29B4"/>
    <w:rsid w:val="00CC6471"/>
    <w:rsid w:val="00CC7733"/>
    <w:rsid w:val="00CD01C5"/>
    <w:rsid w:val="00CE35C1"/>
    <w:rsid w:val="00CE3AE3"/>
    <w:rsid w:val="00CE4199"/>
    <w:rsid w:val="00CF1F51"/>
    <w:rsid w:val="00CF3395"/>
    <w:rsid w:val="00CF7307"/>
    <w:rsid w:val="00CF74C7"/>
    <w:rsid w:val="00D0274B"/>
    <w:rsid w:val="00D035A1"/>
    <w:rsid w:val="00D05620"/>
    <w:rsid w:val="00D0619E"/>
    <w:rsid w:val="00D100C8"/>
    <w:rsid w:val="00D11432"/>
    <w:rsid w:val="00D11CC1"/>
    <w:rsid w:val="00D16341"/>
    <w:rsid w:val="00D16D1A"/>
    <w:rsid w:val="00D20768"/>
    <w:rsid w:val="00D2081A"/>
    <w:rsid w:val="00D22D1B"/>
    <w:rsid w:val="00D24F51"/>
    <w:rsid w:val="00D302D8"/>
    <w:rsid w:val="00D30B4E"/>
    <w:rsid w:val="00D32328"/>
    <w:rsid w:val="00D330D3"/>
    <w:rsid w:val="00D33914"/>
    <w:rsid w:val="00D33FBB"/>
    <w:rsid w:val="00D40667"/>
    <w:rsid w:val="00D41B73"/>
    <w:rsid w:val="00D42032"/>
    <w:rsid w:val="00D46B3F"/>
    <w:rsid w:val="00D4717D"/>
    <w:rsid w:val="00D53CD5"/>
    <w:rsid w:val="00D63FA0"/>
    <w:rsid w:val="00D661B2"/>
    <w:rsid w:val="00D663F6"/>
    <w:rsid w:val="00D70B02"/>
    <w:rsid w:val="00D70E9A"/>
    <w:rsid w:val="00D713C1"/>
    <w:rsid w:val="00D73868"/>
    <w:rsid w:val="00D73B4D"/>
    <w:rsid w:val="00D7630E"/>
    <w:rsid w:val="00D773AE"/>
    <w:rsid w:val="00D80730"/>
    <w:rsid w:val="00D810B6"/>
    <w:rsid w:val="00D855AB"/>
    <w:rsid w:val="00D922AD"/>
    <w:rsid w:val="00DA474D"/>
    <w:rsid w:val="00DA6748"/>
    <w:rsid w:val="00DA6A51"/>
    <w:rsid w:val="00DB10E2"/>
    <w:rsid w:val="00DB217D"/>
    <w:rsid w:val="00DB2E2B"/>
    <w:rsid w:val="00DB5097"/>
    <w:rsid w:val="00DC0FA3"/>
    <w:rsid w:val="00DC148A"/>
    <w:rsid w:val="00DC44E5"/>
    <w:rsid w:val="00DC4B78"/>
    <w:rsid w:val="00DC5BD0"/>
    <w:rsid w:val="00DC6158"/>
    <w:rsid w:val="00DC617D"/>
    <w:rsid w:val="00DD0780"/>
    <w:rsid w:val="00DD0DA4"/>
    <w:rsid w:val="00DE3B32"/>
    <w:rsid w:val="00DE6477"/>
    <w:rsid w:val="00DF190A"/>
    <w:rsid w:val="00DF74FD"/>
    <w:rsid w:val="00DF774D"/>
    <w:rsid w:val="00DF7DE2"/>
    <w:rsid w:val="00E00FDF"/>
    <w:rsid w:val="00E03F27"/>
    <w:rsid w:val="00E06EF5"/>
    <w:rsid w:val="00E071A3"/>
    <w:rsid w:val="00E07C4C"/>
    <w:rsid w:val="00E11A79"/>
    <w:rsid w:val="00E134F4"/>
    <w:rsid w:val="00E13F94"/>
    <w:rsid w:val="00E167D8"/>
    <w:rsid w:val="00E2313F"/>
    <w:rsid w:val="00E25045"/>
    <w:rsid w:val="00E30C87"/>
    <w:rsid w:val="00E31EE0"/>
    <w:rsid w:val="00E3265E"/>
    <w:rsid w:val="00E32D9B"/>
    <w:rsid w:val="00E3574A"/>
    <w:rsid w:val="00E35753"/>
    <w:rsid w:val="00E37DD6"/>
    <w:rsid w:val="00E413EE"/>
    <w:rsid w:val="00E42934"/>
    <w:rsid w:val="00E439D4"/>
    <w:rsid w:val="00E4441C"/>
    <w:rsid w:val="00E478D4"/>
    <w:rsid w:val="00E47E9D"/>
    <w:rsid w:val="00E52BB3"/>
    <w:rsid w:val="00E52D1D"/>
    <w:rsid w:val="00E54985"/>
    <w:rsid w:val="00E56A35"/>
    <w:rsid w:val="00E57233"/>
    <w:rsid w:val="00E61291"/>
    <w:rsid w:val="00E619AB"/>
    <w:rsid w:val="00E62385"/>
    <w:rsid w:val="00E639DE"/>
    <w:rsid w:val="00E673C4"/>
    <w:rsid w:val="00E735DE"/>
    <w:rsid w:val="00E816CA"/>
    <w:rsid w:val="00E84218"/>
    <w:rsid w:val="00E848B5"/>
    <w:rsid w:val="00E85063"/>
    <w:rsid w:val="00E85CE2"/>
    <w:rsid w:val="00E91913"/>
    <w:rsid w:val="00E928B3"/>
    <w:rsid w:val="00E9371D"/>
    <w:rsid w:val="00E970F2"/>
    <w:rsid w:val="00E9721C"/>
    <w:rsid w:val="00EA346F"/>
    <w:rsid w:val="00EA6FE1"/>
    <w:rsid w:val="00EA7CD9"/>
    <w:rsid w:val="00EB09D2"/>
    <w:rsid w:val="00EB25C9"/>
    <w:rsid w:val="00EB520D"/>
    <w:rsid w:val="00EB70E4"/>
    <w:rsid w:val="00EB7F96"/>
    <w:rsid w:val="00EC0E74"/>
    <w:rsid w:val="00EC1315"/>
    <w:rsid w:val="00EC2E75"/>
    <w:rsid w:val="00EC52CE"/>
    <w:rsid w:val="00EC58B7"/>
    <w:rsid w:val="00EC7590"/>
    <w:rsid w:val="00ED082A"/>
    <w:rsid w:val="00ED0F02"/>
    <w:rsid w:val="00ED17E8"/>
    <w:rsid w:val="00ED23A6"/>
    <w:rsid w:val="00ED652A"/>
    <w:rsid w:val="00ED726F"/>
    <w:rsid w:val="00EE0A9B"/>
    <w:rsid w:val="00EE1758"/>
    <w:rsid w:val="00EE350C"/>
    <w:rsid w:val="00EE5778"/>
    <w:rsid w:val="00EE6F47"/>
    <w:rsid w:val="00EF696C"/>
    <w:rsid w:val="00EF7B76"/>
    <w:rsid w:val="00F01252"/>
    <w:rsid w:val="00F03C6A"/>
    <w:rsid w:val="00F053D6"/>
    <w:rsid w:val="00F07D55"/>
    <w:rsid w:val="00F11DE2"/>
    <w:rsid w:val="00F1546A"/>
    <w:rsid w:val="00F205A4"/>
    <w:rsid w:val="00F2062B"/>
    <w:rsid w:val="00F209C6"/>
    <w:rsid w:val="00F22A45"/>
    <w:rsid w:val="00F23D9F"/>
    <w:rsid w:val="00F24423"/>
    <w:rsid w:val="00F249E7"/>
    <w:rsid w:val="00F25024"/>
    <w:rsid w:val="00F25097"/>
    <w:rsid w:val="00F2629A"/>
    <w:rsid w:val="00F27C58"/>
    <w:rsid w:val="00F30A25"/>
    <w:rsid w:val="00F32BD1"/>
    <w:rsid w:val="00F34300"/>
    <w:rsid w:val="00F36091"/>
    <w:rsid w:val="00F36F62"/>
    <w:rsid w:val="00F40D6A"/>
    <w:rsid w:val="00F444ED"/>
    <w:rsid w:val="00F4560D"/>
    <w:rsid w:val="00F45F9B"/>
    <w:rsid w:val="00F51DA7"/>
    <w:rsid w:val="00F51F37"/>
    <w:rsid w:val="00F54893"/>
    <w:rsid w:val="00F60D5C"/>
    <w:rsid w:val="00F66923"/>
    <w:rsid w:val="00F66F65"/>
    <w:rsid w:val="00F70C1D"/>
    <w:rsid w:val="00F74C63"/>
    <w:rsid w:val="00F75B23"/>
    <w:rsid w:val="00F81DF7"/>
    <w:rsid w:val="00F83262"/>
    <w:rsid w:val="00F84657"/>
    <w:rsid w:val="00F85349"/>
    <w:rsid w:val="00F853F9"/>
    <w:rsid w:val="00F854A9"/>
    <w:rsid w:val="00F85796"/>
    <w:rsid w:val="00F85AE4"/>
    <w:rsid w:val="00F90C24"/>
    <w:rsid w:val="00F94AE2"/>
    <w:rsid w:val="00F97B49"/>
    <w:rsid w:val="00FA1B8A"/>
    <w:rsid w:val="00FA599B"/>
    <w:rsid w:val="00FB08F3"/>
    <w:rsid w:val="00FB1A90"/>
    <w:rsid w:val="00FB4897"/>
    <w:rsid w:val="00FB4F06"/>
    <w:rsid w:val="00FB792E"/>
    <w:rsid w:val="00FD033D"/>
    <w:rsid w:val="00FD077B"/>
    <w:rsid w:val="00FD1931"/>
    <w:rsid w:val="00FD1A54"/>
    <w:rsid w:val="00FD1D66"/>
    <w:rsid w:val="00FD2A1A"/>
    <w:rsid w:val="00FD54DC"/>
    <w:rsid w:val="00FD5687"/>
    <w:rsid w:val="00FD584E"/>
    <w:rsid w:val="00FE28D8"/>
    <w:rsid w:val="00FE41B6"/>
    <w:rsid w:val="00FE460C"/>
    <w:rsid w:val="00FE6F35"/>
    <w:rsid w:val="00FF4511"/>
    <w:rsid w:val="00FF5699"/>
    <w:rsid w:val="01314175"/>
    <w:rsid w:val="0190566F"/>
    <w:rsid w:val="01997636"/>
    <w:rsid w:val="025D17F7"/>
    <w:rsid w:val="02BB7217"/>
    <w:rsid w:val="0324322D"/>
    <w:rsid w:val="06486284"/>
    <w:rsid w:val="081B50BF"/>
    <w:rsid w:val="081E6C06"/>
    <w:rsid w:val="081F14B4"/>
    <w:rsid w:val="082314C5"/>
    <w:rsid w:val="089B2563"/>
    <w:rsid w:val="08B918CF"/>
    <w:rsid w:val="0997032D"/>
    <w:rsid w:val="09D65577"/>
    <w:rsid w:val="0AFE2C64"/>
    <w:rsid w:val="0D386794"/>
    <w:rsid w:val="0E3C6A22"/>
    <w:rsid w:val="0E963C25"/>
    <w:rsid w:val="0F9F3F0C"/>
    <w:rsid w:val="0FAB260B"/>
    <w:rsid w:val="10556362"/>
    <w:rsid w:val="10681B4C"/>
    <w:rsid w:val="109E23BE"/>
    <w:rsid w:val="109F1147"/>
    <w:rsid w:val="11D56E7E"/>
    <w:rsid w:val="131B72E6"/>
    <w:rsid w:val="138F74AE"/>
    <w:rsid w:val="14D17F3E"/>
    <w:rsid w:val="15491741"/>
    <w:rsid w:val="1575010F"/>
    <w:rsid w:val="1582405C"/>
    <w:rsid w:val="16031D05"/>
    <w:rsid w:val="16E65D34"/>
    <w:rsid w:val="18E13387"/>
    <w:rsid w:val="19436CBC"/>
    <w:rsid w:val="19867629"/>
    <w:rsid w:val="1A921008"/>
    <w:rsid w:val="1ACC7CA0"/>
    <w:rsid w:val="1C935E6E"/>
    <w:rsid w:val="1E027178"/>
    <w:rsid w:val="20315BFE"/>
    <w:rsid w:val="22260D59"/>
    <w:rsid w:val="224D0D71"/>
    <w:rsid w:val="22A6288F"/>
    <w:rsid w:val="23032F78"/>
    <w:rsid w:val="249C18D1"/>
    <w:rsid w:val="253839A6"/>
    <w:rsid w:val="25956BBA"/>
    <w:rsid w:val="28AA095C"/>
    <w:rsid w:val="29C461CA"/>
    <w:rsid w:val="2AC9564D"/>
    <w:rsid w:val="2BCE4151"/>
    <w:rsid w:val="2BE9135E"/>
    <w:rsid w:val="2C920E89"/>
    <w:rsid w:val="2FFD2BF1"/>
    <w:rsid w:val="306C0923"/>
    <w:rsid w:val="312A3A33"/>
    <w:rsid w:val="31B72AAC"/>
    <w:rsid w:val="346C238A"/>
    <w:rsid w:val="34E744E6"/>
    <w:rsid w:val="36314230"/>
    <w:rsid w:val="37110228"/>
    <w:rsid w:val="38D32AB4"/>
    <w:rsid w:val="39DC3990"/>
    <w:rsid w:val="39E243AB"/>
    <w:rsid w:val="3A2742F4"/>
    <w:rsid w:val="3A9A19F2"/>
    <w:rsid w:val="3ABD016E"/>
    <w:rsid w:val="3C2D2CF6"/>
    <w:rsid w:val="3C9A3A9D"/>
    <w:rsid w:val="3F666428"/>
    <w:rsid w:val="42234D29"/>
    <w:rsid w:val="4343026C"/>
    <w:rsid w:val="44E67CCB"/>
    <w:rsid w:val="45676B9F"/>
    <w:rsid w:val="457962E3"/>
    <w:rsid w:val="46BE4F16"/>
    <w:rsid w:val="47542C80"/>
    <w:rsid w:val="4786149B"/>
    <w:rsid w:val="48B5747C"/>
    <w:rsid w:val="4B730445"/>
    <w:rsid w:val="4B963490"/>
    <w:rsid w:val="4C5A4095"/>
    <w:rsid w:val="4C830919"/>
    <w:rsid w:val="4D945A5A"/>
    <w:rsid w:val="4E5818B2"/>
    <w:rsid w:val="50882E77"/>
    <w:rsid w:val="53981EF7"/>
    <w:rsid w:val="53A23293"/>
    <w:rsid w:val="5461209A"/>
    <w:rsid w:val="54F71249"/>
    <w:rsid w:val="55011E35"/>
    <w:rsid w:val="573F5585"/>
    <w:rsid w:val="587A1EA1"/>
    <w:rsid w:val="59381258"/>
    <w:rsid w:val="594B3D86"/>
    <w:rsid w:val="5A6A56C3"/>
    <w:rsid w:val="5A7D739D"/>
    <w:rsid w:val="5B866258"/>
    <w:rsid w:val="5C051957"/>
    <w:rsid w:val="5C882C9A"/>
    <w:rsid w:val="5C970A37"/>
    <w:rsid w:val="5CB90668"/>
    <w:rsid w:val="5D0E450B"/>
    <w:rsid w:val="5D4F0669"/>
    <w:rsid w:val="5E7C2ED0"/>
    <w:rsid w:val="5EFC1C49"/>
    <w:rsid w:val="612C4AED"/>
    <w:rsid w:val="61C315C5"/>
    <w:rsid w:val="622347B5"/>
    <w:rsid w:val="63312F50"/>
    <w:rsid w:val="641816CE"/>
    <w:rsid w:val="652228F1"/>
    <w:rsid w:val="655F125E"/>
    <w:rsid w:val="65C06C4F"/>
    <w:rsid w:val="67FD527A"/>
    <w:rsid w:val="68D34A9F"/>
    <w:rsid w:val="6B2D1011"/>
    <w:rsid w:val="6BDE44A0"/>
    <w:rsid w:val="6C602A16"/>
    <w:rsid w:val="6F56403F"/>
    <w:rsid w:val="703F25E4"/>
    <w:rsid w:val="723407FA"/>
    <w:rsid w:val="72B66274"/>
    <w:rsid w:val="738C2789"/>
    <w:rsid w:val="74037C5A"/>
    <w:rsid w:val="747030A2"/>
    <w:rsid w:val="755D14F1"/>
    <w:rsid w:val="765473A5"/>
    <w:rsid w:val="77113816"/>
    <w:rsid w:val="786C0CA2"/>
    <w:rsid w:val="786F7FF1"/>
    <w:rsid w:val="78F16D82"/>
    <w:rsid w:val="796A1906"/>
    <w:rsid w:val="7ADC4161"/>
    <w:rsid w:val="7C361901"/>
    <w:rsid w:val="7C913DAB"/>
    <w:rsid w:val="7CC01E11"/>
    <w:rsid w:val="7E80701A"/>
    <w:rsid w:val="7F1A72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6B1"/>
    <w:pPr>
      <w:spacing w:after="200" w:line="276" w:lineRule="auto"/>
    </w:pPr>
    <w:rPr>
      <w:rFonts w:asciiTheme="minorHAnsi" w:eastAsiaTheme="minorHAnsi" w:hAnsiTheme="minorHAnsi" w:cstheme="minorBidi"/>
      <w:sz w:val="22"/>
      <w:szCs w:val="22"/>
      <w:lang w:val="en-GB"/>
    </w:rPr>
  </w:style>
  <w:style w:type="paragraph" w:styleId="Heading1">
    <w:name w:val="heading 1"/>
    <w:basedOn w:val="Normal"/>
    <w:link w:val="Heading1Char"/>
    <w:uiPriority w:val="9"/>
    <w:qFormat/>
    <w:rsid w:val="00A546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546B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link w:val="Heading3Char"/>
    <w:uiPriority w:val="99"/>
    <w:unhideWhenUsed/>
    <w:qFormat/>
    <w:rsid w:val="00A546B1"/>
    <w:pPr>
      <w:widowControl w:val="0"/>
      <w:autoSpaceDE w:val="0"/>
      <w:autoSpaceDN w:val="0"/>
      <w:adjustRightInd w:val="0"/>
      <w:outlineLvl w:val="2"/>
    </w:pPr>
    <w:rPr>
      <w:rFonts w:ascii="Courier New" w:eastAsiaTheme="minorHAnsi" w:hAnsi="Courier New" w:cstheme="minorBidi"/>
      <w:b/>
      <w:color w:val="000000"/>
      <w:sz w:val="26"/>
      <w:szCs w:val="24"/>
    </w:rPr>
  </w:style>
  <w:style w:type="paragraph" w:styleId="Heading4">
    <w:name w:val="heading 4"/>
    <w:basedOn w:val="Normal"/>
    <w:next w:val="Normal"/>
    <w:link w:val="Heading4Char"/>
    <w:uiPriority w:val="9"/>
    <w:unhideWhenUsed/>
    <w:qFormat/>
    <w:rsid w:val="0012173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26B0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94D7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A427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A546B1"/>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sid w:val="00A546B1"/>
    <w:rPr>
      <w:sz w:val="16"/>
      <w:szCs w:val="16"/>
    </w:rPr>
  </w:style>
  <w:style w:type="paragraph" w:styleId="CommentText">
    <w:name w:val="annotation text"/>
    <w:basedOn w:val="Normal"/>
    <w:link w:val="CommentTextChar"/>
    <w:uiPriority w:val="99"/>
    <w:semiHidden/>
    <w:unhideWhenUsed/>
    <w:qFormat/>
    <w:rsid w:val="00A546B1"/>
    <w:pPr>
      <w:spacing w:after="160" w:line="240" w:lineRule="auto"/>
    </w:pPr>
    <w:rPr>
      <w:sz w:val="20"/>
      <w:szCs w:val="20"/>
      <w:lang w:val="en-US"/>
    </w:rPr>
  </w:style>
  <w:style w:type="paragraph" w:styleId="Footer">
    <w:name w:val="footer"/>
    <w:basedOn w:val="Normal"/>
    <w:link w:val="FooterChar"/>
    <w:uiPriority w:val="99"/>
    <w:unhideWhenUsed/>
    <w:qFormat/>
    <w:rsid w:val="00A546B1"/>
    <w:pPr>
      <w:tabs>
        <w:tab w:val="center" w:pos="4513"/>
        <w:tab w:val="right" w:pos="9026"/>
      </w:tabs>
      <w:spacing w:after="0" w:line="240" w:lineRule="auto"/>
    </w:pPr>
  </w:style>
  <w:style w:type="paragraph" w:styleId="Header">
    <w:name w:val="header"/>
    <w:basedOn w:val="Normal"/>
    <w:link w:val="HeaderChar"/>
    <w:uiPriority w:val="99"/>
    <w:unhideWhenUsed/>
    <w:qFormat/>
    <w:rsid w:val="00A546B1"/>
    <w:pPr>
      <w:tabs>
        <w:tab w:val="center" w:pos="4513"/>
        <w:tab w:val="right" w:pos="9026"/>
      </w:tabs>
      <w:spacing w:after="0" w:line="240" w:lineRule="auto"/>
    </w:pPr>
  </w:style>
  <w:style w:type="character" w:styleId="Hyperlink">
    <w:name w:val="Hyperlink"/>
    <w:basedOn w:val="DefaultParagraphFont"/>
    <w:uiPriority w:val="99"/>
    <w:unhideWhenUsed/>
    <w:qFormat/>
    <w:rsid w:val="00A546B1"/>
    <w:rPr>
      <w:color w:val="0000FF"/>
      <w:u w:val="single"/>
    </w:rPr>
  </w:style>
  <w:style w:type="paragraph" w:styleId="NormalWeb">
    <w:name w:val="Normal (Web)"/>
    <w:basedOn w:val="Normal"/>
    <w:uiPriority w:val="99"/>
    <w:semiHidden/>
    <w:unhideWhenUsed/>
    <w:qFormat/>
    <w:rsid w:val="00A546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546B1"/>
    <w:pPr>
      <w:ind w:left="720"/>
      <w:contextualSpacing/>
    </w:pPr>
  </w:style>
  <w:style w:type="character" w:customStyle="1" w:styleId="CommentTextChar">
    <w:name w:val="Comment Text Char"/>
    <w:basedOn w:val="DefaultParagraphFont"/>
    <w:link w:val="CommentText"/>
    <w:uiPriority w:val="99"/>
    <w:semiHidden/>
    <w:qFormat/>
    <w:rsid w:val="00A546B1"/>
    <w:rPr>
      <w:sz w:val="20"/>
      <w:szCs w:val="20"/>
      <w:lang w:val="en-US"/>
    </w:rPr>
  </w:style>
  <w:style w:type="character" w:customStyle="1" w:styleId="HeaderChar">
    <w:name w:val="Header Char"/>
    <w:basedOn w:val="DefaultParagraphFont"/>
    <w:link w:val="Header"/>
    <w:uiPriority w:val="99"/>
    <w:qFormat/>
    <w:rsid w:val="00A546B1"/>
  </w:style>
  <w:style w:type="character" w:customStyle="1" w:styleId="FooterChar">
    <w:name w:val="Footer Char"/>
    <w:basedOn w:val="DefaultParagraphFont"/>
    <w:link w:val="Footer"/>
    <w:uiPriority w:val="99"/>
    <w:qFormat/>
    <w:rsid w:val="00A546B1"/>
  </w:style>
  <w:style w:type="character" w:customStyle="1" w:styleId="Heading2Char">
    <w:name w:val="Heading 2 Char"/>
    <w:basedOn w:val="DefaultParagraphFont"/>
    <w:link w:val="Heading2"/>
    <w:uiPriority w:val="9"/>
    <w:qFormat/>
    <w:rsid w:val="00A546B1"/>
    <w:rPr>
      <w:rFonts w:ascii="Times New Roman" w:eastAsia="Times New Roman" w:hAnsi="Times New Roman" w:cs="Times New Roman"/>
      <w:b/>
      <w:bCs/>
      <w:sz w:val="36"/>
      <w:szCs w:val="36"/>
      <w:lang w:val="en-US"/>
    </w:rPr>
  </w:style>
  <w:style w:type="character" w:customStyle="1" w:styleId="mntl-sc-block-headingtext">
    <w:name w:val="mntl-sc-block-heading__text"/>
    <w:basedOn w:val="DefaultParagraphFont"/>
    <w:qFormat/>
    <w:rsid w:val="00A546B1"/>
  </w:style>
  <w:style w:type="paragraph" w:customStyle="1" w:styleId="comp">
    <w:name w:val="comp"/>
    <w:basedOn w:val="Normal"/>
    <w:qFormat/>
    <w:rsid w:val="00A546B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A546B1"/>
    <w:rPr>
      <w:rFonts w:asciiTheme="minorHAnsi" w:eastAsiaTheme="minorHAnsi" w:hAnsiTheme="minorHAnsi" w:cstheme="minorBidi"/>
      <w:sz w:val="22"/>
      <w:szCs w:val="22"/>
      <w:lang w:val="en-GB"/>
    </w:rPr>
  </w:style>
  <w:style w:type="paragraph" w:customStyle="1" w:styleId="has-text-align-left">
    <w:name w:val="has-text-align-left"/>
    <w:basedOn w:val="Normal"/>
    <w:qFormat/>
    <w:rsid w:val="00A546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copre">
    <w:name w:val="acopre"/>
    <w:basedOn w:val="DefaultParagraphFont"/>
    <w:qFormat/>
    <w:rsid w:val="00A546B1"/>
  </w:style>
  <w:style w:type="character" w:customStyle="1" w:styleId="Heading1Char">
    <w:name w:val="Heading 1 Char"/>
    <w:basedOn w:val="DefaultParagraphFont"/>
    <w:link w:val="Heading1"/>
    <w:uiPriority w:val="9"/>
    <w:qFormat/>
    <w:rsid w:val="00A546B1"/>
    <w:rPr>
      <w:rFonts w:asciiTheme="majorHAnsi" w:eastAsiaTheme="majorEastAsia" w:hAnsiTheme="majorHAnsi" w:cstheme="majorBidi"/>
      <w:b/>
      <w:bCs/>
      <w:color w:val="365F91" w:themeColor="accent1" w:themeShade="BF"/>
      <w:sz w:val="28"/>
      <w:szCs w:val="28"/>
    </w:rPr>
  </w:style>
  <w:style w:type="character" w:customStyle="1" w:styleId="NoSpacingChar">
    <w:name w:val="No Spacing Char"/>
    <w:basedOn w:val="DefaultParagraphFont"/>
    <w:link w:val="NoSpacing"/>
    <w:uiPriority w:val="1"/>
    <w:qFormat/>
    <w:rsid w:val="00A546B1"/>
  </w:style>
  <w:style w:type="character" w:customStyle="1" w:styleId="BalloonTextChar">
    <w:name w:val="Balloon Text Char"/>
    <w:basedOn w:val="DefaultParagraphFont"/>
    <w:link w:val="BalloonText"/>
    <w:uiPriority w:val="99"/>
    <w:semiHidden/>
    <w:qFormat/>
    <w:rsid w:val="00A546B1"/>
    <w:rPr>
      <w:rFonts w:ascii="Tahoma" w:hAnsi="Tahoma" w:cs="Tahoma"/>
      <w:sz w:val="16"/>
      <w:szCs w:val="16"/>
    </w:rPr>
  </w:style>
  <w:style w:type="character" w:customStyle="1" w:styleId="markedcontent">
    <w:name w:val="markedcontent"/>
    <w:basedOn w:val="DefaultParagraphFont"/>
    <w:qFormat/>
    <w:rsid w:val="00A546B1"/>
  </w:style>
  <w:style w:type="character" w:styleId="Emphasis">
    <w:name w:val="Emphasis"/>
    <w:basedOn w:val="DefaultParagraphFont"/>
    <w:uiPriority w:val="20"/>
    <w:qFormat/>
    <w:rsid w:val="000969F1"/>
    <w:rPr>
      <w:i/>
      <w:iCs/>
    </w:rPr>
  </w:style>
  <w:style w:type="table" w:styleId="TableGrid">
    <w:name w:val="Table Grid"/>
    <w:basedOn w:val="TableNormal"/>
    <w:uiPriority w:val="39"/>
    <w:qFormat/>
    <w:rsid w:val="00C36F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9"/>
    <w:rsid w:val="00590893"/>
    <w:rPr>
      <w:rFonts w:ascii="Courier New" w:eastAsiaTheme="minorHAnsi" w:hAnsi="Courier New" w:cstheme="minorBidi"/>
      <w:b/>
      <w:color w:val="000000"/>
      <w:sz w:val="26"/>
      <w:szCs w:val="24"/>
    </w:rPr>
  </w:style>
  <w:style w:type="character" w:customStyle="1" w:styleId="Heading4Char">
    <w:name w:val="Heading 4 Char"/>
    <w:basedOn w:val="DefaultParagraphFont"/>
    <w:link w:val="Heading4"/>
    <w:uiPriority w:val="9"/>
    <w:rsid w:val="00121731"/>
    <w:rPr>
      <w:rFonts w:asciiTheme="majorHAnsi" w:eastAsiaTheme="majorEastAsia" w:hAnsiTheme="majorHAnsi" w:cstheme="majorBidi"/>
      <w:b/>
      <w:bCs/>
      <w:i/>
      <w:iCs/>
      <w:color w:val="4F81BD" w:themeColor="accent1"/>
      <w:sz w:val="22"/>
      <w:szCs w:val="22"/>
      <w:lang w:val="en-GB"/>
    </w:rPr>
  </w:style>
  <w:style w:type="paragraph" w:styleId="TOCHeading">
    <w:name w:val="TOC Heading"/>
    <w:basedOn w:val="Heading1"/>
    <w:next w:val="Normal"/>
    <w:uiPriority w:val="39"/>
    <w:unhideWhenUsed/>
    <w:qFormat/>
    <w:rsid w:val="00121731"/>
    <w:pPr>
      <w:outlineLvl w:val="9"/>
    </w:pPr>
    <w:rPr>
      <w:lang w:val="en-US" w:eastAsia="ja-JP"/>
    </w:rPr>
  </w:style>
  <w:style w:type="paragraph" w:styleId="TOC2">
    <w:name w:val="toc 2"/>
    <w:basedOn w:val="Normal"/>
    <w:next w:val="Normal"/>
    <w:autoRedefine/>
    <w:uiPriority w:val="39"/>
    <w:unhideWhenUsed/>
    <w:rsid w:val="00121731"/>
    <w:pPr>
      <w:spacing w:after="100"/>
      <w:ind w:left="220"/>
    </w:pPr>
  </w:style>
  <w:style w:type="paragraph" w:styleId="TOC1">
    <w:name w:val="toc 1"/>
    <w:basedOn w:val="Normal"/>
    <w:next w:val="Normal"/>
    <w:autoRedefine/>
    <w:uiPriority w:val="39"/>
    <w:unhideWhenUsed/>
    <w:rsid w:val="00121731"/>
    <w:pPr>
      <w:spacing w:after="100"/>
    </w:pPr>
  </w:style>
  <w:style w:type="paragraph" w:styleId="Caption">
    <w:name w:val="caption"/>
    <w:basedOn w:val="Normal"/>
    <w:next w:val="Normal"/>
    <w:uiPriority w:val="35"/>
    <w:unhideWhenUsed/>
    <w:qFormat/>
    <w:rsid w:val="00F74C6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338FE"/>
    <w:pPr>
      <w:spacing w:after="0"/>
    </w:pPr>
  </w:style>
  <w:style w:type="character" w:customStyle="1" w:styleId="Heading5Char">
    <w:name w:val="Heading 5 Char"/>
    <w:basedOn w:val="DefaultParagraphFont"/>
    <w:link w:val="Heading5"/>
    <w:uiPriority w:val="9"/>
    <w:rsid w:val="00B26B01"/>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rsid w:val="00994D7E"/>
    <w:rPr>
      <w:rFonts w:asciiTheme="majorHAnsi" w:eastAsiaTheme="majorEastAsia" w:hAnsiTheme="majorHAnsi" w:cstheme="majorBidi"/>
      <w:i/>
      <w:iCs/>
      <w:color w:val="243F60" w:themeColor="accent1" w:themeShade="7F"/>
      <w:sz w:val="22"/>
      <w:szCs w:val="22"/>
      <w:lang w:val="en-GB"/>
    </w:rPr>
  </w:style>
  <w:style w:type="paragraph" w:styleId="Title">
    <w:name w:val="Title"/>
    <w:basedOn w:val="Normal"/>
    <w:next w:val="Normal"/>
    <w:link w:val="TitleChar"/>
    <w:uiPriority w:val="10"/>
    <w:qFormat/>
    <w:rsid w:val="004A42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427A"/>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7Char">
    <w:name w:val="Heading 7 Char"/>
    <w:basedOn w:val="DefaultParagraphFont"/>
    <w:link w:val="Heading7"/>
    <w:uiPriority w:val="9"/>
    <w:rsid w:val="004A427A"/>
    <w:rPr>
      <w:rFonts w:asciiTheme="majorHAnsi" w:eastAsiaTheme="majorEastAsia" w:hAnsiTheme="majorHAnsi" w:cstheme="majorBidi"/>
      <w:i/>
      <w:iCs/>
      <w:color w:val="404040" w:themeColor="text1" w:themeTint="BF"/>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8341577">
      <w:bodyDiv w:val="1"/>
      <w:marLeft w:val="0"/>
      <w:marRight w:val="0"/>
      <w:marTop w:val="0"/>
      <w:marBottom w:val="0"/>
      <w:divBdr>
        <w:top w:val="none" w:sz="0" w:space="0" w:color="auto"/>
        <w:left w:val="none" w:sz="0" w:space="0" w:color="auto"/>
        <w:bottom w:val="none" w:sz="0" w:space="0" w:color="auto"/>
        <w:right w:val="none" w:sz="0" w:space="0" w:color="auto"/>
      </w:divBdr>
    </w:div>
    <w:div w:id="1069696501">
      <w:bodyDiv w:val="1"/>
      <w:marLeft w:val="0"/>
      <w:marRight w:val="0"/>
      <w:marTop w:val="0"/>
      <w:marBottom w:val="0"/>
      <w:divBdr>
        <w:top w:val="none" w:sz="0" w:space="0" w:color="auto"/>
        <w:left w:val="none" w:sz="0" w:space="0" w:color="auto"/>
        <w:bottom w:val="none" w:sz="0" w:space="0" w:color="auto"/>
        <w:right w:val="none" w:sz="0" w:space="0" w:color="auto"/>
      </w:divBdr>
      <w:divsChild>
        <w:div w:id="1937250661">
          <w:marLeft w:val="806"/>
          <w:marRight w:val="0"/>
          <w:marTop w:val="120"/>
          <w:marBottom w:val="0"/>
          <w:divBdr>
            <w:top w:val="none" w:sz="0" w:space="0" w:color="auto"/>
            <w:left w:val="none" w:sz="0" w:space="0" w:color="auto"/>
            <w:bottom w:val="none" w:sz="0" w:space="0" w:color="auto"/>
            <w:right w:val="none" w:sz="0" w:space="0" w:color="auto"/>
          </w:divBdr>
        </w:div>
      </w:divsChild>
    </w:div>
    <w:div w:id="1378895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vestopedia.com/terms/l/lifeinsurance.asp" TargetMode="External"/><Relationship Id="rId18" Type="http://schemas.openxmlformats.org/officeDocument/2006/relationships/hyperlink" Target="https://en.wikipedia.org/wiki/Urban_area"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en.wikipedia.org/wiki/Forest" TargetMode="External"/><Relationship Id="rId34" Type="http://schemas.openxmlformats.org/officeDocument/2006/relationships/hyperlink" Target="http://www.minagri.gov.rw" TargetMode="External"/><Relationship Id="rId42" Type="http://schemas.microsoft.com/office/2007/relationships/diagramDrawing" Target="diagrams/drawing1.xml"/><Relationship Id="rId7" Type="http://schemas.openxmlformats.org/officeDocument/2006/relationships/webSettings" Target="webSettings.xml"/><Relationship Id="rId12" Type="http://schemas.openxmlformats.org/officeDocument/2006/relationships/hyperlink" Target="https://www.investopedia.com/terms/d/distribution.asp" TargetMode="External"/><Relationship Id="rId17" Type="http://schemas.openxmlformats.org/officeDocument/2006/relationships/hyperlink" Target="https://en.wikipedia.org/wiki/United_States_Department_of_Health_and_Human_Services" TargetMode="External"/><Relationship Id="rId25" Type="http://schemas.openxmlformats.org/officeDocument/2006/relationships/diagramColors" Target="diagrams/colors1.xml"/><Relationship Id="rId33" Type="http://schemas.openxmlformats.org/officeDocument/2006/relationships/hyperlink" Target="http://www.minagri.gov.rw"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wikipedia.org/wiki/Health_Resources_and_Services_Administration" TargetMode="External"/><Relationship Id="rId20" Type="http://schemas.openxmlformats.org/officeDocument/2006/relationships/hyperlink" Target="https://en.wikipedia.org/wiki/Agriculture" TargetMode="External"/><Relationship Id="rId29" Type="http://schemas.openxmlformats.org/officeDocument/2006/relationships/image" Target="media/image4.pn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diagramQuickStyle" Target="diagrams/quickStyle1.xml"/><Relationship Id="rId32" Type="http://schemas.openxmlformats.org/officeDocument/2006/relationships/image" Target="media/image7.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wikipedia.org/wiki/City" TargetMode="External"/><Relationship Id="rId23" Type="http://schemas.openxmlformats.org/officeDocument/2006/relationships/diagramLayout" Target="diagrams/layout1.xml"/><Relationship Id="rId28" Type="http://schemas.openxmlformats.org/officeDocument/2006/relationships/image" Target="media/image3.png"/><Relationship Id="rId36" Type="http://schemas.openxmlformats.org/officeDocument/2006/relationships/hyperlink" Target="http://www.minaloc.gov.rw" TargetMode="External"/><Relationship Id="rId10" Type="http://schemas.openxmlformats.org/officeDocument/2006/relationships/footer" Target="footer1.xml"/><Relationship Id="rId19" Type="http://schemas.openxmlformats.org/officeDocument/2006/relationships/hyperlink" Target="https://en.wikipedia.org/wiki/Population_density" TargetMode="External"/><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wikipedia.org/wiki/Town" TargetMode="External"/><Relationship Id="rId22" Type="http://schemas.openxmlformats.org/officeDocument/2006/relationships/diagramData" Target="diagrams/data1.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www.rab.gov.rw"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265EAD1B-9228-4785-BB91-3F93EC930627}" type="doc">
      <dgm:prSet loTypeId="urn:microsoft.com/office/officeart/2005/8/layout/cycle1" loCatId="cycle" qsTypeId="urn:microsoft.com/office/officeart/2005/8/quickstyle/simple1#1" qsCatId="simple" csTypeId="urn:microsoft.com/office/officeart/2005/8/colors/accent1_2#1" csCatId="accent1" phldr="1"/>
      <dgm:spPr/>
      <dgm:t>
        <a:bodyPr/>
        <a:lstStyle/>
        <a:p>
          <a:endParaRPr lang="en-US"/>
        </a:p>
      </dgm:t>
    </dgm:pt>
    <dgm:pt modelId="{A9E81BB0-8839-47BF-894B-87EC68AC2CC5}">
      <dgm:prSet phldrT="[Text]"/>
      <dgm:spPr/>
      <dgm:t>
        <a:bodyPr/>
        <a:lstStyle/>
        <a:p>
          <a:r>
            <a:rPr lang="en-US" b="0"/>
            <a:t>Low saving, Low buying power,  Low demand</a:t>
          </a:r>
        </a:p>
      </dgm:t>
    </dgm:pt>
    <dgm:pt modelId="{4AD0BFE0-F8EF-42FC-8ECD-BAB6E9906C94}" type="parTrans" cxnId="{F330163A-6AF3-4312-9033-15C0F4E06063}">
      <dgm:prSet/>
      <dgm:spPr/>
      <dgm:t>
        <a:bodyPr/>
        <a:lstStyle/>
        <a:p>
          <a:endParaRPr lang="en-US"/>
        </a:p>
      </dgm:t>
    </dgm:pt>
    <dgm:pt modelId="{C800EBFE-8AB2-40E5-A422-14FD1A83FC27}" type="sibTrans" cxnId="{F330163A-6AF3-4312-9033-15C0F4E06063}">
      <dgm:prSet/>
      <dgm:spPr/>
      <dgm:t>
        <a:bodyPr/>
        <a:lstStyle/>
        <a:p>
          <a:endParaRPr lang="en-US"/>
        </a:p>
      </dgm:t>
    </dgm:pt>
    <dgm:pt modelId="{32F990AC-BA81-418E-A6A6-222F00CCAAC2}">
      <dgm:prSet phldrT="[Text]"/>
      <dgm:spPr/>
      <dgm:t>
        <a:bodyPr/>
        <a:lstStyle/>
        <a:p>
          <a:r>
            <a:rPr lang="en-US" b="0"/>
            <a:t>Low investiment</a:t>
          </a:r>
        </a:p>
      </dgm:t>
    </dgm:pt>
    <dgm:pt modelId="{1536D9E0-CD97-43AA-8D99-1247571AEDD7}" type="parTrans" cxnId="{9D2AD03D-4CA2-49F1-A591-6EC1AA4BE782}">
      <dgm:prSet/>
      <dgm:spPr/>
      <dgm:t>
        <a:bodyPr/>
        <a:lstStyle/>
        <a:p>
          <a:endParaRPr lang="en-US"/>
        </a:p>
      </dgm:t>
    </dgm:pt>
    <dgm:pt modelId="{A13F821E-3A08-47EA-8489-9255DFA5B44F}" type="sibTrans" cxnId="{9D2AD03D-4CA2-49F1-A591-6EC1AA4BE782}">
      <dgm:prSet/>
      <dgm:spPr/>
      <dgm:t>
        <a:bodyPr/>
        <a:lstStyle/>
        <a:p>
          <a:endParaRPr lang="en-US"/>
        </a:p>
      </dgm:t>
    </dgm:pt>
    <dgm:pt modelId="{F04C4EEE-D46D-454A-A54D-A489F44A13CC}">
      <dgm:prSet phldrT="[Text]"/>
      <dgm:spPr/>
      <dgm:t>
        <a:bodyPr/>
        <a:lstStyle/>
        <a:p>
          <a:r>
            <a:rPr lang="en-US" b="0"/>
            <a:t>Capital</a:t>
          </a:r>
        </a:p>
        <a:p>
          <a:r>
            <a:rPr lang="en-US" b="0"/>
            <a:t>Low  rate of capital formation</a:t>
          </a:r>
        </a:p>
      </dgm:t>
    </dgm:pt>
    <dgm:pt modelId="{F8D347C7-6EDF-4001-9CCC-DD2679C1DCAC}" type="parTrans" cxnId="{96145076-698E-4BD9-9C85-C1044D9C1A5B}">
      <dgm:prSet/>
      <dgm:spPr/>
      <dgm:t>
        <a:bodyPr/>
        <a:lstStyle/>
        <a:p>
          <a:endParaRPr lang="en-US"/>
        </a:p>
      </dgm:t>
    </dgm:pt>
    <dgm:pt modelId="{25024B08-5762-4007-82AC-AB42465797DA}" type="sibTrans" cxnId="{96145076-698E-4BD9-9C85-C1044D9C1A5B}">
      <dgm:prSet/>
      <dgm:spPr/>
      <dgm:t>
        <a:bodyPr/>
        <a:lstStyle/>
        <a:p>
          <a:endParaRPr lang="en-US"/>
        </a:p>
      </dgm:t>
    </dgm:pt>
    <dgm:pt modelId="{DEFCBE9A-0626-49CB-A870-29C870EC77F8}">
      <dgm:prSet phldrT="[Text]"/>
      <dgm:spPr/>
      <dgm:t>
        <a:bodyPr/>
        <a:lstStyle/>
        <a:p>
          <a:r>
            <a:rPr lang="en-US" b="0"/>
            <a:t>Low productivity </a:t>
          </a:r>
        </a:p>
      </dgm:t>
    </dgm:pt>
    <dgm:pt modelId="{3142AC78-CEB1-49AA-B517-DC75DB1BAAEE}" type="parTrans" cxnId="{81376832-1F8B-4C04-891C-DBA1992A5F2D}">
      <dgm:prSet/>
      <dgm:spPr/>
      <dgm:t>
        <a:bodyPr/>
        <a:lstStyle/>
        <a:p>
          <a:endParaRPr lang="en-US"/>
        </a:p>
      </dgm:t>
    </dgm:pt>
    <dgm:pt modelId="{7E973051-BBC1-45C1-B610-C348F7662250}" type="sibTrans" cxnId="{81376832-1F8B-4C04-891C-DBA1992A5F2D}">
      <dgm:prSet/>
      <dgm:spPr/>
      <dgm:t>
        <a:bodyPr/>
        <a:lstStyle/>
        <a:p>
          <a:endParaRPr lang="en-US"/>
        </a:p>
      </dgm:t>
    </dgm:pt>
    <dgm:pt modelId="{89B81703-647F-4661-A931-F76238ACD4AD}">
      <dgm:prSet phldrT="[Text]"/>
      <dgm:spPr/>
      <dgm:t>
        <a:bodyPr/>
        <a:lstStyle/>
        <a:p>
          <a:r>
            <a:rPr lang="en-US" b="0"/>
            <a:t>Low  real in</a:t>
          </a:r>
          <a:r>
            <a:rPr lang="en-US" b="1"/>
            <a:t>come</a:t>
          </a:r>
        </a:p>
      </dgm:t>
    </dgm:pt>
    <dgm:pt modelId="{D17F9649-716C-4340-955B-9B7C60C226FE}" type="parTrans" cxnId="{2CFD0876-235D-4CA5-9D25-505290FC88DE}">
      <dgm:prSet/>
      <dgm:spPr/>
      <dgm:t>
        <a:bodyPr/>
        <a:lstStyle/>
        <a:p>
          <a:endParaRPr lang="en-US"/>
        </a:p>
      </dgm:t>
    </dgm:pt>
    <dgm:pt modelId="{873C8569-710A-457D-883E-2C08C64C1CE4}" type="sibTrans" cxnId="{2CFD0876-235D-4CA5-9D25-505290FC88DE}">
      <dgm:prSet/>
      <dgm:spPr/>
      <dgm:t>
        <a:bodyPr/>
        <a:lstStyle/>
        <a:p>
          <a:endParaRPr lang="en-US"/>
        </a:p>
      </dgm:t>
    </dgm:pt>
    <dgm:pt modelId="{B41C745B-C25F-437A-84F7-E5F9744EDEFE}" type="pres">
      <dgm:prSet presAssocID="{265EAD1B-9228-4785-BB91-3F93EC930627}" presName="cycle" presStyleCnt="0">
        <dgm:presLayoutVars>
          <dgm:dir/>
          <dgm:resizeHandles val="exact"/>
        </dgm:presLayoutVars>
      </dgm:prSet>
      <dgm:spPr/>
      <dgm:t>
        <a:bodyPr/>
        <a:lstStyle/>
        <a:p>
          <a:endParaRPr lang="en-US"/>
        </a:p>
      </dgm:t>
    </dgm:pt>
    <dgm:pt modelId="{1CC8F398-BA46-48FA-B891-D8172E7670B3}" type="pres">
      <dgm:prSet presAssocID="{A9E81BB0-8839-47BF-894B-87EC68AC2CC5}" presName="dummy" presStyleCnt="0"/>
      <dgm:spPr/>
    </dgm:pt>
    <dgm:pt modelId="{301E7FAD-BEFB-44DF-9A51-18C3555A8C41}" type="pres">
      <dgm:prSet presAssocID="{A9E81BB0-8839-47BF-894B-87EC68AC2CC5}" presName="node" presStyleLbl="revTx" presStyleIdx="0" presStyleCnt="5">
        <dgm:presLayoutVars>
          <dgm:bulletEnabled val="1"/>
        </dgm:presLayoutVars>
      </dgm:prSet>
      <dgm:spPr/>
      <dgm:t>
        <a:bodyPr/>
        <a:lstStyle/>
        <a:p>
          <a:endParaRPr lang="en-US"/>
        </a:p>
      </dgm:t>
    </dgm:pt>
    <dgm:pt modelId="{927DAA28-D128-4573-89DD-690A82133895}" type="pres">
      <dgm:prSet presAssocID="{C800EBFE-8AB2-40E5-A422-14FD1A83FC27}" presName="sibTrans" presStyleLbl="node1" presStyleIdx="0" presStyleCnt="5"/>
      <dgm:spPr/>
      <dgm:t>
        <a:bodyPr/>
        <a:lstStyle/>
        <a:p>
          <a:endParaRPr lang="en-US"/>
        </a:p>
      </dgm:t>
    </dgm:pt>
    <dgm:pt modelId="{CC33497D-0EB5-468F-A469-6C60D34900CD}" type="pres">
      <dgm:prSet presAssocID="{32F990AC-BA81-418E-A6A6-222F00CCAAC2}" presName="dummy" presStyleCnt="0"/>
      <dgm:spPr/>
    </dgm:pt>
    <dgm:pt modelId="{86BC8F7A-B058-44AB-B952-08FE08B665CB}" type="pres">
      <dgm:prSet presAssocID="{32F990AC-BA81-418E-A6A6-222F00CCAAC2}" presName="node" presStyleLbl="revTx" presStyleIdx="1" presStyleCnt="5">
        <dgm:presLayoutVars>
          <dgm:bulletEnabled val="1"/>
        </dgm:presLayoutVars>
      </dgm:prSet>
      <dgm:spPr/>
      <dgm:t>
        <a:bodyPr/>
        <a:lstStyle/>
        <a:p>
          <a:endParaRPr lang="en-US"/>
        </a:p>
      </dgm:t>
    </dgm:pt>
    <dgm:pt modelId="{BE37AD4F-45F2-43C7-B3B7-7FDAE1E54A71}" type="pres">
      <dgm:prSet presAssocID="{A13F821E-3A08-47EA-8489-9255DFA5B44F}" presName="sibTrans" presStyleLbl="node1" presStyleIdx="1" presStyleCnt="5"/>
      <dgm:spPr/>
      <dgm:t>
        <a:bodyPr/>
        <a:lstStyle/>
        <a:p>
          <a:endParaRPr lang="en-US"/>
        </a:p>
      </dgm:t>
    </dgm:pt>
    <dgm:pt modelId="{2F9958FA-E11A-457D-90D0-FA2B44B2F382}" type="pres">
      <dgm:prSet presAssocID="{F04C4EEE-D46D-454A-A54D-A489F44A13CC}" presName="dummy" presStyleCnt="0"/>
      <dgm:spPr/>
    </dgm:pt>
    <dgm:pt modelId="{1ACE5FAA-3F33-43D4-8F2D-D597E13FD6A4}" type="pres">
      <dgm:prSet presAssocID="{F04C4EEE-D46D-454A-A54D-A489F44A13CC}" presName="node" presStyleLbl="revTx" presStyleIdx="2" presStyleCnt="5">
        <dgm:presLayoutVars>
          <dgm:bulletEnabled val="1"/>
        </dgm:presLayoutVars>
      </dgm:prSet>
      <dgm:spPr/>
      <dgm:t>
        <a:bodyPr/>
        <a:lstStyle/>
        <a:p>
          <a:endParaRPr lang="en-US"/>
        </a:p>
      </dgm:t>
    </dgm:pt>
    <dgm:pt modelId="{19D3F2BB-E680-46BF-A7CD-2FDF1EB5BA40}" type="pres">
      <dgm:prSet presAssocID="{25024B08-5762-4007-82AC-AB42465797DA}" presName="sibTrans" presStyleLbl="node1" presStyleIdx="2" presStyleCnt="5"/>
      <dgm:spPr/>
      <dgm:t>
        <a:bodyPr/>
        <a:lstStyle/>
        <a:p>
          <a:endParaRPr lang="en-US"/>
        </a:p>
      </dgm:t>
    </dgm:pt>
    <dgm:pt modelId="{3634AF81-25F3-4268-99F8-53E8AD747F60}" type="pres">
      <dgm:prSet presAssocID="{DEFCBE9A-0626-49CB-A870-29C870EC77F8}" presName="dummy" presStyleCnt="0"/>
      <dgm:spPr/>
    </dgm:pt>
    <dgm:pt modelId="{5B784363-7D9F-48B6-B5E2-12347546A499}" type="pres">
      <dgm:prSet presAssocID="{DEFCBE9A-0626-49CB-A870-29C870EC77F8}" presName="node" presStyleLbl="revTx" presStyleIdx="3" presStyleCnt="5">
        <dgm:presLayoutVars>
          <dgm:bulletEnabled val="1"/>
        </dgm:presLayoutVars>
      </dgm:prSet>
      <dgm:spPr/>
      <dgm:t>
        <a:bodyPr/>
        <a:lstStyle/>
        <a:p>
          <a:endParaRPr lang="en-US"/>
        </a:p>
      </dgm:t>
    </dgm:pt>
    <dgm:pt modelId="{DF7DCB50-8647-4A29-83A7-7A6F7338835D}" type="pres">
      <dgm:prSet presAssocID="{7E973051-BBC1-45C1-B610-C348F7662250}" presName="sibTrans" presStyleLbl="node1" presStyleIdx="3" presStyleCnt="5"/>
      <dgm:spPr/>
      <dgm:t>
        <a:bodyPr/>
        <a:lstStyle/>
        <a:p>
          <a:endParaRPr lang="en-US"/>
        </a:p>
      </dgm:t>
    </dgm:pt>
    <dgm:pt modelId="{B9B9906E-8BF7-4623-8078-95B8D9D72264}" type="pres">
      <dgm:prSet presAssocID="{89B81703-647F-4661-A931-F76238ACD4AD}" presName="dummy" presStyleCnt="0"/>
      <dgm:spPr/>
    </dgm:pt>
    <dgm:pt modelId="{AB1914C3-4601-497F-98CB-FDBF537FB540}" type="pres">
      <dgm:prSet presAssocID="{89B81703-647F-4661-A931-F76238ACD4AD}" presName="node" presStyleLbl="revTx" presStyleIdx="4" presStyleCnt="5">
        <dgm:presLayoutVars>
          <dgm:bulletEnabled val="1"/>
        </dgm:presLayoutVars>
      </dgm:prSet>
      <dgm:spPr/>
      <dgm:t>
        <a:bodyPr/>
        <a:lstStyle/>
        <a:p>
          <a:endParaRPr lang="en-US"/>
        </a:p>
      </dgm:t>
    </dgm:pt>
    <dgm:pt modelId="{0B16312F-07F8-41D5-80CB-D4B6E837654F}" type="pres">
      <dgm:prSet presAssocID="{873C8569-710A-457D-883E-2C08C64C1CE4}" presName="sibTrans" presStyleLbl="node1" presStyleIdx="4" presStyleCnt="5"/>
      <dgm:spPr/>
      <dgm:t>
        <a:bodyPr/>
        <a:lstStyle/>
        <a:p>
          <a:endParaRPr lang="en-US"/>
        </a:p>
      </dgm:t>
    </dgm:pt>
  </dgm:ptLst>
  <dgm:cxnLst>
    <dgm:cxn modelId="{EB131A97-D63B-4987-9DF1-4C1D80DB17BF}" type="presOf" srcId="{7E973051-BBC1-45C1-B610-C348F7662250}" destId="{DF7DCB50-8647-4A29-83A7-7A6F7338835D}" srcOrd="0" destOrd="0" presId="urn:microsoft.com/office/officeart/2005/8/layout/cycle1"/>
    <dgm:cxn modelId="{2CFD0876-235D-4CA5-9D25-505290FC88DE}" srcId="{265EAD1B-9228-4785-BB91-3F93EC930627}" destId="{89B81703-647F-4661-A931-F76238ACD4AD}" srcOrd="4" destOrd="0" parTransId="{D17F9649-716C-4340-955B-9B7C60C226FE}" sibTransId="{873C8569-710A-457D-883E-2C08C64C1CE4}"/>
    <dgm:cxn modelId="{81376832-1F8B-4C04-891C-DBA1992A5F2D}" srcId="{265EAD1B-9228-4785-BB91-3F93EC930627}" destId="{DEFCBE9A-0626-49CB-A870-29C870EC77F8}" srcOrd="3" destOrd="0" parTransId="{3142AC78-CEB1-49AA-B517-DC75DB1BAAEE}" sibTransId="{7E973051-BBC1-45C1-B610-C348F7662250}"/>
    <dgm:cxn modelId="{399D904D-12B9-45CC-816F-B548A45233E4}" type="presOf" srcId="{265EAD1B-9228-4785-BB91-3F93EC930627}" destId="{B41C745B-C25F-437A-84F7-E5F9744EDEFE}" srcOrd="0" destOrd="0" presId="urn:microsoft.com/office/officeart/2005/8/layout/cycle1"/>
    <dgm:cxn modelId="{78E2CE28-90B3-452B-A1CD-3AA5E2DA70A1}" type="presOf" srcId="{DEFCBE9A-0626-49CB-A870-29C870EC77F8}" destId="{5B784363-7D9F-48B6-B5E2-12347546A499}" srcOrd="0" destOrd="0" presId="urn:microsoft.com/office/officeart/2005/8/layout/cycle1"/>
    <dgm:cxn modelId="{9AD99732-11ED-4A9B-96D0-F84A095FAE3B}" type="presOf" srcId="{89B81703-647F-4661-A931-F76238ACD4AD}" destId="{AB1914C3-4601-497F-98CB-FDBF537FB540}" srcOrd="0" destOrd="0" presId="urn:microsoft.com/office/officeart/2005/8/layout/cycle1"/>
    <dgm:cxn modelId="{E34BB5C6-1187-46FE-84B2-FAC68CFFA716}" type="presOf" srcId="{C800EBFE-8AB2-40E5-A422-14FD1A83FC27}" destId="{927DAA28-D128-4573-89DD-690A82133895}" srcOrd="0" destOrd="0" presId="urn:microsoft.com/office/officeart/2005/8/layout/cycle1"/>
    <dgm:cxn modelId="{B56E2756-7323-4070-A65A-D79B8105C388}" type="presOf" srcId="{32F990AC-BA81-418E-A6A6-222F00CCAAC2}" destId="{86BC8F7A-B058-44AB-B952-08FE08B665CB}" srcOrd="0" destOrd="0" presId="urn:microsoft.com/office/officeart/2005/8/layout/cycle1"/>
    <dgm:cxn modelId="{C93852E3-7888-444F-A770-6E7CABF9A607}" type="presOf" srcId="{A9E81BB0-8839-47BF-894B-87EC68AC2CC5}" destId="{301E7FAD-BEFB-44DF-9A51-18C3555A8C41}" srcOrd="0" destOrd="0" presId="urn:microsoft.com/office/officeart/2005/8/layout/cycle1"/>
    <dgm:cxn modelId="{A1A4CB5F-E533-4974-AADC-3C7BFC781A70}" type="presOf" srcId="{873C8569-710A-457D-883E-2C08C64C1CE4}" destId="{0B16312F-07F8-41D5-80CB-D4B6E837654F}" srcOrd="0" destOrd="0" presId="urn:microsoft.com/office/officeart/2005/8/layout/cycle1"/>
    <dgm:cxn modelId="{F330163A-6AF3-4312-9033-15C0F4E06063}" srcId="{265EAD1B-9228-4785-BB91-3F93EC930627}" destId="{A9E81BB0-8839-47BF-894B-87EC68AC2CC5}" srcOrd="0" destOrd="0" parTransId="{4AD0BFE0-F8EF-42FC-8ECD-BAB6E9906C94}" sibTransId="{C800EBFE-8AB2-40E5-A422-14FD1A83FC27}"/>
    <dgm:cxn modelId="{96145076-698E-4BD9-9C85-C1044D9C1A5B}" srcId="{265EAD1B-9228-4785-BB91-3F93EC930627}" destId="{F04C4EEE-D46D-454A-A54D-A489F44A13CC}" srcOrd="2" destOrd="0" parTransId="{F8D347C7-6EDF-4001-9CCC-DD2679C1DCAC}" sibTransId="{25024B08-5762-4007-82AC-AB42465797DA}"/>
    <dgm:cxn modelId="{CBA0C226-D04C-4763-9DBF-77BB65F8AB5E}" type="presOf" srcId="{25024B08-5762-4007-82AC-AB42465797DA}" destId="{19D3F2BB-E680-46BF-A7CD-2FDF1EB5BA40}" srcOrd="0" destOrd="0" presId="urn:microsoft.com/office/officeart/2005/8/layout/cycle1"/>
    <dgm:cxn modelId="{B90C7EBE-FBFD-4FF1-A35E-A03F36E52F04}" type="presOf" srcId="{A13F821E-3A08-47EA-8489-9255DFA5B44F}" destId="{BE37AD4F-45F2-43C7-B3B7-7FDAE1E54A71}" srcOrd="0" destOrd="0" presId="urn:microsoft.com/office/officeart/2005/8/layout/cycle1"/>
    <dgm:cxn modelId="{5CE1B299-E59A-4FB3-B66D-B8DA0DF1C8A9}" type="presOf" srcId="{F04C4EEE-D46D-454A-A54D-A489F44A13CC}" destId="{1ACE5FAA-3F33-43D4-8F2D-D597E13FD6A4}" srcOrd="0" destOrd="0" presId="urn:microsoft.com/office/officeart/2005/8/layout/cycle1"/>
    <dgm:cxn modelId="{9D2AD03D-4CA2-49F1-A591-6EC1AA4BE782}" srcId="{265EAD1B-9228-4785-BB91-3F93EC930627}" destId="{32F990AC-BA81-418E-A6A6-222F00CCAAC2}" srcOrd="1" destOrd="0" parTransId="{1536D9E0-CD97-43AA-8D99-1247571AEDD7}" sibTransId="{A13F821E-3A08-47EA-8489-9255DFA5B44F}"/>
    <dgm:cxn modelId="{6C7890D3-F534-4930-B7F0-4C4316397D4C}" type="presParOf" srcId="{B41C745B-C25F-437A-84F7-E5F9744EDEFE}" destId="{1CC8F398-BA46-48FA-B891-D8172E7670B3}" srcOrd="0" destOrd="0" presId="urn:microsoft.com/office/officeart/2005/8/layout/cycle1"/>
    <dgm:cxn modelId="{1A39844F-CE1D-4557-9EC2-DC5EF82E4CE6}" type="presParOf" srcId="{B41C745B-C25F-437A-84F7-E5F9744EDEFE}" destId="{301E7FAD-BEFB-44DF-9A51-18C3555A8C41}" srcOrd="1" destOrd="0" presId="urn:microsoft.com/office/officeart/2005/8/layout/cycle1"/>
    <dgm:cxn modelId="{4376872F-9D6F-4146-8AC9-FAEBEB1121D8}" type="presParOf" srcId="{B41C745B-C25F-437A-84F7-E5F9744EDEFE}" destId="{927DAA28-D128-4573-89DD-690A82133895}" srcOrd="2" destOrd="0" presId="urn:microsoft.com/office/officeart/2005/8/layout/cycle1"/>
    <dgm:cxn modelId="{40938080-762B-4379-87FE-7781395DAB7A}" type="presParOf" srcId="{B41C745B-C25F-437A-84F7-E5F9744EDEFE}" destId="{CC33497D-0EB5-468F-A469-6C60D34900CD}" srcOrd="3" destOrd="0" presId="urn:microsoft.com/office/officeart/2005/8/layout/cycle1"/>
    <dgm:cxn modelId="{08671810-D0A7-44C0-8CA4-2E5D49DE8141}" type="presParOf" srcId="{B41C745B-C25F-437A-84F7-E5F9744EDEFE}" destId="{86BC8F7A-B058-44AB-B952-08FE08B665CB}" srcOrd="4" destOrd="0" presId="urn:microsoft.com/office/officeart/2005/8/layout/cycle1"/>
    <dgm:cxn modelId="{71F89140-B814-447F-A007-D3BAC79F6020}" type="presParOf" srcId="{B41C745B-C25F-437A-84F7-E5F9744EDEFE}" destId="{BE37AD4F-45F2-43C7-B3B7-7FDAE1E54A71}" srcOrd="5" destOrd="0" presId="urn:microsoft.com/office/officeart/2005/8/layout/cycle1"/>
    <dgm:cxn modelId="{BBEE8131-BC9A-4DB3-9103-E288A10070A7}" type="presParOf" srcId="{B41C745B-C25F-437A-84F7-E5F9744EDEFE}" destId="{2F9958FA-E11A-457D-90D0-FA2B44B2F382}" srcOrd="6" destOrd="0" presId="urn:microsoft.com/office/officeart/2005/8/layout/cycle1"/>
    <dgm:cxn modelId="{D1FA20C0-4097-408A-A64E-E82102761C4D}" type="presParOf" srcId="{B41C745B-C25F-437A-84F7-E5F9744EDEFE}" destId="{1ACE5FAA-3F33-43D4-8F2D-D597E13FD6A4}" srcOrd="7" destOrd="0" presId="urn:microsoft.com/office/officeart/2005/8/layout/cycle1"/>
    <dgm:cxn modelId="{D5A2DF9C-064F-4CD0-8A90-6E62C152E477}" type="presParOf" srcId="{B41C745B-C25F-437A-84F7-E5F9744EDEFE}" destId="{19D3F2BB-E680-46BF-A7CD-2FDF1EB5BA40}" srcOrd="8" destOrd="0" presId="urn:microsoft.com/office/officeart/2005/8/layout/cycle1"/>
    <dgm:cxn modelId="{F1045740-8873-4E66-B5F5-A4FE43C36AAD}" type="presParOf" srcId="{B41C745B-C25F-437A-84F7-E5F9744EDEFE}" destId="{3634AF81-25F3-4268-99F8-53E8AD747F60}" srcOrd="9" destOrd="0" presId="urn:microsoft.com/office/officeart/2005/8/layout/cycle1"/>
    <dgm:cxn modelId="{359D7DB2-5C4F-4F32-90C7-5DD2A2FE1EA5}" type="presParOf" srcId="{B41C745B-C25F-437A-84F7-E5F9744EDEFE}" destId="{5B784363-7D9F-48B6-B5E2-12347546A499}" srcOrd="10" destOrd="0" presId="urn:microsoft.com/office/officeart/2005/8/layout/cycle1"/>
    <dgm:cxn modelId="{29E9D809-E1AB-4604-B023-EBD6469AE840}" type="presParOf" srcId="{B41C745B-C25F-437A-84F7-E5F9744EDEFE}" destId="{DF7DCB50-8647-4A29-83A7-7A6F7338835D}" srcOrd="11" destOrd="0" presId="urn:microsoft.com/office/officeart/2005/8/layout/cycle1"/>
    <dgm:cxn modelId="{4E8B66D2-8E77-4FBA-90CA-21A19A61C9C2}" type="presParOf" srcId="{B41C745B-C25F-437A-84F7-E5F9744EDEFE}" destId="{B9B9906E-8BF7-4623-8078-95B8D9D72264}" srcOrd="12" destOrd="0" presId="urn:microsoft.com/office/officeart/2005/8/layout/cycle1"/>
    <dgm:cxn modelId="{691B765B-94D5-4602-A0CC-549C56F52BE4}" type="presParOf" srcId="{B41C745B-C25F-437A-84F7-E5F9744EDEFE}" destId="{AB1914C3-4601-497F-98CB-FDBF537FB540}" srcOrd="13" destOrd="0" presId="urn:microsoft.com/office/officeart/2005/8/layout/cycle1"/>
    <dgm:cxn modelId="{24F138E2-A0D2-45A1-A994-0B5187F40C23}" type="presParOf" srcId="{B41C745B-C25F-437A-84F7-E5F9744EDEFE}" destId="{0B16312F-07F8-41D5-80CB-D4B6E837654F}" srcOrd="14" destOrd="0" presId="urn:microsoft.com/office/officeart/2005/8/layout/cycle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E7FAD-BEFB-44DF-9A51-18C3555A8C41}">
      <dsp:nvSpPr>
        <dsp:cNvPr id="0" name=""/>
        <dsp:cNvSpPr/>
      </dsp:nvSpPr>
      <dsp:spPr>
        <a:xfrm>
          <a:off x="3121452"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t>Low saving, Low buying power,  Low demand</a:t>
          </a:r>
        </a:p>
      </dsp:txBody>
      <dsp:txXfrm>
        <a:off x="3121452" y="24204"/>
        <a:ext cx="791616" cy="791616"/>
      </dsp:txXfrm>
    </dsp:sp>
    <dsp:sp modelId="{927DAA28-D128-4573-89DD-690A82133895}">
      <dsp:nvSpPr>
        <dsp:cNvPr id="0" name=""/>
        <dsp:cNvSpPr/>
      </dsp:nvSpPr>
      <dsp:spPr>
        <a:xfrm>
          <a:off x="1259060" y="1276"/>
          <a:ext cx="2968278" cy="2968278"/>
        </a:xfrm>
        <a:prstGeom prst="circularArrow">
          <a:avLst>
            <a:gd name="adj1" fmla="val 5200"/>
            <a:gd name="adj2" fmla="val 335938"/>
            <a:gd name="adj3" fmla="val 21293141"/>
            <a:gd name="adj4" fmla="val 19766327"/>
            <a:gd name="adj5" fmla="val 606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6BC8F7A-B058-44AB-B952-08FE08B665CB}">
      <dsp:nvSpPr>
        <dsp:cNvPr id="0" name=""/>
        <dsp:cNvSpPr/>
      </dsp:nvSpPr>
      <dsp:spPr>
        <a:xfrm>
          <a:off x="3599847"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t>Low investiment</a:t>
          </a:r>
        </a:p>
      </dsp:txBody>
      <dsp:txXfrm>
        <a:off x="3599847" y="1496554"/>
        <a:ext cx="791616" cy="791616"/>
      </dsp:txXfrm>
    </dsp:sp>
    <dsp:sp modelId="{BE37AD4F-45F2-43C7-B3B7-7FDAE1E54A71}">
      <dsp:nvSpPr>
        <dsp:cNvPr id="0" name=""/>
        <dsp:cNvSpPr/>
      </dsp:nvSpPr>
      <dsp:spPr>
        <a:xfrm>
          <a:off x="1259060" y="1276"/>
          <a:ext cx="2968278" cy="2968278"/>
        </a:xfrm>
        <a:prstGeom prst="circularArrow">
          <a:avLst>
            <a:gd name="adj1" fmla="val 5200"/>
            <a:gd name="adj2" fmla="val 335938"/>
            <a:gd name="adj3" fmla="val 4014594"/>
            <a:gd name="adj4" fmla="val 2253528"/>
            <a:gd name="adj5" fmla="val 606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CE5FAA-3F33-43D4-8F2D-D597E13FD6A4}">
      <dsp:nvSpPr>
        <dsp:cNvPr id="0" name=""/>
        <dsp:cNvSpPr/>
      </dsp:nvSpPr>
      <dsp:spPr>
        <a:xfrm>
          <a:off x="2347391" y="2406517"/>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t>Capital</a:t>
          </a:r>
        </a:p>
        <a:p>
          <a:pPr lvl="0" algn="ctr" defTabSz="533400">
            <a:lnSpc>
              <a:spcPct val="90000"/>
            </a:lnSpc>
            <a:spcBef>
              <a:spcPct val="0"/>
            </a:spcBef>
            <a:spcAft>
              <a:spcPct val="35000"/>
            </a:spcAft>
          </a:pPr>
          <a:r>
            <a:rPr lang="en-US" sz="1200" b="0" kern="1200"/>
            <a:t>Low  rate of capital formation</a:t>
          </a:r>
        </a:p>
      </dsp:txBody>
      <dsp:txXfrm>
        <a:off x="2347391" y="2406517"/>
        <a:ext cx="791616" cy="791616"/>
      </dsp:txXfrm>
    </dsp:sp>
    <dsp:sp modelId="{19D3F2BB-E680-46BF-A7CD-2FDF1EB5BA40}">
      <dsp:nvSpPr>
        <dsp:cNvPr id="0" name=""/>
        <dsp:cNvSpPr/>
      </dsp:nvSpPr>
      <dsp:spPr>
        <a:xfrm>
          <a:off x="1259060" y="1276"/>
          <a:ext cx="2968278" cy="2968278"/>
        </a:xfrm>
        <a:prstGeom prst="circularArrow">
          <a:avLst>
            <a:gd name="adj1" fmla="val 5200"/>
            <a:gd name="adj2" fmla="val 335938"/>
            <a:gd name="adj3" fmla="val 8210534"/>
            <a:gd name="adj4" fmla="val 6449468"/>
            <a:gd name="adj5" fmla="val 606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784363-7D9F-48B6-B5E2-12347546A499}">
      <dsp:nvSpPr>
        <dsp:cNvPr id="0" name=""/>
        <dsp:cNvSpPr/>
      </dsp:nvSpPr>
      <dsp:spPr>
        <a:xfrm>
          <a:off x="1094935" y="149655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t>Low productivity </a:t>
          </a:r>
        </a:p>
      </dsp:txBody>
      <dsp:txXfrm>
        <a:off x="1094935" y="1496554"/>
        <a:ext cx="791616" cy="791616"/>
      </dsp:txXfrm>
    </dsp:sp>
    <dsp:sp modelId="{DF7DCB50-8647-4A29-83A7-7A6F7338835D}">
      <dsp:nvSpPr>
        <dsp:cNvPr id="0" name=""/>
        <dsp:cNvSpPr/>
      </dsp:nvSpPr>
      <dsp:spPr>
        <a:xfrm>
          <a:off x="1259060" y="1276"/>
          <a:ext cx="2968278" cy="2968278"/>
        </a:xfrm>
        <a:prstGeom prst="circularArrow">
          <a:avLst>
            <a:gd name="adj1" fmla="val 5200"/>
            <a:gd name="adj2" fmla="val 335938"/>
            <a:gd name="adj3" fmla="val 12297735"/>
            <a:gd name="adj4" fmla="val 10770921"/>
            <a:gd name="adj5" fmla="val 606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1914C3-4601-497F-98CB-FDBF537FB540}">
      <dsp:nvSpPr>
        <dsp:cNvPr id="0" name=""/>
        <dsp:cNvSpPr/>
      </dsp:nvSpPr>
      <dsp:spPr>
        <a:xfrm>
          <a:off x="1573331" y="24204"/>
          <a:ext cx="791616" cy="7916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0" kern="1200"/>
            <a:t>Low  real in</a:t>
          </a:r>
          <a:r>
            <a:rPr lang="en-US" sz="1200" b="1" kern="1200"/>
            <a:t>come</a:t>
          </a:r>
        </a:p>
      </dsp:txBody>
      <dsp:txXfrm>
        <a:off x="1573331" y="24204"/>
        <a:ext cx="791616" cy="791616"/>
      </dsp:txXfrm>
    </dsp:sp>
    <dsp:sp modelId="{0B16312F-07F8-41D5-80CB-D4B6E837654F}">
      <dsp:nvSpPr>
        <dsp:cNvPr id="0" name=""/>
        <dsp:cNvSpPr/>
      </dsp:nvSpPr>
      <dsp:spPr>
        <a:xfrm>
          <a:off x="1259060" y="1276"/>
          <a:ext cx="2968278" cy="2968278"/>
        </a:xfrm>
        <a:prstGeom prst="circularArrow">
          <a:avLst>
            <a:gd name="adj1" fmla="val 5200"/>
            <a:gd name="adj2" fmla="val 335938"/>
            <a:gd name="adj3" fmla="val 16865583"/>
            <a:gd name="adj4" fmla="val 15198479"/>
            <a:gd name="adj5" fmla="val 6067"/>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2021-05-01T00:00:00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CA858D2-60F4-459D-BDC9-EBDC85D9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12425</Words>
  <Characters>70823</Characters>
  <Application>Microsoft Office Word</Application>
  <DocSecurity>4</DocSecurity>
  <Lines>590</Lines>
  <Paragraphs>166</Paragraphs>
  <ScaleCrop>false</ScaleCrop>
  <HeadingPairs>
    <vt:vector size="2" baseType="variant">
      <vt:variant>
        <vt:lpstr>Title</vt:lpstr>
      </vt:variant>
      <vt:variant>
        <vt:i4>1</vt:i4>
      </vt:variant>
    </vt:vector>
  </HeadingPairs>
  <TitlesOfParts>
    <vt:vector size="1" baseType="lpstr">
      <vt:lpstr>CONTRIBUTION OF GIRINKA PROGRAM TO THE  SOCIO- ECONOMIC DEVELOPMENT OF  BENEFICIARIES  IN NYAMASHEKE DISTRICT</vt:lpstr>
    </vt:vector>
  </TitlesOfParts>
  <Company/>
  <LinksUpToDate>false</LinksUpToDate>
  <CharactersWithSpaces>83082</CharactersWithSpaces>
  <SharedDoc>false</SharedDoc>
  <HLinks>
    <vt:vector size="648" baseType="variant">
      <vt:variant>
        <vt:i4>6946866</vt:i4>
      </vt:variant>
      <vt:variant>
        <vt:i4>660</vt:i4>
      </vt:variant>
      <vt:variant>
        <vt:i4>0</vt:i4>
      </vt:variant>
      <vt:variant>
        <vt:i4>5</vt:i4>
      </vt:variant>
      <vt:variant>
        <vt:lpwstr>http://www.minagri.gov.rw/</vt:lpwstr>
      </vt:variant>
      <vt:variant>
        <vt:lpwstr/>
      </vt:variant>
      <vt:variant>
        <vt:i4>2228325</vt:i4>
      </vt:variant>
      <vt:variant>
        <vt:i4>657</vt:i4>
      </vt:variant>
      <vt:variant>
        <vt:i4>0</vt:i4>
      </vt:variant>
      <vt:variant>
        <vt:i4>5</vt:i4>
      </vt:variant>
      <vt:variant>
        <vt:lpwstr>http://www.newtimes.co.rw/</vt:lpwstr>
      </vt:variant>
      <vt:variant>
        <vt:lpwstr/>
      </vt:variant>
      <vt:variant>
        <vt:i4>7012399</vt:i4>
      </vt:variant>
      <vt:variant>
        <vt:i4>654</vt:i4>
      </vt:variant>
      <vt:variant>
        <vt:i4>0</vt:i4>
      </vt:variant>
      <vt:variant>
        <vt:i4>5</vt:i4>
      </vt:variant>
      <vt:variant>
        <vt:lpwstr>http://www.minaloc.gov.rw/</vt:lpwstr>
      </vt:variant>
      <vt:variant>
        <vt:lpwstr/>
      </vt:variant>
      <vt:variant>
        <vt:i4>7798825</vt:i4>
      </vt:variant>
      <vt:variant>
        <vt:i4>651</vt:i4>
      </vt:variant>
      <vt:variant>
        <vt:i4>0</vt:i4>
      </vt:variant>
      <vt:variant>
        <vt:i4>5</vt:i4>
      </vt:variant>
      <vt:variant>
        <vt:lpwstr>http://www.rab.gov.rw/</vt:lpwstr>
      </vt:variant>
      <vt:variant>
        <vt:lpwstr/>
      </vt:variant>
      <vt:variant>
        <vt:i4>6946866</vt:i4>
      </vt:variant>
      <vt:variant>
        <vt:i4>648</vt:i4>
      </vt:variant>
      <vt:variant>
        <vt:i4>0</vt:i4>
      </vt:variant>
      <vt:variant>
        <vt:i4>5</vt:i4>
      </vt:variant>
      <vt:variant>
        <vt:lpwstr>http://www.minagri.gov.rw/</vt:lpwstr>
      </vt:variant>
      <vt:variant>
        <vt:lpwstr/>
      </vt:variant>
      <vt:variant>
        <vt:i4>6946866</vt:i4>
      </vt:variant>
      <vt:variant>
        <vt:i4>645</vt:i4>
      </vt:variant>
      <vt:variant>
        <vt:i4>0</vt:i4>
      </vt:variant>
      <vt:variant>
        <vt:i4>5</vt:i4>
      </vt:variant>
      <vt:variant>
        <vt:lpwstr>http://www.minagri.gov.rw/</vt:lpwstr>
      </vt:variant>
      <vt:variant>
        <vt:lpwstr/>
      </vt:variant>
      <vt:variant>
        <vt:i4>5439507</vt:i4>
      </vt:variant>
      <vt:variant>
        <vt:i4>588</vt:i4>
      </vt:variant>
      <vt:variant>
        <vt:i4>0</vt:i4>
      </vt:variant>
      <vt:variant>
        <vt:i4>5</vt:i4>
      </vt:variant>
      <vt:variant>
        <vt:lpwstr>https://en.wikipedia.org/wiki/Forest</vt:lpwstr>
      </vt:variant>
      <vt:variant>
        <vt:lpwstr/>
      </vt:variant>
      <vt:variant>
        <vt:i4>5242909</vt:i4>
      </vt:variant>
      <vt:variant>
        <vt:i4>585</vt:i4>
      </vt:variant>
      <vt:variant>
        <vt:i4>0</vt:i4>
      </vt:variant>
      <vt:variant>
        <vt:i4>5</vt:i4>
      </vt:variant>
      <vt:variant>
        <vt:lpwstr>https://en.wikipedia.org/wiki/Agriculture</vt:lpwstr>
      </vt:variant>
      <vt:variant>
        <vt:lpwstr/>
      </vt:variant>
      <vt:variant>
        <vt:i4>4915262</vt:i4>
      </vt:variant>
      <vt:variant>
        <vt:i4>582</vt:i4>
      </vt:variant>
      <vt:variant>
        <vt:i4>0</vt:i4>
      </vt:variant>
      <vt:variant>
        <vt:i4>5</vt:i4>
      </vt:variant>
      <vt:variant>
        <vt:lpwstr>https://en.wikipedia.org/wiki/Population_density</vt:lpwstr>
      </vt:variant>
      <vt:variant>
        <vt:lpwstr/>
      </vt:variant>
      <vt:variant>
        <vt:i4>7471113</vt:i4>
      </vt:variant>
      <vt:variant>
        <vt:i4>579</vt:i4>
      </vt:variant>
      <vt:variant>
        <vt:i4>0</vt:i4>
      </vt:variant>
      <vt:variant>
        <vt:i4>5</vt:i4>
      </vt:variant>
      <vt:variant>
        <vt:lpwstr>https://en.wikipedia.org/wiki/Urban_area</vt:lpwstr>
      </vt:variant>
      <vt:variant>
        <vt:lpwstr/>
      </vt:variant>
      <vt:variant>
        <vt:i4>2621525</vt:i4>
      </vt:variant>
      <vt:variant>
        <vt:i4>576</vt:i4>
      </vt:variant>
      <vt:variant>
        <vt:i4>0</vt:i4>
      </vt:variant>
      <vt:variant>
        <vt:i4>5</vt:i4>
      </vt:variant>
      <vt:variant>
        <vt:lpwstr>https://en.wikipedia.org/wiki/United_States_Department_of_Health_and_Human_Services</vt:lpwstr>
      </vt:variant>
      <vt:variant>
        <vt:lpwstr/>
      </vt:variant>
      <vt:variant>
        <vt:i4>589918</vt:i4>
      </vt:variant>
      <vt:variant>
        <vt:i4>573</vt:i4>
      </vt:variant>
      <vt:variant>
        <vt:i4>0</vt:i4>
      </vt:variant>
      <vt:variant>
        <vt:i4>5</vt:i4>
      </vt:variant>
      <vt:variant>
        <vt:lpwstr>https://en.wikipedia.org/wiki/Health_Resources_and_Services_Administration</vt:lpwstr>
      </vt:variant>
      <vt:variant>
        <vt:lpwstr/>
      </vt:variant>
      <vt:variant>
        <vt:i4>3997795</vt:i4>
      </vt:variant>
      <vt:variant>
        <vt:i4>570</vt:i4>
      </vt:variant>
      <vt:variant>
        <vt:i4>0</vt:i4>
      </vt:variant>
      <vt:variant>
        <vt:i4>5</vt:i4>
      </vt:variant>
      <vt:variant>
        <vt:lpwstr>https://en.wikipedia.org/wiki/City</vt:lpwstr>
      </vt:variant>
      <vt:variant>
        <vt:lpwstr/>
      </vt:variant>
      <vt:variant>
        <vt:i4>2883703</vt:i4>
      </vt:variant>
      <vt:variant>
        <vt:i4>567</vt:i4>
      </vt:variant>
      <vt:variant>
        <vt:i4>0</vt:i4>
      </vt:variant>
      <vt:variant>
        <vt:i4>5</vt:i4>
      </vt:variant>
      <vt:variant>
        <vt:lpwstr>https://en.wikipedia.org/wiki/Town</vt:lpwstr>
      </vt:variant>
      <vt:variant>
        <vt:lpwstr/>
      </vt:variant>
      <vt:variant>
        <vt:i4>2949217</vt:i4>
      </vt:variant>
      <vt:variant>
        <vt:i4>564</vt:i4>
      </vt:variant>
      <vt:variant>
        <vt:i4>0</vt:i4>
      </vt:variant>
      <vt:variant>
        <vt:i4>5</vt:i4>
      </vt:variant>
      <vt:variant>
        <vt:lpwstr>https://www.investopedia.com/terms/l/lifeinsurance.asp</vt:lpwstr>
      </vt:variant>
      <vt:variant>
        <vt:lpwstr/>
      </vt:variant>
      <vt:variant>
        <vt:i4>1835086</vt:i4>
      </vt:variant>
      <vt:variant>
        <vt:i4>561</vt:i4>
      </vt:variant>
      <vt:variant>
        <vt:i4>0</vt:i4>
      </vt:variant>
      <vt:variant>
        <vt:i4>5</vt:i4>
      </vt:variant>
      <vt:variant>
        <vt:lpwstr>https://www.investopedia.com/terms/d/distribution.asp</vt:lpwstr>
      </vt:variant>
      <vt:variant>
        <vt:lpwstr/>
      </vt:variant>
      <vt:variant>
        <vt:i4>1507385</vt:i4>
      </vt:variant>
      <vt:variant>
        <vt:i4>554</vt:i4>
      </vt:variant>
      <vt:variant>
        <vt:i4>0</vt:i4>
      </vt:variant>
      <vt:variant>
        <vt:i4>5</vt:i4>
      </vt:variant>
      <vt:variant>
        <vt:lpwstr/>
      </vt:variant>
      <vt:variant>
        <vt:lpwstr>_Toc81797119</vt:lpwstr>
      </vt:variant>
      <vt:variant>
        <vt:i4>1441849</vt:i4>
      </vt:variant>
      <vt:variant>
        <vt:i4>548</vt:i4>
      </vt:variant>
      <vt:variant>
        <vt:i4>0</vt:i4>
      </vt:variant>
      <vt:variant>
        <vt:i4>5</vt:i4>
      </vt:variant>
      <vt:variant>
        <vt:lpwstr/>
      </vt:variant>
      <vt:variant>
        <vt:lpwstr>_Toc81797118</vt:lpwstr>
      </vt:variant>
      <vt:variant>
        <vt:i4>1638457</vt:i4>
      </vt:variant>
      <vt:variant>
        <vt:i4>542</vt:i4>
      </vt:variant>
      <vt:variant>
        <vt:i4>0</vt:i4>
      </vt:variant>
      <vt:variant>
        <vt:i4>5</vt:i4>
      </vt:variant>
      <vt:variant>
        <vt:lpwstr/>
      </vt:variant>
      <vt:variant>
        <vt:lpwstr>_Toc81797117</vt:lpwstr>
      </vt:variant>
      <vt:variant>
        <vt:i4>1572921</vt:i4>
      </vt:variant>
      <vt:variant>
        <vt:i4>536</vt:i4>
      </vt:variant>
      <vt:variant>
        <vt:i4>0</vt:i4>
      </vt:variant>
      <vt:variant>
        <vt:i4>5</vt:i4>
      </vt:variant>
      <vt:variant>
        <vt:lpwstr/>
      </vt:variant>
      <vt:variant>
        <vt:lpwstr>_Toc81797116</vt:lpwstr>
      </vt:variant>
      <vt:variant>
        <vt:i4>1769529</vt:i4>
      </vt:variant>
      <vt:variant>
        <vt:i4>530</vt:i4>
      </vt:variant>
      <vt:variant>
        <vt:i4>0</vt:i4>
      </vt:variant>
      <vt:variant>
        <vt:i4>5</vt:i4>
      </vt:variant>
      <vt:variant>
        <vt:lpwstr/>
      </vt:variant>
      <vt:variant>
        <vt:lpwstr>_Toc81797115</vt:lpwstr>
      </vt:variant>
      <vt:variant>
        <vt:i4>1703993</vt:i4>
      </vt:variant>
      <vt:variant>
        <vt:i4>524</vt:i4>
      </vt:variant>
      <vt:variant>
        <vt:i4>0</vt:i4>
      </vt:variant>
      <vt:variant>
        <vt:i4>5</vt:i4>
      </vt:variant>
      <vt:variant>
        <vt:lpwstr/>
      </vt:variant>
      <vt:variant>
        <vt:lpwstr>_Toc81797114</vt:lpwstr>
      </vt:variant>
      <vt:variant>
        <vt:i4>1900601</vt:i4>
      </vt:variant>
      <vt:variant>
        <vt:i4>518</vt:i4>
      </vt:variant>
      <vt:variant>
        <vt:i4>0</vt:i4>
      </vt:variant>
      <vt:variant>
        <vt:i4>5</vt:i4>
      </vt:variant>
      <vt:variant>
        <vt:lpwstr/>
      </vt:variant>
      <vt:variant>
        <vt:lpwstr>_Toc81797113</vt:lpwstr>
      </vt:variant>
      <vt:variant>
        <vt:i4>1835065</vt:i4>
      </vt:variant>
      <vt:variant>
        <vt:i4>512</vt:i4>
      </vt:variant>
      <vt:variant>
        <vt:i4>0</vt:i4>
      </vt:variant>
      <vt:variant>
        <vt:i4>5</vt:i4>
      </vt:variant>
      <vt:variant>
        <vt:lpwstr/>
      </vt:variant>
      <vt:variant>
        <vt:lpwstr>_Toc81797112</vt:lpwstr>
      </vt:variant>
      <vt:variant>
        <vt:i4>2031673</vt:i4>
      </vt:variant>
      <vt:variant>
        <vt:i4>506</vt:i4>
      </vt:variant>
      <vt:variant>
        <vt:i4>0</vt:i4>
      </vt:variant>
      <vt:variant>
        <vt:i4>5</vt:i4>
      </vt:variant>
      <vt:variant>
        <vt:lpwstr/>
      </vt:variant>
      <vt:variant>
        <vt:lpwstr>_Toc81797111</vt:lpwstr>
      </vt:variant>
      <vt:variant>
        <vt:i4>1966137</vt:i4>
      </vt:variant>
      <vt:variant>
        <vt:i4>500</vt:i4>
      </vt:variant>
      <vt:variant>
        <vt:i4>0</vt:i4>
      </vt:variant>
      <vt:variant>
        <vt:i4>5</vt:i4>
      </vt:variant>
      <vt:variant>
        <vt:lpwstr/>
      </vt:variant>
      <vt:variant>
        <vt:lpwstr>_Toc81797110</vt:lpwstr>
      </vt:variant>
      <vt:variant>
        <vt:i4>1507384</vt:i4>
      </vt:variant>
      <vt:variant>
        <vt:i4>494</vt:i4>
      </vt:variant>
      <vt:variant>
        <vt:i4>0</vt:i4>
      </vt:variant>
      <vt:variant>
        <vt:i4>5</vt:i4>
      </vt:variant>
      <vt:variant>
        <vt:lpwstr/>
      </vt:variant>
      <vt:variant>
        <vt:lpwstr>_Toc81797109</vt:lpwstr>
      </vt:variant>
      <vt:variant>
        <vt:i4>1441848</vt:i4>
      </vt:variant>
      <vt:variant>
        <vt:i4>488</vt:i4>
      </vt:variant>
      <vt:variant>
        <vt:i4>0</vt:i4>
      </vt:variant>
      <vt:variant>
        <vt:i4>5</vt:i4>
      </vt:variant>
      <vt:variant>
        <vt:lpwstr/>
      </vt:variant>
      <vt:variant>
        <vt:lpwstr>_Toc81797108</vt:lpwstr>
      </vt:variant>
      <vt:variant>
        <vt:i4>1638456</vt:i4>
      </vt:variant>
      <vt:variant>
        <vt:i4>482</vt:i4>
      </vt:variant>
      <vt:variant>
        <vt:i4>0</vt:i4>
      </vt:variant>
      <vt:variant>
        <vt:i4>5</vt:i4>
      </vt:variant>
      <vt:variant>
        <vt:lpwstr/>
      </vt:variant>
      <vt:variant>
        <vt:lpwstr>_Toc81797107</vt:lpwstr>
      </vt:variant>
      <vt:variant>
        <vt:i4>1572920</vt:i4>
      </vt:variant>
      <vt:variant>
        <vt:i4>476</vt:i4>
      </vt:variant>
      <vt:variant>
        <vt:i4>0</vt:i4>
      </vt:variant>
      <vt:variant>
        <vt:i4>5</vt:i4>
      </vt:variant>
      <vt:variant>
        <vt:lpwstr/>
      </vt:variant>
      <vt:variant>
        <vt:lpwstr>_Toc81797106</vt:lpwstr>
      </vt:variant>
      <vt:variant>
        <vt:i4>1769528</vt:i4>
      </vt:variant>
      <vt:variant>
        <vt:i4>470</vt:i4>
      </vt:variant>
      <vt:variant>
        <vt:i4>0</vt:i4>
      </vt:variant>
      <vt:variant>
        <vt:i4>5</vt:i4>
      </vt:variant>
      <vt:variant>
        <vt:lpwstr/>
      </vt:variant>
      <vt:variant>
        <vt:lpwstr>_Toc81797105</vt:lpwstr>
      </vt:variant>
      <vt:variant>
        <vt:i4>1703992</vt:i4>
      </vt:variant>
      <vt:variant>
        <vt:i4>464</vt:i4>
      </vt:variant>
      <vt:variant>
        <vt:i4>0</vt:i4>
      </vt:variant>
      <vt:variant>
        <vt:i4>5</vt:i4>
      </vt:variant>
      <vt:variant>
        <vt:lpwstr/>
      </vt:variant>
      <vt:variant>
        <vt:lpwstr>_Toc81797104</vt:lpwstr>
      </vt:variant>
      <vt:variant>
        <vt:i4>1900600</vt:i4>
      </vt:variant>
      <vt:variant>
        <vt:i4>458</vt:i4>
      </vt:variant>
      <vt:variant>
        <vt:i4>0</vt:i4>
      </vt:variant>
      <vt:variant>
        <vt:i4>5</vt:i4>
      </vt:variant>
      <vt:variant>
        <vt:lpwstr/>
      </vt:variant>
      <vt:variant>
        <vt:lpwstr>_Toc81797103</vt:lpwstr>
      </vt:variant>
      <vt:variant>
        <vt:i4>1835064</vt:i4>
      </vt:variant>
      <vt:variant>
        <vt:i4>452</vt:i4>
      </vt:variant>
      <vt:variant>
        <vt:i4>0</vt:i4>
      </vt:variant>
      <vt:variant>
        <vt:i4>5</vt:i4>
      </vt:variant>
      <vt:variant>
        <vt:lpwstr/>
      </vt:variant>
      <vt:variant>
        <vt:lpwstr>_Toc81797102</vt:lpwstr>
      </vt:variant>
      <vt:variant>
        <vt:i4>1179711</vt:i4>
      </vt:variant>
      <vt:variant>
        <vt:i4>443</vt:i4>
      </vt:variant>
      <vt:variant>
        <vt:i4>0</vt:i4>
      </vt:variant>
      <vt:variant>
        <vt:i4>5</vt:i4>
      </vt:variant>
      <vt:variant>
        <vt:lpwstr/>
      </vt:variant>
      <vt:variant>
        <vt:lpwstr>_Toc81798588</vt:lpwstr>
      </vt:variant>
      <vt:variant>
        <vt:i4>1900607</vt:i4>
      </vt:variant>
      <vt:variant>
        <vt:i4>437</vt:i4>
      </vt:variant>
      <vt:variant>
        <vt:i4>0</vt:i4>
      </vt:variant>
      <vt:variant>
        <vt:i4>5</vt:i4>
      </vt:variant>
      <vt:variant>
        <vt:lpwstr/>
      </vt:variant>
      <vt:variant>
        <vt:lpwstr>_Toc81798587</vt:lpwstr>
      </vt:variant>
      <vt:variant>
        <vt:i4>1835071</vt:i4>
      </vt:variant>
      <vt:variant>
        <vt:i4>431</vt:i4>
      </vt:variant>
      <vt:variant>
        <vt:i4>0</vt:i4>
      </vt:variant>
      <vt:variant>
        <vt:i4>5</vt:i4>
      </vt:variant>
      <vt:variant>
        <vt:lpwstr/>
      </vt:variant>
      <vt:variant>
        <vt:lpwstr>_Toc81798586</vt:lpwstr>
      </vt:variant>
      <vt:variant>
        <vt:i4>2031679</vt:i4>
      </vt:variant>
      <vt:variant>
        <vt:i4>425</vt:i4>
      </vt:variant>
      <vt:variant>
        <vt:i4>0</vt:i4>
      </vt:variant>
      <vt:variant>
        <vt:i4>5</vt:i4>
      </vt:variant>
      <vt:variant>
        <vt:lpwstr/>
      </vt:variant>
      <vt:variant>
        <vt:lpwstr>_Toc81798585</vt:lpwstr>
      </vt:variant>
      <vt:variant>
        <vt:i4>1966143</vt:i4>
      </vt:variant>
      <vt:variant>
        <vt:i4>419</vt:i4>
      </vt:variant>
      <vt:variant>
        <vt:i4>0</vt:i4>
      </vt:variant>
      <vt:variant>
        <vt:i4>5</vt:i4>
      </vt:variant>
      <vt:variant>
        <vt:lpwstr/>
      </vt:variant>
      <vt:variant>
        <vt:lpwstr>_Toc81798584</vt:lpwstr>
      </vt:variant>
      <vt:variant>
        <vt:i4>1638463</vt:i4>
      </vt:variant>
      <vt:variant>
        <vt:i4>413</vt:i4>
      </vt:variant>
      <vt:variant>
        <vt:i4>0</vt:i4>
      </vt:variant>
      <vt:variant>
        <vt:i4>5</vt:i4>
      </vt:variant>
      <vt:variant>
        <vt:lpwstr/>
      </vt:variant>
      <vt:variant>
        <vt:lpwstr>_Toc81798583</vt:lpwstr>
      </vt:variant>
      <vt:variant>
        <vt:i4>1572927</vt:i4>
      </vt:variant>
      <vt:variant>
        <vt:i4>407</vt:i4>
      </vt:variant>
      <vt:variant>
        <vt:i4>0</vt:i4>
      </vt:variant>
      <vt:variant>
        <vt:i4>5</vt:i4>
      </vt:variant>
      <vt:variant>
        <vt:lpwstr/>
      </vt:variant>
      <vt:variant>
        <vt:lpwstr>_Toc81798582</vt:lpwstr>
      </vt:variant>
      <vt:variant>
        <vt:i4>1441854</vt:i4>
      </vt:variant>
      <vt:variant>
        <vt:i4>398</vt:i4>
      </vt:variant>
      <vt:variant>
        <vt:i4>0</vt:i4>
      </vt:variant>
      <vt:variant>
        <vt:i4>5</vt:i4>
      </vt:variant>
      <vt:variant>
        <vt:lpwstr/>
      </vt:variant>
      <vt:variant>
        <vt:lpwstr>_Toc85135621</vt:lpwstr>
      </vt:variant>
      <vt:variant>
        <vt:i4>1507390</vt:i4>
      </vt:variant>
      <vt:variant>
        <vt:i4>392</vt:i4>
      </vt:variant>
      <vt:variant>
        <vt:i4>0</vt:i4>
      </vt:variant>
      <vt:variant>
        <vt:i4>5</vt:i4>
      </vt:variant>
      <vt:variant>
        <vt:lpwstr/>
      </vt:variant>
      <vt:variant>
        <vt:lpwstr>_Toc85135620</vt:lpwstr>
      </vt:variant>
      <vt:variant>
        <vt:i4>1966141</vt:i4>
      </vt:variant>
      <vt:variant>
        <vt:i4>386</vt:i4>
      </vt:variant>
      <vt:variant>
        <vt:i4>0</vt:i4>
      </vt:variant>
      <vt:variant>
        <vt:i4>5</vt:i4>
      </vt:variant>
      <vt:variant>
        <vt:lpwstr/>
      </vt:variant>
      <vt:variant>
        <vt:lpwstr>_Toc85135619</vt:lpwstr>
      </vt:variant>
      <vt:variant>
        <vt:i4>2031677</vt:i4>
      </vt:variant>
      <vt:variant>
        <vt:i4>380</vt:i4>
      </vt:variant>
      <vt:variant>
        <vt:i4>0</vt:i4>
      </vt:variant>
      <vt:variant>
        <vt:i4>5</vt:i4>
      </vt:variant>
      <vt:variant>
        <vt:lpwstr/>
      </vt:variant>
      <vt:variant>
        <vt:lpwstr>_Toc85135618</vt:lpwstr>
      </vt:variant>
      <vt:variant>
        <vt:i4>1048637</vt:i4>
      </vt:variant>
      <vt:variant>
        <vt:i4>374</vt:i4>
      </vt:variant>
      <vt:variant>
        <vt:i4>0</vt:i4>
      </vt:variant>
      <vt:variant>
        <vt:i4>5</vt:i4>
      </vt:variant>
      <vt:variant>
        <vt:lpwstr/>
      </vt:variant>
      <vt:variant>
        <vt:lpwstr>_Toc85135617</vt:lpwstr>
      </vt:variant>
      <vt:variant>
        <vt:i4>1114173</vt:i4>
      </vt:variant>
      <vt:variant>
        <vt:i4>368</vt:i4>
      </vt:variant>
      <vt:variant>
        <vt:i4>0</vt:i4>
      </vt:variant>
      <vt:variant>
        <vt:i4>5</vt:i4>
      </vt:variant>
      <vt:variant>
        <vt:lpwstr/>
      </vt:variant>
      <vt:variant>
        <vt:lpwstr>_Toc85135616</vt:lpwstr>
      </vt:variant>
      <vt:variant>
        <vt:i4>1179709</vt:i4>
      </vt:variant>
      <vt:variant>
        <vt:i4>362</vt:i4>
      </vt:variant>
      <vt:variant>
        <vt:i4>0</vt:i4>
      </vt:variant>
      <vt:variant>
        <vt:i4>5</vt:i4>
      </vt:variant>
      <vt:variant>
        <vt:lpwstr/>
      </vt:variant>
      <vt:variant>
        <vt:lpwstr>_Toc85135615</vt:lpwstr>
      </vt:variant>
      <vt:variant>
        <vt:i4>1245245</vt:i4>
      </vt:variant>
      <vt:variant>
        <vt:i4>356</vt:i4>
      </vt:variant>
      <vt:variant>
        <vt:i4>0</vt:i4>
      </vt:variant>
      <vt:variant>
        <vt:i4>5</vt:i4>
      </vt:variant>
      <vt:variant>
        <vt:lpwstr/>
      </vt:variant>
      <vt:variant>
        <vt:lpwstr>_Toc85135614</vt:lpwstr>
      </vt:variant>
      <vt:variant>
        <vt:i4>1310781</vt:i4>
      </vt:variant>
      <vt:variant>
        <vt:i4>350</vt:i4>
      </vt:variant>
      <vt:variant>
        <vt:i4>0</vt:i4>
      </vt:variant>
      <vt:variant>
        <vt:i4>5</vt:i4>
      </vt:variant>
      <vt:variant>
        <vt:lpwstr/>
      </vt:variant>
      <vt:variant>
        <vt:lpwstr>_Toc85135613</vt:lpwstr>
      </vt:variant>
      <vt:variant>
        <vt:i4>1376317</vt:i4>
      </vt:variant>
      <vt:variant>
        <vt:i4>344</vt:i4>
      </vt:variant>
      <vt:variant>
        <vt:i4>0</vt:i4>
      </vt:variant>
      <vt:variant>
        <vt:i4>5</vt:i4>
      </vt:variant>
      <vt:variant>
        <vt:lpwstr/>
      </vt:variant>
      <vt:variant>
        <vt:lpwstr>_Toc85135612</vt:lpwstr>
      </vt:variant>
      <vt:variant>
        <vt:i4>1441853</vt:i4>
      </vt:variant>
      <vt:variant>
        <vt:i4>338</vt:i4>
      </vt:variant>
      <vt:variant>
        <vt:i4>0</vt:i4>
      </vt:variant>
      <vt:variant>
        <vt:i4>5</vt:i4>
      </vt:variant>
      <vt:variant>
        <vt:lpwstr/>
      </vt:variant>
      <vt:variant>
        <vt:lpwstr>_Toc85135611</vt:lpwstr>
      </vt:variant>
      <vt:variant>
        <vt:i4>1507389</vt:i4>
      </vt:variant>
      <vt:variant>
        <vt:i4>332</vt:i4>
      </vt:variant>
      <vt:variant>
        <vt:i4>0</vt:i4>
      </vt:variant>
      <vt:variant>
        <vt:i4>5</vt:i4>
      </vt:variant>
      <vt:variant>
        <vt:lpwstr/>
      </vt:variant>
      <vt:variant>
        <vt:lpwstr>_Toc85135610</vt:lpwstr>
      </vt:variant>
      <vt:variant>
        <vt:i4>1966140</vt:i4>
      </vt:variant>
      <vt:variant>
        <vt:i4>326</vt:i4>
      </vt:variant>
      <vt:variant>
        <vt:i4>0</vt:i4>
      </vt:variant>
      <vt:variant>
        <vt:i4>5</vt:i4>
      </vt:variant>
      <vt:variant>
        <vt:lpwstr/>
      </vt:variant>
      <vt:variant>
        <vt:lpwstr>_Toc85135609</vt:lpwstr>
      </vt:variant>
      <vt:variant>
        <vt:i4>2031676</vt:i4>
      </vt:variant>
      <vt:variant>
        <vt:i4>320</vt:i4>
      </vt:variant>
      <vt:variant>
        <vt:i4>0</vt:i4>
      </vt:variant>
      <vt:variant>
        <vt:i4>5</vt:i4>
      </vt:variant>
      <vt:variant>
        <vt:lpwstr/>
      </vt:variant>
      <vt:variant>
        <vt:lpwstr>_Toc85135608</vt:lpwstr>
      </vt:variant>
      <vt:variant>
        <vt:i4>1048636</vt:i4>
      </vt:variant>
      <vt:variant>
        <vt:i4>314</vt:i4>
      </vt:variant>
      <vt:variant>
        <vt:i4>0</vt:i4>
      </vt:variant>
      <vt:variant>
        <vt:i4>5</vt:i4>
      </vt:variant>
      <vt:variant>
        <vt:lpwstr/>
      </vt:variant>
      <vt:variant>
        <vt:lpwstr>_Toc85135607</vt:lpwstr>
      </vt:variant>
      <vt:variant>
        <vt:i4>1114172</vt:i4>
      </vt:variant>
      <vt:variant>
        <vt:i4>308</vt:i4>
      </vt:variant>
      <vt:variant>
        <vt:i4>0</vt:i4>
      </vt:variant>
      <vt:variant>
        <vt:i4>5</vt:i4>
      </vt:variant>
      <vt:variant>
        <vt:lpwstr/>
      </vt:variant>
      <vt:variant>
        <vt:lpwstr>_Toc85135606</vt:lpwstr>
      </vt:variant>
      <vt:variant>
        <vt:i4>1179708</vt:i4>
      </vt:variant>
      <vt:variant>
        <vt:i4>302</vt:i4>
      </vt:variant>
      <vt:variant>
        <vt:i4>0</vt:i4>
      </vt:variant>
      <vt:variant>
        <vt:i4>5</vt:i4>
      </vt:variant>
      <vt:variant>
        <vt:lpwstr/>
      </vt:variant>
      <vt:variant>
        <vt:lpwstr>_Toc85135605</vt:lpwstr>
      </vt:variant>
      <vt:variant>
        <vt:i4>1245244</vt:i4>
      </vt:variant>
      <vt:variant>
        <vt:i4>296</vt:i4>
      </vt:variant>
      <vt:variant>
        <vt:i4>0</vt:i4>
      </vt:variant>
      <vt:variant>
        <vt:i4>5</vt:i4>
      </vt:variant>
      <vt:variant>
        <vt:lpwstr/>
      </vt:variant>
      <vt:variant>
        <vt:lpwstr>_Toc85135604</vt:lpwstr>
      </vt:variant>
      <vt:variant>
        <vt:i4>1310780</vt:i4>
      </vt:variant>
      <vt:variant>
        <vt:i4>290</vt:i4>
      </vt:variant>
      <vt:variant>
        <vt:i4>0</vt:i4>
      </vt:variant>
      <vt:variant>
        <vt:i4>5</vt:i4>
      </vt:variant>
      <vt:variant>
        <vt:lpwstr/>
      </vt:variant>
      <vt:variant>
        <vt:lpwstr>_Toc85135603</vt:lpwstr>
      </vt:variant>
      <vt:variant>
        <vt:i4>1376316</vt:i4>
      </vt:variant>
      <vt:variant>
        <vt:i4>284</vt:i4>
      </vt:variant>
      <vt:variant>
        <vt:i4>0</vt:i4>
      </vt:variant>
      <vt:variant>
        <vt:i4>5</vt:i4>
      </vt:variant>
      <vt:variant>
        <vt:lpwstr/>
      </vt:variant>
      <vt:variant>
        <vt:lpwstr>_Toc85135602</vt:lpwstr>
      </vt:variant>
      <vt:variant>
        <vt:i4>1441852</vt:i4>
      </vt:variant>
      <vt:variant>
        <vt:i4>278</vt:i4>
      </vt:variant>
      <vt:variant>
        <vt:i4>0</vt:i4>
      </vt:variant>
      <vt:variant>
        <vt:i4>5</vt:i4>
      </vt:variant>
      <vt:variant>
        <vt:lpwstr/>
      </vt:variant>
      <vt:variant>
        <vt:lpwstr>_Toc85135601</vt:lpwstr>
      </vt:variant>
      <vt:variant>
        <vt:i4>1900597</vt:i4>
      </vt:variant>
      <vt:variant>
        <vt:i4>272</vt:i4>
      </vt:variant>
      <vt:variant>
        <vt:i4>0</vt:i4>
      </vt:variant>
      <vt:variant>
        <vt:i4>5</vt:i4>
      </vt:variant>
      <vt:variant>
        <vt:lpwstr/>
      </vt:variant>
      <vt:variant>
        <vt:lpwstr>_Toc85135599</vt:lpwstr>
      </vt:variant>
      <vt:variant>
        <vt:i4>1835061</vt:i4>
      </vt:variant>
      <vt:variant>
        <vt:i4>266</vt:i4>
      </vt:variant>
      <vt:variant>
        <vt:i4>0</vt:i4>
      </vt:variant>
      <vt:variant>
        <vt:i4>5</vt:i4>
      </vt:variant>
      <vt:variant>
        <vt:lpwstr/>
      </vt:variant>
      <vt:variant>
        <vt:lpwstr>_Toc85135598</vt:lpwstr>
      </vt:variant>
      <vt:variant>
        <vt:i4>1245237</vt:i4>
      </vt:variant>
      <vt:variant>
        <vt:i4>260</vt:i4>
      </vt:variant>
      <vt:variant>
        <vt:i4>0</vt:i4>
      </vt:variant>
      <vt:variant>
        <vt:i4>5</vt:i4>
      </vt:variant>
      <vt:variant>
        <vt:lpwstr/>
      </vt:variant>
      <vt:variant>
        <vt:lpwstr>_Toc85135597</vt:lpwstr>
      </vt:variant>
      <vt:variant>
        <vt:i4>1179701</vt:i4>
      </vt:variant>
      <vt:variant>
        <vt:i4>254</vt:i4>
      </vt:variant>
      <vt:variant>
        <vt:i4>0</vt:i4>
      </vt:variant>
      <vt:variant>
        <vt:i4>5</vt:i4>
      </vt:variant>
      <vt:variant>
        <vt:lpwstr/>
      </vt:variant>
      <vt:variant>
        <vt:lpwstr>_Toc85135596</vt:lpwstr>
      </vt:variant>
      <vt:variant>
        <vt:i4>1114165</vt:i4>
      </vt:variant>
      <vt:variant>
        <vt:i4>248</vt:i4>
      </vt:variant>
      <vt:variant>
        <vt:i4>0</vt:i4>
      </vt:variant>
      <vt:variant>
        <vt:i4>5</vt:i4>
      </vt:variant>
      <vt:variant>
        <vt:lpwstr/>
      </vt:variant>
      <vt:variant>
        <vt:lpwstr>_Toc85135595</vt:lpwstr>
      </vt:variant>
      <vt:variant>
        <vt:i4>1048629</vt:i4>
      </vt:variant>
      <vt:variant>
        <vt:i4>242</vt:i4>
      </vt:variant>
      <vt:variant>
        <vt:i4>0</vt:i4>
      </vt:variant>
      <vt:variant>
        <vt:i4>5</vt:i4>
      </vt:variant>
      <vt:variant>
        <vt:lpwstr/>
      </vt:variant>
      <vt:variant>
        <vt:lpwstr>_Toc85135594</vt:lpwstr>
      </vt:variant>
      <vt:variant>
        <vt:i4>1507381</vt:i4>
      </vt:variant>
      <vt:variant>
        <vt:i4>236</vt:i4>
      </vt:variant>
      <vt:variant>
        <vt:i4>0</vt:i4>
      </vt:variant>
      <vt:variant>
        <vt:i4>5</vt:i4>
      </vt:variant>
      <vt:variant>
        <vt:lpwstr/>
      </vt:variant>
      <vt:variant>
        <vt:lpwstr>_Toc85135593</vt:lpwstr>
      </vt:variant>
      <vt:variant>
        <vt:i4>1441845</vt:i4>
      </vt:variant>
      <vt:variant>
        <vt:i4>230</vt:i4>
      </vt:variant>
      <vt:variant>
        <vt:i4>0</vt:i4>
      </vt:variant>
      <vt:variant>
        <vt:i4>5</vt:i4>
      </vt:variant>
      <vt:variant>
        <vt:lpwstr/>
      </vt:variant>
      <vt:variant>
        <vt:lpwstr>_Toc85135592</vt:lpwstr>
      </vt:variant>
      <vt:variant>
        <vt:i4>1376309</vt:i4>
      </vt:variant>
      <vt:variant>
        <vt:i4>224</vt:i4>
      </vt:variant>
      <vt:variant>
        <vt:i4>0</vt:i4>
      </vt:variant>
      <vt:variant>
        <vt:i4>5</vt:i4>
      </vt:variant>
      <vt:variant>
        <vt:lpwstr/>
      </vt:variant>
      <vt:variant>
        <vt:lpwstr>_Toc85135591</vt:lpwstr>
      </vt:variant>
      <vt:variant>
        <vt:i4>1310773</vt:i4>
      </vt:variant>
      <vt:variant>
        <vt:i4>218</vt:i4>
      </vt:variant>
      <vt:variant>
        <vt:i4>0</vt:i4>
      </vt:variant>
      <vt:variant>
        <vt:i4>5</vt:i4>
      </vt:variant>
      <vt:variant>
        <vt:lpwstr/>
      </vt:variant>
      <vt:variant>
        <vt:lpwstr>_Toc85135590</vt:lpwstr>
      </vt:variant>
      <vt:variant>
        <vt:i4>1900596</vt:i4>
      </vt:variant>
      <vt:variant>
        <vt:i4>212</vt:i4>
      </vt:variant>
      <vt:variant>
        <vt:i4>0</vt:i4>
      </vt:variant>
      <vt:variant>
        <vt:i4>5</vt:i4>
      </vt:variant>
      <vt:variant>
        <vt:lpwstr/>
      </vt:variant>
      <vt:variant>
        <vt:lpwstr>_Toc85135589</vt:lpwstr>
      </vt:variant>
      <vt:variant>
        <vt:i4>1835060</vt:i4>
      </vt:variant>
      <vt:variant>
        <vt:i4>206</vt:i4>
      </vt:variant>
      <vt:variant>
        <vt:i4>0</vt:i4>
      </vt:variant>
      <vt:variant>
        <vt:i4>5</vt:i4>
      </vt:variant>
      <vt:variant>
        <vt:lpwstr/>
      </vt:variant>
      <vt:variant>
        <vt:lpwstr>_Toc85135588</vt:lpwstr>
      </vt:variant>
      <vt:variant>
        <vt:i4>1245236</vt:i4>
      </vt:variant>
      <vt:variant>
        <vt:i4>200</vt:i4>
      </vt:variant>
      <vt:variant>
        <vt:i4>0</vt:i4>
      </vt:variant>
      <vt:variant>
        <vt:i4>5</vt:i4>
      </vt:variant>
      <vt:variant>
        <vt:lpwstr/>
      </vt:variant>
      <vt:variant>
        <vt:lpwstr>_Toc85135587</vt:lpwstr>
      </vt:variant>
      <vt:variant>
        <vt:i4>1179700</vt:i4>
      </vt:variant>
      <vt:variant>
        <vt:i4>194</vt:i4>
      </vt:variant>
      <vt:variant>
        <vt:i4>0</vt:i4>
      </vt:variant>
      <vt:variant>
        <vt:i4>5</vt:i4>
      </vt:variant>
      <vt:variant>
        <vt:lpwstr/>
      </vt:variant>
      <vt:variant>
        <vt:lpwstr>_Toc85135586</vt:lpwstr>
      </vt:variant>
      <vt:variant>
        <vt:i4>1114164</vt:i4>
      </vt:variant>
      <vt:variant>
        <vt:i4>188</vt:i4>
      </vt:variant>
      <vt:variant>
        <vt:i4>0</vt:i4>
      </vt:variant>
      <vt:variant>
        <vt:i4>5</vt:i4>
      </vt:variant>
      <vt:variant>
        <vt:lpwstr/>
      </vt:variant>
      <vt:variant>
        <vt:lpwstr>_Toc85135585</vt:lpwstr>
      </vt:variant>
      <vt:variant>
        <vt:i4>1048628</vt:i4>
      </vt:variant>
      <vt:variant>
        <vt:i4>182</vt:i4>
      </vt:variant>
      <vt:variant>
        <vt:i4>0</vt:i4>
      </vt:variant>
      <vt:variant>
        <vt:i4>5</vt:i4>
      </vt:variant>
      <vt:variant>
        <vt:lpwstr/>
      </vt:variant>
      <vt:variant>
        <vt:lpwstr>_Toc85135584</vt:lpwstr>
      </vt:variant>
      <vt:variant>
        <vt:i4>1507380</vt:i4>
      </vt:variant>
      <vt:variant>
        <vt:i4>176</vt:i4>
      </vt:variant>
      <vt:variant>
        <vt:i4>0</vt:i4>
      </vt:variant>
      <vt:variant>
        <vt:i4>5</vt:i4>
      </vt:variant>
      <vt:variant>
        <vt:lpwstr/>
      </vt:variant>
      <vt:variant>
        <vt:lpwstr>_Toc85135583</vt:lpwstr>
      </vt:variant>
      <vt:variant>
        <vt:i4>1441844</vt:i4>
      </vt:variant>
      <vt:variant>
        <vt:i4>170</vt:i4>
      </vt:variant>
      <vt:variant>
        <vt:i4>0</vt:i4>
      </vt:variant>
      <vt:variant>
        <vt:i4>5</vt:i4>
      </vt:variant>
      <vt:variant>
        <vt:lpwstr/>
      </vt:variant>
      <vt:variant>
        <vt:lpwstr>_Toc85135582</vt:lpwstr>
      </vt:variant>
      <vt:variant>
        <vt:i4>1310772</vt:i4>
      </vt:variant>
      <vt:variant>
        <vt:i4>164</vt:i4>
      </vt:variant>
      <vt:variant>
        <vt:i4>0</vt:i4>
      </vt:variant>
      <vt:variant>
        <vt:i4>5</vt:i4>
      </vt:variant>
      <vt:variant>
        <vt:lpwstr/>
      </vt:variant>
      <vt:variant>
        <vt:lpwstr>_Toc85135580</vt:lpwstr>
      </vt:variant>
      <vt:variant>
        <vt:i4>1900603</vt:i4>
      </vt:variant>
      <vt:variant>
        <vt:i4>158</vt:i4>
      </vt:variant>
      <vt:variant>
        <vt:i4>0</vt:i4>
      </vt:variant>
      <vt:variant>
        <vt:i4>5</vt:i4>
      </vt:variant>
      <vt:variant>
        <vt:lpwstr/>
      </vt:variant>
      <vt:variant>
        <vt:lpwstr>_Toc85135579</vt:lpwstr>
      </vt:variant>
      <vt:variant>
        <vt:i4>1835067</vt:i4>
      </vt:variant>
      <vt:variant>
        <vt:i4>152</vt:i4>
      </vt:variant>
      <vt:variant>
        <vt:i4>0</vt:i4>
      </vt:variant>
      <vt:variant>
        <vt:i4>5</vt:i4>
      </vt:variant>
      <vt:variant>
        <vt:lpwstr/>
      </vt:variant>
      <vt:variant>
        <vt:lpwstr>_Toc85135578</vt:lpwstr>
      </vt:variant>
      <vt:variant>
        <vt:i4>1245243</vt:i4>
      </vt:variant>
      <vt:variant>
        <vt:i4>146</vt:i4>
      </vt:variant>
      <vt:variant>
        <vt:i4>0</vt:i4>
      </vt:variant>
      <vt:variant>
        <vt:i4>5</vt:i4>
      </vt:variant>
      <vt:variant>
        <vt:lpwstr/>
      </vt:variant>
      <vt:variant>
        <vt:lpwstr>_Toc85135577</vt:lpwstr>
      </vt:variant>
      <vt:variant>
        <vt:i4>1179707</vt:i4>
      </vt:variant>
      <vt:variant>
        <vt:i4>140</vt:i4>
      </vt:variant>
      <vt:variant>
        <vt:i4>0</vt:i4>
      </vt:variant>
      <vt:variant>
        <vt:i4>5</vt:i4>
      </vt:variant>
      <vt:variant>
        <vt:lpwstr/>
      </vt:variant>
      <vt:variant>
        <vt:lpwstr>_Toc85135576</vt:lpwstr>
      </vt:variant>
      <vt:variant>
        <vt:i4>1114171</vt:i4>
      </vt:variant>
      <vt:variant>
        <vt:i4>134</vt:i4>
      </vt:variant>
      <vt:variant>
        <vt:i4>0</vt:i4>
      </vt:variant>
      <vt:variant>
        <vt:i4>5</vt:i4>
      </vt:variant>
      <vt:variant>
        <vt:lpwstr/>
      </vt:variant>
      <vt:variant>
        <vt:lpwstr>_Toc85135575</vt:lpwstr>
      </vt:variant>
      <vt:variant>
        <vt:i4>1048635</vt:i4>
      </vt:variant>
      <vt:variant>
        <vt:i4>128</vt:i4>
      </vt:variant>
      <vt:variant>
        <vt:i4>0</vt:i4>
      </vt:variant>
      <vt:variant>
        <vt:i4>5</vt:i4>
      </vt:variant>
      <vt:variant>
        <vt:lpwstr/>
      </vt:variant>
      <vt:variant>
        <vt:lpwstr>_Toc85135574</vt:lpwstr>
      </vt:variant>
      <vt:variant>
        <vt:i4>1507387</vt:i4>
      </vt:variant>
      <vt:variant>
        <vt:i4>122</vt:i4>
      </vt:variant>
      <vt:variant>
        <vt:i4>0</vt:i4>
      </vt:variant>
      <vt:variant>
        <vt:i4>5</vt:i4>
      </vt:variant>
      <vt:variant>
        <vt:lpwstr/>
      </vt:variant>
      <vt:variant>
        <vt:lpwstr>_Toc85135573</vt:lpwstr>
      </vt:variant>
      <vt:variant>
        <vt:i4>1441851</vt:i4>
      </vt:variant>
      <vt:variant>
        <vt:i4>116</vt:i4>
      </vt:variant>
      <vt:variant>
        <vt:i4>0</vt:i4>
      </vt:variant>
      <vt:variant>
        <vt:i4>5</vt:i4>
      </vt:variant>
      <vt:variant>
        <vt:lpwstr/>
      </vt:variant>
      <vt:variant>
        <vt:lpwstr>_Toc85135572</vt:lpwstr>
      </vt:variant>
      <vt:variant>
        <vt:i4>1376315</vt:i4>
      </vt:variant>
      <vt:variant>
        <vt:i4>110</vt:i4>
      </vt:variant>
      <vt:variant>
        <vt:i4>0</vt:i4>
      </vt:variant>
      <vt:variant>
        <vt:i4>5</vt:i4>
      </vt:variant>
      <vt:variant>
        <vt:lpwstr/>
      </vt:variant>
      <vt:variant>
        <vt:lpwstr>_Toc85135571</vt:lpwstr>
      </vt:variant>
      <vt:variant>
        <vt:i4>1310779</vt:i4>
      </vt:variant>
      <vt:variant>
        <vt:i4>104</vt:i4>
      </vt:variant>
      <vt:variant>
        <vt:i4>0</vt:i4>
      </vt:variant>
      <vt:variant>
        <vt:i4>5</vt:i4>
      </vt:variant>
      <vt:variant>
        <vt:lpwstr/>
      </vt:variant>
      <vt:variant>
        <vt:lpwstr>_Toc85135570</vt:lpwstr>
      </vt:variant>
      <vt:variant>
        <vt:i4>1900602</vt:i4>
      </vt:variant>
      <vt:variant>
        <vt:i4>98</vt:i4>
      </vt:variant>
      <vt:variant>
        <vt:i4>0</vt:i4>
      </vt:variant>
      <vt:variant>
        <vt:i4>5</vt:i4>
      </vt:variant>
      <vt:variant>
        <vt:lpwstr/>
      </vt:variant>
      <vt:variant>
        <vt:lpwstr>_Toc85135569</vt:lpwstr>
      </vt:variant>
      <vt:variant>
        <vt:i4>1835066</vt:i4>
      </vt:variant>
      <vt:variant>
        <vt:i4>92</vt:i4>
      </vt:variant>
      <vt:variant>
        <vt:i4>0</vt:i4>
      </vt:variant>
      <vt:variant>
        <vt:i4>5</vt:i4>
      </vt:variant>
      <vt:variant>
        <vt:lpwstr/>
      </vt:variant>
      <vt:variant>
        <vt:lpwstr>_Toc85135568</vt:lpwstr>
      </vt:variant>
      <vt:variant>
        <vt:i4>1245242</vt:i4>
      </vt:variant>
      <vt:variant>
        <vt:i4>86</vt:i4>
      </vt:variant>
      <vt:variant>
        <vt:i4>0</vt:i4>
      </vt:variant>
      <vt:variant>
        <vt:i4>5</vt:i4>
      </vt:variant>
      <vt:variant>
        <vt:lpwstr/>
      </vt:variant>
      <vt:variant>
        <vt:lpwstr>_Toc85135567</vt:lpwstr>
      </vt:variant>
      <vt:variant>
        <vt:i4>1179706</vt:i4>
      </vt:variant>
      <vt:variant>
        <vt:i4>80</vt:i4>
      </vt:variant>
      <vt:variant>
        <vt:i4>0</vt:i4>
      </vt:variant>
      <vt:variant>
        <vt:i4>5</vt:i4>
      </vt:variant>
      <vt:variant>
        <vt:lpwstr/>
      </vt:variant>
      <vt:variant>
        <vt:lpwstr>_Toc85135566</vt:lpwstr>
      </vt:variant>
      <vt:variant>
        <vt:i4>1114170</vt:i4>
      </vt:variant>
      <vt:variant>
        <vt:i4>74</vt:i4>
      </vt:variant>
      <vt:variant>
        <vt:i4>0</vt:i4>
      </vt:variant>
      <vt:variant>
        <vt:i4>5</vt:i4>
      </vt:variant>
      <vt:variant>
        <vt:lpwstr/>
      </vt:variant>
      <vt:variant>
        <vt:lpwstr>_Toc85135565</vt:lpwstr>
      </vt:variant>
      <vt:variant>
        <vt:i4>1048634</vt:i4>
      </vt:variant>
      <vt:variant>
        <vt:i4>68</vt:i4>
      </vt:variant>
      <vt:variant>
        <vt:i4>0</vt:i4>
      </vt:variant>
      <vt:variant>
        <vt:i4>5</vt:i4>
      </vt:variant>
      <vt:variant>
        <vt:lpwstr/>
      </vt:variant>
      <vt:variant>
        <vt:lpwstr>_Toc85135564</vt:lpwstr>
      </vt:variant>
      <vt:variant>
        <vt:i4>1507386</vt:i4>
      </vt:variant>
      <vt:variant>
        <vt:i4>62</vt:i4>
      </vt:variant>
      <vt:variant>
        <vt:i4>0</vt:i4>
      </vt:variant>
      <vt:variant>
        <vt:i4>5</vt:i4>
      </vt:variant>
      <vt:variant>
        <vt:lpwstr/>
      </vt:variant>
      <vt:variant>
        <vt:lpwstr>_Toc85135563</vt:lpwstr>
      </vt:variant>
      <vt:variant>
        <vt:i4>1441850</vt:i4>
      </vt:variant>
      <vt:variant>
        <vt:i4>56</vt:i4>
      </vt:variant>
      <vt:variant>
        <vt:i4>0</vt:i4>
      </vt:variant>
      <vt:variant>
        <vt:i4>5</vt:i4>
      </vt:variant>
      <vt:variant>
        <vt:lpwstr/>
      </vt:variant>
      <vt:variant>
        <vt:lpwstr>_Toc85135562</vt:lpwstr>
      </vt:variant>
      <vt:variant>
        <vt:i4>1376314</vt:i4>
      </vt:variant>
      <vt:variant>
        <vt:i4>50</vt:i4>
      </vt:variant>
      <vt:variant>
        <vt:i4>0</vt:i4>
      </vt:variant>
      <vt:variant>
        <vt:i4>5</vt:i4>
      </vt:variant>
      <vt:variant>
        <vt:lpwstr/>
      </vt:variant>
      <vt:variant>
        <vt:lpwstr>_Toc85135561</vt:lpwstr>
      </vt:variant>
      <vt:variant>
        <vt:i4>1310778</vt:i4>
      </vt:variant>
      <vt:variant>
        <vt:i4>44</vt:i4>
      </vt:variant>
      <vt:variant>
        <vt:i4>0</vt:i4>
      </vt:variant>
      <vt:variant>
        <vt:i4>5</vt:i4>
      </vt:variant>
      <vt:variant>
        <vt:lpwstr/>
      </vt:variant>
      <vt:variant>
        <vt:lpwstr>_Toc85135560</vt:lpwstr>
      </vt:variant>
      <vt:variant>
        <vt:i4>1835065</vt:i4>
      </vt:variant>
      <vt:variant>
        <vt:i4>38</vt:i4>
      </vt:variant>
      <vt:variant>
        <vt:i4>0</vt:i4>
      </vt:variant>
      <vt:variant>
        <vt:i4>5</vt:i4>
      </vt:variant>
      <vt:variant>
        <vt:lpwstr/>
      </vt:variant>
      <vt:variant>
        <vt:lpwstr>_Toc85135558</vt:lpwstr>
      </vt:variant>
      <vt:variant>
        <vt:i4>1245241</vt:i4>
      </vt:variant>
      <vt:variant>
        <vt:i4>32</vt:i4>
      </vt:variant>
      <vt:variant>
        <vt:i4>0</vt:i4>
      </vt:variant>
      <vt:variant>
        <vt:i4>5</vt:i4>
      </vt:variant>
      <vt:variant>
        <vt:lpwstr/>
      </vt:variant>
      <vt:variant>
        <vt:lpwstr>_Toc85135557</vt:lpwstr>
      </vt:variant>
      <vt:variant>
        <vt:i4>1179705</vt:i4>
      </vt:variant>
      <vt:variant>
        <vt:i4>26</vt:i4>
      </vt:variant>
      <vt:variant>
        <vt:i4>0</vt:i4>
      </vt:variant>
      <vt:variant>
        <vt:i4>5</vt:i4>
      </vt:variant>
      <vt:variant>
        <vt:lpwstr/>
      </vt:variant>
      <vt:variant>
        <vt:lpwstr>_Toc85135556</vt:lpwstr>
      </vt:variant>
      <vt:variant>
        <vt:i4>1114169</vt:i4>
      </vt:variant>
      <vt:variant>
        <vt:i4>20</vt:i4>
      </vt:variant>
      <vt:variant>
        <vt:i4>0</vt:i4>
      </vt:variant>
      <vt:variant>
        <vt:i4>5</vt:i4>
      </vt:variant>
      <vt:variant>
        <vt:lpwstr/>
      </vt:variant>
      <vt:variant>
        <vt:lpwstr>_Toc85135555</vt:lpwstr>
      </vt:variant>
      <vt:variant>
        <vt:i4>1048633</vt:i4>
      </vt:variant>
      <vt:variant>
        <vt:i4>14</vt:i4>
      </vt:variant>
      <vt:variant>
        <vt:i4>0</vt:i4>
      </vt:variant>
      <vt:variant>
        <vt:i4>5</vt:i4>
      </vt:variant>
      <vt:variant>
        <vt:lpwstr/>
      </vt:variant>
      <vt:variant>
        <vt:lpwstr>_Toc85135554</vt:lpwstr>
      </vt:variant>
      <vt:variant>
        <vt:i4>1507385</vt:i4>
      </vt:variant>
      <vt:variant>
        <vt:i4>8</vt:i4>
      </vt:variant>
      <vt:variant>
        <vt:i4>0</vt:i4>
      </vt:variant>
      <vt:variant>
        <vt:i4>5</vt:i4>
      </vt:variant>
      <vt:variant>
        <vt:lpwstr/>
      </vt:variant>
      <vt:variant>
        <vt:lpwstr>_Toc85135553</vt:lpwstr>
      </vt:variant>
      <vt:variant>
        <vt:i4>1441849</vt:i4>
      </vt:variant>
      <vt:variant>
        <vt:i4>2</vt:i4>
      </vt:variant>
      <vt:variant>
        <vt:i4>0</vt:i4>
      </vt:variant>
      <vt:variant>
        <vt:i4>5</vt:i4>
      </vt:variant>
      <vt:variant>
        <vt:lpwstr/>
      </vt:variant>
      <vt:variant>
        <vt:lpwstr>_Toc85135552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CONTRIBUTION OF GIRINKA PROGRAM TO THE  SOCIO- ECONOMIC DEVELOPMENT OF  BENEFICIARIES  IN NYAMASHEKE DISTRICT</dc:title>
  <dc:subject>CONTRIBUTION OF GIRINKA PROGRAM TO THE  SOCIO- ECONOMIC DEVELOPMENT OF  BENEFICIARIES  IN NYAMASHEKE DISTRICT</dc:subject>
  <dc:creator>Names: Emmanuel CYUBAHIRO</dc:creator>
  <cp:lastModifiedBy>VAVA</cp:lastModifiedBy>
  <cp:revision>2</cp:revision>
  <cp:lastPrinted>2021-11-12T23:02:00Z</cp:lastPrinted>
  <dcterms:created xsi:type="dcterms:W3CDTF">2021-11-12T23:21:00Z</dcterms:created>
  <dcterms:modified xsi:type="dcterms:W3CDTF">2021-11-12T23:21:00Z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0A2C15C0FF5A4BB6BA6C1483ADFE4718</vt:lpwstr>
  </property>
</Properties>
</file>